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1939" w:rsidRPr="00E1661D" w:rsidRDefault="00C91939" w:rsidP="00C91939">
      <w:pPr>
        <w:tabs>
          <w:tab w:val="left" w:pos="6946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86752" behindDoc="1" locked="0" layoutInCell="1" allowOverlap="1">
            <wp:simplePos x="0" y="0"/>
            <wp:positionH relativeFrom="column">
              <wp:posOffset>6132195</wp:posOffset>
            </wp:positionH>
            <wp:positionV relativeFrom="paragraph">
              <wp:posOffset>41910</wp:posOffset>
            </wp:positionV>
            <wp:extent cx="1169670" cy="975360"/>
            <wp:effectExtent l="19050" t="0" r="0" b="0"/>
            <wp:wrapNone/>
            <wp:docPr id="42" name="Рисунок 9" descr="C:\Documents and Settings\Администратор\Рабочий стол\герб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Documents and Settings\Администратор\Рабочий стол\герб.g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97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ПРИЛОЖЕНИЕ № </w:t>
      </w:r>
      <w:r w:rsidR="00B03E09">
        <w:rPr>
          <w:rFonts w:ascii="Times New Roman" w:hAnsi="Times New Roman"/>
          <w:sz w:val="28"/>
          <w:szCs w:val="28"/>
        </w:rPr>
        <w:t>31</w:t>
      </w:r>
    </w:p>
    <w:p w:rsidR="00C91939" w:rsidRPr="00C67CFE" w:rsidRDefault="00C91939" w:rsidP="00C91939">
      <w:pPr>
        <w:tabs>
          <w:tab w:val="left" w:pos="6946"/>
          <w:tab w:val="left" w:pos="13608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 w:rsidRPr="00C67CFE">
        <w:rPr>
          <w:rFonts w:ascii="Times New Roman" w:hAnsi="Times New Roman"/>
          <w:sz w:val="28"/>
          <w:szCs w:val="28"/>
        </w:rPr>
        <w:t>к решению городской Думы Краснодара</w:t>
      </w:r>
    </w:p>
    <w:p w:rsidR="00C91939" w:rsidRDefault="00C91939" w:rsidP="00C91939">
      <w:pPr>
        <w:spacing w:after="0" w:line="240" w:lineRule="auto"/>
        <w:ind w:left="13183" w:right="-709" w:firstLine="1"/>
        <w:jc w:val="center"/>
        <w:rPr>
          <w:rFonts w:ascii="Times New Roman" w:hAnsi="Times New Roman"/>
          <w:b/>
          <w:sz w:val="18"/>
        </w:rPr>
      </w:pPr>
      <w:r>
        <w:rPr>
          <w:rFonts w:ascii="Times New Roman" w:hAnsi="Times New Roman"/>
          <w:sz w:val="28"/>
          <w:szCs w:val="28"/>
        </w:rPr>
        <w:t>от__________________№_____________</w:t>
      </w:r>
    </w:p>
    <w:p w:rsidR="00C91939" w:rsidRDefault="00C91939" w:rsidP="00C91939">
      <w:pPr>
        <w:tabs>
          <w:tab w:val="left" w:pos="6946"/>
        </w:tabs>
        <w:spacing w:after="0" w:line="240" w:lineRule="auto"/>
        <w:ind w:left="12899"/>
        <w:jc w:val="center"/>
        <w:rPr>
          <w:rFonts w:ascii="Times New Roman" w:hAnsi="Times New Roman"/>
          <w:sz w:val="28"/>
          <w:szCs w:val="28"/>
        </w:rPr>
      </w:pPr>
    </w:p>
    <w:p w:rsidR="00C91939" w:rsidRDefault="00C91939" w:rsidP="00C91939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C91939" w:rsidRDefault="00C91939" w:rsidP="00C91939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C91939" w:rsidRDefault="00C91939" w:rsidP="00C91939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>АДМИНИСТРАЦИЯ МУНИЦИПАЛЬНОГО ОБРАЗОВАНИЯ ГОРОД КРАСНОДАР</w:t>
      </w:r>
    </w:p>
    <w:p w:rsidR="00C91939" w:rsidRDefault="00C91939" w:rsidP="00C91939">
      <w:pPr>
        <w:tabs>
          <w:tab w:val="left" w:pos="6946"/>
        </w:tabs>
        <w:spacing w:after="0" w:line="240" w:lineRule="auto"/>
        <w:ind w:left="13183"/>
        <w:jc w:val="center"/>
        <w:rPr>
          <w:rFonts w:ascii="Times New Roman" w:hAnsi="Times New Roman"/>
          <w:sz w:val="28"/>
          <w:szCs w:val="28"/>
        </w:rPr>
      </w:pPr>
    </w:p>
    <w:p w:rsidR="00C91939" w:rsidRDefault="00C91939" w:rsidP="00C91939">
      <w:pPr>
        <w:tabs>
          <w:tab w:val="left" w:pos="694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«ПРИЛОЖЕНИЕ № </w:t>
      </w:r>
      <w:r w:rsidR="00B03E09">
        <w:rPr>
          <w:rFonts w:ascii="Times New Roman" w:hAnsi="Times New Roman"/>
          <w:sz w:val="28"/>
          <w:szCs w:val="28"/>
        </w:rPr>
        <w:t>19</w:t>
      </w:r>
    </w:p>
    <w:p w:rsidR="00C91939" w:rsidRDefault="00C91939" w:rsidP="00C91939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85728" behindDoc="1" locked="0" layoutInCell="1" allowOverlap="1">
            <wp:simplePos x="0" y="0"/>
            <wp:positionH relativeFrom="column">
              <wp:posOffset>2912110</wp:posOffset>
            </wp:positionH>
            <wp:positionV relativeFrom="paragraph">
              <wp:posOffset>72390</wp:posOffset>
            </wp:positionV>
            <wp:extent cx="7620000" cy="5069840"/>
            <wp:effectExtent l="0" t="0" r="0" b="0"/>
            <wp:wrapNone/>
            <wp:docPr id="4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06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>к решению городской Думы Краснодара</w:t>
      </w:r>
    </w:p>
    <w:p w:rsidR="00C91939" w:rsidRDefault="00C91939" w:rsidP="00C91939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«Об утверждении схем размещения рекламных конструкций (остановочные павильоны) на земельных участках, находящихся в муниципальной собственности муниципального образования город Краснодар или государственная собственность на </w:t>
      </w:r>
      <w:r>
        <w:rPr>
          <w:rFonts w:ascii="Times New Roman" w:hAnsi="Times New Roman"/>
          <w:sz w:val="28"/>
          <w:szCs w:val="28"/>
        </w:rPr>
        <w:br/>
        <w:t>которые не разграничена»</w:t>
      </w:r>
    </w:p>
    <w:p w:rsidR="00C91939" w:rsidRDefault="00C91939" w:rsidP="00C91939">
      <w:pPr>
        <w:tabs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19.06.2014 № 64 п. 27</w:t>
      </w:r>
    </w:p>
    <w:p w:rsidR="00C91939" w:rsidRDefault="00C91939" w:rsidP="00C91939">
      <w:pPr>
        <w:spacing w:after="0" w:line="240" w:lineRule="auto"/>
        <w:ind w:left="13183"/>
        <w:jc w:val="center"/>
        <w:rPr>
          <w:rFonts w:ascii="Times New Roman" w:hAnsi="Times New Roman"/>
          <w:b/>
          <w:sz w:val="18"/>
        </w:rPr>
      </w:pPr>
    </w:p>
    <w:p w:rsidR="00C91939" w:rsidRDefault="00C91939" w:rsidP="00C91939">
      <w:pPr>
        <w:spacing w:after="0" w:line="240" w:lineRule="auto"/>
        <w:ind w:left="13183"/>
        <w:jc w:val="center"/>
        <w:rPr>
          <w:rFonts w:ascii="Times New Roman" w:hAnsi="Times New Roman"/>
          <w:b/>
          <w:sz w:val="18"/>
        </w:rPr>
      </w:pPr>
    </w:p>
    <w:p w:rsidR="00C91939" w:rsidRDefault="00C91939" w:rsidP="00C91939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C91939" w:rsidRDefault="00C91939" w:rsidP="00C91939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3B0F0B" w:rsidRDefault="003B0F0B" w:rsidP="003B0F0B">
      <w:pPr>
        <w:spacing w:after="0" w:line="240" w:lineRule="auto"/>
        <w:jc w:val="center"/>
        <w:rPr>
          <w:rFonts w:ascii="Times New Roman" w:hAnsi="Times New Roman" w:cs="Times New Roman"/>
          <w:b/>
          <w:sz w:val="16"/>
        </w:rPr>
      </w:pPr>
    </w:p>
    <w:p w:rsidR="003B0F0B" w:rsidRDefault="003B0F0B" w:rsidP="003B0F0B">
      <w:pPr>
        <w:spacing w:after="0" w:line="240" w:lineRule="auto"/>
        <w:jc w:val="center"/>
        <w:rPr>
          <w:rFonts w:ascii="Times New Roman" w:hAnsi="Times New Roman" w:cs="Times New Roman"/>
          <w:b/>
          <w:sz w:val="16"/>
        </w:rPr>
      </w:pP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E91E48" w:rsidRDefault="00E91E48" w:rsidP="000B3062">
      <w:pPr>
        <w:spacing w:after="0" w:line="240" w:lineRule="auto"/>
        <w:rPr>
          <w:rFonts w:ascii="Times New Roman" w:hAnsi="Times New Roman" w:cs="Times New Roman"/>
          <w:sz w:val="36"/>
        </w:rPr>
      </w:pP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515810" w:rsidRDefault="00515810" w:rsidP="000B3062">
      <w:pPr>
        <w:spacing w:after="0"/>
        <w:jc w:val="center"/>
        <w:rPr>
          <w:rFonts w:ascii="Arial" w:hAnsi="Arial" w:cs="Arial"/>
          <w:sz w:val="48"/>
        </w:rPr>
      </w:pPr>
    </w:p>
    <w:p w:rsidR="00515810" w:rsidRDefault="00515810" w:rsidP="000B3062">
      <w:pPr>
        <w:spacing w:after="0"/>
        <w:jc w:val="center"/>
        <w:rPr>
          <w:rFonts w:ascii="Arial" w:hAnsi="Arial" w:cs="Arial"/>
          <w:sz w:val="48"/>
        </w:rPr>
      </w:pPr>
    </w:p>
    <w:p w:rsidR="00825739" w:rsidRDefault="00825739" w:rsidP="00C91939">
      <w:pPr>
        <w:spacing w:after="0"/>
        <w:rPr>
          <w:rFonts w:ascii="Arial" w:hAnsi="Arial" w:cs="Arial"/>
          <w:sz w:val="48"/>
        </w:rPr>
      </w:pPr>
    </w:p>
    <w:p w:rsidR="00C91939" w:rsidRDefault="00C91939" w:rsidP="00C91939">
      <w:pPr>
        <w:spacing w:after="0"/>
        <w:rPr>
          <w:rFonts w:ascii="Arial" w:hAnsi="Arial" w:cs="Arial"/>
          <w:sz w:val="48"/>
        </w:rPr>
      </w:pPr>
    </w:p>
    <w:p w:rsidR="00F31F91" w:rsidRPr="00D536FC" w:rsidRDefault="00F31F91" w:rsidP="00F31F91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С</w:t>
      </w:r>
      <w:r w:rsidRPr="00D536FC">
        <w:rPr>
          <w:rFonts w:ascii="Times New Roman" w:hAnsi="Times New Roman"/>
          <w:sz w:val="48"/>
        </w:rPr>
        <w:t xml:space="preserve">хема </w:t>
      </w:r>
      <w:r>
        <w:rPr>
          <w:rFonts w:ascii="Times New Roman" w:hAnsi="Times New Roman"/>
          <w:sz w:val="48"/>
        </w:rPr>
        <w:t>размещения рекламных конструкций</w:t>
      </w:r>
    </w:p>
    <w:p w:rsidR="00F31F91" w:rsidRDefault="00F31F91" w:rsidP="00F31F91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 xml:space="preserve">(остановочные павильоны) на земельных участках, находящихся </w:t>
      </w:r>
    </w:p>
    <w:p w:rsidR="00F31F91" w:rsidRDefault="00F31F91" w:rsidP="00F31F91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 xml:space="preserve">в муниципальной собственности муниципального образования </w:t>
      </w:r>
    </w:p>
    <w:p w:rsidR="00F31F91" w:rsidRDefault="00F31F91" w:rsidP="00F31F91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>город Краснодар или государственная собственность на которые не разграничена</w:t>
      </w:r>
    </w:p>
    <w:p w:rsidR="00DA5567" w:rsidRDefault="00DA5567" w:rsidP="00C91939">
      <w:pPr>
        <w:spacing w:after="240"/>
        <w:jc w:val="center"/>
        <w:rPr>
          <w:rFonts w:ascii="Times New Roman" w:hAnsi="Times New Roman"/>
          <w:sz w:val="48"/>
        </w:rPr>
      </w:pPr>
      <w:r w:rsidRPr="00D536FC">
        <w:rPr>
          <w:rFonts w:ascii="Times New Roman" w:hAnsi="Times New Roman"/>
          <w:sz w:val="48"/>
        </w:rPr>
        <w:t>(по улице</w:t>
      </w:r>
      <w:r w:rsidR="00863319">
        <w:rPr>
          <w:rFonts w:ascii="Times New Roman" w:hAnsi="Times New Roman"/>
          <w:sz w:val="48"/>
        </w:rPr>
        <w:t xml:space="preserve"> Минской</w:t>
      </w:r>
      <w:r w:rsidRPr="00D536FC">
        <w:rPr>
          <w:rFonts w:ascii="Times New Roman" w:hAnsi="Times New Roman"/>
          <w:sz w:val="48"/>
        </w:rPr>
        <w:t>)</w:t>
      </w:r>
    </w:p>
    <w:p w:rsidR="007C7965" w:rsidRPr="00123975" w:rsidRDefault="009A3B29" w:rsidP="00C91939">
      <w:pPr>
        <w:spacing w:after="240"/>
        <w:jc w:val="center"/>
        <w:rPr>
          <w:rFonts w:ascii="Times New Roman" w:hAnsi="Times New Roman" w:cs="Times New Roman"/>
          <w:b/>
          <w:sz w:val="36"/>
        </w:rPr>
      </w:pPr>
      <w:r w:rsidRPr="00123975">
        <w:rPr>
          <w:rFonts w:ascii="Times New Roman" w:hAnsi="Times New Roman" w:cs="Times New Roman"/>
          <w:b/>
          <w:sz w:val="48"/>
          <w:szCs w:val="48"/>
        </w:rPr>
        <w:t>2014</w:t>
      </w:r>
    </w:p>
    <w:p w:rsidR="00282DFA" w:rsidRDefault="00282DFA" w:rsidP="00282DFA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75488" behindDoc="0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-854711</wp:posOffset>
            </wp:positionV>
            <wp:extent cx="15087600" cy="10670193"/>
            <wp:effectExtent l="0" t="0" r="0" b="0"/>
            <wp:wrapNone/>
            <wp:docPr id="6" name="Рисунок 5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2843" cy="10695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CF8" w:rsidRPr="009D0CF8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4" o:spid="_x0000_s1026" style="position:absolute;left:0;text-align:left;margin-left:542.95pt;margin-top:13.25pt;width:48.35pt;height:28.8pt;z-index:2517632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" stroked="f"/>
        </w:pict>
      </w:r>
    </w:p>
    <w:p w:rsidR="00282DFA" w:rsidRDefault="00282DFA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282DFA" w:rsidRDefault="00282DFA" w:rsidP="00282DFA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76512" behindDoc="0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-854711</wp:posOffset>
            </wp:positionV>
            <wp:extent cx="15087600" cy="10670193"/>
            <wp:effectExtent l="0" t="0" r="0" b="0"/>
            <wp:wrapNone/>
            <wp:docPr id="7" name="Рисунок 6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2843" cy="10695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CF8" w:rsidRPr="009D0CF8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5" o:spid="_x0000_s1031" style="position:absolute;left:0;text-align:left;margin-left:554.95pt;margin-top:25.25pt;width:48.35pt;height:28.8pt;z-index:2517642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" stroked="f"/>
        </w:pict>
      </w:r>
    </w:p>
    <w:p w:rsidR="00282DFA" w:rsidRDefault="00282DFA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282DFA" w:rsidRDefault="00282DFA" w:rsidP="00282DFA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77536" behindDoc="0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-854711</wp:posOffset>
            </wp:positionV>
            <wp:extent cx="15240000" cy="10777973"/>
            <wp:effectExtent l="0" t="0" r="0" b="0"/>
            <wp:wrapNone/>
            <wp:docPr id="9" name="Рисунок 8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5598" cy="10803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CF8" w:rsidRPr="009D0CF8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6" o:spid="_x0000_s1030" style="position:absolute;left:0;text-align:left;margin-left:552.55pt;margin-top:21.85pt;width:48.35pt;height:28.8pt;z-index:2517652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" stroked="f"/>
        </w:pict>
      </w:r>
    </w:p>
    <w:p w:rsidR="00282DFA" w:rsidRDefault="00282DFA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282DFA" w:rsidRDefault="00282DFA" w:rsidP="00282DFA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78560" behindDoc="0" locked="0" layoutInCell="1" allowOverlap="1">
            <wp:simplePos x="0" y="0"/>
            <wp:positionH relativeFrom="column">
              <wp:posOffset>-969652</wp:posOffset>
            </wp:positionH>
            <wp:positionV relativeFrom="paragraph">
              <wp:posOffset>-787803</wp:posOffset>
            </wp:positionV>
            <wp:extent cx="14894714" cy="10539645"/>
            <wp:effectExtent l="19050" t="0" r="2386" b="0"/>
            <wp:wrapNone/>
            <wp:docPr id="11" name="Рисунок 10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4894714" cy="10539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CF8" w:rsidRPr="009D0CF8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7" o:spid="_x0000_s1029" style="position:absolute;left:0;text-align:left;margin-left:552.55pt;margin-top:15.65pt;width:48.35pt;height:28.8pt;z-index:2517662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" stroked="f"/>
        </w:pict>
      </w:r>
    </w:p>
    <w:p w:rsidR="00282DFA" w:rsidRDefault="00282DFA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282DFA" w:rsidRDefault="00282DFA" w:rsidP="00282DFA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79584" behindDoc="0" locked="0" layoutInCell="1" allowOverlap="1">
            <wp:simplePos x="0" y="0"/>
            <wp:positionH relativeFrom="column">
              <wp:posOffset>-1054049</wp:posOffset>
            </wp:positionH>
            <wp:positionV relativeFrom="paragraph">
              <wp:posOffset>-854710</wp:posOffset>
            </wp:positionV>
            <wp:extent cx="15080032" cy="10670778"/>
            <wp:effectExtent l="19050" t="0" r="7568" b="0"/>
            <wp:wrapNone/>
            <wp:docPr id="12" name="Рисунок 11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080032" cy="10670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CF8" w:rsidRPr="009D0CF8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8" o:spid="_x0000_s1028" style="position:absolute;left:0;text-align:left;margin-left:551.5pt;margin-top:17.7pt;width:48.35pt;height:28.8pt;z-index:2517672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" stroked="f"/>
        </w:pict>
      </w:r>
    </w:p>
    <w:p w:rsidR="00282DFA" w:rsidRPr="00CA1526" w:rsidRDefault="00282DFA" w:rsidP="002B790F">
      <w:pPr>
        <w:spacing w:after="0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  <w:r w:rsidRPr="00451BB9">
        <w:rPr>
          <w:rFonts w:ascii="Times New Roman" w:hAnsi="Times New Roman" w:cs="Times New Roman"/>
          <w:b/>
          <w:color w:val="000000" w:themeColor="text1"/>
          <w:sz w:val="40"/>
        </w:rPr>
        <w:lastRenderedPageBreak/>
        <w:t xml:space="preserve">Раздел </w:t>
      </w:r>
      <w:r w:rsidRPr="00451BB9">
        <w:rPr>
          <w:rFonts w:ascii="Times New Roman" w:hAnsi="Times New Roman" w:cs="Times New Roman"/>
          <w:b/>
          <w:color w:val="000000" w:themeColor="text1"/>
          <w:sz w:val="40"/>
          <w:lang w:val="en-US"/>
        </w:rPr>
        <w:t>III</w:t>
      </w:r>
    </w:p>
    <w:p w:rsidR="00282DFA" w:rsidRDefault="00282DFA" w:rsidP="002B790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 w:rsidRPr="00451BB9">
        <w:rPr>
          <w:rFonts w:ascii="Times New Roman" w:hAnsi="Times New Roman" w:cs="Times New Roman"/>
          <w:b/>
          <w:color w:val="000000" w:themeColor="text1"/>
          <w:sz w:val="40"/>
        </w:rPr>
        <w:t>Типы и виды рекламных конструкций</w:t>
      </w:r>
    </w:p>
    <w:p w:rsidR="00B90CAE" w:rsidRPr="00451BB9" w:rsidRDefault="00B90CAE" w:rsidP="00282DF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</w:p>
    <w:p w:rsidR="00B90CAE" w:rsidRDefault="00B90CAE" w:rsidP="00B90CA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Остановочный павильон – </w:t>
      </w:r>
      <w:r w:rsidRPr="001B4303">
        <w:rPr>
          <w:rFonts w:ascii="Times New Roman" w:hAnsi="Times New Roman" w:cs="Times New Roman"/>
          <w:color w:val="000000" w:themeColor="text1"/>
          <w:sz w:val="28"/>
          <w:szCs w:val="28"/>
        </w:rPr>
        <w:t>рекламная конструкция, устанавливаемая на остановочном пункте движения общественного транспорта и имеющая плоскости для размещения рекламы малого формата с</w:t>
      </w:r>
      <w:r w:rsidR="00C9193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одним или </w:t>
      </w:r>
      <w:bookmarkStart w:id="0" w:name="_GoBack"/>
      <w:bookmarkEnd w:id="0"/>
      <w:r>
        <w:rPr>
          <w:rFonts w:ascii="Times New Roman" w:hAnsi="Times New Roman" w:cs="Times New Roman"/>
          <w:color w:val="000000" w:themeColor="text1"/>
          <w:sz w:val="28"/>
          <w:szCs w:val="28"/>
        </w:rPr>
        <w:t>несколькими информационными полями, размер каждого из которых составляет 1,2 х 1,8 м.</w:t>
      </w:r>
    </w:p>
    <w:p w:rsidR="00B90CAE" w:rsidRDefault="00B90CAE" w:rsidP="00B90CAE">
      <w:pPr>
        <w:tabs>
          <w:tab w:val="left" w:pos="1507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Одна из плоскостей информационного поля </w:t>
      </w: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может использоваться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размещения:</w:t>
      </w:r>
    </w:p>
    <w:p w:rsidR="00B90CAE" w:rsidRPr="00C44E00" w:rsidRDefault="00B90CAE" w:rsidP="00B90CAE">
      <w:pPr>
        <w:tabs>
          <w:tab w:val="left" w:pos="1507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электронного табло, размером 0,5 х 0,815 х 0,06 м, содержащего информацию о маршруте, графике движения общественного транспорта и информацию, относящуюся к социальной рекламе (телефоны экстренных служб);</w:t>
      </w:r>
    </w:p>
    <w:p w:rsidR="00B90CAE" w:rsidRPr="00C44E00" w:rsidRDefault="00B90CAE" w:rsidP="00B90CA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схемы движения общественного транспорта на территории муниципального образования город Краснодар и информацию, относящуюся к социальной рекламе (телефоны аварийно-диспетчерских служб).</w:t>
      </w:r>
    </w:p>
    <w:p w:rsidR="00D93DA7" w:rsidRPr="007C192D" w:rsidRDefault="00D93DA7" w:rsidP="00D93DA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192D">
        <w:rPr>
          <w:rFonts w:ascii="Times New Roman" w:hAnsi="Times New Roman" w:cs="Times New Roman"/>
          <w:color w:val="000000" w:themeColor="text1"/>
          <w:sz w:val="28"/>
          <w:szCs w:val="28"/>
        </w:rPr>
        <w:t>Площадь информационного поля остановочного павильона определяется общей площадью его сторон. Доведение до потребителя рекламных сообщений / изображений производится с помощью неподвижных полиграфических постеров, с помощью демонстрации постеров с автоматической сменой изображения (роллерная система, система пово</w:t>
      </w:r>
      <w:r w:rsidR="009C33FC">
        <w:rPr>
          <w:rFonts w:ascii="Times New Roman" w:hAnsi="Times New Roman" w:cs="Times New Roman"/>
          <w:color w:val="000000" w:themeColor="text1"/>
          <w:sz w:val="28"/>
          <w:szCs w:val="28"/>
        </w:rPr>
        <w:t>ротных панелей, призматрон и др.</w:t>
      </w:r>
      <w:r w:rsidRPr="007C192D">
        <w:rPr>
          <w:rFonts w:ascii="Times New Roman" w:hAnsi="Times New Roman" w:cs="Times New Roman"/>
          <w:color w:val="000000" w:themeColor="text1"/>
          <w:sz w:val="28"/>
          <w:szCs w:val="28"/>
        </w:rPr>
        <w:t>) или с помощью демонстрации изображений.</w:t>
      </w:r>
    </w:p>
    <w:p w:rsidR="00B90CAE" w:rsidRPr="00451BB9" w:rsidRDefault="00B90CAE" w:rsidP="00B90CAE">
      <w:pPr>
        <w:spacing w:after="0" w:line="240" w:lineRule="auto"/>
        <w:ind w:firstLine="708"/>
        <w:jc w:val="both"/>
        <w:rPr>
          <w:rFonts w:ascii="Times New Roman" w:hAnsi="Times New Roman"/>
          <w:b/>
          <w:color w:val="000000" w:themeColor="text1"/>
          <w:sz w:val="40"/>
        </w:rPr>
      </w:pPr>
    </w:p>
    <w:p w:rsidR="00B90CAE" w:rsidRPr="00451BB9" w:rsidRDefault="00B90CAE" w:rsidP="00B90CAE">
      <w:pPr>
        <w:tabs>
          <w:tab w:val="left" w:pos="12450"/>
        </w:tabs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40"/>
        </w:rPr>
      </w:pPr>
      <w:r w:rsidRPr="00451BB9">
        <w:rPr>
          <w:rFonts w:ascii="Times New Roman" w:hAnsi="Times New Roman"/>
          <w:b/>
          <w:color w:val="000000" w:themeColor="text1"/>
          <w:sz w:val="40"/>
        </w:rPr>
        <w:t>Тип 1                                                                                             Тип 2</w:t>
      </w:r>
    </w:p>
    <w:p w:rsidR="00B90CAE" w:rsidRPr="00451BB9" w:rsidRDefault="00B90CAE" w:rsidP="00B90CAE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40"/>
        </w:rPr>
      </w:pPr>
      <w:r>
        <w:rPr>
          <w:rFonts w:ascii="Times New Roman" w:hAnsi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782656" behindDoc="0" locked="0" layoutInCell="1" allowOverlap="1">
            <wp:simplePos x="0" y="0"/>
            <wp:positionH relativeFrom="column">
              <wp:posOffset>7206615</wp:posOffset>
            </wp:positionH>
            <wp:positionV relativeFrom="paragraph">
              <wp:posOffset>36830</wp:posOffset>
            </wp:positionV>
            <wp:extent cx="6381750" cy="4072255"/>
            <wp:effectExtent l="0" t="0" r="0" b="4445"/>
            <wp:wrapNone/>
            <wp:docPr id="1" name="Рисунок 2" descr="C:\Users\Puchinyan\Desktop\без боков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uchinyan\Desktop\без боковинок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07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781632" behindDoc="0" locked="0" layoutInCell="1" allowOverlap="1">
            <wp:simplePos x="0" y="0"/>
            <wp:positionH relativeFrom="column">
              <wp:posOffset>43571</wp:posOffset>
            </wp:positionH>
            <wp:positionV relativeFrom="paragraph">
              <wp:posOffset>170180</wp:posOffset>
            </wp:positionV>
            <wp:extent cx="7362042" cy="3467100"/>
            <wp:effectExtent l="0" t="0" r="0" b="0"/>
            <wp:wrapNone/>
            <wp:docPr id="4" name="Рисунок 1" descr="C:\Users\Puchinyan\Desktop\с боковинк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chinyan\Desktop\с боковинками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00" cy="3470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0CAE" w:rsidRDefault="00B90CAE" w:rsidP="00B90CAE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783680" behindDoc="1" locked="0" layoutInCell="1" allowOverlap="1">
            <wp:simplePos x="0" y="0"/>
            <wp:positionH relativeFrom="column">
              <wp:posOffset>-274790</wp:posOffset>
            </wp:positionH>
            <wp:positionV relativeFrom="paragraph">
              <wp:posOffset>3961048</wp:posOffset>
            </wp:positionV>
            <wp:extent cx="13682980" cy="1623695"/>
            <wp:effectExtent l="0" t="0" r="0" b="0"/>
            <wp:wrapNone/>
            <wp:docPr id="16" name="Рисунок 3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2980" cy="162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51BB9">
        <w:rPr>
          <w:rFonts w:ascii="Times New Roman" w:hAnsi="Times New Roman"/>
          <w:b/>
          <w:color w:val="000000" w:themeColor="text1"/>
          <w:sz w:val="40"/>
        </w:rPr>
        <w:br w:type="page"/>
      </w:r>
    </w:p>
    <w:p w:rsidR="00DA5567" w:rsidRPr="00282DFA" w:rsidRDefault="009D0CF8" w:rsidP="00282DFA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9D0CF8"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7" type="#_x0000_t202" style="position:absolute;left:0;text-align:left;margin-left:1046.35pt;margin-top:15pt;width:52.4pt;height:8.2pt;z-index:251746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" stroked="f">
            <v:textbox>
              <w:txbxContent>
                <w:p w:rsidR="0012278E" w:rsidRPr="00123975" w:rsidRDefault="0012278E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DA5567" w:rsidRPr="003C1DFB">
        <w:rPr>
          <w:rFonts w:ascii="Times New Roman" w:hAnsi="Times New Roman"/>
          <w:b/>
          <w:sz w:val="40"/>
        </w:rPr>
        <w:t xml:space="preserve">Раздел </w:t>
      </w:r>
      <w:r w:rsidR="00DA5567" w:rsidRPr="003C1DFB">
        <w:rPr>
          <w:rFonts w:ascii="Times New Roman" w:hAnsi="Times New Roman"/>
          <w:b/>
          <w:sz w:val="40"/>
          <w:lang w:val="en-US"/>
        </w:rPr>
        <w:t>IV</w:t>
      </w:r>
    </w:p>
    <w:p w:rsidR="00193B3B" w:rsidRPr="003C1DFB" w:rsidRDefault="00DA5567" w:rsidP="00193B3B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3C1DFB">
        <w:rPr>
          <w:rFonts w:ascii="Times New Roman" w:hAnsi="Times New Roman"/>
          <w:b/>
          <w:sz w:val="40"/>
        </w:rPr>
        <w:t>Перече</w:t>
      </w:r>
      <w:r w:rsidR="00193B3B">
        <w:rPr>
          <w:rFonts w:ascii="Times New Roman" w:hAnsi="Times New Roman"/>
          <w:b/>
          <w:sz w:val="40"/>
        </w:rPr>
        <w:t xml:space="preserve">нь рекламных конструкций по ул. </w:t>
      </w:r>
      <w:r w:rsidR="00863319">
        <w:rPr>
          <w:rFonts w:ascii="Times New Roman" w:hAnsi="Times New Roman"/>
          <w:b/>
          <w:sz w:val="40"/>
        </w:rPr>
        <w:t>Минской</w:t>
      </w:r>
    </w:p>
    <w:p w:rsidR="00473052" w:rsidRPr="003C1DFB" w:rsidRDefault="00473052" w:rsidP="00DA5567">
      <w:pPr>
        <w:jc w:val="both"/>
        <w:rPr>
          <w:rFonts w:ascii="Times New Roman" w:hAnsi="Times New Roman" w:cs="Times New Roman"/>
          <w:b/>
          <w:sz w:val="40"/>
        </w:rPr>
      </w:pPr>
    </w:p>
    <w:tbl>
      <w:tblPr>
        <w:tblpPr w:leftFromText="180" w:rightFromText="180" w:vertAnchor="text" w:horzAnchor="margin" w:tblpY="-100"/>
        <w:tblW w:w="192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697"/>
        <w:gridCol w:w="4406"/>
        <w:gridCol w:w="1984"/>
        <w:gridCol w:w="2268"/>
        <w:gridCol w:w="2268"/>
        <w:gridCol w:w="4395"/>
        <w:gridCol w:w="3278"/>
      </w:tblGrid>
      <w:tr w:rsidR="001F0AB8" w:rsidRPr="00E11992" w:rsidTr="001F0AB8">
        <w:trPr>
          <w:trHeight w:val="1233"/>
        </w:trPr>
        <w:tc>
          <w:tcPr>
            <w:tcW w:w="697" w:type="dxa"/>
            <w:vAlign w:val="center"/>
          </w:tcPr>
          <w:p w:rsidR="001F0AB8" w:rsidRPr="00E11992" w:rsidRDefault="001F0AB8" w:rsidP="001F0AB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№ п/п</w:t>
            </w:r>
          </w:p>
        </w:tc>
        <w:tc>
          <w:tcPr>
            <w:tcW w:w="4406" w:type="dxa"/>
            <w:vAlign w:val="center"/>
          </w:tcPr>
          <w:p w:rsidR="001F0AB8" w:rsidRPr="00E11992" w:rsidRDefault="001F0AB8" w:rsidP="001F0AB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Тип и вид рекламной конструкции</w:t>
            </w:r>
          </w:p>
        </w:tc>
        <w:tc>
          <w:tcPr>
            <w:tcW w:w="1984" w:type="dxa"/>
            <w:vAlign w:val="center"/>
          </w:tcPr>
          <w:p w:rsidR="001F0AB8" w:rsidRPr="00E11992" w:rsidRDefault="001F0AB8" w:rsidP="001F0AB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Количество сторон</w:t>
            </w:r>
          </w:p>
        </w:tc>
        <w:tc>
          <w:tcPr>
            <w:tcW w:w="2268" w:type="dxa"/>
            <w:vAlign w:val="center"/>
          </w:tcPr>
          <w:p w:rsidR="001F0AB8" w:rsidRPr="00E11992" w:rsidRDefault="001F0AB8" w:rsidP="001F0AB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Количество рекламных поверхностей</w:t>
            </w:r>
          </w:p>
        </w:tc>
        <w:tc>
          <w:tcPr>
            <w:tcW w:w="2268" w:type="dxa"/>
            <w:vAlign w:val="center"/>
          </w:tcPr>
          <w:p w:rsidR="001F0AB8" w:rsidRPr="00E11992" w:rsidRDefault="001F0AB8" w:rsidP="001F0AB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Площадь информационного поля, кв.м</w:t>
            </w:r>
          </w:p>
        </w:tc>
        <w:tc>
          <w:tcPr>
            <w:tcW w:w="4395" w:type="dxa"/>
            <w:vAlign w:val="center"/>
          </w:tcPr>
          <w:p w:rsidR="001F0AB8" w:rsidRPr="00E11992" w:rsidRDefault="001F0AB8" w:rsidP="001F0AB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Название остановки (адрес)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1F0AB8" w:rsidRPr="00E11992" w:rsidRDefault="001F0AB8" w:rsidP="001F0AB8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Способ доведения до потребителя рекламных сообщений</w:t>
            </w:r>
          </w:p>
        </w:tc>
      </w:tr>
      <w:tr w:rsidR="00BB4452" w:rsidRPr="00E11992" w:rsidTr="001857D0">
        <w:trPr>
          <w:trHeight w:val="553"/>
        </w:trPr>
        <w:tc>
          <w:tcPr>
            <w:tcW w:w="697" w:type="dxa"/>
            <w:vMerge w:val="restart"/>
            <w:vAlign w:val="center"/>
          </w:tcPr>
          <w:p w:rsidR="00BB4452" w:rsidRPr="00E1199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92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406" w:type="dxa"/>
          </w:tcPr>
          <w:p w:rsidR="00BB4452" w:rsidRDefault="00BB4452">
            <w:r w:rsidRPr="002840C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B4452" w:rsidRPr="00E1199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BB4452" w:rsidRPr="00E11992" w:rsidRDefault="002B790F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268" w:type="dxa"/>
            <w:vAlign w:val="center"/>
          </w:tcPr>
          <w:p w:rsidR="00BB4452" w:rsidRPr="00E11992" w:rsidRDefault="002B790F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23,76</w:t>
            </w:r>
          </w:p>
        </w:tc>
        <w:tc>
          <w:tcPr>
            <w:tcW w:w="4395" w:type="dxa"/>
            <w:vMerge w:val="restart"/>
            <w:vAlign w:val="center"/>
          </w:tcPr>
          <w:p w:rsidR="00BB4452" w:rsidRPr="00E1199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Минская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BB4452" w:rsidRPr="00E11992" w:rsidRDefault="0011586F" w:rsidP="00817C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BB4452" w:rsidRPr="00E11992" w:rsidTr="00D704E7">
        <w:trPr>
          <w:trHeight w:val="553"/>
        </w:trPr>
        <w:tc>
          <w:tcPr>
            <w:tcW w:w="697" w:type="dxa"/>
            <w:vMerge/>
            <w:vAlign w:val="center"/>
          </w:tcPr>
          <w:p w:rsidR="00BB4452" w:rsidRPr="00E1199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BB4452" w:rsidRDefault="00BB4452">
            <w:r w:rsidRPr="002840C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BB4452" w:rsidRPr="00E11992" w:rsidTr="00D704E7">
        <w:trPr>
          <w:trHeight w:val="553"/>
        </w:trPr>
        <w:tc>
          <w:tcPr>
            <w:tcW w:w="697" w:type="dxa"/>
            <w:vMerge w:val="restart"/>
            <w:vAlign w:val="center"/>
          </w:tcPr>
          <w:p w:rsidR="00BB4452" w:rsidRPr="00E1199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4406" w:type="dxa"/>
          </w:tcPr>
          <w:p w:rsidR="00BB4452" w:rsidRDefault="00BB4452">
            <w:r w:rsidRPr="002840C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B4452" w:rsidRDefault="002B790F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BB4452" w:rsidRDefault="002B790F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  <w:vAlign w:val="center"/>
          </w:tcPr>
          <w:p w:rsidR="00BB4452" w:rsidRPr="00E11992" w:rsidRDefault="002B790F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10,8</w:t>
            </w:r>
          </w:p>
        </w:tc>
        <w:tc>
          <w:tcPr>
            <w:tcW w:w="4395" w:type="dxa"/>
            <w:vMerge w:val="restart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Минская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BB4452" w:rsidRPr="00E11992" w:rsidRDefault="0011586F" w:rsidP="00817C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BB4452" w:rsidRPr="00E11992" w:rsidTr="00D704E7">
        <w:trPr>
          <w:trHeight w:val="553"/>
        </w:trPr>
        <w:tc>
          <w:tcPr>
            <w:tcW w:w="697" w:type="dxa"/>
            <w:vMerge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BB4452" w:rsidRDefault="00BB4452">
            <w:r w:rsidRPr="002840C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BB4452" w:rsidRPr="00E11992" w:rsidTr="00D704E7">
        <w:trPr>
          <w:trHeight w:val="553"/>
        </w:trPr>
        <w:tc>
          <w:tcPr>
            <w:tcW w:w="697" w:type="dxa"/>
            <w:vMerge w:val="restart"/>
            <w:vAlign w:val="center"/>
          </w:tcPr>
          <w:p w:rsidR="00BB4452" w:rsidRPr="00E1199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4406" w:type="dxa"/>
          </w:tcPr>
          <w:p w:rsidR="00BB4452" w:rsidRDefault="00BB4452">
            <w:r w:rsidRPr="002840C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BB4452" w:rsidRDefault="002B790F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BB4452" w:rsidRPr="00E11992" w:rsidRDefault="002B790F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4,32</w:t>
            </w:r>
          </w:p>
        </w:tc>
        <w:tc>
          <w:tcPr>
            <w:tcW w:w="4395" w:type="dxa"/>
            <w:vMerge w:val="restart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Тульская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BB4452" w:rsidRPr="00E11992" w:rsidRDefault="0011586F" w:rsidP="00817C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BB4452" w:rsidRPr="00E11992" w:rsidTr="00D704E7">
        <w:trPr>
          <w:trHeight w:val="553"/>
        </w:trPr>
        <w:tc>
          <w:tcPr>
            <w:tcW w:w="697" w:type="dxa"/>
            <w:vMerge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BB4452" w:rsidRDefault="00BB4452">
            <w:r w:rsidRPr="002840C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BB4452" w:rsidRPr="00E11992" w:rsidTr="00D704E7">
        <w:trPr>
          <w:trHeight w:val="553"/>
        </w:trPr>
        <w:tc>
          <w:tcPr>
            <w:tcW w:w="697" w:type="dxa"/>
            <w:vMerge w:val="restart"/>
            <w:vAlign w:val="center"/>
          </w:tcPr>
          <w:p w:rsidR="00BB4452" w:rsidRPr="00E1199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4406" w:type="dxa"/>
          </w:tcPr>
          <w:p w:rsidR="00BB4452" w:rsidRDefault="00BB4452">
            <w:r w:rsidRPr="002840C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BB4452" w:rsidRDefault="002B790F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BB4452" w:rsidRDefault="002B790F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4,32</w:t>
            </w:r>
          </w:p>
        </w:tc>
        <w:tc>
          <w:tcPr>
            <w:tcW w:w="4395" w:type="dxa"/>
            <w:vMerge w:val="restart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Тульская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BB4452" w:rsidRPr="00E11992" w:rsidRDefault="0011586F" w:rsidP="00817C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BB4452" w:rsidRPr="00E11992" w:rsidTr="00D704E7">
        <w:trPr>
          <w:trHeight w:val="553"/>
        </w:trPr>
        <w:tc>
          <w:tcPr>
            <w:tcW w:w="697" w:type="dxa"/>
            <w:vMerge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BB4452" w:rsidRDefault="00BB4452">
            <w:r w:rsidRPr="002840C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BB4452" w:rsidRPr="00E11992" w:rsidTr="001857D0">
        <w:trPr>
          <w:trHeight w:val="553"/>
        </w:trPr>
        <w:tc>
          <w:tcPr>
            <w:tcW w:w="697" w:type="dxa"/>
            <w:vMerge w:val="restart"/>
            <w:vAlign w:val="center"/>
          </w:tcPr>
          <w:p w:rsidR="00BB4452" w:rsidRPr="00E1199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4406" w:type="dxa"/>
          </w:tcPr>
          <w:p w:rsidR="00BB4452" w:rsidRDefault="00BB4452">
            <w:r w:rsidRPr="002840C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B4452" w:rsidRDefault="002B790F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BB4452" w:rsidRDefault="002B790F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  <w:vAlign w:val="center"/>
          </w:tcPr>
          <w:p w:rsidR="00BB4452" w:rsidRPr="00E11992" w:rsidRDefault="002B790F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10,8</w:t>
            </w:r>
          </w:p>
        </w:tc>
        <w:tc>
          <w:tcPr>
            <w:tcW w:w="4395" w:type="dxa"/>
            <w:vMerge w:val="restart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Харьковская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BB4452" w:rsidRPr="00E11992" w:rsidRDefault="0011586F" w:rsidP="00817C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BB4452" w:rsidRPr="00E11992" w:rsidTr="00D704E7">
        <w:trPr>
          <w:trHeight w:val="553"/>
        </w:trPr>
        <w:tc>
          <w:tcPr>
            <w:tcW w:w="697" w:type="dxa"/>
            <w:vMerge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BB4452" w:rsidRDefault="00BB4452">
            <w:r w:rsidRPr="002840C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BB4452" w:rsidRPr="00E11992" w:rsidTr="00D704E7">
        <w:trPr>
          <w:trHeight w:val="553"/>
        </w:trPr>
        <w:tc>
          <w:tcPr>
            <w:tcW w:w="697" w:type="dxa"/>
            <w:vMerge w:val="restart"/>
            <w:vAlign w:val="center"/>
          </w:tcPr>
          <w:p w:rsidR="00BB4452" w:rsidRPr="00E1199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4406" w:type="dxa"/>
          </w:tcPr>
          <w:p w:rsidR="00BB4452" w:rsidRDefault="00BB4452">
            <w:r w:rsidRPr="002840C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BB4452" w:rsidRDefault="002B790F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268" w:type="dxa"/>
            <w:vAlign w:val="center"/>
          </w:tcPr>
          <w:p w:rsidR="00BB4452" w:rsidRPr="00E11992" w:rsidRDefault="002B790F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23,76</w:t>
            </w:r>
          </w:p>
        </w:tc>
        <w:tc>
          <w:tcPr>
            <w:tcW w:w="4395" w:type="dxa"/>
            <w:vMerge w:val="restart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Харьковская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BB4452" w:rsidRPr="00E11992" w:rsidRDefault="0011586F" w:rsidP="00817CF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BB4452" w:rsidRPr="00E11992" w:rsidTr="00D704E7">
        <w:trPr>
          <w:trHeight w:val="553"/>
        </w:trPr>
        <w:tc>
          <w:tcPr>
            <w:tcW w:w="697" w:type="dxa"/>
            <w:vMerge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BB4452" w:rsidRDefault="00BB4452">
            <w:r w:rsidRPr="002840C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BB4452" w:rsidRDefault="00BB4452" w:rsidP="001F0AB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</w:tbl>
    <w:p w:rsidR="00473052" w:rsidRPr="0008587F" w:rsidRDefault="00473052" w:rsidP="00D23085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08587F" w:rsidRPr="0008587F" w:rsidRDefault="0008587F" w:rsidP="0008587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356732" w:rsidRDefault="00356732" w:rsidP="00D23085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772416" behindDoc="1" locked="0" layoutInCell="1" allowOverlap="1">
            <wp:simplePos x="0" y="0"/>
            <wp:positionH relativeFrom="column">
              <wp:posOffset>78105</wp:posOffset>
            </wp:positionH>
            <wp:positionV relativeFrom="paragraph">
              <wp:posOffset>131082</wp:posOffset>
            </wp:positionV>
            <wp:extent cx="13682980" cy="1616075"/>
            <wp:effectExtent l="0" t="0" r="0" b="0"/>
            <wp:wrapNone/>
            <wp:docPr id="14" name="Рисунок 14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2980" cy="161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82DFA" w:rsidRPr="002E1B86" w:rsidRDefault="00282DFA" w:rsidP="00282DFA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  <w:r w:rsidRPr="00A04A75">
        <w:rPr>
          <w:rFonts w:ascii="Times New Roman" w:hAnsi="Times New Roman"/>
          <w:b/>
          <w:sz w:val="40"/>
        </w:rPr>
        <w:lastRenderedPageBreak/>
        <w:t xml:space="preserve">Раздел </w:t>
      </w:r>
      <w:r>
        <w:rPr>
          <w:rFonts w:ascii="Times New Roman" w:hAnsi="Times New Roman"/>
          <w:b/>
          <w:sz w:val="40"/>
          <w:lang w:val="en-US"/>
        </w:rPr>
        <w:t>V</w:t>
      </w:r>
    </w:p>
    <w:p w:rsidR="00282DFA" w:rsidRDefault="00282DFA" w:rsidP="00282DFA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40"/>
        </w:rPr>
      </w:pPr>
      <w:r w:rsidRPr="003C1DFB">
        <w:rPr>
          <w:rFonts w:ascii="Times New Roman" w:hAnsi="Times New Roman" w:cs="Times New Roman"/>
          <w:b/>
          <w:sz w:val="40"/>
        </w:rPr>
        <w:t>Техн</w:t>
      </w:r>
      <w:r>
        <w:rPr>
          <w:rFonts w:ascii="Times New Roman" w:hAnsi="Times New Roman" w:cs="Times New Roman"/>
          <w:b/>
          <w:sz w:val="40"/>
        </w:rPr>
        <w:t xml:space="preserve">ические характеристики рекламной конструкции </w:t>
      </w:r>
    </w:p>
    <w:p w:rsidR="00282DFA" w:rsidRPr="00E026F8" w:rsidRDefault="00282DFA" w:rsidP="00282DFA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40"/>
        </w:rPr>
      </w:pPr>
      <w:r w:rsidRPr="00E026F8">
        <w:rPr>
          <w:rFonts w:ascii="Times New Roman" w:hAnsi="Times New Roman" w:cs="Times New Roman"/>
          <w:b/>
          <w:sz w:val="40"/>
        </w:rPr>
        <w:t>«остановочный павильон»</w:t>
      </w:r>
    </w:p>
    <w:p w:rsidR="00282DFA" w:rsidRDefault="00282DFA" w:rsidP="00282DFA">
      <w:pPr>
        <w:spacing w:after="0" w:line="240" w:lineRule="auto"/>
        <w:ind w:left="708"/>
        <w:rPr>
          <w:rFonts w:ascii="Times New Roman" w:hAnsi="Times New Roman"/>
          <w:b/>
          <w:sz w:val="28"/>
          <w:szCs w:val="28"/>
        </w:rPr>
      </w:pPr>
    </w:p>
    <w:p w:rsidR="00A95917" w:rsidRDefault="00A95917" w:rsidP="00A95917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Остановочный павильон -</w:t>
      </w:r>
      <w:r>
        <w:rPr>
          <w:rFonts w:ascii="Times New Roman" w:hAnsi="Times New Roman"/>
          <w:color w:val="000000"/>
          <w:sz w:val="28"/>
          <w:szCs w:val="28"/>
        </w:rPr>
        <w:t xml:space="preserve"> рекламная конструкция должна быть спроектирована, изготовлена и установлена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других нормативных актов, содержащих требования к рекламным конструкциям. Устанавливаемый на остановочном пункте движения общественного транспорта и имеющий плоскости для размещения рекламы малого формата с одним или несколькими информационными полями, размер каждого из которых составляет 1,2 x 1,8 м. Рекламный щит представляет собой короб из алюминиевого профиля, рекламной поверхности и калёного стекла. Остановочный павильон должен иметь внутренний и внешний подсвет. На одном информационном поле может размещаться схема движения общественного транспорта на территории муниципального образования город Краснодар и информация, относящаяся к социальной рекламе (телефоны аварийно-диспетчерских служб). По бокам конструкции встроено 2 динамика для трансляции радио через интернет. Рекламная конструкция, выполненная в одностороннем варианте, должна иметь декоративно оформленную обратную сторону. Остановочный павильон может иметь электронное табло, размер которого составляет 0,5 х 0,815 х 0,06м, с тремя строками и отображением монохромной информации и примитивной графики в статическом и динамическом режимах. На электронном табло должно отображаться наименование остановочного пункта, температура воздуха, дата и время графика движения общественного транспорта и информация, относящаяся к социальной рекламе (телефоны экстренных служб). Основной цвет рекламной конструкции: серый.».</w:t>
      </w:r>
    </w:p>
    <w:p w:rsidR="00282DFA" w:rsidRDefault="00282DFA" w:rsidP="00282DFA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:rsidR="00E31C7B" w:rsidRPr="00542662" w:rsidRDefault="00282DFA" w:rsidP="00542662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774464" behindDoc="1" locked="0" layoutInCell="1" allowOverlap="1">
            <wp:simplePos x="0" y="0"/>
            <wp:positionH relativeFrom="column">
              <wp:posOffset>78105</wp:posOffset>
            </wp:positionH>
            <wp:positionV relativeFrom="paragraph">
              <wp:posOffset>3336018</wp:posOffset>
            </wp:positionV>
            <wp:extent cx="13682980" cy="1616075"/>
            <wp:effectExtent l="0" t="0" r="0" b="0"/>
            <wp:wrapNone/>
            <wp:docPr id="15" name="Рисунок 15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2980" cy="161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6F72"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-12471400</wp:posOffset>
            </wp:positionH>
            <wp:positionV relativeFrom="paragraph">
              <wp:posOffset>5773148</wp:posOffset>
            </wp:positionV>
            <wp:extent cx="13683302" cy="1624083"/>
            <wp:effectExtent l="0" t="0" r="0" b="0"/>
            <wp:wrapNone/>
            <wp:docPr id="5" name="Рисунок 3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3302" cy="1624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E31C7B" w:rsidRPr="00542662" w:rsidSect="00AD7663">
      <w:headerReference w:type="default" r:id="rId17"/>
      <w:footerReference w:type="default" r:id="rId18"/>
      <w:pgSz w:w="23820" w:h="16834" w:orient="landscape" w:code="109"/>
      <w:pgMar w:top="426" w:right="1134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C688E" w:rsidRDefault="009C688E" w:rsidP="00936DAE">
      <w:pPr>
        <w:spacing w:after="0" w:line="240" w:lineRule="auto"/>
      </w:pPr>
      <w:r>
        <w:separator/>
      </w:r>
    </w:p>
  </w:endnote>
  <w:endnote w:type="continuationSeparator" w:id="1">
    <w:p w:rsidR="009C688E" w:rsidRDefault="009C688E" w:rsidP="00936D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16ED" w:rsidRDefault="006B16ED">
    <w:pPr>
      <w:pStyle w:val="a9"/>
      <w:jc w:val="right"/>
    </w:pPr>
  </w:p>
  <w:p w:rsidR="006B16ED" w:rsidRDefault="006B16ED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C688E" w:rsidRDefault="009C688E" w:rsidP="00936DAE">
      <w:pPr>
        <w:spacing w:after="0" w:line="240" w:lineRule="auto"/>
      </w:pPr>
      <w:r>
        <w:separator/>
      </w:r>
    </w:p>
  </w:footnote>
  <w:footnote w:type="continuationSeparator" w:id="1">
    <w:p w:rsidR="009C688E" w:rsidRDefault="009C688E" w:rsidP="00936D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17048115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32"/>
        <w:szCs w:val="32"/>
      </w:rPr>
    </w:sdtEndPr>
    <w:sdtContent>
      <w:p w:rsidR="005D70E6" w:rsidRPr="005D70E6" w:rsidRDefault="009D0CF8">
        <w:pPr>
          <w:pStyle w:val="a7"/>
          <w:jc w:val="center"/>
          <w:rPr>
            <w:rFonts w:ascii="Times New Roman" w:hAnsi="Times New Roman" w:cs="Times New Roman"/>
            <w:sz w:val="32"/>
            <w:szCs w:val="32"/>
          </w:rPr>
        </w:pPr>
        <w:r w:rsidRPr="005D70E6">
          <w:rPr>
            <w:rFonts w:ascii="Times New Roman" w:hAnsi="Times New Roman" w:cs="Times New Roman"/>
            <w:sz w:val="32"/>
            <w:szCs w:val="32"/>
          </w:rPr>
          <w:fldChar w:fldCharType="begin"/>
        </w:r>
        <w:r w:rsidR="005D70E6" w:rsidRPr="005D70E6">
          <w:rPr>
            <w:rFonts w:ascii="Times New Roman" w:hAnsi="Times New Roman" w:cs="Times New Roman"/>
            <w:sz w:val="32"/>
            <w:szCs w:val="32"/>
          </w:rPr>
          <w:instrText>PAGE   \* MERGEFORMAT</w:instrText>
        </w:r>
        <w:r w:rsidRPr="005D70E6">
          <w:rPr>
            <w:rFonts w:ascii="Times New Roman" w:hAnsi="Times New Roman" w:cs="Times New Roman"/>
            <w:sz w:val="32"/>
            <w:szCs w:val="32"/>
          </w:rPr>
          <w:fldChar w:fldCharType="separate"/>
        </w:r>
        <w:r w:rsidR="00AD7663">
          <w:rPr>
            <w:rFonts w:ascii="Times New Roman" w:hAnsi="Times New Roman" w:cs="Times New Roman"/>
            <w:noProof/>
            <w:sz w:val="32"/>
            <w:szCs w:val="32"/>
          </w:rPr>
          <w:t>8</w:t>
        </w:r>
        <w:r w:rsidRPr="005D70E6">
          <w:rPr>
            <w:rFonts w:ascii="Times New Roman" w:hAnsi="Times New Roman" w:cs="Times New Roman"/>
            <w:sz w:val="32"/>
            <w:szCs w:val="32"/>
          </w:rPr>
          <w:fldChar w:fldCharType="end"/>
        </w:r>
      </w:p>
    </w:sdtContent>
  </w:sdt>
  <w:p w:rsidR="00D23085" w:rsidRPr="00C261FD" w:rsidRDefault="00D23085" w:rsidP="008B0E70">
    <w:pPr>
      <w:pStyle w:val="a7"/>
      <w:jc w:val="cent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gutterAtTop/>
  <w:defaultTabStop w:val="708"/>
  <w:drawingGridHorizontalSpacing w:val="110"/>
  <w:displayHorizontalDrawingGridEvery w:val="2"/>
  <w:characterSpacingControl w:val="doNotCompress"/>
  <w:hdrShapeDefaults>
    <o:shapedefaults v:ext="edit" spidmax="11266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553E93"/>
    <w:rsid w:val="000075D8"/>
    <w:rsid w:val="00012BFD"/>
    <w:rsid w:val="0001342B"/>
    <w:rsid w:val="00016535"/>
    <w:rsid w:val="00042C60"/>
    <w:rsid w:val="0005196E"/>
    <w:rsid w:val="0005554F"/>
    <w:rsid w:val="000620B7"/>
    <w:rsid w:val="00083473"/>
    <w:rsid w:val="00084113"/>
    <w:rsid w:val="0008587F"/>
    <w:rsid w:val="000A1EF0"/>
    <w:rsid w:val="000B3062"/>
    <w:rsid w:val="000B4668"/>
    <w:rsid w:val="000B47E6"/>
    <w:rsid w:val="000B5352"/>
    <w:rsid w:val="000C1651"/>
    <w:rsid w:val="000C175D"/>
    <w:rsid w:val="000C672E"/>
    <w:rsid w:val="000F707A"/>
    <w:rsid w:val="00101ABF"/>
    <w:rsid w:val="00104E69"/>
    <w:rsid w:val="0011586F"/>
    <w:rsid w:val="0012278E"/>
    <w:rsid w:val="00123975"/>
    <w:rsid w:val="00123F88"/>
    <w:rsid w:val="00142497"/>
    <w:rsid w:val="001863E1"/>
    <w:rsid w:val="00193B3B"/>
    <w:rsid w:val="001A3152"/>
    <w:rsid w:val="001B4F1A"/>
    <w:rsid w:val="001C1D7D"/>
    <w:rsid w:val="001D710B"/>
    <w:rsid w:val="001E4C1F"/>
    <w:rsid w:val="001F0AB8"/>
    <w:rsid w:val="001F352D"/>
    <w:rsid w:val="001F587C"/>
    <w:rsid w:val="002108D9"/>
    <w:rsid w:val="00231119"/>
    <w:rsid w:val="00237DC7"/>
    <w:rsid w:val="0024080F"/>
    <w:rsid w:val="0024133B"/>
    <w:rsid w:val="00242E57"/>
    <w:rsid w:val="00244764"/>
    <w:rsid w:val="00244E4B"/>
    <w:rsid w:val="00282DFA"/>
    <w:rsid w:val="0029288A"/>
    <w:rsid w:val="00293968"/>
    <w:rsid w:val="002A2AE0"/>
    <w:rsid w:val="002B3DD5"/>
    <w:rsid w:val="002B60A2"/>
    <w:rsid w:val="002B790F"/>
    <w:rsid w:val="002C1B23"/>
    <w:rsid w:val="002F367D"/>
    <w:rsid w:val="0030680E"/>
    <w:rsid w:val="00312BDE"/>
    <w:rsid w:val="00315389"/>
    <w:rsid w:val="00322A5F"/>
    <w:rsid w:val="0033611E"/>
    <w:rsid w:val="00356732"/>
    <w:rsid w:val="003666A5"/>
    <w:rsid w:val="00377F6B"/>
    <w:rsid w:val="003801F5"/>
    <w:rsid w:val="003941B1"/>
    <w:rsid w:val="003A0012"/>
    <w:rsid w:val="003A1002"/>
    <w:rsid w:val="003A43DD"/>
    <w:rsid w:val="003A690E"/>
    <w:rsid w:val="003B0F0B"/>
    <w:rsid w:val="003B4EA9"/>
    <w:rsid w:val="003C1DFB"/>
    <w:rsid w:val="003C3EC3"/>
    <w:rsid w:val="003E50B7"/>
    <w:rsid w:val="004107BE"/>
    <w:rsid w:val="004246A6"/>
    <w:rsid w:val="0044705F"/>
    <w:rsid w:val="0047191D"/>
    <w:rsid w:val="00473052"/>
    <w:rsid w:val="00481D5C"/>
    <w:rsid w:val="004934FA"/>
    <w:rsid w:val="004941C9"/>
    <w:rsid w:val="004B2DAA"/>
    <w:rsid w:val="004B33C2"/>
    <w:rsid w:val="004C61ED"/>
    <w:rsid w:val="004E3D8D"/>
    <w:rsid w:val="004F0FA1"/>
    <w:rsid w:val="004F2979"/>
    <w:rsid w:val="004F3586"/>
    <w:rsid w:val="00507DB4"/>
    <w:rsid w:val="0051032D"/>
    <w:rsid w:val="0051254F"/>
    <w:rsid w:val="00515810"/>
    <w:rsid w:val="00522CD1"/>
    <w:rsid w:val="00542662"/>
    <w:rsid w:val="00543F32"/>
    <w:rsid w:val="00551DEF"/>
    <w:rsid w:val="00553E93"/>
    <w:rsid w:val="0057716D"/>
    <w:rsid w:val="005A4B33"/>
    <w:rsid w:val="005C51A5"/>
    <w:rsid w:val="005D370A"/>
    <w:rsid w:val="005D47A5"/>
    <w:rsid w:val="005D70E6"/>
    <w:rsid w:val="005E6B23"/>
    <w:rsid w:val="005F0F0B"/>
    <w:rsid w:val="005F4503"/>
    <w:rsid w:val="00617252"/>
    <w:rsid w:val="00626D9A"/>
    <w:rsid w:val="006553B6"/>
    <w:rsid w:val="00661129"/>
    <w:rsid w:val="00666478"/>
    <w:rsid w:val="00667B1D"/>
    <w:rsid w:val="0068283C"/>
    <w:rsid w:val="00685AEB"/>
    <w:rsid w:val="00686ACA"/>
    <w:rsid w:val="0069363A"/>
    <w:rsid w:val="006A38EF"/>
    <w:rsid w:val="006A6612"/>
    <w:rsid w:val="006A6A8C"/>
    <w:rsid w:val="006B16ED"/>
    <w:rsid w:val="006C322C"/>
    <w:rsid w:val="006D45FB"/>
    <w:rsid w:val="006D663C"/>
    <w:rsid w:val="006D6C7F"/>
    <w:rsid w:val="006E5EAC"/>
    <w:rsid w:val="007037AE"/>
    <w:rsid w:val="00714685"/>
    <w:rsid w:val="00746B60"/>
    <w:rsid w:val="0075015C"/>
    <w:rsid w:val="0077256E"/>
    <w:rsid w:val="00774980"/>
    <w:rsid w:val="00781CFE"/>
    <w:rsid w:val="007857F0"/>
    <w:rsid w:val="007A2A00"/>
    <w:rsid w:val="007A546F"/>
    <w:rsid w:val="007C7965"/>
    <w:rsid w:val="007D25D0"/>
    <w:rsid w:val="007E295D"/>
    <w:rsid w:val="007E45BB"/>
    <w:rsid w:val="00811473"/>
    <w:rsid w:val="00816891"/>
    <w:rsid w:val="00817CF9"/>
    <w:rsid w:val="00824D2D"/>
    <w:rsid w:val="00825739"/>
    <w:rsid w:val="00843F46"/>
    <w:rsid w:val="00844241"/>
    <w:rsid w:val="00846F2A"/>
    <w:rsid w:val="00847DB4"/>
    <w:rsid w:val="00863319"/>
    <w:rsid w:val="00873F9E"/>
    <w:rsid w:val="0089437E"/>
    <w:rsid w:val="008B0B86"/>
    <w:rsid w:val="008B0E70"/>
    <w:rsid w:val="008E486F"/>
    <w:rsid w:val="008F27A6"/>
    <w:rsid w:val="008F4A27"/>
    <w:rsid w:val="00914C00"/>
    <w:rsid w:val="00915F9F"/>
    <w:rsid w:val="00922942"/>
    <w:rsid w:val="00926688"/>
    <w:rsid w:val="00926F86"/>
    <w:rsid w:val="00936DAE"/>
    <w:rsid w:val="009371A4"/>
    <w:rsid w:val="009454D6"/>
    <w:rsid w:val="00953919"/>
    <w:rsid w:val="00962B27"/>
    <w:rsid w:val="00977F02"/>
    <w:rsid w:val="009818E5"/>
    <w:rsid w:val="009A3B29"/>
    <w:rsid w:val="009A643F"/>
    <w:rsid w:val="009B11E3"/>
    <w:rsid w:val="009B45B7"/>
    <w:rsid w:val="009C33FC"/>
    <w:rsid w:val="009C688E"/>
    <w:rsid w:val="009D07E1"/>
    <w:rsid w:val="009D0CF8"/>
    <w:rsid w:val="009D65F7"/>
    <w:rsid w:val="009D6F72"/>
    <w:rsid w:val="009F02DC"/>
    <w:rsid w:val="00A01207"/>
    <w:rsid w:val="00A04A75"/>
    <w:rsid w:val="00A137F4"/>
    <w:rsid w:val="00A47ECA"/>
    <w:rsid w:val="00A47F6A"/>
    <w:rsid w:val="00A67CC5"/>
    <w:rsid w:val="00A908B5"/>
    <w:rsid w:val="00A95917"/>
    <w:rsid w:val="00AA4B55"/>
    <w:rsid w:val="00AA6B2D"/>
    <w:rsid w:val="00AB209A"/>
    <w:rsid w:val="00AC5980"/>
    <w:rsid w:val="00AD7663"/>
    <w:rsid w:val="00B03D3C"/>
    <w:rsid w:val="00B03E09"/>
    <w:rsid w:val="00B2163E"/>
    <w:rsid w:val="00B4031B"/>
    <w:rsid w:val="00B45528"/>
    <w:rsid w:val="00B662F3"/>
    <w:rsid w:val="00B70F63"/>
    <w:rsid w:val="00B90255"/>
    <w:rsid w:val="00B90674"/>
    <w:rsid w:val="00B90CAE"/>
    <w:rsid w:val="00B92A3F"/>
    <w:rsid w:val="00B92FBA"/>
    <w:rsid w:val="00B939F0"/>
    <w:rsid w:val="00BB2E51"/>
    <w:rsid w:val="00BB4452"/>
    <w:rsid w:val="00BC1DE1"/>
    <w:rsid w:val="00BD4899"/>
    <w:rsid w:val="00BD7BD1"/>
    <w:rsid w:val="00BE1D73"/>
    <w:rsid w:val="00BF4A2D"/>
    <w:rsid w:val="00BF6CF9"/>
    <w:rsid w:val="00C0148C"/>
    <w:rsid w:val="00C12C9E"/>
    <w:rsid w:val="00C261FD"/>
    <w:rsid w:val="00C379F7"/>
    <w:rsid w:val="00C46F2D"/>
    <w:rsid w:val="00C50C18"/>
    <w:rsid w:val="00C7208C"/>
    <w:rsid w:val="00C77EE4"/>
    <w:rsid w:val="00C80F42"/>
    <w:rsid w:val="00C91939"/>
    <w:rsid w:val="00C91A9E"/>
    <w:rsid w:val="00C95C63"/>
    <w:rsid w:val="00CA1526"/>
    <w:rsid w:val="00CD66A3"/>
    <w:rsid w:val="00CE5BBF"/>
    <w:rsid w:val="00CF745D"/>
    <w:rsid w:val="00CF7B09"/>
    <w:rsid w:val="00D04A8B"/>
    <w:rsid w:val="00D23085"/>
    <w:rsid w:val="00D45342"/>
    <w:rsid w:val="00D717A6"/>
    <w:rsid w:val="00D842AE"/>
    <w:rsid w:val="00D85D85"/>
    <w:rsid w:val="00D93DA7"/>
    <w:rsid w:val="00DA4C14"/>
    <w:rsid w:val="00DA5567"/>
    <w:rsid w:val="00DB7BAC"/>
    <w:rsid w:val="00DD3080"/>
    <w:rsid w:val="00DE5661"/>
    <w:rsid w:val="00DF1FF1"/>
    <w:rsid w:val="00E05580"/>
    <w:rsid w:val="00E105EF"/>
    <w:rsid w:val="00E14041"/>
    <w:rsid w:val="00E31C7B"/>
    <w:rsid w:val="00E375F3"/>
    <w:rsid w:val="00E4004F"/>
    <w:rsid w:val="00E44627"/>
    <w:rsid w:val="00E56DF5"/>
    <w:rsid w:val="00E71880"/>
    <w:rsid w:val="00E7362C"/>
    <w:rsid w:val="00E80733"/>
    <w:rsid w:val="00E8274D"/>
    <w:rsid w:val="00E841F2"/>
    <w:rsid w:val="00E91E48"/>
    <w:rsid w:val="00EA1364"/>
    <w:rsid w:val="00EC2FE4"/>
    <w:rsid w:val="00F00426"/>
    <w:rsid w:val="00F31F91"/>
    <w:rsid w:val="00F35665"/>
    <w:rsid w:val="00F62DB2"/>
    <w:rsid w:val="00F65133"/>
    <w:rsid w:val="00F84023"/>
    <w:rsid w:val="00F93B9C"/>
    <w:rsid w:val="00F9758B"/>
    <w:rsid w:val="00FA00F2"/>
    <w:rsid w:val="00FA1626"/>
    <w:rsid w:val="00FB402A"/>
    <w:rsid w:val="00FD52BE"/>
    <w:rsid w:val="00FD7B7B"/>
    <w:rsid w:val="00FF774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27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04E69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C379F7"/>
  </w:style>
  <w:style w:type="paragraph" w:styleId="a4">
    <w:name w:val="Balloon Text"/>
    <w:basedOn w:val="a"/>
    <w:link w:val="a5"/>
    <w:uiPriority w:val="99"/>
    <w:semiHidden/>
    <w:unhideWhenUsed/>
    <w:rsid w:val="003B0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47305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36DAE"/>
  </w:style>
  <w:style w:type="paragraph" w:styleId="a9">
    <w:name w:val="footer"/>
    <w:basedOn w:val="a"/>
    <w:link w:val="aa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36DA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04E69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C379F7"/>
  </w:style>
  <w:style w:type="paragraph" w:styleId="a4">
    <w:name w:val="Balloon Text"/>
    <w:basedOn w:val="a"/>
    <w:link w:val="a5"/>
    <w:uiPriority w:val="99"/>
    <w:semiHidden/>
    <w:unhideWhenUsed/>
    <w:rsid w:val="003B0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47305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7">
    <w:name w:val="header"/>
    <w:basedOn w:val="a"/>
    <w:link w:val="a8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36DAE"/>
  </w:style>
  <w:style w:type="paragraph" w:styleId="a9">
    <w:name w:val="footer"/>
    <w:basedOn w:val="a"/>
    <w:link w:val="aa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36DA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690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18109B3-F25A-4D57-AF57-F916BEECE9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</Pages>
  <Words>759</Words>
  <Characters>4328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5077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Kopylcov</cp:lastModifiedBy>
  <cp:revision>13</cp:revision>
  <cp:lastPrinted>2014-11-21T11:19:00Z</cp:lastPrinted>
  <dcterms:created xsi:type="dcterms:W3CDTF">2014-11-14T12:18:00Z</dcterms:created>
  <dcterms:modified xsi:type="dcterms:W3CDTF">2014-11-21T11:19:00Z</dcterms:modified>
</cp:coreProperties>
</file>