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B27" w:rsidRPr="007E6D4C" w:rsidRDefault="00225A6B" w:rsidP="008E56DD">
      <w:pPr>
        <w:widowControl w:val="0"/>
        <w:autoSpaceDE w:val="0"/>
        <w:autoSpaceDN w:val="0"/>
        <w:adjustRightInd w:val="0"/>
        <w:ind w:left="5528"/>
        <w:jc w:val="center"/>
        <w:outlineLvl w:val="0"/>
        <w:rPr>
          <w:sz w:val="28"/>
          <w:szCs w:val="20"/>
        </w:rPr>
      </w:pPr>
      <w:bookmarkStart w:id="0" w:name="_Toc136151950"/>
      <w:bookmarkStart w:id="1" w:name="_Toc136239795"/>
      <w:bookmarkStart w:id="2" w:name="_Toc136321769"/>
      <w:bookmarkStart w:id="3" w:name="_Toc136666921"/>
      <w:r>
        <w:rPr>
          <w:sz w:val="28"/>
          <w:szCs w:val="20"/>
        </w:rPr>
        <w:t>УТВЕРЖДЁН</w:t>
      </w:r>
    </w:p>
    <w:p w:rsidR="00FD6B27" w:rsidRDefault="00225A6B" w:rsidP="008E56DD">
      <w:pPr>
        <w:widowControl w:val="0"/>
        <w:autoSpaceDE w:val="0"/>
        <w:autoSpaceDN w:val="0"/>
        <w:adjustRightInd w:val="0"/>
        <w:ind w:left="5528"/>
        <w:jc w:val="center"/>
        <w:outlineLvl w:val="0"/>
        <w:rPr>
          <w:sz w:val="28"/>
          <w:szCs w:val="20"/>
        </w:rPr>
      </w:pPr>
      <w:r>
        <w:rPr>
          <w:sz w:val="28"/>
          <w:szCs w:val="20"/>
        </w:rPr>
        <w:t>постановлением</w:t>
      </w:r>
      <w:r w:rsidR="00FD6B27">
        <w:rPr>
          <w:sz w:val="28"/>
          <w:szCs w:val="20"/>
        </w:rPr>
        <w:t xml:space="preserve"> администрации </w:t>
      </w:r>
    </w:p>
    <w:p w:rsidR="00FD6B27" w:rsidRDefault="00FD6B27" w:rsidP="008E56DD">
      <w:pPr>
        <w:widowControl w:val="0"/>
        <w:autoSpaceDE w:val="0"/>
        <w:autoSpaceDN w:val="0"/>
        <w:adjustRightInd w:val="0"/>
        <w:ind w:left="5528"/>
        <w:jc w:val="center"/>
        <w:outlineLvl w:val="0"/>
        <w:rPr>
          <w:sz w:val="28"/>
          <w:szCs w:val="20"/>
        </w:rPr>
      </w:pPr>
      <w:r w:rsidRPr="007E6D4C">
        <w:rPr>
          <w:sz w:val="28"/>
          <w:szCs w:val="20"/>
        </w:rPr>
        <w:t xml:space="preserve">муниципального образования </w:t>
      </w:r>
    </w:p>
    <w:p w:rsidR="00FD6B27" w:rsidRPr="007E6D4C" w:rsidRDefault="00FD6B27" w:rsidP="008E56DD">
      <w:pPr>
        <w:widowControl w:val="0"/>
        <w:autoSpaceDE w:val="0"/>
        <w:autoSpaceDN w:val="0"/>
        <w:adjustRightInd w:val="0"/>
        <w:ind w:left="5528"/>
        <w:jc w:val="center"/>
        <w:outlineLvl w:val="0"/>
        <w:rPr>
          <w:sz w:val="28"/>
          <w:szCs w:val="20"/>
        </w:rPr>
      </w:pPr>
      <w:r w:rsidRPr="007E6D4C">
        <w:rPr>
          <w:sz w:val="28"/>
          <w:szCs w:val="20"/>
        </w:rPr>
        <w:t>город Краснодар</w:t>
      </w:r>
    </w:p>
    <w:p w:rsidR="0070795F" w:rsidRPr="0041216D" w:rsidRDefault="00FD6B27" w:rsidP="008E56DD">
      <w:pPr>
        <w:widowControl w:val="0"/>
        <w:autoSpaceDE w:val="0"/>
        <w:autoSpaceDN w:val="0"/>
        <w:adjustRightInd w:val="0"/>
        <w:ind w:left="5528"/>
        <w:jc w:val="center"/>
        <w:outlineLvl w:val="0"/>
        <w:rPr>
          <w:sz w:val="28"/>
          <w:szCs w:val="20"/>
        </w:rPr>
      </w:pPr>
      <w:r w:rsidRPr="007E6D4C">
        <w:rPr>
          <w:sz w:val="28"/>
          <w:szCs w:val="20"/>
        </w:rPr>
        <w:t>от ___________ № ___________</w:t>
      </w:r>
    </w:p>
    <w:p w:rsidR="0070795F" w:rsidRPr="00F56F2E" w:rsidRDefault="0070795F" w:rsidP="0041216D">
      <w:pPr>
        <w:shd w:val="clear" w:color="auto" w:fill="FFFFFF" w:themeFill="background1"/>
        <w:autoSpaceDE w:val="0"/>
        <w:autoSpaceDN w:val="0"/>
        <w:adjustRightInd w:val="0"/>
        <w:outlineLvl w:val="0"/>
        <w:rPr>
          <w:sz w:val="28"/>
          <w:szCs w:val="28"/>
        </w:rPr>
      </w:pPr>
    </w:p>
    <w:p w:rsidR="0070795F" w:rsidRPr="00F56F2E" w:rsidRDefault="0070795F" w:rsidP="006D4616">
      <w:pPr>
        <w:shd w:val="clear" w:color="auto" w:fill="FFFFFF" w:themeFill="background1"/>
        <w:spacing w:line="310" w:lineRule="exact"/>
        <w:jc w:val="center"/>
        <w:rPr>
          <w:b/>
          <w:color w:val="000000"/>
          <w:sz w:val="28"/>
          <w:szCs w:val="28"/>
        </w:rPr>
      </w:pPr>
    </w:p>
    <w:p w:rsidR="0070795F" w:rsidRPr="00F56F2E" w:rsidRDefault="0070795F" w:rsidP="006D4616">
      <w:pPr>
        <w:shd w:val="clear" w:color="auto" w:fill="FFFFFF" w:themeFill="background1"/>
        <w:spacing w:line="310" w:lineRule="exact"/>
        <w:jc w:val="center"/>
        <w:rPr>
          <w:b/>
          <w:color w:val="000000"/>
          <w:sz w:val="28"/>
          <w:szCs w:val="28"/>
        </w:rPr>
      </w:pPr>
    </w:p>
    <w:p w:rsidR="0070795F" w:rsidRPr="00071125" w:rsidRDefault="0070795F" w:rsidP="00DC0135">
      <w:pPr>
        <w:shd w:val="clear" w:color="auto" w:fill="FFFFFF" w:themeFill="background1"/>
        <w:jc w:val="center"/>
        <w:rPr>
          <w:b/>
          <w:spacing w:val="-6"/>
          <w:sz w:val="28"/>
          <w:szCs w:val="28"/>
        </w:rPr>
      </w:pPr>
      <w:r w:rsidRPr="00071125">
        <w:rPr>
          <w:b/>
          <w:spacing w:val="-6"/>
          <w:sz w:val="28"/>
          <w:szCs w:val="28"/>
        </w:rPr>
        <w:t>АДМИНИСТРАТИВНЫЙ РЕГЛАМЕНТ</w:t>
      </w:r>
    </w:p>
    <w:p w:rsidR="00F27A8F" w:rsidRPr="00071125" w:rsidRDefault="0070795F" w:rsidP="00DC0135">
      <w:pPr>
        <w:shd w:val="clear" w:color="auto" w:fill="FFFFFF" w:themeFill="background1"/>
        <w:autoSpaceDE w:val="0"/>
        <w:autoSpaceDN w:val="0"/>
        <w:adjustRightInd w:val="0"/>
        <w:jc w:val="center"/>
        <w:rPr>
          <w:b/>
          <w:spacing w:val="-6"/>
          <w:sz w:val="28"/>
          <w:szCs w:val="28"/>
        </w:rPr>
      </w:pPr>
      <w:r w:rsidRPr="00071125">
        <w:rPr>
          <w:b/>
          <w:bCs/>
          <w:spacing w:val="-6"/>
          <w:sz w:val="28"/>
          <w:szCs w:val="28"/>
        </w:rPr>
        <w:t xml:space="preserve">предоставления </w:t>
      </w:r>
      <w:r w:rsidRPr="00071125">
        <w:rPr>
          <w:b/>
          <w:spacing w:val="-6"/>
          <w:sz w:val="28"/>
          <w:szCs w:val="28"/>
        </w:rPr>
        <w:t xml:space="preserve">администрацией муниципального </w:t>
      </w:r>
    </w:p>
    <w:p w:rsidR="00F27A8F" w:rsidRPr="00071125" w:rsidRDefault="0070795F" w:rsidP="00DC0135">
      <w:pPr>
        <w:shd w:val="clear" w:color="auto" w:fill="FFFFFF" w:themeFill="background1"/>
        <w:autoSpaceDE w:val="0"/>
        <w:autoSpaceDN w:val="0"/>
        <w:adjustRightInd w:val="0"/>
        <w:jc w:val="center"/>
        <w:rPr>
          <w:b/>
          <w:spacing w:val="-6"/>
          <w:sz w:val="28"/>
          <w:szCs w:val="28"/>
        </w:rPr>
      </w:pPr>
      <w:r w:rsidRPr="00071125">
        <w:rPr>
          <w:b/>
          <w:spacing w:val="-6"/>
          <w:sz w:val="28"/>
          <w:szCs w:val="28"/>
        </w:rPr>
        <w:t xml:space="preserve">образования город Краснодар муниципальной услуги </w:t>
      </w:r>
    </w:p>
    <w:p w:rsidR="0070795F" w:rsidRPr="00071125" w:rsidRDefault="0070795F" w:rsidP="00DC0135">
      <w:pPr>
        <w:shd w:val="clear" w:color="auto" w:fill="FFFFFF" w:themeFill="background1"/>
        <w:autoSpaceDE w:val="0"/>
        <w:autoSpaceDN w:val="0"/>
        <w:adjustRightInd w:val="0"/>
        <w:jc w:val="center"/>
        <w:rPr>
          <w:b/>
          <w:spacing w:val="-6"/>
          <w:sz w:val="28"/>
          <w:szCs w:val="28"/>
        </w:rPr>
      </w:pPr>
      <w:r w:rsidRPr="00071125">
        <w:rPr>
          <w:b/>
          <w:spacing w:val="-6"/>
          <w:sz w:val="28"/>
          <w:szCs w:val="28"/>
        </w:rPr>
        <w:t>«</w:t>
      </w:r>
      <w:r w:rsidR="00F27A8F" w:rsidRPr="00071125">
        <w:rPr>
          <w:b/>
          <w:spacing w:val="-6"/>
          <w:sz w:val="28"/>
          <w:szCs w:val="28"/>
        </w:rPr>
        <w:t>Установление публичного сервитута</w:t>
      </w:r>
      <w:r w:rsidRPr="00071125">
        <w:rPr>
          <w:b/>
          <w:spacing w:val="-6"/>
          <w:sz w:val="28"/>
          <w:szCs w:val="28"/>
        </w:rPr>
        <w:t>»</w:t>
      </w:r>
    </w:p>
    <w:bookmarkEnd w:id="0"/>
    <w:bookmarkEnd w:id="1"/>
    <w:bookmarkEnd w:id="2"/>
    <w:bookmarkEnd w:id="3"/>
    <w:p w:rsidR="00E06B71" w:rsidRPr="00071125" w:rsidRDefault="00E06B71" w:rsidP="00DC0135">
      <w:pPr>
        <w:jc w:val="center"/>
        <w:rPr>
          <w:b/>
          <w:spacing w:val="-6"/>
          <w:sz w:val="28"/>
          <w:szCs w:val="28"/>
        </w:rPr>
      </w:pPr>
    </w:p>
    <w:p w:rsidR="00FB4C2F" w:rsidRPr="00071125" w:rsidRDefault="00FB4C2F" w:rsidP="00DC0135">
      <w:pPr>
        <w:jc w:val="center"/>
        <w:rPr>
          <w:b/>
          <w:spacing w:val="-6"/>
          <w:sz w:val="28"/>
          <w:szCs w:val="28"/>
        </w:rPr>
      </w:pPr>
    </w:p>
    <w:p w:rsidR="00DA7FF7" w:rsidRPr="00071125" w:rsidRDefault="00DA7FF7" w:rsidP="00DC0135">
      <w:pPr>
        <w:jc w:val="center"/>
        <w:rPr>
          <w:b/>
          <w:spacing w:val="-6"/>
          <w:sz w:val="28"/>
          <w:szCs w:val="28"/>
        </w:rPr>
      </w:pPr>
      <w:r w:rsidRPr="00071125">
        <w:rPr>
          <w:b/>
          <w:spacing w:val="-6"/>
          <w:sz w:val="28"/>
          <w:szCs w:val="28"/>
        </w:rPr>
        <w:t>Раздел I</w:t>
      </w:r>
      <w:r w:rsidRPr="00071125">
        <w:rPr>
          <w:b/>
          <w:spacing w:val="-6"/>
          <w:sz w:val="28"/>
          <w:szCs w:val="28"/>
        </w:rPr>
        <w:br/>
        <w:t>Общие положения</w:t>
      </w:r>
    </w:p>
    <w:p w:rsidR="00E06B71" w:rsidRPr="00071125" w:rsidRDefault="00E06B71" w:rsidP="00DC0135">
      <w:pPr>
        <w:jc w:val="center"/>
        <w:rPr>
          <w:b/>
          <w:spacing w:val="-6"/>
          <w:sz w:val="28"/>
          <w:szCs w:val="28"/>
        </w:rPr>
      </w:pPr>
    </w:p>
    <w:p w:rsidR="00FB4C2F" w:rsidRPr="00071125" w:rsidRDefault="00FB4C2F" w:rsidP="00DC0135">
      <w:pPr>
        <w:jc w:val="center"/>
        <w:rPr>
          <w:b/>
          <w:spacing w:val="-6"/>
          <w:sz w:val="28"/>
          <w:szCs w:val="28"/>
        </w:rPr>
      </w:pPr>
    </w:p>
    <w:p w:rsidR="00DA7FF7" w:rsidRPr="00071125" w:rsidRDefault="00DA7FF7" w:rsidP="00DC0135">
      <w:pPr>
        <w:ind w:firstLine="709"/>
        <w:jc w:val="both"/>
        <w:rPr>
          <w:b/>
          <w:spacing w:val="-6"/>
          <w:sz w:val="28"/>
          <w:szCs w:val="28"/>
        </w:rPr>
      </w:pPr>
      <w:r w:rsidRPr="00071125">
        <w:rPr>
          <w:b/>
          <w:spacing w:val="-6"/>
          <w:sz w:val="28"/>
          <w:szCs w:val="28"/>
        </w:rPr>
        <w:t>Подраздел I.I. Предмет регулирования административного регламента</w:t>
      </w:r>
    </w:p>
    <w:p w:rsidR="00FB4C2F" w:rsidRPr="00071125" w:rsidRDefault="00FB4C2F" w:rsidP="00DC0135">
      <w:pPr>
        <w:jc w:val="center"/>
        <w:rPr>
          <w:b/>
          <w:spacing w:val="-6"/>
          <w:sz w:val="28"/>
          <w:szCs w:val="28"/>
        </w:rPr>
      </w:pPr>
    </w:p>
    <w:p w:rsidR="000908A1" w:rsidRPr="00071125" w:rsidRDefault="00DA7FF7" w:rsidP="00DC0135">
      <w:pPr>
        <w:ind w:firstLine="709"/>
        <w:jc w:val="both"/>
        <w:rPr>
          <w:spacing w:val="-6"/>
          <w:sz w:val="28"/>
          <w:szCs w:val="28"/>
        </w:rPr>
      </w:pPr>
      <w:r w:rsidRPr="00071125">
        <w:rPr>
          <w:spacing w:val="-6"/>
          <w:sz w:val="28"/>
          <w:szCs w:val="28"/>
        </w:rPr>
        <w:t xml:space="preserve">1. </w:t>
      </w:r>
      <w:r w:rsidR="000908A1" w:rsidRPr="00071125">
        <w:rPr>
          <w:spacing w:val="-6"/>
          <w:sz w:val="28"/>
          <w:szCs w:val="28"/>
        </w:rPr>
        <w:t>Административный регламент предоставления администрацией муниципального образования город Краснодар муниципальной услуги «</w:t>
      </w:r>
      <w:r w:rsidR="00F27A8F" w:rsidRPr="00071125">
        <w:rPr>
          <w:spacing w:val="-6"/>
          <w:sz w:val="28"/>
          <w:szCs w:val="28"/>
        </w:rPr>
        <w:t>Установление публичного сервитута</w:t>
      </w:r>
      <w:r w:rsidR="000908A1" w:rsidRPr="00071125">
        <w:rPr>
          <w:spacing w:val="-6"/>
          <w:sz w:val="28"/>
          <w:szCs w:val="28"/>
        </w:rPr>
        <w:t xml:space="preserve">»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w:t>
      </w:r>
      <w:r w:rsidR="00F27A8F" w:rsidRPr="00071125">
        <w:rPr>
          <w:spacing w:val="-6"/>
          <w:sz w:val="28"/>
          <w:szCs w:val="28"/>
        </w:rPr>
        <w:t>муниципальной услуги «Установление публичного сервитута» (далее – муниципальная услуга)</w:t>
      </w:r>
      <w:r w:rsidR="000908A1" w:rsidRPr="00071125">
        <w:rPr>
          <w:spacing w:val="-6"/>
          <w:sz w:val="28"/>
          <w:szCs w:val="28"/>
        </w:rPr>
        <w:t>.</w:t>
      </w:r>
    </w:p>
    <w:p w:rsidR="00F27A8F" w:rsidRPr="00071125" w:rsidRDefault="00F27A8F" w:rsidP="00DC0135">
      <w:pPr>
        <w:ind w:firstLine="709"/>
        <w:jc w:val="both"/>
        <w:rPr>
          <w:spacing w:val="-6"/>
          <w:sz w:val="28"/>
          <w:szCs w:val="28"/>
        </w:rPr>
      </w:pPr>
      <w:r w:rsidRPr="00071125">
        <w:rPr>
          <w:spacing w:val="-6"/>
          <w:sz w:val="28"/>
          <w:szCs w:val="28"/>
        </w:rPr>
        <w:t>2. Публичный сервитут устанавливается для использования земельных участков и (или) земель в следующих целях:</w:t>
      </w:r>
    </w:p>
    <w:p w:rsidR="00F27A8F" w:rsidRPr="00071125" w:rsidRDefault="00F27A8F" w:rsidP="00DC0135">
      <w:pPr>
        <w:ind w:firstLine="709"/>
        <w:jc w:val="both"/>
        <w:rPr>
          <w:spacing w:val="-6"/>
          <w:sz w:val="28"/>
          <w:szCs w:val="28"/>
        </w:rPr>
      </w:pPr>
      <w:r w:rsidRPr="00071125">
        <w:rPr>
          <w:spacing w:val="-6"/>
          <w:sz w:val="28"/>
          <w:szCs w:val="28"/>
        </w:rPr>
        <w:t xml:space="preserve">2.1. </w:t>
      </w:r>
      <w:r w:rsidR="00A4042D" w:rsidRPr="00071125">
        <w:rPr>
          <w:spacing w:val="-6"/>
          <w:sz w:val="28"/>
          <w:szCs w:val="28"/>
        </w:rPr>
        <w:t>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w:t>
      </w:r>
      <w:r w:rsidR="00071125">
        <w:rPr>
          <w:spacing w:val="-6"/>
          <w:sz w:val="28"/>
          <w:szCs w:val="28"/>
        </w:rPr>
        <w:t xml:space="preserve">                     </w:t>
      </w:r>
      <w:r w:rsidR="00A4042D" w:rsidRPr="00071125">
        <w:rPr>
          <w:spacing w:val="-6"/>
          <w:sz w:val="28"/>
          <w:szCs w:val="28"/>
        </w:rPr>
        <w:t xml:space="preserve"> (далее – инженерные сооружения)</w:t>
      </w:r>
      <w:r w:rsidRPr="00071125">
        <w:rPr>
          <w:spacing w:val="-6"/>
          <w:sz w:val="28"/>
          <w:szCs w:val="28"/>
        </w:rPr>
        <w:t>.</w:t>
      </w:r>
    </w:p>
    <w:p w:rsidR="00A4042D" w:rsidRPr="00071125" w:rsidRDefault="00A4042D" w:rsidP="00DC0135">
      <w:pPr>
        <w:ind w:firstLine="709"/>
        <w:jc w:val="both"/>
        <w:rPr>
          <w:spacing w:val="-6"/>
          <w:sz w:val="28"/>
          <w:szCs w:val="28"/>
        </w:rPr>
      </w:pPr>
      <w:r w:rsidRPr="00071125">
        <w:rPr>
          <w:spacing w:val="-6"/>
          <w:sz w:val="28"/>
          <w:szCs w:val="28"/>
        </w:rPr>
        <w:t>2.2.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A4042D" w:rsidRPr="00071125" w:rsidRDefault="00A4042D" w:rsidP="00071125">
      <w:pPr>
        <w:spacing w:line="318" w:lineRule="exact"/>
        <w:ind w:firstLine="709"/>
        <w:jc w:val="both"/>
        <w:rPr>
          <w:spacing w:val="-4"/>
          <w:sz w:val="28"/>
          <w:szCs w:val="28"/>
        </w:rPr>
      </w:pPr>
      <w:r w:rsidRPr="00CD6286">
        <w:rPr>
          <w:spacing w:val="-2"/>
          <w:sz w:val="28"/>
          <w:szCs w:val="28"/>
        </w:rPr>
        <w:lastRenderedPageBreak/>
        <w:t>2.3.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w:t>
      </w:r>
      <w:r w:rsidRPr="00071125">
        <w:rPr>
          <w:spacing w:val="-4"/>
          <w:sz w:val="28"/>
          <w:szCs w:val="28"/>
        </w:rPr>
        <w:t xml:space="preserve">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A4042D" w:rsidRPr="00071125" w:rsidRDefault="00A4042D" w:rsidP="00071125">
      <w:pPr>
        <w:spacing w:line="318" w:lineRule="exact"/>
        <w:ind w:firstLine="709"/>
        <w:jc w:val="both"/>
        <w:rPr>
          <w:spacing w:val="-4"/>
          <w:sz w:val="28"/>
          <w:szCs w:val="28"/>
        </w:rPr>
      </w:pPr>
      <w:r w:rsidRPr="00071125">
        <w:rPr>
          <w:spacing w:val="-4"/>
          <w:sz w:val="28"/>
          <w:szCs w:val="28"/>
        </w:rPr>
        <w:t>2.4. Размещение автомобильных дорог и железнодорожных путей в туннелях.</w:t>
      </w:r>
    </w:p>
    <w:p w:rsidR="00A4042D" w:rsidRPr="00071125" w:rsidRDefault="00A4042D" w:rsidP="00071125">
      <w:pPr>
        <w:spacing w:line="318" w:lineRule="exact"/>
        <w:ind w:firstLine="709"/>
        <w:jc w:val="both"/>
        <w:rPr>
          <w:spacing w:val="-4"/>
          <w:sz w:val="28"/>
          <w:szCs w:val="28"/>
        </w:rPr>
      </w:pPr>
      <w:r w:rsidRPr="00071125">
        <w:rPr>
          <w:spacing w:val="-4"/>
          <w:sz w:val="28"/>
          <w:szCs w:val="28"/>
        </w:rPr>
        <w:t>2.5.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2.1. настоящего пункта.</w:t>
      </w:r>
    </w:p>
    <w:p w:rsidR="00A4042D" w:rsidRPr="00071125" w:rsidRDefault="00A4042D" w:rsidP="00071125">
      <w:pPr>
        <w:spacing w:line="318" w:lineRule="exact"/>
        <w:ind w:firstLine="709"/>
        <w:jc w:val="both"/>
        <w:rPr>
          <w:spacing w:val="-4"/>
          <w:sz w:val="28"/>
          <w:szCs w:val="28"/>
        </w:rPr>
      </w:pPr>
      <w:r w:rsidRPr="00071125">
        <w:rPr>
          <w:spacing w:val="-4"/>
          <w:sz w:val="28"/>
          <w:szCs w:val="28"/>
        </w:rPr>
        <w:t>2.6. Реконструкция, капитальный ремонт участков (частей) инженерных сооружений, являющихся линейными объектами.</w:t>
      </w:r>
    </w:p>
    <w:p w:rsidR="00D25AF2" w:rsidRPr="00071125" w:rsidRDefault="00D25AF2" w:rsidP="00071125">
      <w:pPr>
        <w:spacing w:line="318" w:lineRule="exact"/>
        <w:ind w:firstLine="709"/>
        <w:jc w:val="both"/>
        <w:rPr>
          <w:spacing w:val="-4"/>
          <w:sz w:val="28"/>
          <w:szCs w:val="28"/>
        </w:rPr>
      </w:pPr>
      <w:r w:rsidRPr="00071125">
        <w:rPr>
          <w:spacing w:val="-4"/>
          <w:sz w:val="28"/>
          <w:szCs w:val="28"/>
        </w:rPr>
        <w:t xml:space="preserve">2.7. Для </w:t>
      </w:r>
      <w:r w:rsidR="001F7F89" w:rsidRPr="00071125">
        <w:rPr>
          <w:spacing w:val="-4"/>
          <w:sz w:val="28"/>
          <w:szCs w:val="28"/>
        </w:rPr>
        <w:t>строительства линейных объектов инфраструктуры (за исключением линейных объектов, размещение которых делает невозможным дальнейшее использование земельного участка или его части в соответствии с установленным видом разрешенного использования), реконструкции объектов инфраструктуры</w:t>
      </w:r>
      <w:r w:rsidRPr="00071125">
        <w:rPr>
          <w:spacing w:val="-4"/>
          <w:sz w:val="28"/>
          <w:szCs w:val="28"/>
        </w:rPr>
        <w:t>.</w:t>
      </w:r>
    </w:p>
    <w:p w:rsidR="00F27A8F" w:rsidRPr="00071125" w:rsidRDefault="00D25AF2" w:rsidP="00071125">
      <w:pPr>
        <w:spacing w:line="318" w:lineRule="exact"/>
        <w:ind w:firstLine="709"/>
        <w:jc w:val="both"/>
        <w:rPr>
          <w:spacing w:val="-4"/>
          <w:sz w:val="28"/>
          <w:szCs w:val="28"/>
        </w:rPr>
      </w:pPr>
      <w:r w:rsidRPr="00071125">
        <w:rPr>
          <w:spacing w:val="-4"/>
          <w:sz w:val="28"/>
          <w:szCs w:val="28"/>
        </w:rPr>
        <w:t>2.8</w:t>
      </w:r>
      <w:r w:rsidR="00F27A8F" w:rsidRPr="00071125">
        <w:rPr>
          <w:spacing w:val="-4"/>
          <w:sz w:val="28"/>
          <w:szCs w:val="28"/>
        </w:rPr>
        <w:t>. Для обеспечения строительства, реконструкции объектов инфраструктуры, в том числе:</w:t>
      </w:r>
    </w:p>
    <w:p w:rsidR="00F27A8F" w:rsidRPr="00071125" w:rsidRDefault="00F27A8F" w:rsidP="00071125">
      <w:pPr>
        <w:spacing w:line="318" w:lineRule="exact"/>
        <w:ind w:firstLine="709"/>
        <w:jc w:val="both"/>
        <w:rPr>
          <w:spacing w:val="-4"/>
          <w:sz w:val="28"/>
          <w:szCs w:val="28"/>
        </w:rPr>
      </w:pPr>
      <w:r w:rsidRPr="00071125">
        <w:rPr>
          <w:spacing w:val="-4"/>
          <w:sz w:val="28"/>
          <w:szCs w:val="28"/>
        </w:rPr>
        <w:t>а) прохода, проезда, а также провоза строительных и иных материалов через земельный участок;</w:t>
      </w:r>
    </w:p>
    <w:p w:rsidR="00F27A8F" w:rsidRPr="00071125" w:rsidRDefault="00F27A8F" w:rsidP="00071125">
      <w:pPr>
        <w:spacing w:line="318" w:lineRule="exact"/>
        <w:ind w:firstLine="709"/>
        <w:jc w:val="both"/>
        <w:rPr>
          <w:spacing w:val="-4"/>
          <w:sz w:val="28"/>
          <w:szCs w:val="28"/>
        </w:rPr>
      </w:pPr>
      <w:r w:rsidRPr="00071125">
        <w:rPr>
          <w:spacing w:val="-4"/>
          <w:sz w:val="28"/>
          <w:szCs w:val="28"/>
        </w:rPr>
        <w:t>б) размещения на земельном участке информационных щитов, указателей, предупредительных, межевых и геодезических знаков;</w:t>
      </w:r>
    </w:p>
    <w:p w:rsidR="00F27A8F" w:rsidRPr="00071125" w:rsidRDefault="00F27A8F" w:rsidP="00071125">
      <w:pPr>
        <w:spacing w:line="318" w:lineRule="exact"/>
        <w:ind w:firstLine="709"/>
        <w:jc w:val="both"/>
        <w:rPr>
          <w:spacing w:val="-4"/>
          <w:sz w:val="28"/>
          <w:szCs w:val="28"/>
        </w:rPr>
      </w:pPr>
      <w:r w:rsidRPr="00071125">
        <w:rPr>
          <w:spacing w:val="-4"/>
          <w:sz w:val="28"/>
          <w:szCs w:val="28"/>
        </w:rPr>
        <w:t>в) проведения необходимых для предотвращения затопления и подтопления, эрозии почв и для подобных целей работ по устройству защитных сооружений, созданию защитных лесных насаждений (за исключением случаев, если такие защитные сооружения, защитные лесные насаждения делают невозможным дальнейшее использование земельного участка или его части в соответствии                                       с установленным видом разрешённого использования).</w:t>
      </w:r>
    </w:p>
    <w:p w:rsidR="00E0445E" w:rsidRPr="00071125" w:rsidRDefault="00D25AF2" w:rsidP="00071125">
      <w:pPr>
        <w:spacing w:line="318" w:lineRule="exact"/>
        <w:ind w:firstLine="709"/>
        <w:jc w:val="both"/>
        <w:rPr>
          <w:spacing w:val="-4"/>
          <w:sz w:val="28"/>
          <w:szCs w:val="28"/>
        </w:rPr>
      </w:pPr>
      <w:r w:rsidRPr="00071125">
        <w:rPr>
          <w:spacing w:val="-4"/>
          <w:sz w:val="28"/>
          <w:szCs w:val="28"/>
        </w:rPr>
        <w:t>2.9</w:t>
      </w:r>
      <w:r w:rsidR="00CC2703" w:rsidRPr="00071125">
        <w:rPr>
          <w:spacing w:val="-4"/>
          <w:sz w:val="28"/>
          <w:szCs w:val="28"/>
        </w:rPr>
        <w:t xml:space="preserve">. </w:t>
      </w:r>
      <w:r w:rsidR="00E0445E" w:rsidRPr="00071125">
        <w:rPr>
          <w:spacing w:val="-4"/>
          <w:sz w:val="28"/>
          <w:szCs w:val="28"/>
        </w:rPr>
        <w:t>В</w:t>
      </w:r>
      <w:r w:rsidR="00CC2703" w:rsidRPr="00071125">
        <w:rPr>
          <w:spacing w:val="-4"/>
          <w:sz w:val="28"/>
          <w:szCs w:val="28"/>
        </w:rPr>
        <w:t xml:space="preserve"> целях прокладки, переноса, переустройства инженерных коммуникаций, их эксплуатации</w:t>
      </w:r>
      <w:r w:rsidR="001F7F89" w:rsidRPr="00071125">
        <w:rPr>
          <w:spacing w:val="-4"/>
          <w:sz w:val="28"/>
          <w:szCs w:val="28"/>
        </w:rPr>
        <w:t xml:space="preserve"> в границах полос отвода автомобильных дорог</w:t>
      </w:r>
      <w:r w:rsidR="00E0445E" w:rsidRPr="00071125">
        <w:rPr>
          <w:spacing w:val="-4"/>
          <w:sz w:val="28"/>
          <w:szCs w:val="28"/>
        </w:rPr>
        <w:t>.</w:t>
      </w:r>
      <w:r w:rsidR="00CC2703" w:rsidRPr="00071125">
        <w:rPr>
          <w:spacing w:val="-4"/>
          <w:sz w:val="28"/>
          <w:szCs w:val="28"/>
        </w:rPr>
        <w:t xml:space="preserve"> </w:t>
      </w:r>
    </w:p>
    <w:p w:rsidR="00F27A8F" w:rsidRPr="00071125" w:rsidRDefault="00F27A8F" w:rsidP="00071125">
      <w:pPr>
        <w:spacing w:line="318" w:lineRule="exact"/>
        <w:ind w:firstLine="709"/>
        <w:jc w:val="both"/>
        <w:rPr>
          <w:spacing w:val="-4"/>
          <w:sz w:val="28"/>
          <w:szCs w:val="28"/>
        </w:rPr>
      </w:pPr>
      <w:r w:rsidRPr="00071125">
        <w:rPr>
          <w:spacing w:val="-4"/>
          <w:sz w:val="28"/>
          <w:szCs w:val="28"/>
        </w:rPr>
        <w:t xml:space="preserve">3. Не допускается установление публичного сервитута в целях, указанных </w:t>
      </w:r>
      <w:r w:rsidRPr="00071125">
        <w:rPr>
          <w:color w:val="000000" w:themeColor="text1"/>
          <w:spacing w:val="-4"/>
          <w:sz w:val="28"/>
          <w:szCs w:val="28"/>
        </w:rPr>
        <w:t xml:space="preserve">в </w:t>
      </w:r>
      <w:hyperlink r:id="rId8" w:anchor="/document/400912259/entry/10021" w:history="1">
        <w:r w:rsidRPr="00071125">
          <w:rPr>
            <w:rStyle w:val="a5"/>
            <w:color w:val="000000" w:themeColor="text1"/>
            <w:spacing w:val="-4"/>
            <w:sz w:val="28"/>
            <w:szCs w:val="28"/>
            <w:u w:val="none"/>
          </w:rPr>
          <w:t>подпунктах 2.1</w:t>
        </w:r>
      </w:hyperlink>
      <w:r w:rsidRPr="00071125">
        <w:rPr>
          <w:color w:val="000000" w:themeColor="text1"/>
          <w:spacing w:val="-4"/>
          <w:sz w:val="28"/>
          <w:szCs w:val="28"/>
        </w:rPr>
        <w:t xml:space="preserve">, </w:t>
      </w:r>
      <w:hyperlink r:id="rId9" w:anchor="/document/400912259/entry/10022" w:history="1">
        <w:r w:rsidR="00296315" w:rsidRPr="00071125">
          <w:rPr>
            <w:rStyle w:val="a5"/>
            <w:color w:val="000000" w:themeColor="text1"/>
            <w:spacing w:val="-4"/>
            <w:sz w:val="28"/>
            <w:szCs w:val="28"/>
            <w:u w:val="none"/>
          </w:rPr>
          <w:t>2.2 пункта 2 подраздела I.I</w:t>
        </w:r>
        <w:r w:rsidRPr="00071125">
          <w:rPr>
            <w:rStyle w:val="a5"/>
            <w:color w:val="000000" w:themeColor="text1"/>
            <w:spacing w:val="-4"/>
            <w:sz w:val="28"/>
            <w:szCs w:val="28"/>
            <w:u w:val="none"/>
          </w:rPr>
          <w:t xml:space="preserve"> раздела I</w:t>
        </w:r>
      </w:hyperlink>
      <w:r w:rsidRPr="00071125">
        <w:rPr>
          <w:color w:val="000000" w:themeColor="text1"/>
          <w:spacing w:val="-4"/>
          <w:sz w:val="28"/>
          <w:szCs w:val="28"/>
        </w:rPr>
        <w:t xml:space="preserve"> настоящего регламента, в </w:t>
      </w:r>
      <w:r w:rsidRPr="00071125">
        <w:rPr>
          <w:spacing w:val="-4"/>
          <w:sz w:val="28"/>
          <w:szCs w:val="28"/>
        </w:rPr>
        <w:t>отношении земельных участков, предоставленных</w:t>
      </w:r>
      <w:r w:rsidR="00296315" w:rsidRPr="00071125">
        <w:rPr>
          <w:spacing w:val="-4"/>
          <w:sz w:val="28"/>
          <w:szCs w:val="28"/>
        </w:rPr>
        <w:t xml:space="preserve"> или принадлежащих</w:t>
      </w:r>
      <w:r w:rsidRPr="00071125">
        <w:rPr>
          <w:spacing w:val="-4"/>
          <w:sz w:val="28"/>
          <w:szCs w:val="28"/>
        </w:rPr>
        <w:t xml:space="preserve"> гражданам и предназначенных для индивидуального жилищного строительства, ведения </w:t>
      </w:r>
      <w:r w:rsidR="00296315" w:rsidRPr="00071125">
        <w:rPr>
          <w:spacing w:val="-4"/>
          <w:sz w:val="28"/>
          <w:szCs w:val="28"/>
        </w:rPr>
        <w:t>гражданами садоводства или</w:t>
      </w:r>
      <w:r w:rsidRPr="00071125">
        <w:rPr>
          <w:spacing w:val="-4"/>
          <w:sz w:val="28"/>
          <w:szCs w:val="28"/>
        </w:rPr>
        <w:t xml:space="preserve"> огородничества</w:t>
      </w:r>
      <w:r w:rsidR="00296315" w:rsidRPr="00071125">
        <w:rPr>
          <w:spacing w:val="-4"/>
          <w:sz w:val="28"/>
          <w:szCs w:val="28"/>
        </w:rPr>
        <w:t xml:space="preserve"> для собственных нужд</w:t>
      </w:r>
      <w:r w:rsidRPr="00071125">
        <w:rPr>
          <w:spacing w:val="-4"/>
          <w:sz w:val="28"/>
          <w:szCs w:val="28"/>
        </w:rPr>
        <w:t>, личного подсобного хозяйства, за исключением случаев, если это требуется для:</w:t>
      </w:r>
    </w:p>
    <w:p w:rsidR="00F27A8F" w:rsidRPr="00071125" w:rsidRDefault="00F27A8F" w:rsidP="00071125">
      <w:pPr>
        <w:spacing w:line="318" w:lineRule="exact"/>
        <w:ind w:firstLine="709"/>
        <w:jc w:val="both"/>
        <w:rPr>
          <w:spacing w:val="-4"/>
          <w:sz w:val="28"/>
          <w:szCs w:val="28"/>
        </w:rPr>
      </w:pPr>
      <w:r w:rsidRPr="00071125">
        <w:rPr>
          <w:spacing w:val="-4"/>
          <w:sz w:val="28"/>
          <w:szCs w:val="28"/>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F27A8F" w:rsidRPr="00071125" w:rsidRDefault="00F27A8F" w:rsidP="00071125">
      <w:pPr>
        <w:spacing w:line="318" w:lineRule="exact"/>
        <w:ind w:firstLine="709"/>
        <w:jc w:val="both"/>
        <w:rPr>
          <w:spacing w:val="-4"/>
          <w:sz w:val="28"/>
          <w:szCs w:val="28"/>
        </w:rPr>
      </w:pPr>
      <w:r w:rsidRPr="00071125">
        <w:rPr>
          <w:spacing w:val="-4"/>
          <w:sz w:val="28"/>
          <w:szCs w:val="28"/>
        </w:rPr>
        <w:t>2) эксплуатации, реконструкции существующих инженерных сооружений</w:t>
      </w:r>
      <w:r w:rsidR="001F7F89" w:rsidRPr="00071125">
        <w:rPr>
          <w:spacing w:val="-4"/>
          <w:sz w:val="28"/>
          <w:szCs w:val="28"/>
        </w:rPr>
        <w:t>, реконструкции, капитального</w:t>
      </w:r>
      <w:r w:rsidR="0056257D" w:rsidRPr="00071125">
        <w:rPr>
          <w:spacing w:val="-4"/>
          <w:sz w:val="28"/>
          <w:szCs w:val="28"/>
        </w:rPr>
        <w:t xml:space="preserve"> ремонт</w:t>
      </w:r>
      <w:r w:rsidR="001F7F89" w:rsidRPr="00071125">
        <w:rPr>
          <w:spacing w:val="-4"/>
          <w:sz w:val="28"/>
          <w:szCs w:val="28"/>
        </w:rPr>
        <w:t>а</w:t>
      </w:r>
      <w:r w:rsidR="0056257D" w:rsidRPr="00071125">
        <w:rPr>
          <w:spacing w:val="-4"/>
          <w:sz w:val="28"/>
          <w:szCs w:val="28"/>
        </w:rPr>
        <w:t xml:space="preserve"> их частей</w:t>
      </w:r>
      <w:r w:rsidRPr="00071125">
        <w:rPr>
          <w:spacing w:val="-4"/>
          <w:sz w:val="28"/>
          <w:szCs w:val="28"/>
        </w:rPr>
        <w:t>;</w:t>
      </w:r>
    </w:p>
    <w:p w:rsidR="00F27A8F" w:rsidRPr="00071125" w:rsidRDefault="00F27A8F" w:rsidP="00071125">
      <w:pPr>
        <w:spacing w:line="318" w:lineRule="exact"/>
        <w:ind w:firstLine="709"/>
        <w:jc w:val="both"/>
        <w:rPr>
          <w:spacing w:val="-2"/>
          <w:sz w:val="28"/>
          <w:szCs w:val="28"/>
        </w:rPr>
      </w:pPr>
      <w:r w:rsidRPr="00071125">
        <w:rPr>
          <w:spacing w:val="-2"/>
          <w:sz w:val="28"/>
          <w:szCs w:val="28"/>
        </w:rPr>
        <w:lastRenderedPageBreak/>
        <w:t>3) размещения инженерных сооружений, которые переносятся с земельных участков, изымаемых для государ</w:t>
      </w:r>
      <w:r w:rsidR="001F7F89" w:rsidRPr="00071125">
        <w:rPr>
          <w:spacing w:val="-2"/>
          <w:sz w:val="28"/>
          <w:szCs w:val="28"/>
        </w:rPr>
        <w:t>ственных или муниципальных нужд.</w:t>
      </w:r>
    </w:p>
    <w:p w:rsidR="00F27A8F" w:rsidRPr="00071125" w:rsidRDefault="00F27A8F" w:rsidP="00DC0135">
      <w:pPr>
        <w:spacing w:line="320" w:lineRule="exact"/>
        <w:ind w:firstLine="709"/>
        <w:jc w:val="both"/>
        <w:rPr>
          <w:color w:val="000000" w:themeColor="text1"/>
          <w:spacing w:val="-2"/>
          <w:sz w:val="28"/>
          <w:szCs w:val="28"/>
        </w:rPr>
      </w:pPr>
      <w:r w:rsidRPr="00071125">
        <w:rPr>
          <w:spacing w:val="-2"/>
          <w:sz w:val="28"/>
          <w:szCs w:val="28"/>
        </w:rPr>
        <w:t>4. Не допускается установление публичного сервитута для целей, предусмотренных</w:t>
      </w:r>
      <w:r w:rsidR="00D25AF2" w:rsidRPr="00071125">
        <w:rPr>
          <w:spacing w:val="-2"/>
        </w:rPr>
        <w:t xml:space="preserve"> </w:t>
      </w:r>
      <w:r w:rsidR="00D25AF2" w:rsidRPr="00071125">
        <w:rPr>
          <w:spacing w:val="-2"/>
          <w:sz w:val="28"/>
          <w:szCs w:val="28"/>
        </w:rPr>
        <w:t>подпунктом 2.7</w:t>
      </w:r>
      <w:r w:rsidRPr="00071125">
        <w:rPr>
          <w:color w:val="000000" w:themeColor="text1"/>
          <w:spacing w:val="-2"/>
          <w:sz w:val="28"/>
          <w:szCs w:val="28"/>
        </w:rPr>
        <w:t xml:space="preserve">, </w:t>
      </w:r>
      <w:hyperlink r:id="rId10" w:anchor="/document/400912259/entry/59430" w:history="1">
        <w:r w:rsidRPr="00071125">
          <w:rPr>
            <w:rStyle w:val="a5"/>
            <w:color w:val="000000" w:themeColor="text1"/>
            <w:spacing w:val="-2"/>
            <w:sz w:val="28"/>
            <w:szCs w:val="28"/>
            <w:u w:val="none"/>
          </w:rPr>
          <w:t>п</w:t>
        </w:r>
        <w:r w:rsidR="00D25AF2" w:rsidRPr="00071125">
          <w:rPr>
            <w:rStyle w:val="a5"/>
            <w:color w:val="000000" w:themeColor="text1"/>
            <w:spacing w:val="-2"/>
            <w:sz w:val="28"/>
            <w:szCs w:val="28"/>
            <w:u w:val="none"/>
          </w:rPr>
          <w:t>одпунктом а) подпункта 2.8</w:t>
        </w:r>
        <w:r w:rsidRPr="00071125">
          <w:rPr>
            <w:rStyle w:val="a5"/>
            <w:color w:val="000000" w:themeColor="text1"/>
            <w:spacing w:val="-2"/>
            <w:sz w:val="28"/>
            <w:szCs w:val="28"/>
            <w:u w:val="none"/>
          </w:rPr>
          <w:t xml:space="preserve"> пункта 2 подраздела I.I раздела I</w:t>
        </w:r>
      </w:hyperlink>
      <w:r w:rsidR="002F1CF5" w:rsidRPr="00071125">
        <w:rPr>
          <w:color w:val="000000" w:themeColor="text1"/>
          <w:spacing w:val="-2"/>
          <w:sz w:val="28"/>
          <w:szCs w:val="28"/>
        </w:rPr>
        <w:t xml:space="preserve"> настоящего р</w:t>
      </w:r>
      <w:r w:rsidRPr="00071125">
        <w:rPr>
          <w:color w:val="000000" w:themeColor="text1"/>
          <w:spacing w:val="-2"/>
          <w:sz w:val="28"/>
          <w:szCs w:val="28"/>
        </w:rPr>
        <w:t>егламента,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охраняемых природных территорий регионального или местного значения допускается при условии выполнения мероприятий</w:t>
      </w:r>
      <w:r w:rsidR="0086257C" w:rsidRPr="00071125">
        <w:rPr>
          <w:color w:val="000000" w:themeColor="text1"/>
          <w:spacing w:val="-2"/>
          <w:sz w:val="28"/>
          <w:szCs w:val="28"/>
        </w:rPr>
        <w:t xml:space="preserve"> </w:t>
      </w:r>
      <w:r w:rsidRPr="00071125">
        <w:rPr>
          <w:color w:val="000000" w:themeColor="text1"/>
          <w:spacing w:val="-2"/>
          <w:sz w:val="28"/>
          <w:szCs w:val="28"/>
        </w:rPr>
        <w:t>по охране окружающей среды.</w:t>
      </w:r>
    </w:p>
    <w:p w:rsidR="008C5713" w:rsidRDefault="008C5713" w:rsidP="00DC0135">
      <w:pPr>
        <w:spacing w:line="320" w:lineRule="exact"/>
        <w:jc w:val="center"/>
        <w:rPr>
          <w:color w:val="000000" w:themeColor="text1"/>
          <w:spacing w:val="-10"/>
          <w:sz w:val="28"/>
          <w:szCs w:val="28"/>
        </w:rPr>
      </w:pPr>
    </w:p>
    <w:p w:rsidR="00DA7FF7" w:rsidRDefault="00DA7FF7" w:rsidP="00DC0135">
      <w:pPr>
        <w:spacing w:line="320" w:lineRule="exact"/>
        <w:ind w:firstLine="709"/>
        <w:jc w:val="both"/>
        <w:rPr>
          <w:b/>
          <w:sz w:val="28"/>
          <w:szCs w:val="28"/>
        </w:rPr>
      </w:pPr>
      <w:r w:rsidRPr="00412553">
        <w:rPr>
          <w:b/>
          <w:sz w:val="28"/>
          <w:szCs w:val="28"/>
        </w:rPr>
        <w:t>Подраздел I.II. Круг заявителей</w:t>
      </w:r>
    </w:p>
    <w:p w:rsidR="00FB4C2F" w:rsidRPr="00412553" w:rsidRDefault="00FB4C2F" w:rsidP="00DC0135">
      <w:pPr>
        <w:spacing w:line="320" w:lineRule="exact"/>
        <w:jc w:val="center"/>
        <w:rPr>
          <w:b/>
          <w:sz w:val="28"/>
          <w:szCs w:val="28"/>
        </w:rPr>
      </w:pPr>
    </w:p>
    <w:p w:rsidR="00F27A8F" w:rsidRPr="00071125" w:rsidRDefault="0025081D" w:rsidP="003A6C99">
      <w:pPr>
        <w:spacing w:line="320" w:lineRule="exact"/>
        <w:ind w:firstLine="709"/>
        <w:jc w:val="both"/>
        <w:rPr>
          <w:spacing w:val="-2"/>
          <w:sz w:val="28"/>
          <w:szCs w:val="28"/>
        </w:rPr>
      </w:pPr>
      <w:r w:rsidRPr="00071125">
        <w:rPr>
          <w:spacing w:val="-2"/>
          <w:sz w:val="28"/>
          <w:szCs w:val="28"/>
        </w:rPr>
        <w:t>5</w:t>
      </w:r>
      <w:r w:rsidR="00F27A8F" w:rsidRPr="00071125">
        <w:rPr>
          <w:spacing w:val="-2"/>
          <w:sz w:val="28"/>
          <w:szCs w:val="28"/>
        </w:rPr>
        <w:t>. С ходатайством об установлении публичного сервитута (далее – Ходатайство)</w:t>
      </w:r>
      <w:r w:rsidRPr="00071125">
        <w:rPr>
          <w:spacing w:val="-2"/>
          <w:sz w:val="28"/>
          <w:szCs w:val="28"/>
        </w:rPr>
        <w:t xml:space="preserve">, </w:t>
      </w:r>
      <w:r w:rsidR="00362BC7" w:rsidRPr="00071125">
        <w:rPr>
          <w:spacing w:val="-2"/>
          <w:sz w:val="28"/>
          <w:szCs w:val="28"/>
        </w:rPr>
        <w:t>вправе обратиться (</w:t>
      </w:r>
      <w:r w:rsidR="003A6C99" w:rsidRPr="00071125">
        <w:rPr>
          <w:spacing w:val="-2"/>
          <w:sz w:val="28"/>
          <w:szCs w:val="28"/>
        </w:rPr>
        <w:t>далее – заявитель) граждане или юридические лица, являющиеся владельцами инженерных коммуникаций (</w:t>
      </w:r>
      <w:r w:rsidRPr="00071125">
        <w:rPr>
          <w:spacing w:val="-2"/>
          <w:sz w:val="28"/>
          <w:szCs w:val="28"/>
        </w:rPr>
        <w:t>в отношении земельных участков в границах полос отвода автомобильных дорог местного значения муниципального образования город Краснодар в целях прокладки, переноса, переустройства инженерных коммуникаций и их эксплуатации</w:t>
      </w:r>
      <w:r w:rsidR="003A6C99" w:rsidRPr="00071125">
        <w:rPr>
          <w:spacing w:val="-2"/>
          <w:sz w:val="28"/>
          <w:szCs w:val="28"/>
        </w:rPr>
        <w:t>),</w:t>
      </w:r>
      <w:r w:rsidRPr="00071125">
        <w:rPr>
          <w:spacing w:val="-2"/>
          <w:sz w:val="28"/>
          <w:szCs w:val="28"/>
        </w:rPr>
        <w:t xml:space="preserve"> </w:t>
      </w:r>
      <w:r w:rsidR="003A6C99" w:rsidRPr="00071125">
        <w:rPr>
          <w:spacing w:val="-2"/>
          <w:sz w:val="28"/>
          <w:szCs w:val="28"/>
        </w:rPr>
        <w:t>а также организация</w:t>
      </w:r>
      <w:r w:rsidR="00F27A8F" w:rsidRPr="00071125">
        <w:rPr>
          <w:spacing w:val="-2"/>
          <w:sz w:val="28"/>
          <w:szCs w:val="28"/>
        </w:rPr>
        <w:t>:</w:t>
      </w:r>
    </w:p>
    <w:p w:rsidR="00F27A8F" w:rsidRPr="00071125" w:rsidRDefault="0025081D" w:rsidP="00DC0135">
      <w:pPr>
        <w:spacing w:line="320" w:lineRule="exact"/>
        <w:ind w:firstLine="709"/>
        <w:jc w:val="both"/>
        <w:rPr>
          <w:spacing w:val="-2"/>
          <w:sz w:val="28"/>
          <w:szCs w:val="28"/>
        </w:rPr>
      </w:pPr>
      <w:r w:rsidRPr="00071125">
        <w:rPr>
          <w:spacing w:val="-2"/>
          <w:sz w:val="28"/>
          <w:szCs w:val="28"/>
        </w:rPr>
        <w:t>5</w:t>
      </w:r>
      <w:r w:rsidR="00F27A8F" w:rsidRPr="00071125">
        <w:rPr>
          <w:spacing w:val="-2"/>
          <w:sz w:val="28"/>
          <w:szCs w:val="28"/>
        </w:rPr>
        <w:t xml:space="preserve">.1. </w:t>
      </w:r>
      <w:r w:rsidR="00A4042D" w:rsidRPr="00071125">
        <w:rPr>
          <w:spacing w:val="-2"/>
          <w:sz w:val="28"/>
          <w:szCs w:val="28"/>
        </w:rPr>
        <w:t>Я</w:t>
      </w:r>
      <w:r w:rsidR="003A6C99" w:rsidRPr="00071125">
        <w:rPr>
          <w:spacing w:val="-2"/>
          <w:sz w:val="28"/>
          <w:szCs w:val="28"/>
        </w:rPr>
        <w:t>вляющая</w:t>
      </w:r>
      <w:r w:rsidR="00A4042D" w:rsidRPr="00071125">
        <w:rPr>
          <w:spacing w:val="-2"/>
          <w:sz w:val="28"/>
          <w:szCs w:val="28"/>
        </w:rPr>
        <w:t>ся суб</w:t>
      </w:r>
      <w:r w:rsidR="002B4F16" w:rsidRPr="00071125">
        <w:rPr>
          <w:spacing w:val="-2"/>
          <w:sz w:val="28"/>
          <w:szCs w:val="28"/>
        </w:rPr>
        <w:t xml:space="preserve">ъектом естественных монополий, – </w:t>
      </w:r>
      <w:r w:rsidR="00A4042D" w:rsidRPr="00071125">
        <w:rPr>
          <w:spacing w:val="-2"/>
          <w:sz w:val="28"/>
          <w:szCs w:val="28"/>
        </w:rPr>
        <w:t>в случаях установления публичного сервитута для размещения, капитального ремонта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r w:rsidR="00F27A8F" w:rsidRPr="00071125">
        <w:rPr>
          <w:spacing w:val="-2"/>
          <w:sz w:val="28"/>
          <w:szCs w:val="28"/>
        </w:rPr>
        <w:t>.</w:t>
      </w:r>
    </w:p>
    <w:p w:rsidR="00F27A8F" w:rsidRPr="00071125" w:rsidRDefault="0025081D" w:rsidP="00DC0135">
      <w:pPr>
        <w:spacing w:line="320" w:lineRule="exact"/>
        <w:ind w:firstLine="709"/>
        <w:jc w:val="both"/>
        <w:rPr>
          <w:spacing w:val="-2"/>
          <w:sz w:val="28"/>
          <w:szCs w:val="28"/>
        </w:rPr>
      </w:pPr>
      <w:r w:rsidRPr="00071125">
        <w:rPr>
          <w:spacing w:val="-2"/>
          <w:sz w:val="28"/>
          <w:szCs w:val="28"/>
        </w:rPr>
        <w:t>5</w:t>
      </w:r>
      <w:r w:rsidR="00F27A8F" w:rsidRPr="00071125">
        <w:rPr>
          <w:spacing w:val="-2"/>
          <w:sz w:val="28"/>
          <w:szCs w:val="28"/>
        </w:rPr>
        <w:t>.2</w:t>
      </w:r>
      <w:r w:rsidR="003A6C99" w:rsidRPr="00071125">
        <w:rPr>
          <w:spacing w:val="-2"/>
          <w:sz w:val="28"/>
          <w:szCs w:val="28"/>
        </w:rPr>
        <w:t>. Являющая</w:t>
      </w:r>
      <w:r w:rsidR="008102E3" w:rsidRPr="00071125">
        <w:rPr>
          <w:spacing w:val="-2"/>
          <w:sz w:val="28"/>
          <w:szCs w:val="28"/>
        </w:rPr>
        <w:t>ся организацией связи</w:t>
      </w:r>
      <w:r w:rsidR="00F27A8F" w:rsidRPr="00071125">
        <w:rPr>
          <w:spacing w:val="-2"/>
          <w:sz w:val="28"/>
          <w:szCs w:val="28"/>
        </w:rPr>
        <w:t xml:space="preserve"> – для размещения линий или сооружений связи, указанных в подпункте 2.1 пункта 2 подраз</w:t>
      </w:r>
      <w:r w:rsidR="00DD60A7" w:rsidRPr="00071125">
        <w:rPr>
          <w:spacing w:val="-2"/>
          <w:sz w:val="28"/>
          <w:szCs w:val="28"/>
        </w:rPr>
        <w:t>дела I.I</w:t>
      </w:r>
      <w:r w:rsidR="00BB63E5" w:rsidRPr="00071125">
        <w:rPr>
          <w:spacing w:val="-2"/>
          <w:sz w:val="28"/>
          <w:szCs w:val="28"/>
        </w:rPr>
        <w:t xml:space="preserve"> раздела I настоящего р</w:t>
      </w:r>
      <w:r w:rsidR="00F27A8F" w:rsidRPr="00071125">
        <w:rPr>
          <w:spacing w:val="-2"/>
          <w:sz w:val="28"/>
          <w:szCs w:val="28"/>
        </w:rPr>
        <w:t>егламента,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F27A8F" w:rsidRPr="00071125" w:rsidRDefault="0025081D" w:rsidP="00DC0135">
      <w:pPr>
        <w:spacing w:line="320" w:lineRule="exact"/>
        <w:ind w:firstLine="709"/>
        <w:jc w:val="both"/>
        <w:rPr>
          <w:spacing w:val="-2"/>
          <w:sz w:val="28"/>
          <w:szCs w:val="28"/>
        </w:rPr>
      </w:pPr>
      <w:r w:rsidRPr="00071125">
        <w:rPr>
          <w:spacing w:val="-2"/>
          <w:sz w:val="28"/>
          <w:szCs w:val="28"/>
        </w:rPr>
        <w:t>5</w:t>
      </w:r>
      <w:r w:rsidR="004258E5" w:rsidRPr="00071125">
        <w:rPr>
          <w:spacing w:val="-2"/>
          <w:sz w:val="28"/>
          <w:szCs w:val="28"/>
        </w:rPr>
        <w:t>.3.</w:t>
      </w:r>
      <w:r w:rsidR="003A6C99" w:rsidRPr="00071125">
        <w:rPr>
          <w:spacing w:val="-2"/>
          <w:sz w:val="28"/>
          <w:szCs w:val="28"/>
        </w:rPr>
        <w:t xml:space="preserve"> Являющая</w:t>
      </w:r>
      <w:r w:rsidR="00F27A8F" w:rsidRPr="00071125">
        <w:rPr>
          <w:spacing w:val="-2"/>
          <w:sz w:val="28"/>
          <w:szCs w:val="28"/>
        </w:rPr>
        <w:t xml:space="preserve">ся владельцем объекта транспортной инфраструктуры местного значения, – в случае установления публичного сервитута для целей, </w:t>
      </w:r>
      <w:r w:rsidR="00B33331" w:rsidRPr="00071125">
        <w:rPr>
          <w:spacing w:val="-2"/>
          <w:sz w:val="28"/>
          <w:szCs w:val="28"/>
        </w:rPr>
        <w:t>указанных в подпунктах 2.2 – 2.5</w:t>
      </w:r>
      <w:r w:rsidR="00F27A8F" w:rsidRPr="00071125">
        <w:rPr>
          <w:spacing w:val="-2"/>
          <w:sz w:val="28"/>
          <w:szCs w:val="28"/>
        </w:rPr>
        <w:t xml:space="preserve"> пункта 2 подра</w:t>
      </w:r>
      <w:r w:rsidR="00C42271" w:rsidRPr="00071125">
        <w:rPr>
          <w:spacing w:val="-2"/>
          <w:sz w:val="28"/>
          <w:szCs w:val="28"/>
        </w:rPr>
        <w:t>здела I.I раздела I настоящего р</w:t>
      </w:r>
      <w:r w:rsidR="00F27A8F" w:rsidRPr="00071125">
        <w:rPr>
          <w:spacing w:val="-2"/>
          <w:sz w:val="28"/>
          <w:szCs w:val="28"/>
        </w:rPr>
        <w:t>егламента.</w:t>
      </w:r>
    </w:p>
    <w:p w:rsidR="00DD60A7" w:rsidRPr="00071125" w:rsidRDefault="0025081D" w:rsidP="00DC0135">
      <w:pPr>
        <w:spacing w:line="320" w:lineRule="exact"/>
        <w:ind w:firstLine="709"/>
        <w:jc w:val="both"/>
        <w:rPr>
          <w:spacing w:val="-2"/>
          <w:sz w:val="28"/>
          <w:szCs w:val="28"/>
        </w:rPr>
      </w:pPr>
      <w:r w:rsidRPr="00071125">
        <w:rPr>
          <w:spacing w:val="-2"/>
          <w:sz w:val="28"/>
          <w:szCs w:val="28"/>
        </w:rPr>
        <w:t>5</w:t>
      </w:r>
      <w:r w:rsidR="003A6C99" w:rsidRPr="00071125">
        <w:rPr>
          <w:spacing w:val="-2"/>
          <w:sz w:val="28"/>
          <w:szCs w:val="28"/>
        </w:rPr>
        <w:t>.4. Застройщик объекта инфраструктуры</w:t>
      </w:r>
      <w:r w:rsidR="00DD60A7" w:rsidRPr="00071125">
        <w:rPr>
          <w:spacing w:val="-2"/>
          <w:sz w:val="28"/>
          <w:szCs w:val="28"/>
        </w:rPr>
        <w:t xml:space="preserve"> для строительства, реконструкции объектов инфраструктуры</w:t>
      </w:r>
      <w:r w:rsidR="00493EB0" w:rsidRPr="00071125">
        <w:rPr>
          <w:spacing w:val="-2"/>
          <w:sz w:val="28"/>
          <w:szCs w:val="28"/>
        </w:rPr>
        <w:t>.</w:t>
      </w:r>
    </w:p>
    <w:p w:rsidR="00F27A8F" w:rsidRPr="00071125" w:rsidRDefault="0025081D" w:rsidP="00DC0135">
      <w:pPr>
        <w:spacing w:line="320" w:lineRule="exact"/>
        <w:ind w:firstLine="709"/>
        <w:jc w:val="both"/>
        <w:rPr>
          <w:spacing w:val="-2"/>
          <w:sz w:val="28"/>
          <w:szCs w:val="28"/>
        </w:rPr>
      </w:pPr>
      <w:r w:rsidRPr="00071125">
        <w:rPr>
          <w:spacing w:val="-2"/>
          <w:sz w:val="28"/>
          <w:szCs w:val="28"/>
        </w:rPr>
        <w:t>5</w:t>
      </w:r>
      <w:r w:rsidR="00DD60A7" w:rsidRPr="00071125">
        <w:rPr>
          <w:spacing w:val="-2"/>
          <w:sz w:val="28"/>
          <w:szCs w:val="28"/>
        </w:rPr>
        <w:t>.5</w:t>
      </w:r>
      <w:r w:rsidR="00F27A8F" w:rsidRPr="00071125">
        <w:rPr>
          <w:spacing w:val="-2"/>
          <w:sz w:val="28"/>
          <w:szCs w:val="28"/>
        </w:rPr>
        <w:t xml:space="preserve">. </w:t>
      </w:r>
      <w:r w:rsidR="003A6C99" w:rsidRPr="00071125">
        <w:rPr>
          <w:spacing w:val="-2"/>
          <w:sz w:val="28"/>
          <w:szCs w:val="28"/>
        </w:rPr>
        <w:t>П</w:t>
      </w:r>
      <w:r w:rsidR="00F27A8F" w:rsidRPr="00071125">
        <w:rPr>
          <w:spacing w:val="-2"/>
          <w:sz w:val="28"/>
          <w:szCs w:val="28"/>
        </w:rPr>
        <w:t>одавшая ходатайство об изъятии земельного участка для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F27A8F" w:rsidRPr="00071125" w:rsidRDefault="0025081D" w:rsidP="00DC0135">
      <w:pPr>
        <w:spacing w:line="320" w:lineRule="exact"/>
        <w:ind w:firstLine="709"/>
        <w:jc w:val="both"/>
        <w:rPr>
          <w:spacing w:val="-2"/>
          <w:sz w:val="28"/>
          <w:szCs w:val="28"/>
        </w:rPr>
      </w:pPr>
      <w:r w:rsidRPr="00071125">
        <w:rPr>
          <w:spacing w:val="-2"/>
          <w:sz w:val="28"/>
          <w:szCs w:val="28"/>
        </w:rPr>
        <w:t>5</w:t>
      </w:r>
      <w:r w:rsidR="006609EA" w:rsidRPr="00071125">
        <w:rPr>
          <w:spacing w:val="-2"/>
          <w:sz w:val="28"/>
          <w:szCs w:val="28"/>
        </w:rPr>
        <w:t>.</w:t>
      </w:r>
      <w:r w:rsidRPr="00071125">
        <w:rPr>
          <w:spacing w:val="-2"/>
          <w:sz w:val="28"/>
          <w:szCs w:val="28"/>
        </w:rPr>
        <w:t>5</w:t>
      </w:r>
      <w:r w:rsidR="003A6C99" w:rsidRPr="00071125">
        <w:rPr>
          <w:spacing w:val="-2"/>
          <w:sz w:val="28"/>
          <w:szCs w:val="28"/>
        </w:rPr>
        <w:t>.1. Являющая</w:t>
      </w:r>
      <w:r w:rsidR="00F27A8F" w:rsidRPr="00071125">
        <w:rPr>
          <w:spacing w:val="-2"/>
          <w:sz w:val="28"/>
          <w:szCs w:val="28"/>
        </w:rPr>
        <w:t>ся субъектом естественных монопо</w:t>
      </w:r>
      <w:r w:rsidR="002B4F16" w:rsidRPr="00071125">
        <w:rPr>
          <w:spacing w:val="-2"/>
          <w:sz w:val="28"/>
          <w:szCs w:val="28"/>
        </w:rPr>
        <w:t>лий, в случае изъятия земельных участков</w:t>
      </w:r>
      <w:r w:rsidR="00F27A8F" w:rsidRPr="00071125">
        <w:rPr>
          <w:spacing w:val="-2"/>
          <w:sz w:val="28"/>
          <w:szCs w:val="28"/>
        </w:rPr>
        <w:t xml:space="preserve"> для размещения объектов федерального значения или объектов регионального значения, по основаниям, связанным с:</w:t>
      </w:r>
    </w:p>
    <w:p w:rsidR="00F27A8F" w:rsidRPr="00071125" w:rsidRDefault="00F27A8F" w:rsidP="00DC0135">
      <w:pPr>
        <w:spacing w:line="320" w:lineRule="exact"/>
        <w:ind w:firstLine="709"/>
        <w:jc w:val="both"/>
        <w:rPr>
          <w:spacing w:val="-2"/>
          <w:sz w:val="28"/>
          <w:szCs w:val="28"/>
        </w:rPr>
      </w:pPr>
      <w:r w:rsidRPr="00071125">
        <w:rPr>
          <w:spacing w:val="-2"/>
          <w:sz w:val="28"/>
          <w:szCs w:val="28"/>
        </w:rPr>
        <w:t>1) выполнением международных договоров Российской Федерации;</w:t>
      </w:r>
    </w:p>
    <w:p w:rsidR="00F27A8F" w:rsidRPr="00071125" w:rsidRDefault="00F27A8F" w:rsidP="00071125">
      <w:pPr>
        <w:spacing w:line="324" w:lineRule="exact"/>
        <w:ind w:firstLine="709"/>
        <w:jc w:val="both"/>
        <w:rPr>
          <w:spacing w:val="-2"/>
          <w:sz w:val="28"/>
          <w:szCs w:val="28"/>
        </w:rPr>
      </w:pPr>
      <w:r w:rsidRPr="00071125">
        <w:rPr>
          <w:spacing w:val="-2"/>
          <w:sz w:val="28"/>
          <w:szCs w:val="28"/>
        </w:rPr>
        <w:lastRenderedPageBreak/>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федеральных энергетических систем и объекты энергетических систем регионального значения;</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использования атомной энергии;</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обороны страны и безопасности государства, в том числе инженерно-технические сооружения, линии связи и коммуникации, возведённые в интересах защиты и охраны Государственной границы Российской Федерации;</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обеспечивающие космическую деятельность;</w:t>
      </w:r>
    </w:p>
    <w:p w:rsidR="00F27A8F" w:rsidRPr="00071125" w:rsidRDefault="00F27A8F" w:rsidP="00071125">
      <w:pPr>
        <w:spacing w:line="324" w:lineRule="exact"/>
        <w:ind w:firstLine="709"/>
        <w:jc w:val="both"/>
        <w:rPr>
          <w:spacing w:val="-2"/>
          <w:sz w:val="28"/>
          <w:szCs w:val="28"/>
        </w:rPr>
      </w:pPr>
      <w:r w:rsidRPr="00071125">
        <w:rPr>
          <w:spacing w:val="-6"/>
          <w:sz w:val="28"/>
          <w:szCs w:val="28"/>
        </w:rPr>
        <w:t>линейные объекты федерального и регионального значения, обеспечивающие</w:t>
      </w:r>
      <w:r w:rsidRPr="00071125">
        <w:rPr>
          <w:spacing w:val="-2"/>
          <w:sz w:val="28"/>
          <w:szCs w:val="28"/>
        </w:rPr>
        <w:t xml:space="preserve"> деятельность субъектов естественных монополий;</w:t>
      </w:r>
    </w:p>
    <w:p w:rsidR="00F27A8F" w:rsidRPr="00071125" w:rsidRDefault="00F27A8F" w:rsidP="00071125">
      <w:pPr>
        <w:spacing w:line="324" w:lineRule="exact"/>
        <w:ind w:firstLine="709"/>
        <w:jc w:val="both"/>
        <w:rPr>
          <w:spacing w:val="-2"/>
          <w:sz w:val="28"/>
          <w:szCs w:val="28"/>
        </w:rPr>
      </w:pPr>
      <w:r w:rsidRPr="00071125">
        <w:rPr>
          <w:spacing w:val="-2"/>
          <w:sz w:val="28"/>
          <w:szCs w:val="28"/>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F27A8F" w:rsidRPr="00071125" w:rsidRDefault="00F27A8F" w:rsidP="00071125">
      <w:pPr>
        <w:spacing w:line="324" w:lineRule="exact"/>
        <w:ind w:firstLine="709"/>
        <w:jc w:val="both"/>
        <w:rPr>
          <w:spacing w:val="-2"/>
          <w:sz w:val="28"/>
          <w:szCs w:val="28"/>
        </w:rPr>
      </w:pPr>
      <w:r w:rsidRPr="00071125">
        <w:rPr>
          <w:spacing w:val="-8"/>
          <w:sz w:val="28"/>
          <w:szCs w:val="28"/>
        </w:rPr>
        <w:t>автомобильные дороги федерального, регионального или межмуниципального</w:t>
      </w:r>
      <w:r w:rsidRPr="00071125">
        <w:rPr>
          <w:spacing w:val="-2"/>
          <w:sz w:val="28"/>
          <w:szCs w:val="28"/>
        </w:rPr>
        <w:t>, местного значения;</w:t>
      </w:r>
    </w:p>
    <w:p w:rsidR="00F27A8F" w:rsidRPr="00071125" w:rsidRDefault="00F27A8F" w:rsidP="00071125">
      <w:pPr>
        <w:spacing w:line="324" w:lineRule="exact"/>
        <w:ind w:firstLine="709"/>
        <w:jc w:val="both"/>
        <w:rPr>
          <w:spacing w:val="-2"/>
          <w:sz w:val="28"/>
          <w:szCs w:val="28"/>
        </w:rPr>
      </w:pPr>
      <w:r w:rsidRPr="00071125">
        <w:rPr>
          <w:spacing w:val="-2"/>
          <w:sz w:val="28"/>
          <w:szCs w:val="28"/>
        </w:rPr>
        <w:t>3) иными основаниями, предусмотренными федеральными законами.</w:t>
      </w:r>
    </w:p>
    <w:p w:rsidR="00F27A8F" w:rsidRPr="00071125" w:rsidRDefault="0025081D" w:rsidP="00071125">
      <w:pPr>
        <w:spacing w:line="324" w:lineRule="exact"/>
        <w:ind w:firstLine="709"/>
        <w:jc w:val="both"/>
        <w:rPr>
          <w:spacing w:val="-2"/>
          <w:sz w:val="28"/>
          <w:szCs w:val="28"/>
        </w:rPr>
      </w:pPr>
      <w:r w:rsidRPr="00071125">
        <w:rPr>
          <w:spacing w:val="-2"/>
          <w:sz w:val="28"/>
          <w:szCs w:val="28"/>
        </w:rPr>
        <w:t>5</w:t>
      </w:r>
      <w:r w:rsidR="006609EA" w:rsidRPr="00071125">
        <w:rPr>
          <w:spacing w:val="-2"/>
          <w:sz w:val="28"/>
          <w:szCs w:val="28"/>
        </w:rPr>
        <w:t>.</w:t>
      </w:r>
      <w:r w:rsidRPr="00071125">
        <w:rPr>
          <w:spacing w:val="-2"/>
          <w:sz w:val="28"/>
          <w:szCs w:val="28"/>
        </w:rPr>
        <w:t>5</w:t>
      </w:r>
      <w:r w:rsidR="00EC1AF4" w:rsidRPr="00071125">
        <w:rPr>
          <w:spacing w:val="-2"/>
          <w:sz w:val="28"/>
          <w:szCs w:val="28"/>
        </w:rPr>
        <w:t>.2. Уполномоченная</w:t>
      </w:r>
      <w:r w:rsidR="00F27A8F" w:rsidRPr="00071125">
        <w:rPr>
          <w:spacing w:val="-2"/>
          <w:sz w:val="28"/>
          <w:szCs w:val="28"/>
        </w:rPr>
        <w:t xml:space="preserve"> в соответствии с нормативными правовыми актами Российской Федерации, субъектов Российской Федерации, заключёнными с органами государственной власти или органами местного самоуправления договорами или соглашениями либо имеющая разрешения (лицензии) осуществлять деятельность, для обеспечения которой в соответствии со статьёй 49 Земельного кодекса Российской Федерации осуществляется изъятие земельного участка для государ</w:t>
      </w:r>
      <w:r w:rsidR="0086257C" w:rsidRPr="00071125">
        <w:rPr>
          <w:spacing w:val="-2"/>
          <w:sz w:val="28"/>
          <w:szCs w:val="28"/>
        </w:rPr>
        <w:t>ственных или муниципальных нужд.</w:t>
      </w:r>
    </w:p>
    <w:p w:rsidR="00F27A8F" w:rsidRPr="00071125" w:rsidRDefault="0025081D" w:rsidP="00071125">
      <w:pPr>
        <w:spacing w:line="324" w:lineRule="exact"/>
        <w:ind w:firstLine="709"/>
        <w:jc w:val="both"/>
        <w:rPr>
          <w:spacing w:val="-2"/>
          <w:sz w:val="28"/>
          <w:szCs w:val="28"/>
        </w:rPr>
      </w:pPr>
      <w:r w:rsidRPr="00071125">
        <w:rPr>
          <w:spacing w:val="-2"/>
          <w:sz w:val="28"/>
          <w:szCs w:val="28"/>
        </w:rPr>
        <w:t>5</w:t>
      </w:r>
      <w:r w:rsidR="006609EA" w:rsidRPr="00071125">
        <w:rPr>
          <w:spacing w:val="-2"/>
          <w:sz w:val="28"/>
          <w:szCs w:val="28"/>
        </w:rPr>
        <w:t>.</w:t>
      </w:r>
      <w:r w:rsidRPr="00071125">
        <w:rPr>
          <w:spacing w:val="-2"/>
          <w:sz w:val="28"/>
          <w:szCs w:val="28"/>
        </w:rPr>
        <w:t>5</w:t>
      </w:r>
      <w:r w:rsidR="00D73D8A">
        <w:rPr>
          <w:spacing w:val="-2"/>
          <w:sz w:val="28"/>
          <w:szCs w:val="28"/>
        </w:rPr>
        <w:t>.3. Являющая</w:t>
      </w:r>
      <w:r w:rsidR="00F27A8F" w:rsidRPr="00071125">
        <w:rPr>
          <w:spacing w:val="-2"/>
          <w:sz w:val="28"/>
          <w:szCs w:val="28"/>
        </w:rPr>
        <w:t xml:space="preserve">ся </w:t>
      </w:r>
      <w:proofErr w:type="spellStart"/>
      <w:r w:rsidR="00F27A8F" w:rsidRPr="00071125">
        <w:rPr>
          <w:spacing w:val="-2"/>
          <w:sz w:val="28"/>
          <w:szCs w:val="28"/>
        </w:rPr>
        <w:t>недропользователем</w:t>
      </w:r>
      <w:proofErr w:type="spellEnd"/>
      <w:r w:rsidR="00F27A8F" w:rsidRPr="00071125">
        <w:rPr>
          <w:spacing w:val="-2"/>
          <w:sz w:val="28"/>
          <w:szCs w:val="28"/>
        </w:rPr>
        <w:t>, в случае изъятия земельных участков для проведения работ, связанных с пользованием недрами, в том числе осуществляемых за</w:t>
      </w:r>
      <w:r w:rsidR="0086257C" w:rsidRPr="00071125">
        <w:rPr>
          <w:spacing w:val="-2"/>
          <w:sz w:val="28"/>
          <w:szCs w:val="28"/>
        </w:rPr>
        <w:t xml:space="preserve"> счёт средств </w:t>
      </w:r>
      <w:proofErr w:type="spellStart"/>
      <w:r w:rsidR="0086257C" w:rsidRPr="00071125">
        <w:rPr>
          <w:spacing w:val="-2"/>
          <w:sz w:val="28"/>
          <w:szCs w:val="28"/>
        </w:rPr>
        <w:t>недропользователя</w:t>
      </w:r>
      <w:proofErr w:type="spellEnd"/>
      <w:r w:rsidR="0086257C" w:rsidRPr="00071125">
        <w:rPr>
          <w:spacing w:val="-2"/>
          <w:sz w:val="28"/>
          <w:szCs w:val="28"/>
        </w:rPr>
        <w:t>.</w:t>
      </w:r>
    </w:p>
    <w:p w:rsidR="00F27A8F" w:rsidRPr="00071125" w:rsidRDefault="0025081D" w:rsidP="00071125">
      <w:pPr>
        <w:spacing w:line="324" w:lineRule="exact"/>
        <w:ind w:firstLine="709"/>
        <w:jc w:val="both"/>
        <w:rPr>
          <w:spacing w:val="-2"/>
          <w:sz w:val="28"/>
          <w:szCs w:val="28"/>
        </w:rPr>
      </w:pPr>
      <w:r w:rsidRPr="00071125">
        <w:rPr>
          <w:spacing w:val="-2"/>
          <w:sz w:val="28"/>
          <w:szCs w:val="28"/>
        </w:rPr>
        <w:t>5</w:t>
      </w:r>
      <w:r w:rsidR="006609EA" w:rsidRPr="00071125">
        <w:rPr>
          <w:spacing w:val="-2"/>
          <w:sz w:val="28"/>
          <w:szCs w:val="28"/>
        </w:rPr>
        <w:t>.</w:t>
      </w:r>
      <w:r w:rsidRPr="00071125">
        <w:rPr>
          <w:spacing w:val="-2"/>
          <w:sz w:val="28"/>
          <w:szCs w:val="28"/>
        </w:rPr>
        <w:t>5</w:t>
      </w:r>
      <w:r w:rsidR="00F27A8F" w:rsidRPr="00071125">
        <w:rPr>
          <w:spacing w:val="-2"/>
          <w:sz w:val="28"/>
          <w:szCs w:val="28"/>
        </w:rPr>
        <w:t>.4. С которой заключены договоры о комплексном развитии территории в соответствии с Градостроительным кодексом Российской Федерации.</w:t>
      </w:r>
    </w:p>
    <w:p w:rsidR="0086257C" w:rsidRPr="00071125" w:rsidRDefault="0025081D" w:rsidP="00071125">
      <w:pPr>
        <w:spacing w:line="324" w:lineRule="exact"/>
        <w:ind w:firstLine="709"/>
        <w:jc w:val="both"/>
        <w:rPr>
          <w:spacing w:val="-2"/>
          <w:sz w:val="28"/>
          <w:szCs w:val="28"/>
        </w:rPr>
      </w:pPr>
      <w:r w:rsidRPr="00071125">
        <w:rPr>
          <w:spacing w:val="-2"/>
          <w:sz w:val="28"/>
          <w:szCs w:val="28"/>
        </w:rPr>
        <w:t>5</w:t>
      </w:r>
      <w:r w:rsidR="00342F30" w:rsidRPr="00071125">
        <w:rPr>
          <w:spacing w:val="-2"/>
          <w:sz w:val="28"/>
          <w:szCs w:val="28"/>
        </w:rPr>
        <w:t>.</w:t>
      </w:r>
      <w:r w:rsidRPr="00071125">
        <w:rPr>
          <w:spacing w:val="-2"/>
          <w:sz w:val="28"/>
          <w:szCs w:val="28"/>
        </w:rPr>
        <w:t>6</w:t>
      </w:r>
      <w:r w:rsidR="00342F30" w:rsidRPr="00071125">
        <w:rPr>
          <w:spacing w:val="-2"/>
          <w:sz w:val="28"/>
          <w:szCs w:val="28"/>
        </w:rPr>
        <w:t>. Я</w:t>
      </w:r>
      <w:r w:rsidR="00EC1AF4" w:rsidRPr="00071125">
        <w:rPr>
          <w:spacing w:val="-2"/>
          <w:sz w:val="28"/>
          <w:szCs w:val="28"/>
        </w:rPr>
        <w:t>вляющая</w:t>
      </w:r>
      <w:r w:rsidR="0086257C" w:rsidRPr="00071125">
        <w:rPr>
          <w:spacing w:val="-2"/>
          <w:sz w:val="28"/>
          <w:szCs w:val="28"/>
        </w:rPr>
        <w:t>ся единым оператором газификации, регион</w:t>
      </w:r>
      <w:r w:rsidR="00342F30" w:rsidRPr="00071125">
        <w:rPr>
          <w:spacing w:val="-2"/>
          <w:sz w:val="28"/>
          <w:szCs w:val="28"/>
        </w:rPr>
        <w:t>альным оператором газификации, –</w:t>
      </w:r>
      <w:r w:rsidR="0086257C" w:rsidRPr="00071125">
        <w:rPr>
          <w:spacing w:val="-2"/>
          <w:sz w:val="28"/>
          <w:szCs w:val="28"/>
        </w:rPr>
        <w:t xml:space="preserve">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w:t>
      </w:r>
      <w:r w:rsidR="00342F30" w:rsidRPr="00071125">
        <w:rPr>
          <w:spacing w:val="-2"/>
          <w:sz w:val="28"/>
          <w:szCs w:val="28"/>
        </w:rPr>
        <w:t xml:space="preserve"> капитального ремонта их частей.</w:t>
      </w:r>
    </w:p>
    <w:p w:rsidR="00342F30" w:rsidRPr="00071125" w:rsidRDefault="0025081D" w:rsidP="00071125">
      <w:pPr>
        <w:spacing w:line="324" w:lineRule="exact"/>
        <w:ind w:firstLine="709"/>
        <w:jc w:val="both"/>
        <w:rPr>
          <w:spacing w:val="-2"/>
          <w:sz w:val="28"/>
          <w:szCs w:val="28"/>
        </w:rPr>
      </w:pPr>
      <w:r w:rsidRPr="00071125">
        <w:rPr>
          <w:spacing w:val="-2"/>
          <w:sz w:val="28"/>
          <w:szCs w:val="28"/>
        </w:rPr>
        <w:t>5.7</w:t>
      </w:r>
      <w:r w:rsidR="00342F30" w:rsidRPr="00071125">
        <w:rPr>
          <w:spacing w:val="-2"/>
          <w:sz w:val="28"/>
          <w:szCs w:val="28"/>
        </w:rPr>
        <w:t>.</w:t>
      </w:r>
      <w:r w:rsidR="00342F30" w:rsidRPr="00071125">
        <w:rPr>
          <w:spacing w:val="-2"/>
        </w:rPr>
        <w:t xml:space="preserve"> </w:t>
      </w:r>
      <w:r w:rsidR="00342F30" w:rsidRPr="00071125">
        <w:rPr>
          <w:spacing w:val="-2"/>
          <w:sz w:val="28"/>
          <w:szCs w:val="28"/>
        </w:rPr>
        <w:t>О</w:t>
      </w:r>
      <w:r w:rsidR="00EC1AF4" w:rsidRPr="00071125">
        <w:rPr>
          <w:spacing w:val="-2"/>
          <w:sz w:val="28"/>
          <w:szCs w:val="28"/>
        </w:rPr>
        <w:t>существляющая</w:t>
      </w:r>
      <w:r w:rsidR="00342F30" w:rsidRPr="00071125">
        <w:rPr>
          <w:spacing w:val="-2"/>
          <w:sz w:val="28"/>
          <w:szCs w:val="28"/>
        </w:rPr>
        <w:t xml:space="preserve"> строительство, реконструкцию инженерного сооружения, являющегося линейным объектом, капитальный ремонт его участков (частей),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342F30" w:rsidRPr="00071125" w:rsidRDefault="0025081D" w:rsidP="00CD6286">
      <w:pPr>
        <w:spacing w:line="318" w:lineRule="exact"/>
        <w:ind w:firstLine="709"/>
        <w:jc w:val="both"/>
        <w:rPr>
          <w:spacing w:val="-2"/>
          <w:sz w:val="28"/>
          <w:szCs w:val="28"/>
        </w:rPr>
      </w:pPr>
      <w:r w:rsidRPr="00071125">
        <w:rPr>
          <w:spacing w:val="-2"/>
          <w:sz w:val="28"/>
          <w:szCs w:val="28"/>
        </w:rPr>
        <w:lastRenderedPageBreak/>
        <w:t>5.8</w:t>
      </w:r>
      <w:r w:rsidR="00342F30" w:rsidRPr="00071125">
        <w:rPr>
          <w:spacing w:val="-2"/>
          <w:sz w:val="28"/>
          <w:szCs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0628EC" w:rsidRPr="00071125" w:rsidRDefault="00334425" w:rsidP="00CD6286">
      <w:pPr>
        <w:spacing w:line="318" w:lineRule="exact"/>
        <w:ind w:firstLine="709"/>
        <w:jc w:val="both"/>
        <w:rPr>
          <w:spacing w:val="-2"/>
          <w:sz w:val="28"/>
          <w:szCs w:val="28"/>
        </w:rPr>
      </w:pPr>
      <w:r w:rsidRPr="00071125">
        <w:rPr>
          <w:spacing w:val="-2"/>
          <w:sz w:val="28"/>
          <w:szCs w:val="28"/>
        </w:rPr>
        <w:t>5.9</w:t>
      </w:r>
      <w:r w:rsidR="00F27A8F" w:rsidRPr="00071125">
        <w:rPr>
          <w:spacing w:val="-2"/>
          <w:sz w:val="28"/>
          <w:szCs w:val="28"/>
        </w:rPr>
        <w:t>.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E56DD" w:rsidRPr="00F27A8F" w:rsidRDefault="008E56DD" w:rsidP="00CD6286">
      <w:pPr>
        <w:spacing w:line="318" w:lineRule="exact"/>
        <w:ind w:firstLine="709"/>
        <w:jc w:val="both"/>
        <w:rPr>
          <w:spacing w:val="-6"/>
          <w:sz w:val="28"/>
          <w:szCs w:val="28"/>
        </w:rPr>
      </w:pPr>
    </w:p>
    <w:p w:rsidR="00412553" w:rsidRPr="000628EC" w:rsidRDefault="00412553" w:rsidP="00CD6286">
      <w:pPr>
        <w:spacing w:line="318" w:lineRule="exact"/>
        <w:ind w:firstLine="709"/>
        <w:jc w:val="both"/>
        <w:rPr>
          <w:b/>
          <w:spacing w:val="-6"/>
          <w:sz w:val="28"/>
          <w:szCs w:val="28"/>
        </w:rPr>
      </w:pPr>
      <w:r w:rsidRPr="000628EC">
        <w:rPr>
          <w:b/>
          <w:spacing w:val="-6"/>
          <w:sz w:val="28"/>
          <w:szCs w:val="28"/>
        </w:rPr>
        <w:t>Подраздел I.II</w:t>
      </w:r>
      <w:r w:rsidRPr="000628EC">
        <w:rPr>
          <w:b/>
          <w:spacing w:val="-6"/>
          <w:sz w:val="28"/>
          <w:szCs w:val="28"/>
          <w:lang w:val="en-US"/>
        </w:rPr>
        <w:t>I</w:t>
      </w:r>
      <w:r w:rsidRPr="000628EC">
        <w:rPr>
          <w:b/>
          <w:spacing w:val="-6"/>
          <w:sz w:val="28"/>
          <w:szCs w:val="28"/>
        </w:rPr>
        <w:t>. Требование предоставления заявителю</w:t>
      </w:r>
      <w:r w:rsidR="000628EC" w:rsidRPr="000628EC">
        <w:rPr>
          <w:b/>
          <w:spacing w:val="-6"/>
          <w:sz w:val="28"/>
          <w:szCs w:val="28"/>
        </w:rPr>
        <w:t xml:space="preserve"> </w:t>
      </w:r>
      <w:r w:rsidRPr="000628EC">
        <w:rPr>
          <w:b/>
          <w:spacing w:val="-6"/>
          <w:sz w:val="28"/>
          <w:szCs w:val="28"/>
        </w:rPr>
        <w:t>муниципальной услуги в соответствии с вариантом</w:t>
      </w:r>
      <w:r w:rsidR="000628EC">
        <w:rPr>
          <w:b/>
          <w:spacing w:val="-6"/>
          <w:sz w:val="28"/>
          <w:szCs w:val="28"/>
        </w:rPr>
        <w:t xml:space="preserve"> </w:t>
      </w:r>
      <w:r w:rsidRPr="000628EC">
        <w:rPr>
          <w:b/>
          <w:spacing w:val="-6"/>
          <w:sz w:val="28"/>
          <w:szCs w:val="28"/>
        </w:rPr>
        <w:t>предоставления муниципальной услуги</w:t>
      </w:r>
    </w:p>
    <w:p w:rsidR="00412553" w:rsidRPr="000628EC" w:rsidRDefault="00412553" w:rsidP="00CD6286">
      <w:pPr>
        <w:spacing w:line="318" w:lineRule="exact"/>
        <w:ind w:firstLine="709"/>
        <w:jc w:val="center"/>
        <w:rPr>
          <w:spacing w:val="-2"/>
          <w:sz w:val="28"/>
          <w:szCs w:val="28"/>
        </w:rPr>
      </w:pPr>
    </w:p>
    <w:p w:rsidR="008329FE" w:rsidRPr="00FF4564" w:rsidRDefault="00407A0B" w:rsidP="00CD6286">
      <w:pPr>
        <w:spacing w:line="318" w:lineRule="exact"/>
        <w:ind w:firstLine="709"/>
        <w:jc w:val="both"/>
        <w:rPr>
          <w:b/>
          <w:spacing w:val="-2"/>
          <w:sz w:val="28"/>
          <w:szCs w:val="28"/>
        </w:rPr>
      </w:pPr>
      <w:r w:rsidRPr="00FF4564">
        <w:rPr>
          <w:spacing w:val="-2"/>
          <w:sz w:val="28"/>
          <w:szCs w:val="28"/>
        </w:rPr>
        <w:t>6</w:t>
      </w:r>
      <w:r w:rsidR="00412553" w:rsidRPr="00FF4564">
        <w:rPr>
          <w:spacing w:val="-2"/>
          <w:sz w:val="28"/>
          <w:szCs w:val="28"/>
        </w:rPr>
        <w:t xml:space="preserve">. </w:t>
      </w:r>
      <w:r w:rsidR="00CF5E1D" w:rsidRPr="00FF4564">
        <w:rPr>
          <w:spacing w:val="-2"/>
          <w:sz w:val="28"/>
          <w:szCs w:val="28"/>
        </w:rPr>
        <w:t>Муниципальная услуга предоставляется</w:t>
      </w:r>
      <w:r w:rsidR="000628EC" w:rsidRPr="00FF4564">
        <w:rPr>
          <w:spacing w:val="-2"/>
          <w:sz w:val="28"/>
          <w:szCs w:val="28"/>
        </w:rPr>
        <w:t xml:space="preserve"> </w:t>
      </w:r>
      <w:r w:rsidR="00412553" w:rsidRPr="00FF4564">
        <w:rPr>
          <w:spacing w:val="-2"/>
          <w:sz w:val="28"/>
          <w:szCs w:val="28"/>
        </w:rPr>
        <w:t>в соответствии с вариантом предоставления муниципальной услуги, соответствующим признакам заявителя, определё</w:t>
      </w:r>
      <w:r w:rsidR="00CF5E1D" w:rsidRPr="00FF4564">
        <w:rPr>
          <w:spacing w:val="-2"/>
          <w:sz w:val="28"/>
          <w:szCs w:val="28"/>
        </w:rPr>
        <w:t>нным в результате анкетирования</w:t>
      </w:r>
      <w:r w:rsidR="00412553" w:rsidRPr="00FF4564">
        <w:rPr>
          <w:spacing w:val="-2"/>
          <w:sz w:val="28"/>
          <w:szCs w:val="28"/>
        </w:rPr>
        <w:t xml:space="preserve"> </w:t>
      </w:r>
      <w:r w:rsidR="005D03F5" w:rsidRPr="00FF4564">
        <w:rPr>
          <w:spacing w:val="-2"/>
          <w:sz w:val="28"/>
          <w:szCs w:val="28"/>
        </w:rPr>
        <w:t xml:space="preserve">(далее – </w:t>
      </w:r>
      <w:r w:rsidR="00412553" w:rsidRPr="00FF4564">
        <w:rPr>
          <w:spacing w:val="-2"/>
          <w:sz w:val="28"/>
          <w:szCs w:val="28"/>
        </w:rPr>
        <w:t>профилирование), а также результата, за предоставлением которого обратился заявитель.</w:t>
      </w:r>
    </w:p>
    <w:p w:rsidR="008329FE" w:rsidRPr="004856F0" w:rsidRDefault="008329FE" w:rsidP="00CD6286">
      <w:pPr>
        <w:spacing w:line="318" w:lineRule="exact"/>
        <w:jc w:val="center"/>
        <w:rPr>
          <w:sz w:val="28"/>
          <w:szCs w:val="28"/>
        </w:rPr>
      </w:pPr>
    </w:p>
    <w:p w:rsidR="005D03F5" w:rsidRPr="004856F0" w:rsidRDefault="005D03F5" w:rsidP="00CD6286">
      <w:pPr>
        <w:spacing w:line="318" w:lineRule="exact"/>
        <w:jc w:val="center"/>
        <w:rPr>
          <w:sz w:val="28"/>
          <w:szCs w:val="28"/>
        </w:rPr>
      </w:pPr>
    </w:p>
    <w:p w:rsidR="00DA7FF7" w:rsidRDefault="00DA7FF7" w:rsidP="00CD6286">
      <w:pPr>
        <w:spacing w:line="318" w:lineRule="exact"/>
        <w:jc w:val="center"/>
        <w:rPr>
          <w:b/>
          <w:sz w:val="28"/>
          <w:szCs w:val="28"/>
        </w:rPr>
      </w:pPr>
      <w:r w:rsidRPr="008329FE">
        <w:rPr>
          <w:b/>
          <w:sz w:val="28"/>
          <w:szCs w:val="28"/>
        </w:rPr>
        <w:t>Раздел II</w:t>
      </w:r>
      <w:r w:rsidRPr="008329FE">
        <w:rPr>
          <w:b/>
          <w:sz w:val="28"/>
          <w:szCs w:val="28"/>
        </w:rPr>
        <w:br/>
        <w:t>Стандарт предоставления муниципальной услуги</w:t>
      </w:r>
    </w:p>
    <w:p w:rsidR="008329FE" w:rsidRPr="004856F0" w:rsidRDefault="008329FE" w:rsidP="00CD6286">
      <w:pPr>
        <w:spacing w:line="318" w:lineRule="exact"/>
        <w:rPr>
          <w:sz w:val="28"/>
          <w:szCs w:val="28"/>
        </w:rPr>
      </w:pPr>
    </w:p>
    <w:p w:rsidR="00FB4C2F" w:rsidRPr="004856F0" w:rsidRDefault="00FB4C2F" w:rsidP="00CD6286">
      <w:pPr>
        <w:spacing w:line="318" w:lineRule="exact"/>
        <w:rPr>
          <w:sz w:val="28"/>
          <w:szCs w:val="28"/>
        </w:rPr>
      </w:pPr>
    </w:p>
    <w:p w:rsidR="00DA7FF7" w:rsidRDefault="00DA7FF7" w:rsidP="00CD6286">
      <w:pPr>
        <w:spacing w:line="318" w:lineRule="exact"/>
        <w:ind w:firstLine="709"/>
        <w:jc w:val="both"/>
        <w:rPr>
          <w:b/>
          <w:sz w:val="28"/>
          <w:szCs w:val="28"/>
        </w:rPr>
      </w:pPr>
      <w:r w:rsidRPr="008329FE">
        <w:rPr>
          <w:b/>
          <w:sz w:val="28"/>
          <w:szCs w:val="28"/>
        </w:rPr>
        <w:t>Подраздел II.I. Наименование муниципальной услуги</w:t>
      </w:r>
    </w:p>
    <w:p w:rsidR="00FB4C2F" w:rsidRPr="008329FE" w:rsidRDefault="00FB4C2F" w:rsidP="00CD6286">
      <w:pPr>
        <w:spacing w:line="318" w:lineRule="exact"/>
        <w:jc w:val="center"/>
        <w:rPr>
          <w:b/>
          <w:sz w:val="28"/>
          <w:szCs w:val="28"/>
        </w:rPr>
      </w:pPr>
    </w:p>
    <w:p w:rsidR="00DA7FF7" w:rsidRPr="00FF4564" w:rsidRDefault="005369A5" w:rsidP="00CD6286">
      <w:pPr>
        <w:spacing w:line="318" w:lineRule="exact"/>
        <w:ind w:firstLine="709"/>
        <w:jc w:val="both"/>
        <w:rPr>
          <w:spacing w:val="-2"/>
          <w:sz w:val="28"/>
          <w:szCs w:val="28"/>
        </w:rPr>
      </w:pPr>
      <w:r w:rsidRPr="00FF4564">
        <w:rPr>
          <w:spacing w:val="-2"/>
          <w:sz w:val="28"/>
          <w:szCs w:val="28"/>
        </w:rPr>
        <w:t>7</w:t>
      </w:r>
      <w:r w:rsidR="00DA7FF7" w:rsidRPr="00FF4564">
        <w:rPr>
          <w:spacing w:val="-2"/>
          <w:sz w:val="28"/>
          <w:szCs w:val="28"/>
        </w:rPr>
        <w:t xml:space="preserve">. </w:t>
      </w:r>
      <w:r w:rsidR="000628EC" w:rsidRPr="00FF4564">
        <w:rPr>
          <w:spacing w:val="-2"/>
          <w:sz w:val="28"/>
          <w:szCs w:val="28"/>
        </w:rPr>
        <w:t>Муниципальная услуга</w:t>
      </w:r>
      <w:r w:rsidR="008329FE" w:rsidRPr="00FF4564">
        <w:rPr>
          <w:spacing w:val="-2"/>
          <w:sz w:val="28"/>
          <w:szCs w:val="28"/>
        </w:rPr>
        <w:t xml:space="preserve"> – «</w:t>
      </w:r>
      <w:r w:rsidRPr="00FF4564">
        <w:rPr>
          <w:spacing w:val="-2"/>
          <w:sz w:val="28"/>
          <w:szCs w:val="28"/>
        </w:rPr>
        <w:t>Установление публичного сервитута</w:t>
      </w:r>
      <w:r w:rsidR="008329FE" w:rsidRPr="00FF4564">
        <w:rPr>
          <w:spacing w:val="-2"/>
          <w:sz w:val="28"/>
          <w:szCs w:val="28"/>
        </w:rPr>
        <w:t>»</w:t>
      </w:r>
      <w:r w:rsidR="00DA7FF7" w:rsidRPr="00FF4564">
        <w:rPr>
          <w:spacing w:val="-2"/>
          <w:sz w:val="28"/>
          <w:szCs w:val="28"/>
        </w:rPr>
        <w:t>.</w:t>
      </w:r>
    </w:p>
    <w:p w:rsidR="00FB4C2F" w:rsidRPr="008329FE" w:rsidRDefault="00FB4C2F" w:rsidP="00CD6286">
      <w:pPr>
        <w:spacing w:line="318" w:lineRule="exact"/>
        <w:ind w:firstLine="709"/>
        <w:jc w:val="both"/>
        <w:rPr>
          <w:spacing w:val="-6"/>
          <w:sz w:val="28"/>
          <w:szCs w:val="28"/>
        </w:rPr>
      </w:pPr>
    </w:p>
    <w:p w:rsidR="00DA7FF7" w:rsidRPr="008329FE" w:rsidRDefault="00DA7FF7" w:rsidP="00CD6286">
      <w:pPr>
        <w:spacing w:line="318" w:lineRule="exact"/>
        <w:ind w:firstLine="709"/>
        <w:jc w:val="both"/>
        <w:rPr>
          <w:b/>
          <w:sz w:val="28"/>
          <w:szCs w:val="28"/>
        </w:rPr>
      </w:pPr>
      <w:r w:rsidRPr="008329FE">
        <w:rPr>
          <w:b/>
          <w:sz w:val="28"/>
          <w:szCs w:val="28"/>
        </w:rPr>
        <w:t>Подраздел II.II. Наименование органа, предоставляющего муниципальную услугу</w:t>
      </w:r>
    </w:p>
    <w:p w:rsidR="00A7002D" w:rsidRDefault="00A7002D" w:rsidP="00CD6286">
      <w:pPr>
        <w:spacing w:line="318" w:lineRule="exact"/>
        <w:ind w:firstLine="709"/>
        <w:jc w:val="both"/>
        <w:rPr>
          <w:color w:val="22272F"/>
          <w:spacing w:val="-4"/>
          <w:sz w:val="28"/>
          <w:szCs w:val="28"/>
        </w:rPr>
      </w:pPr>
    </w:p>
    <w:p w:rsidR="005D03F5" w:rsidRPr="00FF4564" w:rsidRDefault="005369A5" w:rsidP="00CD6286">
      <w:pPr>
        <w:spacing w:line="318" w:lineRule="exact"/>
        <w:ind w:firstLine="709"/>
        <w:jc w:val="both"/>
        <w:rPr>
          <w:color w:val="000000" w:themeColor="text1"/>
          <w:spacing w:val="-2"/>
          <w:sz w:val="28"/>
          <w:szCs w:val="28"/>
        </w:rPr>
      </w:pPr>
      <w:r w:rsidRPr="00FF4564">
        <w:rPr>
          <w:color w:val="000000" w:themeColor="text1"/>
          <w:spacing w:val="-4"/>
          <w:sz w:val="28"/>
          <w:szCs w:val="28"/>
        </w:rPr>
        <w:t>8</w:t>
      </w:r>
      <w:r w:rsidR="00DA7FF7" w:rsidRPr="00FF4564">
        <w:rPr>
          <w:color w:val="000000" w:themeColor="text1"/>
          <w:spacing w:val="-4"/>
          <w:sz w:val="28"/>
          <w:szCs w:val="28"/>
        </w:rPr>
        <w:t xml:space="preserve">. </w:t>
      </w:r>
      <w:r w:rsidR="005D03F5" w:rsidRPr="00FF4564">
        <w:rPr>
          <w:color w:val="000000" w:themeColor="text1"/>
          <w:spacing w:val="-4"/>
          <w:sz w:val="28"/>
          <w:szCs w:val="28"/>
        </w:rPr>
        <w:t>Муниципальная услуга предоставляется администрацией</w:t>
      </w:r>
      <w:r w:rsidR="000628EC" w:rsidRPr="00FF4564">
        <w:rPr>
          <w:color w:val="000000" w:themeColor="text1"/>
          <w:spacing w:val="-4"/>
          <w:sz w:val="28"/>
          <w:szCs w:val="28"/>
        </w:rPr>
        <w:t xml:space="preserve"> муниципального</w:t>
      </w:r>
      <w:r w:rsidR="000628EC" w:rsidRPr="00FF4564">
        <w:rPr>
          <w:color w:val="000000" w:themeColor="text1"/>
          <w:spacing w:val="-2"/>
          <w:sz w:val="28"/>
          <w:szCs w:val="28"/>
        </w:rPr>
        <w:t xml:space="preserve"> образования город Краснодар</w:t>
      </w:r>
      <w:r w:rsidR="005D03F5" w:rsidRPr="00FF4564">
        <w:rPr>
          <w:color w:val="000000" w:themeColor="text1"/>
          <w:spacing w:val="-2"/>
          <w:sz w:val="28"/>
          <w:szCs w:val="28"/>
        </w:rPr>
        <w:t xml:space="preserve"> (далее – орган, предоставляющий муниципальную услугу).</w:t>
      </w:r>
    </w:p>
    <w:p w:rsidR="005D03F5" w:rsidRPr="00FF4564" w:rsidRDefault="005D03F5" w:rsidP="00CD6286">
      <w:pPr>
        <w:spacing w:line="318" w:lineRule="exact"/>
        <w:ind w:firstLine="709"/>
        <w:jc w:val="both"/>
        <w:rPr>
          <w:color w:val="000000" w:themeColor="text1"/>
          <w:spacing w:val="-6"/>
          <w:sz w:val="28"/>
          <w:szCs w:val="28"/>
        </w:rPr>
      </w:pPr>
      <w:r w:rsidRPr="00FF4564">
        <w:rPr>
          <w:color w:val="000000" w:themeColor="text1"/>
          <w:spacing w:val="-6"/>
          <w:sz w:val="28"/>
          <w:szCs w:val="28"/>
        </w:rPr>
        <w:t xml:space="preserve">В предоставлении муниципальной услуги участвуют: департамент муниципальной собственности и городских земель администрации муниципального образования город Краснодар (далее – уполномоченный орган), муниципальное казённое учреждение муниципального образования город Краснодар «Управление земельных отношений» (далее – МКУ </w:t>
      </w:r>
      <w:r w:rsidR="00F81EE6" w:rsidRPr="00FF4564">
        <w:rPr>
          <w:color w:val="000000" w:themeColor="text1"/>
          <w:spacing w:val="-6"/>
          <w:sz w:val="28"/>
          <w:szCs w:val="28"/>
        </w:rPr>
        <w:t>«</w:t>
      </w:r>
      <w:r w:rsidRPr="00FF4564">
        <w:rPr>
          <w:color w:val="000000" w:themeColor="text1"/>
          <w:spacing w:val="-6"/>
          <w:sz w:val="28"/>
          <w:szCs w:val="28"/>
        </w:rPr>
        <w:t>УЗО</w:t>
      </w:r>
      <w:r w:rsidR="00F81EE6" w:rsidRPr="00FF4564">
        <w:rPr>
          <w:color w:val="000000" w:themeColor="text1"/>
          <w:spacing w:val="-6"/>
          <w:sz w:val="28"/>
          <w:szCs w:val="28"/>
        </w:rPr>
        <w:t>»</w:t>
      </w:r>
      <w:r w:rsidRPr="00FF4564">
        <w:rPr>
          <w:color w:val="000000" w:themeColor="text1"/>
          <w:spacing w:val="-6"/>
          <w:sz w:val="28"/>
          <w:szCs w:val="28"/>
        </w:rPr>
        <w:t>),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p>
    <w:p w:rsidR="00526632" w:rsidRPr="00FF4564" w:rsidRDefault="00526632" w:rsidP="00CD6286">
      <w:pPr>
        <w:spacing w:line="318" w:lineRule="exact"/>
        <w:ind w:firstLine="709"/>
        <w:jc w:val="both"/>
        <w:rPr>
          <w:color w:val="000000" w:themeColor="text1"/>
          <w:spacing w:val="-2"/>
          <w:sz w:val="28"/>
          <w:szCs w:val="28"/>
        </w:rPr>
      </w:pPr>
      <w:r w:rsidRPr="00FF4564">
        <w:rPr>
          <w:color w:val="000000" w:themeColor="text1"/>
          <w:spacing w:val="-2"/>
          <w:sz w:val="28"/>
          <w:szCs w:val="28"/>
        </w:rPr>
        <w:t xml:space="preserve">В процессе предоставления муниципальной услуги </w:t>
      </w:r>
      <w:r w:rsidR="004258E5" w:rsidRPr="00FF4564">
        <w:rPr>
          <w:color w:val="000000" w:themeColor="text1"/>
          <w:spacing w:val="-2"/>
          <w:sz w:val="28"/>
          <w:szCs w:val="28"/>
        </w:rPr>
        <w:t xml:space="preserve">уполномоченный орган </w:t>
      </w:r>
      <w:r w:rsidRPr="00FF4564">
        <w:rPr>
          <w:color w:val="000000" w:themeColor="text1"/>
          <w:spacing w:val="-2"/>
          <w:sz w:val="28"/>
          <w:szCs w:val="28"/>
        </w:rPr>
        <w:t>взаимодействует с:</w:t>
      </w:r>
    </w:p>
    <w:p w:rsidR="00526632" w:rsidRPr="00FF4564" w:rsidRDefault="00526632" w:rsidP="00CD6286">
      <w:pPr>
        <w:spacing w:line="318" w:lineRule="exact"/>
        <w:ind w:firstLine="709"/>
        <w:jc w:val="both"/>
        <w:rPr>
          <w:color w:val="000000" w:themeColor="text1"/>
          <w:spacing w:val="-2"/>
          <w:sz w:val="28"/>
          <w:szCs w:val="28"/>
        </w:rPr>
      </w:pPr>
      <w:r w:rsidRPr="00FF4564">
        <w:rPr>
          <w:color w:val="000000" w:themeColor="text1"/>
          <w:spacing w:val="-2"/>
          <w:sz w:val="28"/>
          <w:szCs w:val="28"/>
        </w:rPr>
        <w:t>Управлением Федеральной службы государственной регистрации, кадастра и картографии по Краснодарскому краю;</w:t>
      </w:r>
    </w:p>
    <w:p w:rsidR="00526632" w:rsidRPr="00FF4564" w:rsidRDefault="00526632" w:rsidP="00CD6286">
      <w:pPr>
        <w:spacing w:line="318" w:lineRule="exact"/>
        <w:ind w:firstLine="709"/>
        <w:jc w:val="both"/>
        <w:rPr>
          <w:color w:val="000000" w:themeColor="text1"/>
          <w:spacing w:val="-2"/>
          <w:sz w:val="28"/>
          <w:szCs w:val="28"/>
        </w:rPr>
      </w:pPr>
      <w:r w:rsidRPr="00FF4564">
        <w:rPr>
          <w:color w:val="000000" w:themeColor="text1"/>
          <w:spacing w:val="-2"/>
          <w:sz w:val="28"/>
          <w:szCs w:val="28"/>
        </w:rPr>
        <w:t>Федеральной налоговой службой Российской Федерации;</w:t>
      </w:r>
    </w:p>
    <w:p w:rsidR="00526632" w:rsidRDefault="00526632" w:rsidP="002C4989">
      <w:pPr>
        <w:spacing w:line="316" w:lineRule="exact"/>
        <w:ind w:firstLine="709"/>
        <w:jc w:val="both"/>
        <w:rPr>
          <w:color w:val="000000" w:themeColor="text1"/>
          <w:sz w:val="28"/>
          <w:szCs w:val="28"/>
        </w:rPr>
      </w:pPr>
      <w:r w:rsidRPr="00BB3956">
        <w:rPr>
          <w:color w:val="000000" w:themeColor="text1"/>
          <w:sz w:val="28"/>
          <w:szCs w:val="28"/>
        </w:rPr>
        <w:lastRenderedPageBreak/>
        <w:t xml:space="preserve">департаментом архитектуры </w:t>
      </w:r>
      <w:r w:rsidR="00BB3956" w:rsidRPr="00BB3956">
        <w:rPr>
          <w:color w:val="000000" w:themeColor="text1"/>
          <w:sz w:val="28"/>
          <w:szCs w:val="28"/>
        </w:rPr>
        <w:t>и градостроительства а</w:t>
      </w:r>
      <w:r w:rsidRPr="00BB3956">
        <w:rPr>
          <w:color w:val="000000" w:themeColor="text1"/>
          <w:sz w:val="28"/>
          <w:szCs w:val="28"/>
        </w:rPr>
        <w:t>дминистрации</w:t>
      </w:r>
      <w:r w:rsidR="00BB3956" w:rsidRPr="00BB3956">
        <w:rPr>
          <w:color w:val="000000" w:themeColor="text1"/>
          <w:sz w:val="28"/>
          <w:szCs w:val="28"/>
        </w:rPr>
        <w:t xml:space="preserve"> муниципального образования город Краснодар</w:t>
      </w:r>
      <w:r w:rsidRPr="00BB3956">
        <w:rPr>
          <w:color w:val="000000" w:themeColor="text1"/>
          <w:sz w:val="28"/>
          <w:szCs w:val="28"/>
        </w:rPr>
        <w:t>;</w:t>
      </w:r>
    </w:p>
    <w:p w:rsidR="00BC649E" w:rsidRPr="00BB3956" w:rsidRDefault="00BC649E" w:rsidP="002C4989">
      <w:pPr>
        <w:spacing w:line="316" w:lineRule="exact"/>
        <w:ind w:firstLine="709"/>
        <w:jc w:val="both"/>
        <w:rPr>
          <w:color w:val="000000" w:themeColor="text1"/>
          <w:sz w:val="28"/>
          <w:szCs w:val="28"/>
        </w:rPr>
      </w:pPr>
      <w:r w:rsidRPr="00BC649E">
        <w:rPr>
          <w:color w:val="000000" w:themeColor="text1"/>
          <w:sz w:val="28"/>
          <w:szCs w:val="28"/>
        </w:rPr>
        <w:t>департаментом транспорта и дорожного хозяйства администрации муниципального образования город Краснодар</w:t>
      </w:r>
      <w:r>
        <w:rPr>
          <w:color w:val="000000" w:themeColor="text1"/>
          <w:sz w:val="28"/>
          <w:szCs w:val="28"/>
        </w:rPr>
        <w:t>;</w:t>
      </w:r>
    </w:p>
    <w:p w:rsidR="00526632" w:rsidRPr="00526632" w:rsidRDefault="00526632" w:rsidP="002C4989">
      <w:pPr>
        <w:spacing w:line="316" w:lineRule="exact"/>
        <w:ind w:firstLine="709"/>
        <w:jc w:val="both"/>
        <w:rPr>
          <w:color w:val="000000" w:themeColor="text1"/>
          <w:spacing w:val="-4"/>
          <w:sz w:val="28"/>
          <w:szCs w:val="28"/>
        </w:rPr>
      </w:pPr>
      <w:r w:rsidRPr="00526632">
        <w:rPr>
          <w:color w:val="000000" w:themeColor="text1"/>
          <w:spacing w:val="-4"/>
          <w:sz w:val="28"/>
          <w:szCs w:val="28"/>
        </w:rPr>
        <w:t>управ</w:t>
      </w:r>
      <w:r w:rsidR="00BB3956">
        <w:rPr>
          <w:color w:val="000000" w:themeColor="text1"/>
          <w:spacing w:val="-4"/>
          <w:sz w:val="28"/>
          <w:szCs w:val="28"/>
        </w:rPr>
        <w:t>лением муниципального контроля а</w:t>
      </w:r>
      <w:r w:rsidRPr="00526632">
        <w:rPr>
          <w:color w:val="000000" w:themeColor="text1"/>
          <w:spacing w:val="-4"/>
          <w:sz w:val="28"/>
          <w:szCs w:val="28"/>
        </w:rPr>
        <w:t>дминистрации</w:t>
      </w:r>
      <w:r w:rsidR="00BB3956">
        <w:rPr>
          <w:color w:val="000000" w:themeColor="text1"/>
          <w:spacing w:val="-4"/>
          <w:sz w:val="28"/>
          <w:szCs w:val="28"/>
        </w:rPr>
        <w:t xml:space="preserve"> муниципального образования город Краснодар</w:t>
      </w:r>
      <w:r w:rsidRPr="00526632">
        <w:rPr>
          <w:color w:val="000000" w:themeColor="text1"/>
          <w:spacing w:val="-4"/>
          <w:sz w:val="28"/>
          <w:szCs w:val="28"/>
        </w:rPr>
        <w:t>.</w:t>
      </w:r>
    </w:p>
    <w:p w:rsidR="008329FE" w:rsidRPr="00F81EE6" w:rsidRDefault="009631E7" w:rsidP="002C4989">
      <w:pPr>
        <w:spacing w:line="316" w:lineRule="exact"/>
        <w:ind w:firstLine="709"/>
        <w:jc w:val="both"/>
        <w:rPr>
          <w:color w:val="000000" w:themeColor="text1"/>
          <w:spacing w:val="-4"/>
          <w:sz w:val="28"/>
          <w:szCs w:val="28"/>
        </w:rPr>
      </w:pPr>
      <w:r>
        <w:rPr>
          <w:color w:val="000000" w:themeColor="text1"/>
          <w:spacing w:val="-8"/>
          <w:sz w:val="28"/>
          <w:szCs w:val="28"/>
        </w:rPr>
        <w:t>9</w:t>
      </w:r>
      <w:r w:rsidR="00526632" w:rsidRPr="00526632">
        <w:rPr>
          <w:color w:val="000000" w:themeColor="text1"/>
          <w:spacing w:val="-4"/>
          <w:sz w:val="28"/>
          <w:szCs w:val="28"/>
        </w:rPr>
        <w:t>.</w:t>
      </w:r>
      <w:r>
        <w:rPr>
          <w:color w:val="000000" w:themeColor="text1"/>
          <w:spacing w:val="-4"/>
          <w:sz w:val="28"/>
          <w:szCs w:val="28"/>
        </w:rPr>
        <w:t xml:space="preserve"> МФЦ может быть принято решение об отказе в приёме Ходатайства </w:t>
      </w:r>
      <w:r w:rsidR="0096179A">
        <w:rPr>
          <w:color w:val="000000" w:themeColor="text1"/>
          <w:spacing w:val="-4"/>
          <w:sz w:val="28"/>
          <w:szCs w:val="28"/>
        </w:rPr>
        <w:t xml:space="preserve">                      </w:t>
      </w:r>
      <w:r>
        <w:rPr>
          <w:color w:val="000000" w:themeColor="text1"/>
          <w:spacing w:val="-4"/>
          <w:sz w:val="28"/>
          <w:szCs w:val="28"/>
        </w:rPr>
        <w:t>и документов и (или) информации, необходимых для предоставления муниципальной услуги, при наличии оснований, предусмотренных настоящим регламентом.</w:t>
      </w:r>
    </w:p>
    <w:p w:rsidR="005D03F5" w:rsidRPr="00F81EE6" w:rsidRDefault="005D03F5" w:rsidP="002C4989">
      <w:pPr>
        <w:spacing w:line="316" w:lineRule="exact"/>
        <w:jc w:val="center"/>
        <w:rPr>
          <w:color w:val="000000" w:themeColor="text1"/>
          <w:sz w:val="28"/>
          <w:szCs w:val="28"/>
        </w:rPr>
      </w:pPr>
    </w:p>
    <w:p w:rsidR="00DA7FF7" w:rsidRDefault="00DA7FF7" w:rsidP="002C4989">
      <w:pPr>
        <w:spacing w:line="316" w:lineRule="exact"/>
        <w:ind w:firstLine="709"/>
        <w:jc w:val="both"/>
        <w:rPr>
          <w:b/>
          <w:sz w:val="28"/>
          <w:szCs w:val="28"/>
        </w:rPr>
      </w:pPr>
      <w:r w:rsidRPr="008329FE">
        <w:rPr>
          <w:b/>
          <w:sz w:val="28"/>
          <w:szCs w:val="28"/>
        </w:rPr>
        <w:t xml:space="preserve">Подраздел II.III. </w:t>
      </w:r>
      <w:r w:rsidR="004833B4">
        <w:rPr>
          <w:b/>
          <w:sz w:val="28"/>
          <w:szCs w:val="28"/>
        </w:rPr>
        <w:t>Результат</w:t>
      </w:r>
      <w:r w:rsidRPr="008329FE">
        <w:rPr>
          <w:b/>
          <w:sz w:val="28"/>
          <w:szCs w:val="28"/>
        </w:rPr>
        <w:t xml:space="preserve"> предоставления муниципальной услуги</w:t>
      </w:r>
    </w:p>
    <w:p w:rsidR="00A7002D" w:rsidRPr="008329FE" w:rsidRDefault="00A7002D" w:rsidP="002C4989">
      <w:pPr>
        <w:spacing w:line="316" w:lineRule="exact"/>
        <w:jc w:val="center"/>
        <w:rPr>
          <w:b/>
          <w:sz w:val="28"/>
          <w:szCs w:val="28"/>
        </w:rPr>
      </w:pPr>
    </w:p>
    <w:p w:rsidR="00DA7FF7" w:rsidRPr="00A7002D" w:rsidRDefault="008C5713" w:rsidP="002C4989">
      <w:pPr>
        <w:spacing w:line="316" w:lineRule="exact"/>
        <w:ind w:firstLine="709"/>
        <w:jc w:val="both"/>
        <w:rPr>
          <w:sz w:val="28"/>
          <w:szCs w:val="28"/>
        </w:rPr>
      </w:pPr>
      <w:r>
        <w:rPr>
          <w:sz w:val="28"/>
          <w:szCs w:val="28"/>
        </w:rPr>
        <w:t>10</w:t>
      </w:r>
      <w:r w:rsidR="00DA7FF7" w:rsidRPr="00A7002D">
        <w:rPr>
          <w:sz w:val="28"/>
          <w:szCs w:val="28"/>
        </w:rPr>
        <w:t>. Результатом предоставления муниципальной услуги является</w:t>
      </w:r>
      <w:r w:rsidR="004833B4">
        <w:rPr>
          <w:sz w:val="28"/>
          <w:szCs w:val="28"/>
        </w:rPr>
        <w:t xml:space="preserve"> выдача (направление) заявителю</w:t>
      </w:r>
      <w:r w:rsidR="00DA7FF7" w:rsidRPr="00A7002D">
        <w:rPr>
          <w:sz w:val="28"/>
          <w:szCs w:val="28"/>
        </w:rPr>
        <w:t>:</w:t>
      </w:r>
    </w:p>
    <w:p w:rsidR="004833B4" w:rsidRDefault="004833B4" w:rsidP="002C4989">
      <w:pPr>
        <w:spacing w:line="316" w:lineRule="exact"/>
        <w:ind w:firstLine="709"/>
        <w:jc w:val="both"/>
        <w:rPr>
          <w:sz w:val="28"/>
          <w:szCs w:val="28"/>
        </w:rPr>
      </w:pPr>
      <w:r w:rsidRPr="004833B4">
        <w:rPr>
          <w:sz w:val="28"/>
          <w:szCs w:val="28"/>
        </w:rPr>
        <w:t xml:space="preserve">1) </w:t>
      </w:r>
      <w:r w:rsidR="006E75B0">
        <w:rPr>
          <w:sz w:val="28"/>
          <w:szCs w:val="28"/>
        </w:rPr>
        <w:t>Для варианта предоставления муниципальной услуги «Установление публичного сервитута»</w:t>
      </w:r>
      <w:r w:rsidR="003D7209">
        <w:rPr>
          <w:sz w:val="28"/>
          <w:szCs w:val="28"/>
        </w:rPr>
        <w:t>:</w:t>
      </w:r>
    </w:p>
    <w:p w:rsidR="008C5713" w:rsidRPr="008C5713" w:rsidRDefault="004F5B12" w:rsidP="002C4989">
      <w:pPr>
        <w:spacing w:line="316" w:lineRule="exact"/>
        <w:ind w:firstLine="709"/>
        <w:jc w:val="both"/>
        <w:rPr>
          <w:sz w:val="28"/>
          <w:szCs w:val="28"/>
        </w:rPr>
      </w:pPr>
      <w:r>
        <w:rPr>
          <w:sz w:val="28"/>
          <w:szCs w:val="28"/>
        </w:rPr>
        <w:t>постановление администрации муниципального образования город Краснодар</w:t>
      </w:r>
      <w:r w:rsidR="008C5713" w:rsidRPr="008C5713">
        <w:rPr>
          <w:sz w:val="28"/>
          <w:szCs w:val="28"/>
        </w:rPr>
        <w:t xml:space="preserve"> об ус</w:t>
      </w:r>
      <w:r w:rsidR="006E75B0">
        <w:rPr>
          <w:sz w:val="28"/>
          <w:szCs w:val="28"/>
        </w:rPr>
        <w:t>тановлении публичного сервитута;</w:t>
      </w:r>
    </w:p>
    <w:p w:rsidR="008C5713" w:rsidRDefault="008C5713" w:rsidP="002C4989">
      <w:pPr>
        <w:spacing w:line="316" w:lineRule="exact"/>
        <w:ind w:firstLine="709"/>
        <w:jc w:val="both"/>
        <w:rPr>
          <w:sz w:val="28"/>
          <w:szCs w:val="28"/>
        </w:rPr>
      </w:pPr>
      <w:r w:rsidRPr="008C5713">
        <w:rPr>
          <w:sz w:val="28"/>
          <w:szCs w:val="28"/>
        </w:rPr>
        <w:t xml:space="preserve">решение об отказе в </w:t>
      </w:r>
      <w:r w:rsidR="001057B6">
        <w:rPr>
          <w:sz w:val="28"/>
          <w:szCs w:val="28"/>
        </w:rPr>
        <w:t>предоставлении муниципальной услуги</w:t>
      </w:r>
      <w:r w:rsidR="004F5B12">
        <w:rPr>
          <w:sz w:val="28"/>
          <w:szCs w:val="28"/>
        </w:rPr>
        <w:t>.</w:t>
      </w:r>
    </w:p>
    <w:p w:rsidR="006E75B0" w:rsidRPr="006E75B0" w:rsidRDefault="006E75B0" w:rsidP="002C4989">
      <w:pPr>
        <w:spacing w:line="316" w:lineRule="exact"/>
        <w:ind w:firstLine="709"/>
        <w:jc w:val="both"/>
        <w:rPr>
          <w:sz w:val="28"/>
          <w:szCs w:val="28"/>
        </w:rPr>
      </w:pPr>
      <w:r w:rsidRPr="006E75B0">
        <w:rPr>
          <w:sz w:val="28"/>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6E75B0" w:rsidRPr="00F45EA9" w:rsidRDefault="006E75B0" w:rsidP="002C4989">
      <w:pPr>
        <w:spacing w:line="316" w:lineRule="exact"/>
        <w:ind w:firstLine="709"/>
        <w:jc w:val="both"/>
        <w:rPr>
          <w:spacing w:val="-4"/>
          <w:sz w:val="28"/>
          <w:szCs w:val="28"/>
        </w:rPr>
      </w:pPr>
      <w:r w:rsidRPr="00F45EA9">
        <w:rPr>
          <w:spacing w:val="-4"/>
          <w:sz w:val="28"/>
          <w:szCs w:val="28"/>
        </w:rPr>
        <w:t>документ, выданный по результату ранее предоставленной муниципальной услуги, без опечаток и ошибок.</w:t>
      </w:r>
    </w:p>
    <w:p w:rsidR="003D7209" w:rsidRPr="003D7209" w:rsidRDefault="008C5713" w:rsidP="002C4989">
      <w:pPr>
        <w:spacing w:line="316" w:lineRule="exact"/>
        <w:ind w:firstLine="709"/>
        <w:jc w:val="both"/>
        <w:rPr>
          <w:sz w:val="28"/>
          <w:szCs w:val="28"/>
        </w:rPr>
      </w:pPr>
      <w:r>
        <w:rPr>
          <w:sz w:val="28"/>
          <w:szCs w:val="28"/>
        </w:rPr>
        <w:t>11</w:t>
      </w:r>
      <w:r w:rsidR="003D7209" w:rsidRPr="003D7209">
        <w:rPr>
          <w:sz w:val="28"/>
          <w:szCs w:val="28"/>
        </w:rPr>
        <w:t>. Заявитель вправе получить результат предоставления муниципальной услуги:</w:t>
      </w:r>
    </w:p>
    <w:p w:rsidR="003D7209" w:rsidRPr="000E128B" w:rsidRDefault="008C5713" w:rsidP="002C4989">
      <w:pPr>
        <w:spacing w:line="316" w:lineRule="exact"/>
        <w:ind w:firstLine="709"/>
        <w:jc w:val="both"/>
        <w:rPr>
          <w:spacing w:val="-4"/>
          <w:sz w:val="28"/>
          <w:szCs w:val="28"/>
        </w:rPr>
      </w:pPr>
      <w:r>
        <w:rPr>
          <w:spacing w:val="-4"/>
          <w:sz w:val="28"/>
          <w:szCs w:val="28"/>
        </w:rPr>
        <w:t>11</w:t>
      </w:r>
      <w:r w:rsidR="003D7209" w:rsidRPr="000E128B">
        <w:rPr>
          <w:spacing w:val="-4"/>
          <w:sz w:val="28"/>
          <w:szCs w:val="28"/>
        </w:rPr>
        <w:t>.1. В случае обращения за получением муниципальной услуги через</w:t>
      </w:r>
      <w:r>
        <w:rPr>
          <w:spacing w:val="-4"/>
          <w:sz w:val="28"/>
          <w:szCs w:val="28"/>
        </w:rPr>
        <w:t xml:space="preserve">              </w:t>
      </w:r>
      <w:r w:rsidR="003D7209" w:rsidRPr="000E128B">
        <w:rPr>
          <w:spacing w:val="-4"/>
          <w:sz w:val="28"/>
          <w:szCs w:val="28"/>
        </w:rPr>
        <w:t xml:space="preserve"> МФЦ – непосредственно в МФЦ;</w:t>
      </w:r>
    </w:p>
    <w:p w:rsidR="003D7209" w:rsidRPr="000628EC" w:rsidRDefault="008C5713" w:rsidP="002C4989">
      <w:pPr>
        <w:spacing w:line="316" w:lineRule="exact"/>
        <w:ind w:firstLine="709"/>
        <w:jc w:val="both"/>
        <w:rPr>
          <w:spacing w:val="-2"/>
          <w:sz w:val="28"/>
          <w:szCs w:val="28"/>
        </w:rPr>
      </w:pPr>
      <w:r>
        <w:rPr>
          <w:spacing w:val="-2"/>
          <w:sz w:val="28"/>
          <w:szCs w:val="28"/>
        </w:rPr>
        <w:t>11</w:t>
      </w:r>
      <w:r w:rsidR="003D7209" w:rsidRPr="000628EC">
        <w:rPr>
          <w:spacing w:val="-2"/>
          <w:sz w:val="28"/>
          <w:szCs w:val="28"/>
        </w:rPr>
        <w:t>.2. В случае обращения заявителя за получением муниципальной услуги в уполномоченный орган – непосредственно в уполномоченном органе;</w:t>
      </w:r>
    </w:p>
    <w:p w:rsidR="003D7209" w:rsidRPr="00F45EA9" w:rsidRDefault="008C5713" w:rsidP="002C4989">
      <w:pPr>
        <w:spacing w:line="316" w:lineRule="exact"/>
        <w:ind w:firstLine="709"/>
        <w:jc w:val="both"/>
        <w:rPr>
          <w:spacing w:val="-6"/>
          <w:sz w:val="28"/>
          <w:szCs w:val="28"/>
        </w:rPr>
      </w:pPr>
      <w:r w:rsidRPr="00F45EA9">
        <w:rPr>
          <w:spacing w:val="-6"/>
          <w:sz w:val="28"/>
          <w:szCs w:val="28"/>
        </w:rPr>
        <w:t>11</w:t>
      </w:r>
      <w:r w:rsidR="003D7209" w:rsidRPr="00F45EA9">
        <w:rPr>
          <w:spacing w:val="-6"/>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3D7209" w:rsidRPr="003D7209" w:rsidRDefault="003D7209" w:rsidP="002C4989">
      <w:pPr>
        <w:spacing w:line="316" w:lineRule="exact"/>
        <w:ind w:firstLine="709"/>
        <w:jc w:val="both"/>
        <w:rPr>
          <w:sz w:val="28"/>
          <w:szCs w:val="28"/>
        </w:rPr>
      </w:pPr>
      <w:r w:rsidRPr="000628EC">
        <w:rPr>
          <w:spacing w:val="-2"/>
          <w:sz w:val="28"/>
          <w:szCs w:val="28"/>
        </w:rPr>
        <w:t>Сканированная копия результата предоставления муниципальной услуги</w:t>
      </w:r>
      <w:r w:rsidRPr="003D7209">
        <w:rPr>
          <w:sz w:val="28"/>
          <w:szCs w:val="28"/>
        </w:rPr>
        <w:t xml:space="preserve"> направляется заявителю через Портал.</w:t>
      </w:r>
    </w:p>
    <w:p w:rsidR="003D7209" w:rsidRPr="003D7209" w:rsidRDefault="008C5713" w:rsidP="002C4989">
      <w:pPr>
        <w:spacing w:line="316" w:lineRule="exact"/>
        <w:ind w:firstLine="709"/>
        <w:jc w:val="both"/>
        <w:rPr>
          <w:sz w:val="28"/>
          <w:szCs w:val="28"/>
        </w:rPr>
      </w:pPr>
      <w:r>
        <w:rPr>
          <w:sz w:val="28"/>
          <w:szCs w:val="28"/>
        </w:rPr>
        <w:t>11</w:t>
      </w:r>
      <w:r w:rsidR="003D7209" w:rsidRPr="003D7209">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A7002D" w:rsidRDefault="003D7209" w:rsidP="002C4989">
      <w:pPr>
        <w:spacing w:line="316" w:lineRule="exact"/>
        <w:ind w:firstLine="709"/>
        <w:jc w:val="both"/>
        <w:rPr>
          <w:spacing w:val="-4"/>
          <w:sz w:val="28"/>
          <w:szCs w:val="28"/>
        </w:rPr>
      </w:pPr>
      <w:r w:rsidRPr="00F45EA9">
        <w:rPr>
          <w:spacing w:val="-4"/>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306665" w:rsidRPr="00CD05B2" w:rsidRDefault="00306665" w:rsidP="00CD05B2">
      <w:pPr>
        <w:widowControl w:val="0"/>
        <w:spacing w:line="306" w:lineRule="exact"/>
        <w:ind w:firstLine="720"/>
        <w:jc w:val="both"/>
        <w:rPr>
          <w:b/>
          <w:spacing w:val="-6"/>
          <w:sz w:val="28"/>
          <w:szCs w:val="28"/>
        </w:rPr>
      </w:pPr>
      <w:r w:rsidRPr="00CD05B2">
        <w:rPr>
          <w:b/>
          <w:spacing w:val="-2"/>
          <w:sz w:val="28"/>
          <w:szCs w:val="28"/>
        </w:rPr>
        <w:lastRenderedPageBreak/>
        <w:t>Подраздел II.IV. Срок предоставления муницип</w:t>
      </w:r>
      <w:r w:rsidR="00997344" w:rsidRPr="00CD05B2">
        <w:rPr>
          <w:b/>
          <w:spacing w:val="-2"/>
          <w:sz w:val="28"/>
          <w:szCs w:val="28"/>
        </w:rPr>
        <w:t>альной услуги, в том числе с учё</w:t>
      </w:r>
      <w:r w:rsidRPr="00CD05B2">
        <w:rPr>
          <w:b/>
          <w:spacing w:val="-2"/>
          <w:sz w:val="28"/>
          <w:szCs w:val="28"/>
        </w:rPr>
        <w:t xml:space="preserve">том необходимости обращения в организации, участвующие </w:t>
      </w:r>
      <w:r w:rsidR="00CD05B2">
        <w:rPr>
          <w:b/>
          <w:spacing w:val="-2"/>
          <w:sz w:val="28"/>
          <w:szCs w:val="28"/>
        </w:rPr>
        <w:t xml:space="preserve">                        </w:t>
      </w:r>
      <w:r w:rsidRPr="00CD05B2">
        <w:rPr>
          <w:b/>
          <w:spacing w:val="-2"/>
          <w:sz w:val="28"/>
          <w:szCs w:val="28"/>
        </w:rPr>
        <w:t xml:space="preserve">в </w:t>
      </w:r>
      <w:r w:rsidRPr="00CD05B2">
        <w:rPr>
          <w:b/>
          <w:spacing w:val="-10"/>
          <w:sz w:val="28"/>
          <w:szCs w:val="28"/>
        </w:rPr>
        <w:t>предоставлении муниципальной услуги, срок приостановления предоставления</w:t>
      </w:r>
      <w:r w:rsidRPr="00CD05B2">
        <w:rPr>
          <w:b/>
          <w:spacing w:val="-2"/>
          <w:sz w:val="28"/>
          <w:szCs w:val="28"/>
        </w:rPr>
        <w:t xml:space="preserve"> </w:t>
      </w:r>
      <w:r w:rsidRPr="00CD05B2">
        <w:rPr>
          <w:b/>
          <w:spacing w:val="-6"/>
          <w:sz w:val="28"/>
          <w:szCs w:val="28"/>
        </w:rPr>
        <w:t>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7002D" w:rsidRPr="00CD05B2" w:rsidRDefault="00A7002D" w:rsidP="00CD05B2">
      <w:pPr>
        <w:spacing w:line="306" w:lineRule="exact"/>
        <w:ind w:firstLine="709"/>
        <w:jc w:val="both"/>
        <w:rPr>
          <w:color w:val="000000" w:themeColor="text1"/>
          <w:spacing w:val="-2"/>
          <w:sz w:val="28"/>
          <w:szCs w:val="28"/>
        </w:rPr>
      </w:pPr>
    </w:p>
    <w:p w:rsidR="008C5713" w:rsidRPr="00CD05B2" w:rsidRDefault="008C5713"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12. Срок предоставления муниципальной услуги составляет:</w:t>
      </w:r>
    </w:p>
    <w:p w:rsidR="008C5713" w:rsidRPr="00CD05B2" w:rsidRDefault="00B50B4B" w:rsidP="00CD05B2">
      <w:pPr>
        <w:spacing w:line="306" w:lineRule="exact"/>
        <w:ind w:firstLine="709"/>
        <w:jc w:val="both"/>
        <w:rPr>
          <w:color w:val="000000" w:themeColor="text1"/>
          <w:sz w:val="28"/>
          <w:szCs w:val="28"/>
        </w:rPr>
      </w:pPr>
      <w:r w:rsidRPr="00CD05B2">
        <w:rPr>
          <w:color w:val="000000" w:themeColor="text1"/>
          <w:sz w:val="28"/>
          <w:szCs w:val="28"/>
        </w:rPr>
        <w:t>20</w:t>
      </w:r>
      <w:r w:rsidR="008C5713" w:rsidRPr="00CD05B2">
        <w:rPr>
          <w:color w:val="000000" w:themeColor="text1"/>
          <w:sz w:val="28"/>
          <w:szCs w:val="28"/>
        </w:rPr>
        <w:t xml:space="preserve"> дней со дня поступления Ходатайства</w:t>
      </w:r>
      <w:r w:rsidR="000D22DE" w:rsidRPr="00CD05B2">
        <w:rPr>
          <w:color w:val="000000" w:themeColor="text1"/>
          <w:sz w:val="28"/>
          <w:szCs w:val="28"/>
        </w:rPr>
        <w:t xml:space="preserve"> </w:t>
      </w:r>
      <w:r w:rsidR="008C5713" w:rsidRPr="00CD05B2">
        <w:rPr>
          <w:color w:val="000000" w:themeColor="text1"/>
          <w:sz w:val="28"/>
          <w:szCs w:val="28"/>
        </w:rPr>
        <w:t>и прилагаемых документов в целях, предусмотренных</w:t>
      </w:r>
      <w:r w:rsidR="007449AE" w:rsidRPr="00CD05B2">
        <w:rPr>
          <w:color w:val="000000" w:themeColor="text1"/>
          <w:sz w:val="28"/>
          <w:szCs w:val="28"/>
        </w:rPr>
        <w:t xml:space="preserve"> </w:t>
      </w:r>
      <w:hyperlink r:id="rId11" w:anchor="/document/400912259/entry/10023" w:history="1">
        <w:r w:rsidR="006924CE" w:rsidRPr="00CD05B2">
          <w:rPr>
            <w:color w:val="000000" w:themeColor="text1"/>
            <w:sz w:val="28"/>
            <w:szCs w:val="28"/>
          </w:rPr>
          <w:t>подпунктами</w:t>
        </w:r>
        <w:r w:rsidR="008C5713" w:rsidRPr="00CD05B2">
          <w:rPr>
            <w:color w:val="000000" w:themeColor="text1"/>
            <w:sz w:val="28"/>
            <w:szCs w:val="28"/>
          </w:rPr>
          <w:t xml:space="preserve"> 2.3</w:t>
        </w:r>
        <w:r w:rsidR="006924CE" w:rsidRPr="00CD05B2">
          <w:rPr>
            <w:color w:val="000000" w:themeColor="text1"/>
            <w:sz w:val="28"/>
            <w:szCs w:val="28"/>
          </w:rPr>
          <w:t>, 2.6</w:t>
        </w:r>
        <w:r w:rsidR="008C5713" w:rsidRPr="00CD05B2">
          <w:rPr>
            <w:color w:val="000000" w:themeColor="text1"/>
            <w:sz w:val="28"/>
            <w:szCs w:val="28"/>
          </w:rPr>
          <w:t xml:space="preserve"> пункта 2 подраздела I.I раздела I</w:t>
        </w:r>
      </w:hyperlink>
      <w:r w:rsidR="00470367" w:rsidRPr="00CD05B2">
        <w:rPr>
          <w:color w:val="000000" w:themeColor="text1"/>
          <w:sz w:val="28"/>
          <w:szCs w:val="28"/>
        </w:rPr>
        <w:t xml:space="preserve"> </w:t>
      </w:r>
      <w:r w:rsidR="008C5713" w:rsidRPr="00CD05B2">
        <w:rPr>
          <w:color w:val="000000" w:themeColor="text1"/>
          <w:sz w:val="28"/>
          <w:szCs w:val="28"/>
        </w:rPr>
        <w:t>настояще</w:t>
      </w:r>
      <w:r w:rsidRPr="00CD05B2">
        <w:rPr>
          <w:color w:val="000000" w:themeColor="text1"/>
          <w:sz w:val="28"/>
          <w:szCs w:val="28"/>
        </w:rPr>
        <w:t>го р</w:t>
      </w:r>
      <w:r w:rsidR="008C5713" w:rsidRPr="00CD05B2">
        <w:rPr>
          <w:color w:val="000000" w:themeColor="text1"/>
          <w:sz w:val="28"/>
          <w:szCs w:val="28"/>
        </w:rPr>
        <w:t>егламента</w:t>
      </w:r>
      <w:r w:rsidR="00B40A73" w:rsidRPr="00CD05B2">
        <w:rPr>
          <w:color w:val="000000" w:themeColor="text1"/>
          <w:sz w:val="28"/>
          <w:szCs w:val="28"/>
        </w:rPr>
        <w:t xml:space="preserve"> (в части</w:t>
      </w:r>
      <w:r w:rsidR="006924CE" w:rsidRPr="00CD05B2">
        <w:rPr>
          <w:color w:val="000000" w:themeColor="text1"/>
          <w:sz w:val="28"/>
          <w:szCs w:val="28"/>
        </w:rPr>
        <w:t xml:space="preserve"> </w:t>
      </w:r>
      <w:r w:rsidR="00B40A73" w:rsidRPr="00CD05B2">
        <w:rPr>
          <w:color w:val="000000" w:themeColor="text1"/>
          <w:sz w:val="28"/>
          <w:szCs w:val="28"/>
        </w:rPr>
        <w:t>капитального ремонта участков (частей) инженерных сооружений, являющихся линейными объектами</w:t>
      </w:r>
      <w:r w:rsidR="00EC1DA8">
        <w:rPr>
          <w:color w:val="000000" w:themeColor="text1"/>
          <w:sz w:val="28"/>
          <w:szCs w:val="28"/>
        </w:rPr>
        <w:t>)</w:t>
      </w:r>
      <w:r w:rsidR="008C5713" w:rsidRPr="00CD05B2">
        <w:rPr>
          <w:color w:val="000000" w:themeColor="text1"/>
          <w:sz w:val="28"/>
          <w:szCs w:val="28"/>
        </w:rPr>
        <w:t>;</w:t>
      </w:r>
    </w:p>
    <w:p w:rsidR="008C5713" w:rsidRPr="00CD05B2" w:rsidRDefault="00B50B4B" w:rsidP="00CD05B2">
      <w:pPr>
        <w:spacing w:line="306" w:lineRule="exact"/>
        <w:ind w:firstLine="709"/>
        <w:jc w:val="both"/>
        <w:rPr>
          <w:color w:val="000000" w:themeColor="text1"/>
          <w:sz w:val="28"/>
          <w:szCs w:val="28"/>
        </w:rPr>
      </w:pPr>
      <w:r w:rsidRPr="00CD05B2">
        <w:rPr>
          <w:color w:val="000000" w:themeColor="text1"/>
          <w:sz w:val="28"/>
          <w:szCs w:val="28"/>
        </w:rPr>
        <w:t>30</w:t>
      </w:r>
      <w:r w:rsidR="008C5713" w:rsidRPr="00CD05B2">
        <w:rPr>
          <w:color w:val="000000" w:themeColor="text1"/>
          <w:sz w:val="28"/>
          <w:szCs w:val="28"/>
        </w:rPr>
        <w:t xml:space="preserve"> дней со дня поступления Ходатайства</w:t>
      </w:r>
      <w:r w:rsidR="00290BA8" w:rsidRPr="00CD05B2">
        <w:rPr>
          <w:color w:val="000000" w:themeColor="text1"/>
          <w:sz w:val="28"/>
          <w:szCs w:val="28"/>
        </w:rPr>
        <w:t xml:space="preserve"> </w:t>
      </w:r>
      <w:r w:rsidR="008C5713" w:rsidRPr="00CD05B2">
        <w:rPr>
          <w:color w:val="000000" w:themeColor="text1"/>
          <w:sz w:val="28"/>
          <w:szCs w:val="28"/>
        </w:rPr>
        <w:t>и прилагаемых</w:t>
      </w:r>
      <w:r w:rsidRPr="00CD05B2">
        <w:rPr>
          <w:color w:val="000000" w:themeColor="text1"/>
          <w:sz w:val="28"/>
          <w:szCs w:val="28"/>
        </w:rPr>
        <w:t xml:space="preserve"> </w:t>
      </w:r>
      <w:r w:rsidR="008C5713" w:rsidRPr="00CD05B2">
        <w:rPr>
          <w:color w:val="000000" w:themeColor="text1"/>
          <w:sz w:val="28"/>
          <w:szCs w:val="28"/>
        </w:rPr>
        <w:t>документов, в целях, предусмотренных</w:t>
      </w:r>
      <w:r w:rsidR="00F508DC" w:rsidRPr="00CD05B2">
        <w:rPr>
          <w:color w:val="000000" w:themeColor="text1"/>
          <w:sz w:val="28"/>
          <w:szCs w:val="28"/>
        </w:rPr>
        <w:t xml:space="preserve"> </w:t>
      </w:r>
      <w:hyperlink r:id="rId12" w:anchor="/document/400912259/entry/10021" w:history="1">
        <w:r w:rsidR="008C5713" w:rsidRPr="00CD05B2">
          <w:rPr>
            <w:color w:val="000000" w:themeColor="text1"/>
            <w:sz w:val="28"/>
            <w:szCs w:val="28"/>
          </w:rPr>
          <w:t>подпунктами 2.1</w:t>
        </w:r>
      </w:hyperlink>
      <w:r w:rsidR="008C5713" w:rsidRPr="00CD05B2">
        <w:rPr>
          <w:color w:val="000000" w:themeColor="text1"/>
          <w:sz w:val="28"/>
          <w:szCs w:val="28"/>
        </w:rPr>
        <w:t>,</w:t>
      </w:r>
      <w:r w:rsidR="007449AE" w:rsidRPr="00CD05B2">
        <w:rPr>
          <w:color w:val="000000" w:themeColor="text1"/>
          <w:sz w:val="28"/>
          <w:szCs w:val="28"/>
        </w:rPr>
        <w:t xml:space="preserve"> </w:t>
      </w:r>
      <w:hyperlink r:id="rId13" w:anchor="/document/400912259/entry/10022" w:history="1">
        <w:r w:rsidR="008C5713" w:rsidRPr="00CD05B2">
          <w:rPr>
            <w:color w:val="000000" w:themeColor="text1"/>
            <w:sz w:val="28"/>
            <w:szCs w:val="28"/>
          </w:rPr>
          <w:t>2.2</w:t>
        </w:r>
      </w:hyperlink>
      <w:r w:rsidR="008C5713" w:rsidRPr="00CD05B2">
        <w:rPr>
          <w:color w:val="000000" w:themeColor="text1"/>
          <w:sz w:val="28"/>
          <w:szCs w:val="28"/>
        </w:rPr>
        <w:t>,</w:t>
      </w:r>
      <w:r w:rsidR="007449AE" w:rsidRPr="00CD05B2">
        <w:rPr>
          <w:color w:val="000000" w:themeColor="text1"/>
          <w:sz w:val="28"/>
          <w:szCs w:val="28"/>
        </w:rPr>
        <w:t xml:space="preserve"> </w:t>
      </w:r>
      <w:hyperlink r:id="rId14" w:anchor="/document/400912259/entry/10024" w:history="1">
        <w:r w:rsidRPr="00CD05B2">
          <w:rPr>
            <w:color w:val="000000" w:themeColor="text1"/>
            <w:sz w:val="28"/>
            <w:szCs w:val="28"/>
          </w:rPr>
          <w:t>2.4</w:t>
        </w:r>
        <w:r w:rsidR="006924CE" w:rsidRPr="00CD05B2">
          <w:rPr>
            <w:color w:val="000000" w:themeColor="text1"/>
            <w:sz w:val="28"/>
            <w:szCs w:val="28"/>
          </w:rPr>
          <w:t xml:space="preserve">, 2.5, </w:t>
        </w:r>
        <w:r w:rsidR="001C6FDF" w:rsidRPr="00CD05B2">
          <w:rPr>
            <w:color w:val="000000" w:themeColor="text1"/>
            <w:sz w:val="28"/>
            <w:szCs w:val="28"/>
          </w:rPr>
          <w:t xml:space="preserve">2.6 (в части реконструкции участков (частей) инженерных сооружений, являющихся линейными объектами), 2.7, </w:t>
        </w:r>
        <w:r w:rsidR="006924CE" w:rsidRPr="00CD05B2">
          <w:rPr>
            <w:color w:val="000000" w:themeColor="text1"/>
            <w:sz w:val="28"/>
            <w:szCs w:val="28"/>
          </w:rPr>
          <w:t>2.8</w:t>
        </w:r>
        <w:r w:rsidR="001C6FDF" w:rsidRPr="00CD05B2">
          <w:rPr>
            <w:color w:val="000000" w:themeColor="text1"/>
            <w:sz w:val="28"/>
            <w:szCs w:val="28"/>
          </w:rPr>
          <w:t>, 2.9</w:t>
        </w:r>
        <w:r w:rsidR="008C5713" w:rsidRPr="00CD05B2">
          <w:rPr>
            <w:color w:val="000000" w:themeColor="text1"/>
            <w:sz w:val="28"/>
            <w:szCs w:val="28"/>
          </w:rPr>
          <w:t xml:space="preserve"> пункта 2 подраздела I.I раздела I</w:t>
        </w:r>
      </w:hyperlink>
      <w:r w:rsidR="0059036B" w:rsidRPr="00CD05B2">
        <w:rPr>
          <w:color w:val="000000" w:themeColor="text1"/>
          <w:sz w:val="28"/>
          <w:szCs w:val="28"/>
        </w:rPr>
        <w:t xml:space="preserve"> </w:t>
      </w:r>
      <w:r w:rsidRPr="00CD05B2">
        <w:rPr>
          <w:color w:val="000000" w:themeColor="text1"/>
          <w:sz w:val="28"/>
          <w:szCs w:val="28"/>
        </w:rPr>
        <w:t>настоящего р</w:t>
      </w:r>
      <w:r w:rsidR="008C5713" w:rsidRPr="00CD05B2">
        <w:rPr>
          <w:color w:val="000000" w:themeColor="text1"/>
          <w:sz w:val="28"/>
          <w:szCs w:val="28"/>
        </w:rPr>
        <w:t>егламента, но не ранее чем</w:t>
      </w:r>
      <w:r w:rsidR="007449AE" w:rsidRPr="00CD05B2">
        <w:rPr>
          <w:color w:val="000000" w:themeColor="text1"/>
          <w:sz w:val="28"/>
          <w:szCs w:val="28"/>
        </w:rPr>
        <w:t xml:space="preserve"> 15</w:t>
      </w:r>
      <w:r w:rsidR="008C5713" w:rsidRPr="00CD05B2">
        <w:rPr>
          <w:color w:val="000000" w:themeColor="text1"/>
          <w:sz w:val="28"/>
          <w:szCs w:val="28"/>
        </w:rPr>
        <w:t xml:space="preserve"> дней</w:t>
      </w:r>
      <w:r w:rsidR="007449AE" w:rsidRPr="00CD05B2">
        <w:rPr>
          <w:color w:val="000000" w:themeColor="text1"/>
          <w:sz w:val="28"/>
          <w:szCs w:val="28"/>
        </w:rPr>
        <w:t xml:space="preserve"> </w:t>
      </w:r>
      <w:r w:rsidR="008C5713" w:rsidRPr="00CD05B2">
        <w:rPr>
          <w:color w:val="000000" w:themeColor="text1"/>
          <w:sz w:val="28"/>
          <w:szCs w:val="28"/>
        </w:rPr>
        <w:t xml:space="preserve">со дня опубликования сообщения </w:t>
      </w:r>
      <w:r w:rsidR="00290BA8" w:rsidRPr="00CD05B2">
        <w:rPr>
          <w:color w:val="000000" w:themeColor="text1"/>
          <w:sz w:val="28"/>
          <w:szCs w:val="28"/>
        </w:rPr>
        <w:t xml:space="preserve">                                          </w:t>
      </w:r>
      <w:r w:rsidR="008C5713" w:rsidRPr="00CD05B2">
        <w:rPr>
          <w:color w:val="000000" w:themeColor="text1"/>
          <w:sz w:val="28"/>
          <w:szCs w:val="28"/>
        </w:rPr>
        <w:t>о поступившем Ходатайстве, предусмотренного</w:t>
      </w:r>
      <w:r w:rsidR="00F508DC" w:rsidRPr="00CD05B2">
        <w:rPr>
          <w:color w:val="000000" w:themeColor="text1"/>
          <w:sz w:val="28"/>
          <w:szCs w:val="28"/>
        </w:rPr>
        <w:t xml:space="preserve"> </w:t>
      </w:r>
      <w:hyperlink r:id="rId15" w:anchor="/document/12124624/entry/394231" w:history="1">
        <w:r w:rsidR="008C5713" w:rsidRPr="00CD05B2">
          <w:rPr>
            <w:color w:val="000000" w:themeColor="text1"/>
            <w:sz w:val="28"/>
            <w:szCs w:val="28"/>
          </w:rPr>
          <w:t xml:space="preserve">подпунктом 1 пункта 3 </w:t>
        </w:r>
        <w:r w:rsidR="00CD05B2">
          <w:rPr>
            <w:color w:val="000000" w:themeColor="text1"/>
            <w:sz w:val="28"/>
            <w:szCs w:val="28"/>
          </w:rPr>
          <w:t xml:space="preserve">                </w:t>
        </w:r>
        <w:r w:rsidR="008C5713" w:rsidRPr="00CD05B2">
          <w:rPr>
            <w:color w:val="000000" w:themeColor="text1"/>
            <w:sz w:val="28"/>
            <w:szCs w:val="28"/>
          </w:rPr>
          <w:t>статьи 39.42</w:t>
        </w:r>
      </w:hyperlink>
      <w:r w:rsidR="00F508DC" w:rsidRPr="00CD05B2">
        <w:rPr>
          <w:color w:val="000000" w:themeColor="text1"/>
          <w:sz w:val="28"/>
          <w:szCs w:val="28"/>
        </w:rPr>
        <w:t xml:space="preserve"> </w:t>
      </w:r>
      <w:r w:rsidR="008C5713" w:rsidRPr="00CD05B2">
        <w:rPr>
          <w:color w:val="000000" w:themeColor="text1"/>
          <w:sz w:val="28"/>
          <w:szCs w:val="28"/>
        </w:rPr>
        <w:t>Земельно</w:t>
      </w:r>
      <w:r w:rsidR="006924CE" w:rsidRPr="00CD05B2">
        <w:rPr>
          <w:color w:val="000000" w:themeColor="text1"/>
          <w:sz w:val="28"/>
          <w:szCs w:val="28"/>
        </w:rPr>
        <w:t>го кодекса Российской Федерации.</w:t>
      </w:r>
    </w:p>
    <w:p w:rsidR="006924CE"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Срок для исправления допущенных опечаток и ошибок в выданных</w:t>
      </w:r>
      <w:r w:rsidR="00CD05B2">
        <w:rPr>
          <w:color w:val="000000" w:themeColor="text1"/>
          <w:spacing w:val="-2"/>
          <w:sz w:val="28"/>
          <w:szCs w:val="28"/>
        </w:rPr>
        <w:t xml:space="preserve">                            </w:t>
      </w:r>
      <w:r w:rsidRPr="00CD05B2">
        <w:rPr>
          <w:color w:val="000000" w:themeColor="text1"/>
          <w:spacing w:val="-2"/>
          <w:sz w:val="28"/>
          <w:szCs w:val="28"/>
        </w:rPr>
        <w:t xml:space="preserve"> в результате предоставления муниципальной услуги документах – не более</w:t>
      </w:r>
      <w:r w:rsidR="00CD05B2">
        <w:rPr>
          <w:color w:val="000000" w:themeColor="text1"/>
          <w:spacing w:val="-2"/>
          <w:sz w:val="28"/>
          <w:szCs w:val="28"/>
        </w:rPr>
        <w:t xml:space="preserve">                         </w:t>
      </w:r>
      <w:r w:rsidRPr="00CD05B2">
        <w:rPr>
          <w:color w:val="000000" w:themeColor="text1"/>
          <w:spacing w:val="-2"/>
          <w:sz w:val="28"/>
          <w:szCs w:val="28"/>
        </w:rPr>
        <w:t xml:space="preserve"> 5 рабочих дней</w:t>
      </w:r>
      <w:r w:rsidR="006924CE" w:rsidRPr="00CD05B2">
        <w:rPr>
          <w:color w:val="000000" w:themeColor="text1"/>
          <w:spacing w:val="-2"/>
          <w:sz w:val="28"/>
          <w:szCs w:val="28"/>
        </w:rPr>
        <w:t>.</w:t>
      </w:r>
      <w:r w:rsidRPr="00CD05B2">
        <w:rPr>
          <w:color w:val="000000" w:themeColor="text1"/>
          <w:spacing w:val="-2"/>
          <w:sz w:val="28"/>
          <w:szCs w:val="28"/>
        </w:rPr>
        <w:t xml:space="preserve"> </w:t>
      </w:r>
    </w:p>
    <w:p w:rsidR="00470367"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 xml:space="preserve">Возврат </w:t>
      </w:r>
      <w:r w:rsidR="00290BA8" w:rsidRPr="00CD05B2">
        <w:rPr>
          <w:color w:val="000000" w:themeColor="text1"/>
          <w:spacing w:val="-2"/>
          <w:sz w:val="28"/>
          <w:szCs w:val="28"/>
        </w:rPr>
        <w:t xml:space="preserve">Ходатайства </w:t>
      </w:r>
      <w:r w:rsidRPr="00CD05B2">
        <w:rPr>
          <w:color w:val="000000" w:themeColor="text1"/>
          <w:spacing w:val="-2"/>
          <w:sz w:val="28"/>
          <w:szCs w:val="28"/>
        </w:rPr>
        <w:t>при наличии оснований, предусмотренных</w:t>
      </w:r>
      <w:r w:rsidR="00485FFB" w:rsidRPr="00CD05B2">
        <w:rPr>
          <w:color w:val="000000" w:themeColor="text1"/>
          <w:spacing w:val="-2"/>
          <w:sz w:val="28"/>
          <w:szCs w:val="28"/>
        </w:rPr>
        <w:t xml:space="preserve"> настоящим</w:t>
      </w:r>
      <w:r w:rsidRPr="00CD05B2">
        <w:rPr>
          <w:color w:val="000000" w:themeColor="text1"/>
          <w:spacing w:val="-2"/>
          <w:sz w:val="28"/>
          <w:szCs w:val="28"/>
        </w:rPr>
        <w:t xml:space="preserve"> регламен</w:t>
      </w:r>
      <w:r w:rsidR="006924CE" w:rsidRPr="00CD05B2">
        <w:rPr>
          <w:color w:val="000000" w:themeColor="text1"/>
          <w:spacing w:val="-2"/>
          <w:sz w:val="28"/>
          <w:szCs w:val="28"/>
        </w:rPr>
        <w:t>том, осуществляется в течение 5</w:t>
      </w:r>
      <w:r w:rsidR="00CD05B2" w:rsidRPr="00CD05B2">
        <w:rPr>
          <w:color w:val="000000" w:themeColor="text1"/>
          <w:spacing w:val="-2"/>
          <w:sz w:val="28"/>
          <w:szCs w:val="28"/>
        </w:rPr>
        <w:t xml:space="preserve"> рабочих</w:t>
      </w:r>
      <w:r w:rsidRPr="00CD05B2">
        <w:rPr>
          <w:color w:val="000000" w:themeColor="text1"/>
          <w:spacing w:val="-2"/>
          <w:sz w:val="28"/>
          <w:szCs w:val="28"/>
        </w:rPr>
        <w:t xml:space="preserve"> дней со дня получения соответствующего </w:t>
      </w:r>
      <w:r w:rsidR="00290BA8" w:rsidRPr="00CD05B2">
        <w:rPr>
          <w:color w:val="000000" w:themeColor="text1"/>
          <w:spacing w:val="-2"/>
          <w:sz w:val="28"/>
          <w:szCs w:val="28"/>
        </w:rPr>
        <w:t>Ходатайства</w:t>
      </w:r>
      <w:r w:rsidR="00CD05B2" w:rsidRPr="00CD05B2">
        <w:t xml:space="preserve"> </w:t>
      </w:r>
      <w:r w:rsidR="00CD05B2" w:rsidRPr="00CD05B2">
        <w:rPr>
          <w:color w:val="000000" w:themeColor="text1"/>
          <w:spacing w:val="-2"/>
          <w:sz w:val="28"/>
          <w:szCs w:val="28"/>
        </w:rPr>
        <w:t>и прилагаемых документов</w:t>
      </w:r>
      <w:r w:rsidRPr="00CD05B2">
        <w:rPr>
          <w:color w:val="000000" w:themeColor="text1"/>
          <w:spacing w:val="-2"/>
          <w:sz w:val="28"/>
          <w:szCs w:val="28"/>
        </w:rPr>
        <w:t xml:space="preserve">. </w:t>
      </w:r>
    </w:p>
    <w:p w:rsidR="00470367"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Срок предоставления муниципальной услуги, предусмотренный в данном пункте,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470367"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орган, предоставляющий муниципальную услугу, уполномоченный орган;</w:t>
      </w:r>
    </w:p>
    <w:p w:rsidR="00470367"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470367" w:rsidRPr="00CD05B2" w:rsidRDefault="00470367"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8C5713" w:rsidRPr="00CD05B2" w:rsidRDefault="0059036B" w:rsidP="00CD05B2">
      <w:pPr>
        <w:spacing w:line="306" w:lineRule="exact"/>
        <w:ind w:firstLine="709"/>
        <w:jc w:val="both"/>
        <w:rPr>
          <w:color w:val="000000" w:themeColor="text1"/>
          <w:spacing w:val="-2"/>
          <w:sz w:val="28"/>
          <w:szCs w:val="28"/>
        </w:rPr>
      </w:pPr>
      <w:r w:rsidRPr="00CD05B2">
        <w:rPr>
          <w:color w:val="000000" w:themeColor="text1"/>
          <w:spacing w:val="-2"/>
          <w:sz w:val="28"/>
          <w:szCs w:val="28"/>
        </w:rPr>
        <w:t>12.4</w:t>
      </w:r>
      <w:r w:rsidR="008C5713" w:rsidRPr="00CD05B2">
        <w:rPr>
          <w:color w:val="000000" w:themeColor="text1"/>
          <w:spacing w:val="-2"/>
          <w:sz w:val="28"/>
          <w:szCs w:val="28"/>
        </w:rPr>
        <w:t>. Срок приостановления предоставления муниципальной услуги законодательством не предусмотрен.</w:t>
      </w:r>
    </w:p>
    <w:p w:rsidR="00DC0135" w:rsidRDefault="00DC0135" w:rsidP="00CD05B2">
      <w:pPr>
        <w:spacing w:line="306" w:lineRule="exact"/>
        <w:ind w:firstLine="709"/>
        <w:jc w:val="both"/>
        <w:rPr>
          <w:color w:val="000000" w:themeColor="text1"/>
          <w:spacing w:val="-6"/>
          <w:sz w:val="28"/>
          <w:szCs w:val="28"/>
        </w:rPr>
      </w:pPr>
    </w:p>
    <w:p w:rsidR="00A4168C" w:rsidRPr="00694864" w:rsidRDefault="00A4168C" w:rsidP="00CD05B2">
      <w:pPr>
        <w:widowControl w:val="0"/>
        <w:autoSpaceDE w:val="0"/>
        <w:autoSpaceDN w:val="0"/>
        <w:adjustRightInd w:val="0"/>
        <w:spacing w:line="306" w:lineRule="exact"/>
        <w:ind w:firstLine="567"/>
        <w:jc w:val="both"/>
        <w:rPr>
          <w:rFonts w:eastAsia="Calibri"/>
          <w:b/>
          <w:spacing w:val="-6"/>
          <w:sz w:val="28"/>
          <w:szCs w:val="28"/>
        </w:rPr>
      </w:pPr>
      <w:r w:rsidRPr="00694864">
        <w:rPr>
          <w:rFonts w:eastAsia="Calibri"/>
          <w:b/>
          <w:spacing w:val="-6"/>
          <w:sz w:val="28"/>
          <w:szCs w:val="28"/>
        </w:rPr>
        <w:t xml:space="preserve">Подраздел </w:t>
      </w:r>
      <w:r w:rsidRPr="00694864">
        <w:rPr>
          <w:b/>
          <w:spacing w:val="-6"/>
          <w:sz w:val="28"/>
          <w:szCs w:val="28"/>
        </w:rPr>
        <w:t>II.</w:t>
      </w:r>
      <w:r w:rsidRPr="00694864">
        <w:rPr>
          <w:rFonts w:eastAsia="Calibri"/>
          <w:b/>
          <w:spacing w:val="-6"/>
          <w:sz w:val="28"/>
          <w:szCs w:val="28"/>
        </w:rPr>
        <w:t>V. Правовые основания для предоставления муниципальной услуги</w:t>
      </w:r>
    </w:p>
    <w:p w:rsidR="00A4168C" w:rsidRPr="00F72822" w:rsidRDefault="00A4168C" w:rsidP="00CD05B2">
      <w:pPr>
        <w:spacing w:line="306" w:lineRule="exact"/>
        <w:jc w:val="both"/>
        <w:rPr>
          <w:sz w:val="28"/>
          <w:szCs w:val="28"/>
        </w:rPr>
      </w:pPr>
    </w:p>
    <w:p w:rsidR="00A4168C" w:rsidRPr="00054F23" w:rsidRDefault="00C32F40" w:rsidP="00CD05B2">
      <w:pPr>
        <w:widowControl w:val="0"/>
        <w:autoSpaceDE w:val="0"/>
        <w:autoSpaceDN w:val="0"/>
        <w:adjustRightInd w:val="0"/>
        <w:spacing w:line="306" w:lineRule="exact"/>
        <w:ind w:firstLine="567"/>
        <w:jc w:val="both"/>
        <w:rPr>
          <w:rFonts w:eastAsia="Calibri"/>
          <w:sz w:val="28"/>
          <w:szCs w:val="28"/>
        </w:rPr>
      </w:pPr>
      <w:r w:rsidRPr="00054F23">
        <w:rPr>
          <w:rFonts w:eastAsia="Calibri"/>
          <w:sz w:val="28"/>
          <w:szCs w:val="28"/>
        </w:rPr>
        <w:t>13</w:t>
      </w:r>
      <w:r w:rsidR="00A4168C" w:rsidRPr="00054F23">
        <w:rPr>
          <w:rFonts w:eastAsia="Calibri"/>
          <w:sz w:val="28"/>
          <w:szCs w:val="28"/>
        </w:rPr>
        <w:t xml:space="preserve">. Перечень нормативных правовых актов, регулирующих предоставление </w:t>
      </w:r>
      <w:r w:rsidR="00A4168C" w:rsidRPr="00054F23">
        <w:rPr>
          <w:rFonts w:eastAsia="Calibri"/>
          <w:sz w:val="28"/>
          <w:szCs w:val="28"/>
        </w:rPr>
        <w:lastRenderedPageBreak/>
        <w:t>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A4168C" w:rsidRPr="00054F23" w:rsidRDefault="00A4168C" w:rsidP="00B60BF8">
      <w:pPr>
        <w:widowControl w:val="0"/>
        <w:autoSpaceDE w:val="0"/>
        <w:autoSpaceDN w:val="0"/>
        <w:adjustRightInd w:val="0"/>
        <w:spacing w:line="316" w:lineRule="exact"/>
        <w:ind w:firstLine="567"/>
        <w:jc w:val="both"/>
        <w:rPr>
          <w:rFonts w:eastAsia="Calibri"/>
          <w:sz w:val="28"/>
          <w:szCs w:val="28"/>
        </w:rPr>
      </w:pPr>
      <w:r w:rsidRPr="00054F23">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A4168C" w:rsidRPr="00054F23" w:rsidRDefault="00A4168C" w:rsidP="00B60BF8">
      <w:pPr>
        <w:widowControl w:val="0"/>
        <w:autoSpaceDE w:val="0"/>
        <w:autoSpaceDN w:val="0"/>
        <w:adjustRightInd w:val="0"/>
        <w:spacing w:line="316" w:lineRule="exact"/>
        <w:ind w:firstLine="567"/>
        <w:jc w:val="both"/>
        <w:rPr>
          <w:rFonts w:eastAsia="Calibri"/>
          <w:sz w:val="28"/>
          <w:szCs w:val="28"/>
        </w:rPr>
      </w:pPr>
      <w:r w:rsidRPr="00054F23">
        <w:rPr>
          <w:rFonts w:eastAsia="Calibri"/>
          <w:sz w:val="28"/>
          <w:szCs w:val="28"/>
        </w:rPr>
        <w:t>на Портале.</w:t>
      </w:r>
    </w:p>
    <w:p w:rsidR="00A4168C" w:rsidRPr="00F72822" w:rsidRDefault="00A4168C" w:rsidP="00B60BF8">
      <w:pPr>
        <w:widowControl w:val="0"/>
        <w:autoSpaceDE w:val="0"/>
        <w:autoSpaceDN w:val="0"/>
        <w:adjustRightInd w:val="0"/>
        <w:spacing w:line="316" w:lineRule="exact"/>
        <w:ind w:firstLine="726"/>
        <w:jc w:val="center"/>
        <w:outlineLvl w:val="2"/>
        <w:rPr>
          <w:sz w:val="28"/>
          <w:szCs w:val="28"/>
        </w:rPr>
      </w:pPr>
    </w:p>
    <w:p w:rsidR="00832C1B" w:rsidRPr="00E425FA" w:rsidRDefault="00832C1B" w:rsidP="003310B9">
      <w:pPr>
        <w:widowControl w:val="0"/>
        <w:spacing w:line="320" w:lineRule="exact"/>
        <w:ind w:firstLine="720"/>
        <w:jc w:val="both"/>
        <w:rPr>
          <w:b/>
          <w:spacing w:val="-4"/>
          <w:sz w:val="28"/>
          <w:szCs w:val="28"/>
        </w:rPr>
      </w:pPr>
      <w:r w:rsidRPr="00E425FA">
        <w:rPr>
          <w:b/>
          <w:spacing w:val="-4"/>
          <w:sz w:val="28"/>
          <w:szCs w:val="28"/>
        </w:rP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w:t>
      </w:r>
      <w:r w:rsidR="005F021A">
        <w:rPr>
          <w:b/>
          <w:spacing w:val="-4"/>
          <w:sz w:val="28"/>
          <w:szCs w:val="28"/>
        </w:rPr>
        <w:t xml:space="preserve"> </w:t>
      </w:r>
      <w:r w:rsidRPr="00E425FA">
        <w:rPr>
          <w:b/>
          <w:spacing w:val="-4"/>
          <w:sz w:val="28"/>
          <w:szCs w:val="28"/>
        </w:rPr>
        <w:t>необходимыми и о</w:t>
      </w:r>
      <w:r w:rsidR="00B44775" w:rsidRPr="00E425FA">
        <w:rPr>
          <w:b/>
          <w:spacing w:val="-4"/>
          <w:sz w:val="28"/>
          <w:szCs w:val="28"/>
        </w:rPr>
        <w:t xml:space="preserve">бязательными для предоставления </w:t>
      </w:r>
      <w:r w:rsidRPr="00E425FA">
        <w:rPr>
          <w:b/>
          <w:spacing w:val="-4"/>
          <w:sz w:val="28"/>
          <w:szCs w:val="28"/>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7002D" w:rsidRDefault="00A7002D" w:rsidP="003310B9">
      <w:pPr>
        <w:spacing w:line="320" w:lineRule="exact"/>
        <w:ind w:firstLine="709"/>
        <w:jc w:val="both"/>
        <w:rPr>
          <w:sz w:val="28"/>
          <w:szCs w:val="28"/>
        </w:rPr>
      </w:pPr>
    </w:p>
    <w:p w:rsidR="00DA7FF7" w:rsidRDefault="00C32F40" w:rsidP="003310B9">
      <w:pPr>
        <w:spacing w:line="320" w:lineRule="exact"/>
        <w:ind w:firstLine="709"/>
        <w:jc w:val="both"/>
        <w:rPr>
          <w:sz w:val="28"/>
          <w:szCs w:val="28"/>
        </w:rPr>
      </w:pPr>
      <w:r>
        <w:rPr>
          <w:sz w:val="28"/>
          <w:szCs w:val="28"/>
        </w:rPr>
        <w:t>14</w:t>
      </w:r>
      <w:r w:rsidR="00DA7FF7" w:rsidRPr="00A7002D">
        <w:rPr>
          <w:sz w:val="28"/>
          <w:szCs w:val="28"/>
        </w:rPr>
        <w:t>. Для получения муниципальной услуги заявителем представляются следующие документы:</w:t>
      </w:r>
    </w:p>
    <w:p w:rsidR="00823EB2" w:rsidRPr="00A7002D" w:rsidRDefault="00823EB2" w:rsidP="003310B9">
      <w:pPr>
        <w:spacing w:line="320" w:lineRule="exact"/>
        <w:ind w:firstLine="709"/>
        <w:jc w:val="both"/>
        <w:rPr>
          <w:sz w:val="28"/>
          <w:szCs w:val="28"/>
        </w:rPr>
      </w:pPr>
      <w:r>
        <w:rPr>
          <w:sz w:val="28"/>
          <w:szCs w:val="28"/>
        </w:rPr>
        <w:t xml:space="preserve">14.1. </w:t>
      </w:r>
      <w:r w:rsidRPr="00823EB2">
        <w:rPr>
          <w:sz w:val="28"/>
          <w:szCs w:val="28"/>
        </w:rPr>
        <w:t>Для варианта предоставления муниципальной услуги «</w:t>
      </w:r>
      <w:r>
        <w:rPr>
          <w:sz w:val="28"/>
          <w:szCs w:val="28"/>
        </w:rPr>
        <w:t>Установление публичного сервитута</w:t>
      </w:r>
      <w:r w:rsidRPr="00823EB2">
        <w:rPr>
          <w:sz w:val="28"/>
          <w:szCs w:val="28"/>
        </w:rPr>
        <w:t>»:</w:t>
      </w:r>
    </w:p>
    <w:p w:rsidR="00C32F40" w:rsidRPr="00054F23" w:rsidRDefault="00E425FA" w:rsidP="003310B9">
      <w:pPr>
        <w:autoSpaceDE w:val="0"/>
        <w:autoSpaceDN w:val="0"/>
        <w:adjustRightInd w:val="0"/>
        <w:spacing w:line="320" w:lineRule="exact"/>
        <w:ind w:firstLine="709"/>
        <w:jc w:val="both"/>
        <w:rPr>
          <w:spacing w:val="-2"/>
          <w:sz w:val="28"/>
          <w:szCs w:val="28"/>
        </w:rPr>
      </w:pPr>
      <w:r w:rsidRPr="00054F23">
        <w:rPr>
          <w:spacing w:val="-2"/>
          <w:sz w:val="28"/>
          <w:szCs w:val="28"/>
        </w:rPr>
        <w:t xml:space="preserve">1) </w:t>
      </w:r>
      <w:r w:rsidR="00795CA8" w:rsidRPr="00054F23">
        <w:rPr>
          <w:spacing w:val="-2"/>
          <w:sz w:val="28"/>
          <w:szCs w:val="28"/>
        </w:rPr>
        <w:t>Х</w:t>
      </w:r>
      <w:r w:rsidR="00C32F40" w:rsidRPr="00054F23">
        <w:rPr>
          <w:spacing w:val="-2"/>
          <w:sz w:val="28"/>
          <w:szCs w:val="28"/>
        </w:rPr>
        <w:t>одатайство</w:t>
      </w:r>
      <w:r w:rsidR="00261E6A">
        <w:rPr>
          <w:spacing w:val="-2"/>
          <w:sz w:val="28"/>
          <w:szCs w:val="28"/>
        </w:rPr>
        <w:t>, которо</w:t>
      </w:r>
      <w:r w:rsidRPr="00054F23">
        <w:rPr>
          <w:spacing w:val="-2"/>
          <w:sz w:val="28"/>
          <w:szCs w:val="28"/>
        </w:rPr>
        <w:t>е</w:t>
      </w:r>
      <w:r w:rsidR="00C32F40" w:rsidRPr="00054F23">
        <w:rPr>
          <w:spacing w:val="-2"/>
          <w:sz w:val="28"/>
          <w:szCs w:val="28"/>
        </w:rPr>
        <w:t xml:space="preserve"> </w:t>
      </w:r>
      <w:r w:rsidR="00166DFD" w:rsidRPr="00054F23">
        <w:rPr>
          <w:spacing w:val="-2"/>
          <w:sz w:val="28"/>
          <w:szCs w:val="28"/>
        </w:rPr>
        <w:t>офо</w:t>
      </w:r>
      <w:r w:rsidR="00261E6A">
        <w:rPr>
          <w:spacing w:val="-2"/>
          <w:sz w:val="28"/>
          <w:szCs w:val="28"/>
        </w:rPr>
        <w:t>рмляе</w:t>
      </w:r>
      <w:r w:rsidR="00166DFD" w:rsidRPr="00054F23">
        <w:rPr>
          <w:spacing w:val="-2"/>
          <w:sz w:val="28"/>
          <w:szCs w:val="28"/>
        </w:rPr>
        <w:t>тся по форме согласно</w:t>
      </w:r>
      <w:r w:rsidR="00C32F40" w:rsidRPr="00054F23">
        <w:rPr>
          <w:spacing w:val="-2"/>
          <w:sz w:val="28"/>
          <w:szCs w:val="28"/>
        </w:rPr>
        <w:t xml:space="preserve"> </w:t>
      </w:r>
      <w:r w:rsidR="00054F23" w:rsidRPr="00054F23">
        <w:rPr>
          <w:spacing w:val="-2"/>
          <w:sz w:val="28"/>
          <w:szCs w:val="28"/>
        </w:rPr>
        <w:t>приложению</w:t>
      </w:r>
      <w:r w:rsidR="00054F23">
        <w:rPr>
          <w:spacing w:val="-2"/>
          <w:sz w:val="28"/>
          <w:szCs w:val="28"/>
        </w:rPr>
        <w:t xml:space="preserve">                </w:t>
      </w:r>
      <w:r w:rsidR="00054F23" w:rsidRPr="00054F23">
        <w:rPr>
          <w:spacing w:val="-2"/>
          <w:sz w:val="28"/>
          <w:szCs w:val="28"/>
        </w:rPr>
        <w:t xml:space="preserve"> </w:t>
      </w:r>
      <w:r w:rsidRPr="00054F23">
        <w:rPr>
          <w:spacing w:val="-2"/>
          <w:sz w:val="28"/>
          <w:szCs w:val="28"/>
        </w:rPr>
        <w:t>№ 1</w:t>
      </w:r>
      <w:r w:rsidR="00945DF3" w:rsidRPr="00054F23">
        <w:rPr>
          <w:spacing w:val="-2"/>
          <w:sz w:val="28"/>
          <w:szCs w:val="28"/>
        </w:rPr>
        <w:t xml:space="preserve"> </w:t>
      </w:r>
      <w:r w:rsidR="00C32F40" w:rsidRPr="00054F23">
        <w:rPr>
          <w:spacing w:val="-2"/>
          <w:sz w:val="28"/>
          <w:szCs w:val="28"/>
        </w:rPr>
        <w:t xml:space="preserve">к настоящему регламенту, </w:t>
      </w:r>
      <w:r w:rsidR="00166DFD" w:rsidRPr="00054F23">
        <w:rPr>
          <w:spacing w:val="-2"/>
          <w:sz w:val="28"/>
          <w:szCs w:val="28"/>
        </w:rPr>
        <w:t>в котором указывается:</w:t>
      </w:r>
    </w:p>
    <w:p w:rsidR="00166DFD" w:rsidRPr="00E425FA" w:rsidRDefault="00166DFD" w:rsidP="003310B9">
      <w:pPr>
        <w:autoSpaceDE w:val="0"/>
        <w:autoSpaceDN w:val="0"/>
        <w:adjustRightInd w:val="0"/>
        <w:spacing w:line="320" w:lineRule="exact"/>
        <w:ind w:firstLine="709"/>
        <w:jc w:val="both"/>
        <w:rPr>
          <w:spacing w:val="-2"/>
          <w:sz w:val="28"/>
          <w:szCs w:val="28"/>
        </w:rPr>
      </w:pPr>
      <w:r w:rsidRPr="00E425FA">
        <w:rPr>
          <w:spacing w:val="-2"/>
          <w:sz w:val="28"/>
          <w:szCs w:val="28"/>
        </w:rPr>
        <w:t xml:space="preserve">наименование и место нахождения заявителя, государственный регистрационный номер записи о государственной регистрации юридического </w:t>
      </w:r>
      <w:r w:rsidR="00E425FA" w:rsidRPr="00E425FA">
        <w:rPr>
          <w:spacing w:val="-2"/>
          <w:sz w:val="28"/>
          <w:szCs w:val="28"/>
        </w:rPr>
        <w:t xml:space="preserve">               </w:t>
      </w:r>
      <w:r w:rsidRPr="00E425FA">
        <w:rPr>
          <w:spacing w:val="-2"/>
          <w:sz w:val="28"/>
          <w:szCs w:val="28"/>
        </w:rPr>
        <w:t>лица в едином государственном реестре юридических лиц и идентификационный номер налогоплательщика;</w:t>
      </w:r>
    </w:p>
    <w:p w:rsidR="00166DFD" w:rsidRPr="00E425FA" w:rsidRDefault="00166DFD" w:rsidP="003310B9">
      <w:pPr>
        <w:autoSpaceDE w:val="0"/>
        <w:autoSpaceDN w:val="0"/>
        <w:adjustRightInd w:val="0"/>
        <w:spacing w:line="320" w:lineRule="exact"/>
        <w:ind w:firstLine="709"/>
        <w:jc w:val="both"/>
        <w:rPr>
          <w:sz w:val="28"/>
          <w:szCs w:val="28"/>
        </w:rPr>
      </w:pPr>
      <w:r w:rsidRPr="00E425FA">
        <w:rPr>
          <w:sz w:val="28"/>
          <w:szCs w:val="28"/>
        </w:rPr>
        <w:t>цель установления публичного се</w:t>
      </w:r>
      <w:r w:rsidR="00E425FA" w:rsidRPr="00E425FA">
        <w:rPr>
          <w:sz w:val="28"/>
          <w:szCs w:val="28"/>
        </w:rPr>
        <w:t>рвитута в соответствии со статьё</w:t>
      </w:r>
      <w:r w:rsidRPr="00E425FA">
        <w:rPr>
          <w:sz w:val="28"/>
          <w:szCs w:val="28"/>
        </w:rPr>
        <w:t>й 39.37 Земельного кодекса Российской Федерации;</w:t>
      </w:r>
    </w:p>
    <w:p w:rsidR="00166DFD" w:rsidRPr="00166DFD" w:rsidRDefault="00166DFD" w:rsidP="003310B9">
      <w:pPr>
        <w:autoSpaceDE w:val="0"/>
        <w:autoSpaceDN w:val="0"/>
        <w:adjustRightInd w:val="0"/>
        <w:spacing w:line="320" w:lineRule="exact"/>
        <w:ind w:firstLine="709"/>
        <w:jc w:val="both"/>
        <w:rPr>
          <w:sz w:val="28"/>
          <w:szCs w:val="28"/>
        </w:rPr>
      </w:pPr>
      <w:r w:rsidRPr="00166DFD">
        <w:rPr>
          <w:sz w:val="28"/>
          <w:szCs w:val="28"/>
        </w:rPr>
        <w:t>испрашиваемый срок публичного сервитута;</w:t>
      </w:r>
    </w:p>
    <w:p w:rsidR="00166DFD" w:rsidRPr="00166DFD" w:rsidRDefault="00166DFD" w:rsidP="003310B9">
      <w:pPr>
        <w:autoSpaceDE w:val="0"/>
        <w:autoSpaceDN w:val="0"/>
        <w:adjustRightInd w:val="0"/>
        <w:spacing w:line="320" w:lineRule="exact"/>
        <w:ind w:firstLine="709"/>
        <w:jc w:val="both"/>
        <w:rPr>
          <w:sz w:val="28"/>
          <w:szCs w:val="28"/>
        </w:rPr>
      </w:pPr>
      <w:r w:rsidRPr="00166DFD">
        <w:rPr>
          <w:sz w:val="28"/>
          <w:szCs w:val="28"/>
        </w:rPr>
        <w:t xml:space="preserve">срок, в течение которого использование земельного участка (его </w:t>
      </w:r>
      <w:proofErr w:type="gramStart"/>
      <w:r w:rsidRPr="00166DFD">
        <w:rPr>
          <w:sz w:val="28"/>
          <w:szCs w:val="28"/>
        </w:rPr>
        <w:t>час</w:t>
      </w:r>
      <w:r>
        <w:rPr>
          <w:sz w:val="28"/>
          <w:szCs w:val="28"/>
        </w:rPr>
        <w:t>ти)</w:t>
      </w:r>
      <w:r w:rsidR="00E425FA">
        <w:rPr>
          <w:sz w:val="28"/>
          <w:szCs w:val="28"/>
        </w:rPr>
        <w:t xml:space="preserve">   </w:t>
      </w:r>
      <w:proofErr w:type="gramEnd"/>
      <w:r w:rsidR="00E425FA">
        <w:rPr>
          <w:sz w:val="28"/>
          <w:szCs w:val="28"/>
        </w:rPr>
        <w:t xml:space="preserve">              </w:t>
      </w:r>
      <w:r>
        <w:rPr>
          <w:sz w:val="28"/>
          <w:szCs w:val="28"/>
        </w:rPr>
        <w:t xml:space="preserve"> и (или) расположенного на нё</w:t>
      </w:r>
      <w:r w:rsidRPr="00166DFD">
        <w:rPr>
          <w:sz w:val="28"/>
          <w:szCs w:val="28"/>
        </w:rPr>
        <w:t>м объекта недвижим</w:t>
      </w:r>
      <w:r>
        <w:rPr>
          <w:sz w:val="28"/>
          <w:szCs w:val="28"/>
        </w:rPr>
        <w:t xml:space="preserve">ости в соответствии </w:t>
      </w:r>
      <w:r w:rsidR="00E425FA">
        <w:rPr>
          <w:sz w:val="28"/>
          <w:szCs w:val="28"/>
        </w:rPr>
        <w:t xml:space="preserve">                                                </w:t>
      </w:r>
      <w:r>
        <w:rPr>
          <w:sz w:val="28"/>
          <w:szCs w:val="28"/>
        </w:rPr>
        <w:t>с их разрешё</w:t>
      </w:r>
      <w:r w:rsidRPr="00166DFD">
        <w:rPr>
          <w:sz w:val="28"/>
          <w:szCs w:val="28"/>
        </w:rPr>
        <w:t>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66DFD" w:rsidRDefault="00166DFD" w:rsidP="003310B9">
      <w:pPr>
        <w:autoSpaceDE w:val="0"/>
        <w:autoSpaceDN w:val="0"/>
        <w:adjustRightInd w:val="0"/>
        <w:spacing w:line="320" w:lineRule="exact"/>
        <w:ind w:firstLine="709"/>
        <w:jc w:val="both"/>
        <w:rPr>
          <w:sz w:val="28"/>
          <w:szCs w:val="28"/>
        </w:rPr>
      </w:pPr>
      <w:r w:rsidRPr="00166DFD">
        <w:rPr>
          <w:sz w:val="28"/>
          <w:szCs w:val="28"/>
        </w:rPr>
        <w:t>обоснование необходимости ус</w:t>
      </w:r>
      <w:r w:rsidR="004D08D5">
        <w:rPr>
          <w:sz w:val="28"/>
          <w:szCs w:val="28"/>
        </w:rPr>
        <w:t>тановления публичного сервитута, в котором должны быть приведены:</w:t>
      </w:r>
    </w:p>
    <w:p w:rsidR="004D08D5" w:rsidRPr="002D6B99" w:rsidRDefault="00E425FA" w:rsidP="00013F92">
      <w:pPr>
        <w:autoSpaceDE w:val="0"/>
        <w:autoSpaceDN w:val="0"/>
        <w:adjustRightInd w:val="0"/>
        <w:spacing w:line="318" w:lineRule="exact"/>
        <w:ind w:firstLine="709"/>
        <w:jc w:val="both"/>
        <w:rPr>
          <w:spacing w:val="-4"/>
          <w:sz w:val="28"/>
          <w:szCs w:val="28"/>
        </w:rPr>
      </w:pPr>
      <w:r w:rsidRPr="002D6B99">
        <w:rPr>
          <w:spacing w:val="-4"/>
          <w:sz w:val="28"/>
          <w:szCs w:val="28"/>
        </w:rPr>
        <w:t>а</w:t>
      </w:r>
      <w:r w:rsidR="004D08D5" w:rsidRPr="002D6B99">
        <w:rPr>
          <w:spacing w:val="-4"/>
          <w:sz w:val="28"/>
          <w:szCs w:val="28"/>
        </w:rPr>
        <w:t xml:space="preserve">)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w:t>
      </w:r>
      <w:r w:rsidRPr="002D6B99">
        <w:rPr>
          <w:spacing w:val="-4"/>
          <w:sz w:val="28"/>
          <w:szCs w:val="28"/>
        </w:rPr>
        <w:t>значения в случае, если подано Х</w:t>
      </w:r>
      <w:r w:rsidR="004D08D5" w:rsidRPr="002D6B99">
        <w:rPr>
          <w:spacing w:val="-4"/>
          <w:sz w:val="28"/>
          <w:szCs w:val="28"/>
        </w:rPr>
        <w:t>одатайство</w:t>
      </w:r>
      <w:r w:rsidR="00945DF3" w:rsidRPr="002D6B99">
        <w:rPr>
          <w:spacing w:val="-4"/>
          <w:sz w:val="28"/>
          <w:szCs w:val="28"/>
        </w:rPr>
        <w:t xml:space="preserve"> </w:t>
      </w:r>
      <w:r w:rsidR="004D08D5" w:rsidRPr="002D6B99">
        <w:rPr>
          <w:spacing w:val="-4"/>
          <w:sz w:val="28"/>
          <w:szCs w:val="28"/>
        </w:rPr>
        <w:t xml:space="preserve">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w:t>
      </w:r>
      <w:r w:rsidR="004D08D5" w:rsidRPr="002D6B99">
        <w:rPr>
          <w:spacing w:val="-4"/>
          <w:sz w:val="28"/>
          <w:szCs w:val="28"/>
        </w:rPr>
        <w:lastRenderedPageBreak/>
        <w:t>законодательством о градостроительной деятельности подлежат отображению в документах территориального планирования;</w:t>
      </w:r>
    </w:p>
    <w:p w:rsidR="004D08D5" w:rsidRPr="002D6B99" w:rsidRDefault="00E425FA" w:rsidP="00013F92">
      <w:pPr>
        <w:autoSpaceDE w:val="0"/>
        <w:autoSpaceDN w:val="0"/>
        <w:adjustRightInd w:val="0"/>
        <w:spacing w:line="318" w:lineRule="exact"/>
        <w:ind w:firstLine="709"/>
        <w:jc w:val="both"/>
        <w:rPr>
          <w:spacing w:val="-6"/>
          <w:sz w:val="28"/>
          <w:szCs w:val="28"/>
        </w:rPr>
      </w:pPr>
      <w:r w:rsidRPr="002D6B99">
        <w:rPr>
          <w:spacing w:val="-6"/>
          <w:sz w:val="28"/>
          <w:szCs w:val="28"/>
        </w:rPr>
        <w:t>б</w:t>
      </w:r>
      <w:r w:rsidR="004D08D5" w:rsidRPr="002D6B99">
        <w:rPr>
          <w:spacing w:val="-6"/>
          <w:sz w:val="28"/>
          <w:szCs w:val="28"/>
        </w:rPr>
        <w:t>)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4D08D5" w:rsidRPr="004D08D5" w:rsidRDefault="00E425FA" w:rsidP="00013F92">
      <w:pPr>
        <w:autoSpaceDE w:val="0"/>
        <w:autoSpaceDN w:val="0"/>
        <w:adjustRightInd w:val="0"/>
        <w:spacing w:line="318" w:lineRule="exact"/>
        <w:ind w:firstLine="709"/>
        <w:jc w:val="both"/>
        <w:rPr>
          <w:sz w:val="28"/>
          <w:szCs w:val="28"/>
        </w:rPr>
      </w:pPr>
      <w:r>
        <w:rPr>
          <w:sz w:val="28"/>
          <w:szCs w:val="28"/>
        </w:rPr>
        <w:t>в</w:t>
      </w:r>
      <w:r w:rsidR="004D08D5">
        <w:rPr>
          <w:sz w:val="28"/>
          <w:szCs w:val="28"/>
        </w:rPr>
        <w:t xml:space="preserve">) </w:t>
      </w:r>
      <w:r w:rsidR="004D08D5" w:rsidRPr="004D08D5">
        <w:rPr>
          <w:sz w:val="28"/>
          <w:szCs w:val="28"/>
        </w:rPr>
        <w:t>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w:t>
      </w:r>
      <w:r w:rsidR="004D08D5">
        <w:rPr>
          <w:sz w:val="28"/>
          <w:szCs w:val="28"/>
        </w:rPr>
        <w:t>ружения, в случае, если подано Х</w:t>
      </w:r>
      <w:r w:rsidR="004D08D5" w:rsidRPr="004D08D5">
        <w:rPr>
          <w:sz w:val="28"/>
          <w:szCs w:val="28"/>
        </w:rPr>
        <w:t>одатайство</w:t>
      </w:r>
      <w:r w:rsidR="00945DF3">
        <w:rPr>
          <w:sz w:val="28"/>
          <w:szCs w:val="28"/>
        </w:rPr>
        <w:t xml:space="preserve"> </w:t>
      </w:r>
      <w:r w:rsidR="004D08D5" w:rsidRPr="004D08D5">
        <w:rPr>
          <w:sz w:val="28"/>
          <w:szCs w:val="28"/>
        </w:rPr>
        <w:t>в целях строительства или реконструкции указанного инженерного сооружения;</w:t>
      </w:r>
    </w:p>
    <w:p w:rsidR="004D08D5" w:rsidRPr="004D08D5" w:rsidRDefault="00E425FA" w:rsidP="00013F92">
      <w:pPr>
        <w:autoSpaceDE w:val="0"/>
        <w:autoSpaceDN w:val="0"/>
        <w:adjustRightInd w:val="0"/>
        <w:spacing w:line="318" w:lineRule="exact"/>
        <w:ind w:firstLine="709"/>
        <w:jc w:val="both"/>
        <w:rPr>
          <w:sz w:val="28"/>
          <w:szCs w:val="28"/>
        </w:rPr>
      </w:pPr>
      <w:r>
        <w:rPr>
          <w:sz w:val="28"/>
          <w:szCs w:val="28"/>
        </w:rPr>
        <w:t>г</w:t>
      </w:r>
      <w:r w:rsidR="004D08D5">
        <w:rPr>
          <w:sz w:val="28"/>
          <w:szCs w:val="28"/>
        </w:rPr>
        <w:t xml:space="preserve">) </w:t>
      </w:r>
      <w:r w:rsidR="004D08D5" w:rsidRPr="004D08D5">
        <w:rPr>
          <w:sz w:val="28"/>
          <w:szCs w:val="28"/>
        </w:rPr>
        <w:t>реквизиты решения об изъятии земельного участка для государственных или муниципальны</w:t>
      </w:r>
      <w:r w:rsidR="004D08D5">
        <w:rPr>
          <w:sz w:val="28"/>
          <w:szCs w:val="28"/>
        </w:rPr>
        <w:t>х нужд в случае, если подается Х</w:t>
      </w:r>
      <w:r w:rsidR="004D08D5" w:rsidRPr="004D08D5">
        <w:rPr>
          <w:sz w:val="28"/>
          <w:szCs w:val="28"/>
        </w:rPr>
        <w:t>одатайство</w:t>
      </w:r>
      <w:r w:rsidR="00945DF3">
        <w:rPr>
          <w:sz w:val="28"/>
          <w:szCs w:val="28"/>
        </w:rPr>
        <w:t xml:space="preserve"> </w:t>
      </w:r>
      <w:r w:rsidR="004D08D5" w:rsidRPr="004D08D5">
        <w:rPr>
          <w:sz w:val="28"/>
          <w:szCs w:val="28"/>
        </w:rPr>
        <w:t>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4D08D5" w:rsidRPr="00945DF3" w:rsidRDefault="00E425FA" w:rsidP="00013F92">
      <w:pPr>
        <w:autoSpaceDE w:val="0"/>
        <w:autoSpaceDN w:val="0"/>
        <w:adjustRightInd w:val="0"/>
        <w:spacing w:line="318" w:lineRule="exact"/>
        <w:ind w:firstLine="709"/>
        <w:jc w:val="both"/>
        <w:rPr>
          <w:spacing w:val="-4"/>
          <w:sz w:val="28"/>
          <w:szCs w:val="28"/>
        </w:rPr>
      </w:pPr>
      <w:r w:rsidRPr="00945DF3">
        <w:rPr>
          <w:spacing w:val="-4"/>
          <w:sz w:val="28"/>
          <w:szCs w:val="28"/>
        </w:rPr>
        <w:t>д</w:t>
      </w:r>
      <w:r w:rsidR="004D08D5" w:rsidRPr="00945DF3">
        <w:rPr>
          <w:spacing w:val="-4"/>
          <w:sz w:val="28"/>
          <w:szCs w:val="28"/>
        </w:rPr>
        <w:t>)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w:t>
      </w:r>
      <w:r w:rsidRPr="00945DF3">
        <w:rPr>
          <w:spacing w:val="-4"/>
          <w:sz w:val="28"/>
          <w:szCs w:val="28"/>
        </w:rPr>
        <w:t>.2 пункта 2</w:t>
      </w:r>
      <w:r w:rsidR="003B7669" w:rsidRPr="00945DF3">
        <w:rPr>
          <w:spacing w:val="-4"/>
          <w:sz w:val="28"/>
          <w:szCs w:val="28"/>
        </w:rPr>
        <w:t xml:space="preserve"> подраздела </w:t>
      </w:r>
      <w:r w:rsidR="003B7669" w:rsidRPr="00945DF3">
        <w:rPr>
          <w:spacing w:val="-4"/>
          <w:sz w:val="28"/>
          <w:szCs w:val="28"/>
          <w:lang w:val="en-US"/>
        </w:rPr>
        <w:t>I</w:t>
      </w:r>
      <w:r w:rsidR="003B7669" w:rsidRPr="00945DF3">
        <w:rPr>
          <w:spacing w:val="-4"/>
          <w:sz w:val="28"/>
          <w:szCs w:val="28"/>
        </w:rPr>
        <w:t>.</w:t>
      </w:r>
      <w:r w:rsidR="003B7669" w:rsidRPr="00945DF3">
        <w:rPr>
          <w:spacing w:val="-4"/>
          <w:sz w:val="28"/>
          <w:szCs w:val="28"/>
          <w:lang w:val="en-US"/>
        </w:rPr>
        <w:t>I</w:t>
      </w:r>
      <w:r w:rsidR="003B7669" w:rsidRPr="00945DF3">
        <w:rPr>
          <w:spacing w:val="-4"/>
          <w:sz w:val="28"/>
          <w:szCs w:val="28"/>
        </w:rPr>
        <w:t xml:space="preserve"> раздела </w:t>
      </w:r>
      <w:r w:rsidR="003B7669" w:rsidRPr="00945DF3">
        <w:rPr>
          <w:spacing w:val="-4"/>
          <w:sz w:val="28"/>
          <w:szCs w:val="28"/>
          <w:lang w:val="en-US"/>
        </w:rPr>
        <w:t>I</w:t>
      </w:r>
      <w:r w:rsidRPr="00945DF3">
        <w:rPr>
          <w:spacing w:val="-4"/>
          <w:sz w:val="28"/>
          <w:szCs w:val="28"/>
        </w:rPr>
        <w:t xml:space="preserve"> настоящего регламента</w:t>
      </w:r>
      <w:r w:rsidR="004D08D5" w:rsidRPr="00945DF3">
        <w:rPr>
          <w:spacing w:val="-4"/>
          <w:sz w:val="28"/>
          <w:szCs w:val="28"/>
        </w:rPr>
        <w:t>;</w:t>
      </w:r>
    </w:p>
    <w:p w:rsidR="004D08D5" w:rsidRPr="002D6B99" w:rsidRDefault="00E425FA" w:rsidP="00013F92">
      <w:pPr>
        <w:autoSpaceDE w:val="0"/>
        <w:autoSpaceDN w:val="0"/>
        <w:adjustRightInd w:val="0"/>
        <w:spacing w:line="318" w:lineRule="exact"/>
        <w:ind w:firstLine="709"/>
        <w:jc w:val="both"/>
        <w:rPr>
          <w:spacing w:val="-6"/>
          <w:sz w:val="28"/>
          <w:szCs w:val="28"/>
        </w:rPr>
      </w:pPr>
      <w:r w:rsidRPr="002D6B99">
        <w:rPr>
          <w:spacing w:val="-6"/>
          <w:sz w:val="28"/>
          <w:szCs w:val="28"/>
        </w:rPr>
        <w:t>е</w:t>
      </w:r>
      <w:r w:rsidR="004D08D5" w:rsidRPr="002D6B99">
        <w:rPr>
          <w:spacing w:val="-6"/>
          <w:sz w:val="28"/>
          <w:szCs w:val="28"/>
        </w:rPr>
        <w:t>)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w:t>
      </w:r>
      <w:r w:rsidR="003B7669" w:rsidRPr="002D6B99">
        <w:rPr>
          <w:spacing w:val="-6"/>
          <w:sz w:val="28"/>
          <w:szCs w:val="28"/>
        </w:rPr>
        <w:t>дпунктах а</w:t>
      </w:r>
      <w:r w:rsidR="004D08D5" w:rsidRPr="002D6B99">
        <w:rPr>
          <w:spacing w:val="-6"/>
          <w:sz w:val="28"/>
          <w:szCs w:val="28"/>
        </w:rPr>
        <w:t xml:space="preserve">) и </w:t>
      </w:r>
      <w:r w:rsidR="003B7669" w:rsidRPr="002D6B99">
        <w:rPr>
          <w:spacing w:val="-6"/>
          <w:sz w:val="28"/>
          <w:szCs w:val="28"/>
        </w:rPr>
        <w:t>б</w:t>
      </w:r>
      <w:r w:rsidR="004D08D5" w:rsidRPr="002D6B99">
        <w:rPr>
          <w:spacing w:val="-6"/>
          <w:sz w:val="28"/>
          <w:szCs w:val="28"/>
        </w:rPr>
        <w:t xml:space="preserve">) настоящего </w:t>
      </w:r>
      <w:r w:rsidR="003310B9">
        <w:rPr>
          <w:spacing w:val="-6"/>
          <w:sz w:val="28"/>
          <w:szCs w:val="28"/>
        </w:rPr>
        <w:t>подпункта</w:t>
      </w:r>
      <w:r w:rsidR="004D08D5" w:rsidRPr="002D6B99">
        <w:rPr>
          <w:spacing w:val="-6"/>
          <w:sz w:val="28"/>
          <w:szCs w:val="28"/>
        </w:rPr>
        <w:t>;</w:t>
      </w:r>
    </w:p>
    <w:p w:rsidR="004D08D5" w:rsidRPr="00D976B3" w:rsidRDefault="003B7669" w:rsidP="00013F92">
      <w:pPr>
        <w:autoSpaceDE w:val="0"/>
        <w:autoSpaceDN w:val="0"/>
        <w:adjustRightInd w:val="0"/>
        <w:spacing w:line="318" w:lineRule="exact"/>
        <w:ind w:firstLine="709"/>
        <w:jc w:val="both"/>
        <w:rPr>
          <w:sz w:val="28"/>
          <w:szCs w:val="28"/>
        </w:rPr>
      </w:pPr>
      <w:r w:rsidRPr="00D976B3">
        <w:rPr>
          <w:sz w:val="28"/>
          <w:szCs w:val="28"/>
        </w:rPr>
        <w:t>ж</w:t>
      </w:r>
      <w:r w:rsidR="004D08D5" w:rsidRPr="00D976B3">
        <w:rPr>
          <w:sz w:val="28"/>
          <w:szCs w:val="28"/>
        </w:rPr>
        <w:t>) договор, предусмотренный статьёй 19 Федерального закона</w:t>
      </w:r>
      <w:r w:rsidR="00D976B3">
        <w:rPr>
          <w:sz w:val="28"/>
          <w:szCs w:val="28"/>
        </w:rPr>
        <w:t xml:space="preserve">                                </w:t>
      </w:r>
      <w:r w:rsidR="004D08D5" w:rsidRPr="00D976B3">
        <w:rPr>
          <w:sz w:val="28"/>
          <w:szCs w:val="28"/>
        </w:rPr>
        <w:t xml:space="preserve"> от 08.11.2007 № 257-ФЗ «Об автомобильных дорогах и о дорожной деятельности </w:t>
      </w:r>
      <w:r w:rsidR="004D08D5" w:rsidRPr="00D976B3">
        <w:rPr>
          <w:sz w:val="28"/>
          <w:szCs w:val="28"/>
        </w:rPr>
        <w:lastRenderedPageBreak/>
        <w:t>в Российской Федерации и о внесении изменений в отдельные законодательные акты Российской Федерации», в случае, если подано Ходатайство</w:t>
      </w:r>
      <w:r w:rsidR="00945DF3" w:rsidRPr="00D976B3">
        <w:rPr>
          <w:sz w:val="28"/>
          <w:szCs w:val="28"/>
        </w:rPr>
        <w:t xml:space="preserve"> </w:t>
      </w:r>
      <w:r w:rsidR="004D08D5" w:rsidRPr="00D976B3">
        <w:rPr>
          <w:sz w:val="28"/>
          <w:szCs w:val="28"/>
        </w:rPr>
        <w:t>в целях, предусмотренных</w:t>
      </w:r>
      <w:r w:rsidRPr="00D976B3">
        <w:rPr>
          <w:sz w:val="28"/>
          <w:szCs w:val="28"/>
        </w:rPr>
        <w:t xml:space="preserve"> подпунктом 2.9 пункта 2</w:t>
      </w:r>
      <w:r w:rsidRPr="00D976B3">
        <w:t xml:space="preserve"> </w:t>
      </w:r>
      <w:r w:rsidRPr="00D976B3">
        <w:rPr>
          <w:sz w:val="28"/>
          <w:szCs w:val="28"/>
        </w:rPr>
        <w:t>подраздела I.I раздела I настоящего регламента</w:t>
      </w:r>
      <w:r w:rsidR="004D08D5" w:rsidRPr="00D976B3">
        <w:rPr>
          <w:sz w:val="28"/>
          <w:szCs w:val="28"/>
        </w:rPr>
        <w:t>;</w:t>
      </w:r>
    </w:p>
    <w:p w:rsidR="004D08D5" w:rsidRDefault="003B7669" w:rsidP="002C413B">
      <w:pPr>
        <w:autoSpaceDE w:val="0"/>
        <w:autoSpaceDN w:val="0"/>
        <w:adjustRightInd w:val="0"/>
        <w:spacing w:line="318" w:lineRule="exact"/>
        <w:ind w:firstLine="709"/>
        <w:jc w:val="both"/>
        <w:rPr>
          <w:spacing w:val="-4"/>
          <w:sz w:val="28"/>
          <w:szCs w:val="28"/>
        </w:rPr>
      </w:pPr>
      <w:r w:rsidRPr="00670F91">
        <w:rPr>
          <w:spacing w:val="-4"/>
          <w:sz w:val="28"/>
          <w:szCs w:val="28"/>
        </w:rPr>
        <w:t>з</w:t>
      </w:r>
      <w:r w:rsidR="004D08D5" w:rsidRPr="00670F91">
        <w:rPr>
          <w:spacing w:val="-4"/>
          <w:sz w:val="28"/>
          <w:szCs w:val="28"/>
        </w:rPr>
        <w:t>)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w:t>
      </w:r>
      <w:r w:rsidRPr="00670F91">
        <w:rPr>
          <w:spacing w:val="-4"/>
          <w:sz w:val="28"/>
          <w:szCs w:val="28"/>
        </w:rPr>
        <w:t xml:space="preserve"> строительства, в случае, если Х</w:t>
      </w:r>
      <w:r w:rsidR="004D08D5" w:rsidRPr="00670F91">
        <w:rPr>
          <w:spacing w:val="-4"/>
          <w:sz w:val="28"/>
          <w:szCs w:val="28"/>
        </w:rPr>
        <w:t>одатайство подано для указанных целей.</w:t>
      </w:r>
    </w:p>
    <w:p w:rsidR="003310B9" w:rsidRPr="002C413B" w:rsidRDefault="003310B9" w:rsidP="002C413B">
      <w:pPr>
        <w:autoSpaceDE w:val="0"/>
        <w:autoSpaceDN w:val="0"/>
        <w:adjustRightInd w:val="0"/>
        <w:spacing w:line="318" w:lineRule="exact"/>
        <w:ind w:firstLine="709"/>
        <w:jc w:val="both"/>
        <w:rPr>
          <w:spacing w:val="-2"/>
          <w:sz w:val="28"/>
          <w:szCs w:val="28"/>
        </w:rPr>
      </w:pPr>
      <w:r w:rsidRPr="002C413B">
        <w:rPr>
          <w:spacing w:val="-2"/>
          <w:sz w:val="28"/>
          <w:szCs w:val="28"/>
        </w:rPr>
        <w:t xml:space="preserve">При отсутствии документов, предусмотренных </w:t>
      </w:r>
      <w:proofErr w:type="gramStart"/>
      <w:r w:rsidRPr="002C413B">
        <w:rPr>
          <w:spacing w:val="-2"/>
          <w:sz w:val="28"/>
          <w:szCs w:val="28"/>
        </w:rPr>
        <w:t>подпунктами</w:t>
      </w:r>
      <w:proofErr w:type="gramEnd"/>
      <w:r w:rsidRPr="002C413B">
        <w:rPr>
          <w:spacing w:val="-2"/>
          <w:sz w:val="28"/>
          <w:szCs w:val="28"/>
        </w:rPr>
        <w:t xml:space="preserve"> а), б) подпункта 1) настоящего подпункта обоснование необходимости установления публичного сервитута должно содержать:</w:t>
      </w:r>
    </w:p>
    <w:p w:rsidR="003310B9" w:rsidRPr="000D3C90" w:rsidRDefault="003310B9" w:rsidP="002C413B">
      <w:pPr>
        <w:autoSpaceDE w:val="0"/>
        <w:autoSpaceDN w:val="0"/>
        <w:adjustRightInd w:val="0"/>
        <w:spacing w:line="318" w:lineRule="exact"/>
        <w:ind w:firstLine="709"/>
        <w:jc w:val="both"/>
        <w:rPr>
          <w:spacing w:val="-6"/>
          <w:sz w:val="28"/>
          <w:szCs w:val="28"/>
        </w:rPr>
      </w:pPr>
      <w:r w:rsidRPr="000D3C90">
        <w:rPr>
          <w:spacing w:val="-6"/>
          <w:sz w:val="28"/>
          <w:szCs w:val="28"/>
        </w:rPr>
        <w:t>расчёты и доводы, касающиеся наиболее целесообразного способа установления публичн</w:t>
      </w:r>
      <w:r w:rsidR="000D3C90">
        <w:rPr>
          <w:spacing w:val="-6"/>
          <w:sz w:val="28"/>
          <w:szCs w:val="28"/>
        </w:rPr>
        <w:t>ого сервитута, в том числе с учё</w:t>
      </w:r>
      <w:r w:rsidRPr="000D3C90">
        <w:rPr>
          <w:spacing w:val="-6"/>
          <w:sz w:val="28"/>
          <w:szCs w:val="28"/>
        </w:rPr>
        <w:t xml:space="preserve">том необходимости обеспечения безопасной эксплуатации инженерного сооружения, в целях размещения или </w:t>
      </w:r>
      <w:proofErr w:type="gramStart"/>
      <w:r w:rsidRPr="000D3C90">
        <w:rPr>
          <w:spacing w:val="-6"/>
          <w:sz w:val="28"/>
          <w:szCs w:val="28"/>
        </w:rPr>
        <w:t>капитального ремонта</w:t>
      </w:r>
      <w:proofErr w:type="gramEnd"/>
      <w:r w:rsidRPr="000D3C90">
        <w:rPr>
          <w:spacing w:val="-6"/>
          <w:sz w:val="28"/>
          <w:szCs w:val="28"/>
        </w:rPr>
        <w:t xml:space="preserve">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w:t>
      </w:r>
      <w:r w:rsidR="000D3C90" w:rsidRPr="000D3C90">
        <w:rPr>
          <w:spacing w:val="-6"/>
          <w:sz w:val="28"/>
          <w:szCs w:val="28"/>
        </w:rPr>
        <w:t>Земельного кодекса Российской Федерации</w:t>
      </w:r>
      <w:r w:rsidRPr="000D3C90">
        <w:rPr>
          <w:spacing w:val="-6"/>
          <w:sz w:val="28"/>
          <w:szCs w:val="28"/>
        </w:rPr>
        <w:t>;</w:t>
      </w:r>
    </w:p>
    <w:p w:rsidR="003310B9" w:rsidRPr="000C4DF9" w:rsidRDefault="003310B9" w:rsidP="002C413B">
      <w:pPr>
        <w:autoSpaceDE w:val="0"/>
        <w:autoSpaceDN w:val="0"/>
        <w:adjustRightInd w:val="0"/>
        <w:spacing w:line="318" w:lineRule="exact"/>
        <w:ind w:firstLine="709"/>
        <w:jc w:val="both"/>
        <w:rPr>
          <w:spacing w:val="-6"/>
          <w:sz w:val="28"/>
          <w:szCs w:val="28"/>
        </w:rPr>
      </w:pPr>
      <w:r w:rsidRPr="000C4DF9">
        <w:rPr>
          <w:spacing w:val="-6"/>
          <w:sz w:val="28"/>
          <w:szCs w:val="28"/>
        </w:rPr>
        <w:t>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w:t>
      </w:r>
      <w:r w:rsidR="000D3C90" w:rsidRPr="000C4DF9">
        <w:rPr>
          <w:spacing w:val="-6"/>
          <w:sz w:val="28"/>
          <w:szCs w:val="28"/>
        </w:rPr>
        <w:t>учаях, предусмотренных пунктом 3</w:t>
      </w:r>
      <w:r w:rsidRPr="000C4DF9">
        <w:rPr>
          <w:spacing w:val="-6"/>
          <w:sz w:val="28"/>
          <w:szCs w:val="28"/>
        </w:rPr>
        <w:t xml:space="preserve"> </w:t>
      </w:r>
      <w:r w:rsidR="000D3C90" w:rsidRPr="000C4DF9">
        <w:rPr>
          <w:spacing w:val="-6"/>
          <w:sz w:val="28"/>
          <w:szCs w:val="28"/>
        </w:rPr>
        <w:t>настоящего регламента</w:t>
      </w:r>
      <w:r w:rsidRPr="000C4DF9">
        <w:rPr>
          <w:spacing w:val="-6"/>
          <w:sz w:val="28"/>
          <w:szCs w:val="28"/>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66DFD" w:rsidRPr="00166DFD" w:rsidRDefault="003B7669" w:rsidP="002C413B">
      <w:pPr>
        <w:autoSpaceDE w:val="0"/>
        <w:autoSpaceDN w:val="0"/>
        <w:adjustRightInd w:val="0"/>
        <w:spacing w:line="318" w:lineRule="exact"/>
        <w:ind w:firstLine="709"/>
        <w:jc w:val="both"/>
        <w:rPr>
          <w:spacing w:val="-6"/>
          <w:sz w:val="28"/>
          <w:szCs w:val="28"/>
        </w:rPr>
      </w:pPr>
      <w:r>
        <w:rPr>
          <w:spacing w:val="-6"/>
          <w:sz w:val="28"/>
          <w:szCs w:val="28"/>
        </w:rPr>
        <w:t>у</w:t>
      </w:r>
      <w:r w:rsidR="00166DFD" w:rsidRPr="00166DFD">
        <w:rPr>
          <w:spacing w:val="-6"/>
          <w:sz w:val="28"/>
          <w:szCs w:val="28"/>
        </w:rPr>
        <w:t>казание на право, на котором инженерное сооружение прин</w:t>
      </w:r>
      <w:r>
        <w:rPr>
          <w:spacing w:val="-6"/>
          <w:sz w:val="28"/>
          <w:szCs w:val="28"/>
        </w:rPr>
        <w:t>адлежит заявителю, если подано Х</w:t>
      </w:r>
      <w:r w:rsidR="00166DFD" w:rsidRPr="00166DFD">
        <w:rPr>
          <w:spacing w:val="-6"/>
          <w:sz w:val="28"/>
          <w:szCs w:val="28"/>
        </w:rPr>
        <w:t>одатайство</w:t>
      </w:r>
      <w:r w:rsidR="003310B9">
        <w:rPr>
          <w:spacing w:val="-6"/>
          <w:sz w:val="28"/>
          <w:szCs w:val="28"/>
        </w:rPr>
        <w:t xml:space="preserve"> </w:t>
      </w:r>
      <w:r w:rsidR="00166DFD" w:rsidRPr="00166DFD">
        <w:rPr>
          <w:spacing w:val="-6"/>
          <w:sz w:val="28"/>
          <w:szCs w:val="28"/>
        </w:rPr>
        <w:t>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166DFD" w:rsidRPr="00166DFD" w:rsidRDefault="00166DFD" w:rsidP="002C413B">
      <w:pPr>
        <w:autoSpaceDE w:val="0"/>
        <w:autoSpaceDN w:val="0"/>
        <w:adjustRightInd w:val="0"/>
        <w:spacing w:line="318" w:lineRule="exact"/>
        <w:ind w:firstLine="709"/>
        <w:jc w:val="both"/>
        <w:rPr>
          <w:sz w:val="28"/>
          <w:szCs w:val="28"/>
        </w:rPr>
      </w:pPr>
      <w:r w:rsidRPr="00166DFD">
        <w:rPr>
          <w:sz w:val="28"/>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66DFD" w:rsidRPr="00166DFD" w:rsidRDefault="00166DFD" w:rsidP="002C413B">
      <w:pPr>
        <w:autoSpaceDE w:val="0"/>
        <w:autoSpaceDN w:val="0"/>
        <w:adjustRightInd w:val="0"/>
        <w:spacing w:line="318" w:lineRule="exact"/>
        <w:ind w:firstLine="709"/>
        <w:jc w:val="both"/>
        <w:rPr>
          <w:sz w:val="28"/>
          <w:szCs w:val="28"/>
        </w:rPr>
      </w:pPr>
      <w:r w:rsidRPr="00166DFD">
        <w:rPr>
          <w:sz w:val="28"/>
          <w:szCs w:val="28"/>
        </w:rPr>
        <w:t>кадастровые номера (при их наличии) земельных участк</w:t>
      </w:r>
      <w:r w:rsidR="00123AF8">
        <w:rPr>
          <w:sz w:val="28"/>
          <w:szCs w:val="28"/>
        </w:rPr>
        <w:t>ов, в отношении которых подано Х</w:t>
      </w:r>
      <w:r w:rsidRPr="00166DFD">
        <w:rPr>
          <w:sz w:val="28"/>
          <w:szCs w:val="28"/>
        </w:rPr>
        <w:t>одатайство, адреса или иное описание местоположения таких земельных участков;</w:t>
      </w:r>
    </w:p>
    <w:p w:rsidR="00166DFD" w:rsidRPr="00C32F40" w:rsidRDefault="00166DFD" w:rsidP="002C413B">
      <w:pPr>
        <w:autoSpaceDE w:val="0"/>
        <w:autoSpaceDN w:val="0"/>
        <w:adjustRightInd w:val="0"/>
        <w:spacing w:line="318" w:lineRule="exact"/>
        <w:ind w:firstLine="709"/>
        <w:jc w:val="both"/>
        <w:rPr>
          <w:sz w:val="28"/>
          <w:szCs w:val="28"/>
        </w:rPr>
      </w:pPr>
      <w:r w:rsidRPr="00166DFD">
        <w:rPr>
          <w:sz w:val="28"/>
          <w:szCs w:val="28"/>
        </w:rPr>
        <w:t>почтовый адрес и (или) адрес электронной почты для связи с заявителем.</w:t>
      </w:r>
    </w:p>
    <w:p w:rsidR="00C40048" w:rsidRPr="00B02627" w:rsidRDefault="003B7669" w:rsidP="002C413B">
      <w:pPr>
        <w:autoSpaceDE w:val="0"/>
        <w:autoSpaceDN w:val="0"/>
        <w:adjustRightInd w:val="0"/>
        <w:spacing w:line="318" w:lineRule="exact"/>
        <w:ind w:firstLine="709"/>
        <w:jc w:val="both"/>
        <w:rPr>
          <w:spacing w:val="-4"/>
          <w:sz w:val="28"/>
          <w:szCs w:val="28"/>
        </w:rPr>
      </w:pPr>
      <w:r w:rsidRPr="00B02627">
        <w:rPr>
          <w:spacing w:val="-4"/>
          <w:sz w:val="28"/>
          <w:szCs w:val="28"/>
        </w:rPr>
        <w:t xml:space="preserve">2) </w:t>
      </w:r>
      <w:r w:rsidR="00BC71E9" w:rsidRPr="00B02627">
        <w:rPr>
          <w:spacing w:val="-4"/>
          <w:sz w:val="28"/>
          <w:szCs w:val="28"/>
        </w:rPr>
        <w:t>П</w:t>
      </w:r>
      <w:r w:rsidR="00C32F40" w:rsidRPr="00B02627">
        <w:rPr>
          <w:spacing w:val="-4"/>
          <w:sz w:val="28"/>
          <w:szCs w:val="28"/>
        </w:rPr>
        <w:t xml:space="preserve">одготовленные в форме электронного документа сведения о границах </w:t>
      </w:r>
      <w:r w:rsidR="009F459C" w:rsidRPr="00B02627">
        <w:rPr>
          <w:spacing w:val="-4"/>
          <w:sz w:val="28"/>
          <w:szCs w:val="28"/>
        </w:rPr>
        <w:t xml:space="preserve">территории, в отношении которой устанавливается публичный сервитут </w:t>
      </w:r>
      <w:r w:rsidR="00B02627" w:rsidRPr="00B02627">
        <w:rPr>
          <w:spacing w:val="-4"/>
          <w:sz w:val="28"/>
          <w:szCs w:val="28"/>
        </w:rPr>
        <w:t xml:space="preserve">                              </w:t>
      </w:r>
      <w:r w:rsidR="009F459C" w:rsidRPr="00B02627">
        <w:rPr>
          <w:spacing w:val="-4"/>
          <w:sz w:val="28"/>
          <w:szCs w:val="28"/>
        </w:rPr>
        <w:t>(далее – границы публичного сервитута)</w:t>
      </w:r>
      <w:r w:rsidR="00C32F40" w:rsidRPr="00B02627">
        <w:rPr>
          <w:spacing w:val="-4"/>
          <w:sz w:val="28"/>
          <w:szCs w:val="28"/>
        </w:rPr>
        <w:t xml:space="preserve">, включающие графическое описание местоположения границ публичного сервитута и перечень координат характерных </w:t>
      </w:r>
      <w:r w:rsidR="00C32F40" w:rsidRPr="00B02627">
        <w:rPr>
          <w:spacing w:val="-4"/>
          <w:sz w:val="28"/>
          <w:szCs w:val="28"/>
        </w:rPr>
        <w:lastRenderedPageBreak/>
        <w:t xml:space="preserve">точек этих границ в системе координат, установленной для ведения Единого государственного реестра недвижимости, соответствующие требованиям </w:t>
      </w:r>
      <w:r w:rsidR="00B02627">
        <w:rPr>
          <w:spacing w:val="-4"/>
          <w:sz w:val="28"/>
          <w:szCs w:val="28"/>
        </w:rPr>
        <w:t xml:space="preserve">                                </w:t>
      </w:r>
      <w:r w:rsidR="00C32F40" w:rsidRPr="00B02627">
        <w:rPr>
          <w:spacing w:val="-4"/>
          <w:sz w:val="28"/>
          <w:szCs w:val="28"/>
        </w:rPr>
        <w:t xml:space="preserve">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w:t>
      </w:r>
      <w:r w:rsidR="00C40048" w:rsidRPr="00B02627">
        <w:rPr>
          <w:spacing w:val="-4"/>
          <w:sz w:val="28"/>
          <w:szCs w:val="28"/>
        </w:rPr>
        <w:t>Федеральной службы государственной регистрации, кадастра и картографии от 13.01.2021 № П/0004;</w:t>
      </w:r>
    </w:p>
    <w:p w:rsidR="009F459C" w:rsidRDefault="00BC71E9" w:rsidP="002D6B99">
      <w:pPr>
        <w:autoSpaceDE w:val="0"/>
        <w:autoSpaceDN w:val="0"/>
        <w:adjustRightInd w:val="0"/>
        <w:spacing w:line="316" w:lineRule="exact"/>
        <w:ind w:firstLine="709"/>
        <w:jc w:val="both"/>
        <w:rPr>
          <w:sz w:val="28"/>
          <w:szCs w:val="28"/>
        </w:rPr>
      </w:pPr>
      <w:r>
        <w:rPr>
          <w:sz w:val="28"/>
          <w:szCs w:val="28"/>
        </w:rPr>
        <w:t>3) Соглашение, заключё</w:t>
      </w:r>
      <w:r w:rsidR="009F459C" w:rsidRPr="009F459C">
        <w:rPr>
          <w:sz w:val="28"/>
          <w:szCs w:val="28"/>
        </w:rPr>
        <w:t xml:space="preserve">нное в письменной форме между заявителем </w:t>
      </w:r>
      <w:r w:rsidR="00A019CE">
        <w:rPr>
          <w:sz w:val="28"/>
          <w:szCs w:val="28"/>
        </w:rPr>
        <w:t xml:space="preserve">                       </w:t>
      </w:r>
      <w:r w:rsidR="009F459C" w:rsidRPr="009F459C">
        <w:rPr>
          <w:sz w:val="28"/>
          <w:szCs w:val="28"/>
        </w:rPr>
        <w:t>и собственником линейного объекта или иного сооружения, расположенных</w:t>
      </w:r>
      <w:r w:rsidR="00A019CE">
        <w:rPr>
          <w:sz w:val="28"/>
          <w:szCs w:val="28"/>
        </w:rPr>
        <w:t xml:space="preserve">                </w:t>
      </w:r>
      <w:r w:rsidR="009F459C" w:rsidRPr="009F459C">
        <w:rPr>
          <w:sz w:val="28"/>
          <w:szCs w:val="28"/>
        </w:rPr>
        <w:t xml:space="preserve"> на земельном участке и (или) земл</w:t>
      </w:r>
      <w:r>
        <w:rPr>
          <w:sz w:val="28"/>
          <w:szCs w:val="28"/>
        </w:rPr>
        <w:t>ях, в отношении которых подано Х</w:t>
      </w:r>
      <w:r w:rsidR="009F459C" w:rsidRPr="009F459C">
        <w:rPr>
          <w:sz w:val="28"/>
          <w:szCs w:val="28"/>
        </w:rPr>
        <w:t>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C32F40" w:rsidRPr="00C32F40" w:rsidRDefault="00A019CE" w:rsidP="00670F91">
      <w:pPr>
        <w:autoSpaceDE w:val="0"/>
        <w:autoSpaceDN w:val="0"/>
        <w:adjustRightInd w:val="0"/>
        <w:spacing w:line="314" w:lineRule="exact"/>
        <w:ind w:firstLine="709"/>
        <w:jc w:val="both"/>
        <w:rPr>
          <w:sz w:val="28"/>
          <w:szCs w:val="28"/>
        </w:rPr>
      </w:pPr>
      <w:r>
        <w:rPr>
          <w:sz w:val="28"/>
          <w:szCs w:val="28"/>
        </w:rPr>
        <w:t>4) К</w:t>
      </w:r>
      <w:r w:rsidR="00C32F40" w:rsidRPr="00C32F40">
        <w:rPr>
          <w:sz w:val="28"/>
          <w:szCs w:val="28"/>
        </w:rPr>
        <w:t>опии документов, подтверждающих право на инженерное сооружение, если подано Ходатайство</w:t>
      </w:r>
      <w:r w:rsidR="00986726">
        <w:rPr>
          <w:sz w:val="28"/>
          <w:szCs w:val="28"/>
        </w:rPr>
        <w:t xml:space="preserve"> </w:t>
      </w:r>
      <w:r w:rsidR="00C32F40" w:rsidRPr="00C32F40">
        <w:rPr>
          <w:sz w:val="28"/>
          <w:szCs w:val="28"/>
        </w:rPr>
        <w:t>для реконструкции или эксплуатации указанного сооружения, при условии, что такое право не зарегистрировано;</w:t>
      </w:r>
    </w:p>
    <w:p w:rsidR="00C32F40" w:rsidRPr="00C32F40" w:rsidRDefault="00A019CE" w:rsidP="00B02627">
      <w:pPr>
        <w:autoSpaceDE w:val="0"/>
        <w:autoSpaceDN w:val="0"/>
        <w:adjustRightInd w:val="0"/>
        <w:spacing w:line="320" w:lineRule="exact"/>
        <w:ind w:firstLine="709"/>
        <w:jc w:val="both"/>
        <w:rPr>
          <w:sz w:val="28"/>
          <w:szCs w:val="28"/>
        </w:rPr>
      </w:pPr>
      <w:r>
        <w:rPr>
          <w:sz w:val="28"/>
          <w:szCs w:val="28"/>
        </w:rPr>
        <w:t>5) Д</w:t>
      </w:r>
      <w:r w:rsidR="00C32F40" w:rsidRPr="00C32F40">
        <w:rPr>
          <w:sz w:val="28"/>
          <w:szCs w:val="28"/>
        </w:rPr>
        <w:t>окумент, подтверждающий полномочия представителя заявителя, в случае, если Ходатайство</w:t>
      </w:r>
      <w:r w:rsidR="00986726">
        <w:rPr>
          <w:sz w:val="28"/>
          <w:szCs w:val="28"/>
        </w:rPr>
        <w:t xml:space="preserve"> </w:t>
      </w:r>
      <w:r w:rsidR="00C32F40" w:rsidRPr="00C32F40">
        <w:rPr>
          <w:sz w:val="28"/>
          <w:szCs w:val="28"/>
        </w:rPr>
        <w:t>направлено представителем заявителя;</w:t>
      </w:r>
    </w:p>
    <w:p w:rsidR="00C32F40" w:rsidRPr="00166DFD" w:rsidRDefault="00B02627" w:rsidP="002C0699">
      <w:pPr>
        <w:autoSpaceDE w:val="0"/>
        <w:autoSpaceDN w:val="0"/>
        <w:adjustRightInd w:val="0"/>
        <w:ind w:firstLine="709"/>
        <w:jc w:val="both"/>
        <w:rPr>
          <w:spacing w:val="-4"/>
          <w:sz w:val="28"/>
          <w:szCs w:val="28"/>
        </w:rPr>
      </w:pPr>
      <w:r>
        <w:rPr>
          <w:spacing w:val="-4"/>
          <w:sz w:val="28"/>
          <w:szCs w:val="28"/>
        </w:rPr>
        <w:t>6) К</w:t>
      </w:r>
      <w:r w:rsidR="00C32F40" w:rsidRPr="00166DFD">
        <w:rPr>
          <w:spacing w:val="-4"/>
          <w:sz w:val="28"/>
          <w:szCs w:val="28"/>
        </w:rPr>
        <w:t xml:space="preserve">адастровый план территории либо его фрагмент, на котором приводится изображение сравнительных </w:t>
      </w:r>
      <w:r>
        <w:rPr>
          <w:spacing w:val="-4"/>
          <w:sz w:val="28"/>
          <w:szCs w:val="28"/>
        </w:rPr>
        <w:t>вариантов размещения инженерных сооружений</w:t>
      </w:r>
      <w:r w:rsidR="00166DFD" w:rsidRPr="00166DFD">
        <w:rPr>
          <w:spacing w:val="-4"/>
          <w:sz w:val="28"/>
          <w:szCs w:val="28"/>
        </w:rPr>
        <w:t xml:space="preserve">             </w:t>
      </w:r>
      <w:proofErr w:type="gramStart"/>
      <w:r w:rsidR="00166DFD" w:rsidRPr="00166DFD">
        <w:rPr>
          <w:spacing w:val="-4"/>
          <w:sz w:val="28"/>
          <w:szCs w:val="28"/>
        </w:rPr>
        <w:t xml:space="preserve">  </w:t>
      </w:r>
      <w:r>
        <w:rPr>
          <w:spacing w:val="-4"/>
          <w:sz w:val="28"/>
          <w:szCs w:val="28"/>
        </w:rPr>
        <w:t xml:space="preserve"> (</w:t>
      </w:r>
      <w:proofErr w:type="gramEnd"/>
      <w:r w:rsidR="00C32F40" w:rsidRPr="00166DFD">
        <w:rPr>
          <w:spacing w:val="-4"/>
          <w:sz w:val="28"/>
          <w:szCs w:val="28"/>
        </w:rPr>
        <w:t>в случае если в соответствии с законодательством о градостроительной деятельности в целях строительства и реконструкции объектов, сооружен</w:t>
      </w:r>
      <w:r w:rsidR="00C40048" w:rsidRPr="00166DFD">
        <w:rPr>
          <w:spacing w:val="-4"/>
          <w:sz w:val="28"/>
          <w:szCs w:val="28"/>
        </w:rPr>
        <w:t>ий, указанных в подпунктах 2.1 –</w:t>
      </w:r>
      <w:r>
        <w:rPr>
          <w:spacing w:val="-4"/>
          <w:sz w:val="28"/>
          <w:szCs w:val="28"/>
        </w:rPr>
        <w:t xml:space="preserve"> 2.6</w:t>
      </w:r>
      <w:r w:rsidR="00C32F40" w:rsidRPr="00166DFD">
        <w:rPr>
          <w:spacing w:val="-4"/>
          <w:sz w:val="28"/>
          <w:szCs w:val="28"/>
        </w:rPr>
        <w:t xml:space="preserve"> пункта 2 подра</w:t>
      </w:r>
      <w:r w:rsidR="00823EB2" w:rsidRPr="00166DFD">
        <w:rPr>
          <w:spacing w:val="-4"/>
          <w:sz w:val="28"/>
          <w:szCs w:val="28"/>
        </w:rPr>
        <w:t>здела I.I раздела I настоящего р</w:t>
      </w:r>
      <w:r w:rsidR="00C32F40" w:rsidRPr="00166DFD">
        <w:rPr>
          <w:spacing w:val="-4"/>
          <w:sz w:val="28"/>
          <w:szCs w:val="28"/>
        </w:rPr>
        <w:t>егламента, не требу</w:t>
      </w:r>
      <w:r w:rsidR="002C413B">
        <w:rPr>
          <w:spacing w:val="-4"/>
          <w:sz w:val="28"/>
          <w:szCs w:val="28"/>
        </w:rPr>
        <w:t>ется подготовка</w:t>
      </w:r>
      <w:r w:rsidR="00C32F40" w:rsidRPr="00166DFD">
        <w:rPr>
          <w:spacing w:val="-4"/>
          <w:sz w:val="28"/>
          <w:szCs w:val="28"/>
        </w:rPr>
        <w:t xml:space="preserve"> документации по планировке территории</w:t>
      </w:r>
      <w:r>
        <w:rPr>
          <w:spacing w:val="-4"/>
          <w:sz w:val="28"/>
          <w:szCs w:val="28"/>
        </w:rPr>
        <w:t>)</w:t>
      </w:r>
      <w:r w:rsidR="00C32F40" w:rsidRPr="00166DFD">
        <w:rPr>
          <w:spacing w:val="-4"/>
          <w:sz w:val="28"/>
          <w:szCs w:val="28"/>
        </w:rPr>
        <w:t>:</w:t>
      </w:r>
    </w:p>
    <w:p w:rsidR="00C32F40" w:rsidRPr="00C32F40" w:rsidRDefault="00C32F40" w:rsidP="002C0699">
      <w:pPr>
        <w:autoSpaceDE w:val="0"/>
        <w:autoSpaceDN w:val="0"/>
        <w:adjustRightInd w:val="0"/>
        <w:ind w:firstLine="709"/>
        <w:jc w:val="both"/>
        <w:rPr>
          <w:sz w:val="28"/>
          <w:szCs w:val="28"/>
        </w:rPr>
      </w:pPr>
      <w:r w:rsidRPr="00C32F40">
        <w:rPr>
          <w:sz w:val="28"/>
          <w:szCs w:val="28"/>
        </w:rPr>
        <w:t>а) на земельных участках, предоставленных или принадлежащих гражданам и (или) юридическим лицам;</w:t>
      </w:r>
    </w:p>
    <w:p w:rsidR="00C32F40" w:rsidRPr="000F499D" w:rsidRDefault="00C32F40" w:rsidP="002C0699">
      <w:pPr>
        <w:autoSpaceDE w:val="0"/>
        <w:autoSpaceDN w:val="0"/>
        <w:adjustRightInd w:val="0"/>
        <w:ind w:firstLine="709"/>
        <w:jc w:val="both"/>
        <w:rPr>
          <w:spacing w:val="-6"/>
          <w:sz w:val="28"/>
          <w:szCs w:val="28"/>
        </w:rPr>
      </w:pPr>
      <w:r w:rsidRPr="000F499D">
        <w:rPr>
          <w:spacing w:val="-6"/>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823EB2" w:rsidRPr="00823EB2" w:rsidRDefault="00823EB2" w:rsidP="002C0699">
      <w:pPr>
        <w:autoSpaceDE w:val="0"/>
        <w:autoSpaceDN w:val="0"/>
        <w:adjustRightInd w:val="0"/>
        <w:ind w:firstLine="709"/>
        <w:jc w:val="both"/>
        <w:rPr>
          <w:sz w:val="28"/>
          <w:szCs w:val="28"/>
        </w:rPr>
      </w:pPr>
      <w:r>
        <w:rPr>
          <w:sz w:val="28"/>
          <w:szCs w:val="28"/>
        </w:rPr>
        <w:t>14</w:t>
      </w:r>
      <w:r w:rsidRPr="00823EB2">
        <w:rPr>
          <w:sz w:val="28"/>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823EB2" w:rsidRPr="00823EB2" w:rsidRDefault="00823EB2" w:rsidP="002C0699">
      <w:pPr>
        <w:autoSpaceDE w:val="0"/>
        <w:autoSpaceDN w:val="0"/>
        <w:adjustRightInd w:val="0"/>
        <w:ind w:firstLine="709"/>
        <w:jc w:val="both"/>
        <w:rPr>
          <w:sz w:val="28"/>
          <w:szCs w:val="28"/>
        </w:rPr>
      </w:pPr>
      <w:r w:rsidRPr="00823EB2">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823EB2" w:rsidRPr="00823EB2" w:rsidRDefault="00823EB2" w:rsidP="002C0699">
      <w:pPr>
        <w:autoSpaceDE w:val="0"/>
        <w:autoSpaceDN w:val="0"/>
        <w:adjustRightInd w:val="0"/>
        <w:ind w:firstLine="709"/>
        <w:jc w:val="both"/>
        <w:rPr>
          <w:sz w:val="28"/>
          <w:szCs w:val="28"/>
        </w:rPr>
      </w:pPr>
      <w:r w:rsidRPr="00823EB2">
        <w:rPr>
          <w:sz w:val="28"/>
          <w:szCs w:val="28"/>
        </w:rPr>
        <w:t>2) копия документа, подтверждающего полномочия представителя заявителя в случае, если с заявлением обращается представитель заявителя;</w:t>
      </w:r>
    </w:p>
    <w:p w:rsidR="00823EB2" w:rsidRDefault="00823EB2" w:rsidP="002C0699">
      <w:pPr>
        <w:autoSpaceDE w:val="0"/>
        <w:autoSpaceDN w:val="0"/>
        <w:adjustRightInd w:val="0"/>
        <w:ind w:firstLine="709"/>
        <w:jc w:val="both"/>
        <w:rPr>
          <w:sz w:val="28"/>
          <w:szCs w:val="28"/>
        </w:rPr>
      </w:pPr>
      <w:r w:rsidRPr="00823EB2">
        <w:rPr>
          <w:sz w:val="28"/>
          <w:szCs w:val="28"/>
        </w:rPr>
        <w:t>3) документ, выданный по результату ранее предоставленной муниципальной услуги, в котором допущены опечатки и (или) ошибки.</w:t>
      </w:r>
    </w:p>
    <w:p w:rsidR="00822171" w:rsidRPr="00822171" w:rsidRDefault="00822171" w:rsidP="00F558C0">
      <w:pPr>
        <w:widowControl w:val="0"/>
        <w:autoSpaceDE w:val="0"/>
        <w:autoSpaceDN w:val="0"/>
        <w:adjustRightInd w:val="0"/>
        <w:spacing w:line="312" w:lineRule="exact"/>
        <w:ind w:firstLine="709"/>
        <w:jc w:val="both"/>
        <w:rPr>
          <w:spacing w:val="-2"/>
          <w:sz w:val="28"/>
          <w:szCs w:val="28"/>
        </w:rPr>
      </w:pPr>
      <w:r w:rsidRPr="00822171">
        <w:rPr>
          <w:spacing w:val="-2"/>
          <w:sz w:val="28"/>
          <w:szCs w:val="28"/>
        </w:rPr>
        <w:t xml:space="preserve">15. Исчерпывающий перечень документов, необходимых в соответствии </w:t>
      </w:r>
      <w:r>
        <w:rPr>
          <w:spacing w:val="-2"/>
          <w:sz w:val="28"/>
          <w:szCs w:val="28"/>
        </w:rPr>
        <w:t xml:space="preserve">               </w:t>
      </w:r>
      <w:r w:rsidRPr="00822171">
        <w:rPr>
          <w:spacing w:val="-2"/>
          <w:sz w:val="28"/>
          <w:szCs w:val="28"/>
        </w:rPr>
        <w:t xml:space="preserve">с нормативными правовыми актами для предоставления муниципальной услуги, </w:t>
      </w:r>
      <w:r w:rsidRPr="00822171">
        <w:rPr>
          <w:spacing w:val="-2"/>
          <w:sz w:val="28"/>
          <w:szCs w:val="28"/>
        </w:rPr>
        <w:lastRenderedPageBreak/>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r>
        <w:rPr>
          <w:spacing w:val="-2"/>
          <w:sz w:val="28"/>
          <w:szCs w:val="28"/>
        </w:rPr>
        <w:t>, для варианта предоставления муниципальной услуги «Установление публичного сервитута»</w:t>
      </w:r>
      <w:r w:rsidRPr="00822171">
        <w:rPr>
          <w:spacing w:val="-2"/>
          <w:sz w:val="28"/>
          <w:szCs w:val="28"/>
        </w:rPr>
        <w:t>:</w:t>
      </w:r>
    </w:p>
    <w:p w:rsidR="00822171" w:rsidRPr="00822171" w:rsidRDefault="00822171" w:rsidP="00F558C0">
      <w:pPr>
        <w:widowControl w:val="0"/>
        <w:autoSpaceDE w:val="0"/>
        <w:autoSpaceDN w:val="0"/>
        <w:adjustRightInd w:val="0"/>
        <w:spacing w:line="312" w:lineRule="exact"/>
        <w:ind w:firstLine="709"/>
        <w:jc w:val="both"/>
        <w:rPr>
          <w:spacing w:val="-2"/>
          <w:sz w:val="28"/>
          <w:szCs w:val="28"/>
        </w:rPr>
      </w:pPr>
      <w:r w:rsidRPr="00822171">
        <w:rPr>
          <w:spacing w:val="-2"/>
          <w:sz w:val="28"/>
          <w:szCs w:val="28"/>
        </w:rPr>
        <w:t xml:space="preserve">выписка из Единого государственного реестра недвижимости об объекте недвижимости (о земельном участке, в отношении которого предполагается установление публичного сервитута), об объекте недвижимости, расположенном на земельном участке, в отношении которого предполагается установление публичного сервитута, сведения о правообладателях земельного </w:t>
      </w:r>
      <w:proofErr w:type="gramStart"/>
      <w:r w:rsidRPr="00822171">
        <w:rPr>
          <w:spacing w:val="-2"/>
          <w:sz w:val="28"/>
          <w:szCs w:val="28"/>
        </w:rPr>
        <w:t xml:space="preserve">участка, </w:t>
      </w:r>
      <w:r>
        <w:rPr>
          <w:spacing w:val="-2"/>
          <w:sz w:val="28"/>
          <w:szCs w:val="28"/>
        </w:rPr>
        <w:t xml:space="preserve">  </w:t>
      </w:r>
      <w:proofErr w:type="gramEnd"/>
      <w:r>
        <w:rPr>
          <w:spacing w:val="-2"/>
          <w:sz w:val="28"/>
          <w:szCs w:val="28"/>
        </w:rPr>
        <w:t xml:space="preserve">                               </w:t>
      </w:r>
      <w:r w:rsidRPr="00822171">
        <w:rPr>
          <w:spacing w:val="-2"/>
          <w:sz w:val="28"/>
          <w:szCs w:val="28"/>
        </w:rPr>
        <w:t>в отношении которого подано Ходатайство;</w:t>
      </w:r>
    </w:p>
    <w:p w:rsidR="00822171" w:rsidRDefault="00822171" w:rsidP="00F558C0">
      <w:pPr>
        <w:widowControl w:val="0"/>
        <w:autoSpaceDE w:val="0"/>
        <w:autoSpaceDN w:val="0"/>
        <w:adjustRightInd w:val="0"/>
        <w:spacing w:line="312" w:lineRule="exact"/>
        <w:ind w:firstLine="709"/>
        <w:jc w:val="both"/>
        <w:rPr>
          <w:spacing w:val="-2"/>
          <w:sz w:val="28"/>
          <w:szCs w:val="28"/>
        </w:rPr>
      </w:pPr>
      <w:r w:rsidRPr="00822171">
        <w:rPr>
          <w:spacing w:val="-2"/>
          <w:sz w:val="28"/>
          <w:szCs w:val="28"/>
        </w:rPr>
        <w:t>сведения из Единого государственного реестра юридических лиц</w:t>
      </w:r>
      <w:r w:rsidR="00267BD3">
        <w:rPr>
          <w:spacing w:val="-2"/>
          <w:sz w:val="28"/>
          <w:szCs w:val="28"/>
        </w:rPr>
        <w:t>.</w:t>
      </w:r>
    </w:p>
    <w:p w:rsidR="00C32F40" w:rsidRPr="00C32F40" w:rsidRDefault="00822171" w:rsidP="00F558C0">
      <w:pPr>
        <w:widowControl w:val="0"/>
        <w:autoSpaceDE w:val="0"/>
        <w:autoSpaceDN w:val="0"/>
        <w:adjustRightInd w:val="0"/>
        <w:spacing w:line="312" w:lineRule="exact"/>
        <w:ind w:firstLine="709"/>
        <w:jc w:val="both"/>
        <w:rPr>
          <w:spacing w:val="-6"/>
          <w:sz w:val="28"/>
          <w:szCs w:val="28"/>
        </w:rPr>
      </w:pPr>
      <w:r>
        <w:rPr>
          <w:spacing w:val="-6"/>
          <w:sz w:val="28"/>
          <w:szCs w:val="28"/>
        </w:rPr>
        <w:t>16</w:t>
      </w:r>
      <w:r w:rsidR="00C32F40" w:rsidRPr="00C32F40">
        <w:rPr>
          <w:spacing w:val="-6"/>
          <w:sz w:val="28"/>
          <w:szCs w:val="28"/>
        </w:rPr>
        <w:t>. В случае представления заявителем документов, предусмотренны</w:t>
      </w:r>
      <w:r w:rsidR="00C32F40">
        <w:rPr>
          <w:spacing w:val="-6"/>
          <w:sz w:val="28"/>
          <w:szCs w:val="28"/>
        </w:rPr>
        <w:t>х пунктами 1 –</w:t>
      </w:r>
      <w:r w:rsidR="00C32F40" w:rsidRPr="00C32F40">
        <w:rPr>
          <w:spacing w:val="-6"/>
          <w:sz w:val="28"/>
          <w:szCs w:val="28"/>
        </w:rPr>
        <w:t xml:space="preserve"> </w:t>
      </w:r>
      <w:r w:rsidR="005D0B9C">
        <w:rPr>
          <w:spacing w:val="-6"/>
          <w:sz w:val="28"/>
          <w:szCs w:val="28"/>
        </w:rPr>
        <w:t xml:space="preserve">3.1, </w:t>
      </w:r>
      <w:r w:rsidR="00C32F40" w:rsidRPr="00C32F40">
        <w:rPr>
          <w:spacing w:val="-6"/>
          <w:sz w:val="28"/>
          <w:szCs w:val="28"/>
        </w:rPr>
        <w:t xml:space="preserve">7, 9, </w:t>
      </w:r>
      <w:r w:rsidR="005D0B9C">
        <w:rPr>
          <w:spacing w:val="-6"/>
          <w:sz w:val="28"/>
          <w:szCs w:val="28"/>
        </w:rPr>
        <w:t>17 и</w:t>
      </w:r>
      <w:r w:rsidR="00C32F40" w:rsidRPr="00C32F40">
        <w:rPr>
          <w:spacing w:val="-6"/>
          <w:sz w:val="28"/>
          <w:szCs w:val="28"/>
        </w:rPr>
        <w:t xml:space="preserve"> 18 части 6 статьи 7 Фед</w:t>
      </w:r>
      <w:r w:rsidR="00C32F40">
        <w:rPr>
          <w:spacing w:val="-6"/>
          <w:sz w:val="28"/>
          <w:szCs w:val="28"/>
        </w:rPr>
        <w:t xml:space="preserve">ерального закона от 27.07.2010 </w:t>
      </w:r>
      <w:r w:rsidR="005D0B9C">
        <w:rPr>
          <w:spacing w:val="-6"/>
          <w:sz w:val="28"/>
          <w:szCs w:val="28"/>
        </w:rPr>
        <w:t xml:space="preserve">              </w:t>
      </w:r>
      <w:r w:rsidR="00C32F40">
        <w:rPr>
          <w:spacing w:val="-6"/>
          <w:sz w:val="28"/>
          <w:szCs w:val="28"/>
        </w:rPr>
        <w:t>№ 210-ФЗ «</w:t>
      </w:r>
      <w:r w:rsidR="00C32F40" w:rsidRPr="00C32F40">
        <w:rPr>
          <w:spacing w:val="-6"/>
          <w:sz w:val="28"/>
          <w:szCs w:val="28"/>
        </w:rPr>
        <w:t>Об организации предоставления госуда</w:t>
      </w:r>
      <w:r w:rsidR="00C32F40">
        <w:rPr>
          <w:spacing w:val="-6"/>
          <w:sz w:val="28"/>
          <w:szCs w:val="28"/>
        </w:rPr>
        <w:t>рственных и муниципальных услуг»</w:t>
      </w:r>
      <w:r w:rsidR="00C32F40" w:rsidRPr="00C32F40">
        <w:rPr>
          <w:spacing w:val="-6"/>
          <w:sz w:val="28"/>
          <w:szCs w:val="28"/>
        </w:rPr>
        <w:t>,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p w:rsidR="00C32F40" w:rsidRDefault="00C32F40" w:rsidP="00F558C0">
      <w:pPr>
        <w:widowControl w:val="0"/>
        <w:autoSpaceDE w:val="0"/>
        <w:autoSpaceDN w:val="0"/>
        <w:adjustRightInd w:val="0"/>
        <w:spacing w:line="312" w:lineRule="exact"/>
        <w:ind w:firstLine="709"/>
        <w:jc w:val="both"/>
        <w:rPr>
          <w:spacing w:val="-6"/>
          <w:sz w:val="28"/>
          <w:szCs w:val="28"/>
        </w:rPr>
      </w:pPr>
      <w:r w:rsidRPr="00FD6893">
        <w:rPr>
          <w:spacing w:val="-6"/>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w:t>
      </w:r>
      <w:r w:rsidRPr="00FD6893">
        <w:rPr>
          <w:spacing w:val="-10"/>
          <w:sz w:val="28"/>
          <w:szCs w:val="28"/>
        </w:rPr>
        <w:t>предусмотрено федеральным законодательством, регламентирующим предоставление</w:t>
      </w:r>
      <w:r w:rsidRPr="00FD6893">
        <w:rPr>
          <w:spacing w:val="-6"/>
          <w:sz w:val="28"/>
          <w:szCs w:val="28"/>
        </w:rPr>
        <w:t xml:space="preserve"> муниципальной услуги.</w:t>
      </w:r>
    </w:p>
    <w:p w:rsidR="008B33FA" w:rsidRPr="008B33FA" w:rsidRDefault="008B33FA" w:rsidP="00F558C0">
      <w:pPr>
        <w:widowControl w:val="0"/>
        <w:autoSpaceDE w:val="0"/>
        <w:autoSpaceDN w:val="0"/>
        <w:adjustRightInd w:val="0"/>
        <w:spacing w:line="312" w:lineRule="exact"/>
        <w:ind w:firstLine="709"/>
        <w:jc w:val="both"/>
        <w:rPr>
          <w:spacing w:val="-6"/>
          <w:sz w:val="28"/>
          <w:szCs w:val="28"/>
        </w:rPr>
      </w:pPr>
      <w:r w:rsidRPr="008B33FA">
        <w:rPr>
          <w:spacing w:val="-6"/>
          <w:sz w:val="28"/>
          <w:szCs w:val="28"/>
        </w:rPr>
        <w:t>Заявитель или его представитель представляет в уполномоченный орган Ходатайство, а также прилагаемые к нему документы, указанные в пункте 14 подраздела II.VI раздела II настоящего регламента, одним из следующих способов по выбору заявителя:</w:t>
      </w:r>
    </w:p>
    <w:p w:rsidR="008B33FA" w:rsidRPr="008B33FA" w:rsidRDefault="008B33FA" w:rsidP="00F558C0">
      <w:pPr>
        <w:widowControl w:val="0"/>
        <w:autoSpaceDE w:val="0"/>
        <w:autoSpaceDN w:val="0"/>
        <w:adjustRightInd w:val="0"/>
        <w:spacing w:line="312" w:lineRule="exact"/>
        <w:ind w:firstLine="709"/>
        <w:jc w:val="both"/>
        <w:rPr>
          <w:spacing w:val="-6"/>
          <w:sz w:val="28"/>
          <w:szCs w:val="28"/>
        </w:rPr>
      </w:pPr>
      <w:r w:rsidRPr="008B33FA">
        <w:rPr>
          <w:spacing w:val="-6"/>
          <w:sz w:val="28"/>
          <w:szCs w:val="28"/>
        </w:rPr>
        <w:t>в электронной форме посредством Портала.</w:t>
      </w:r>
    </w:p>
    <w:p w:rsidR="002C0699" w:rsidRDefault="008B33FA" w:rsidP="00F558C0">
      <w:pPr>
        <w:widowControl w:val="0"/>
        <w:autoSpaceDE w:val="0"/>
        <w:autoSpaceDN w:val="0"/>
        <w:adjustRightInd w:val="0"/>
        <w:spacing w:line="312" w:lineRule="exact"/>
        <w:ind w:firstLine="709"/>
        <w:jc w:val="both"/>
        <w:rPr>
          <w:spacing w:val="-6"/>
          <w:sz w:val="28"/>
          <w:szCs w:val="28"/>
        </w:rPr>
      </w:pPr>
      <w:r w:rsidRPr="008B33FA">
        <w:rPr>
          <w:spacing w:val="-6"/>
          <w:sz w:val="28"/>
          <w:szCs w:val="28"/>
        </w:rPr>
        <w:t>на бумажном носителе посредством личного обращения в уполномоченный орган, в том посредством почтового отправления или через МФЦ, в соответствии с соглашением о взаимодействии между МФЦ и администрацией муниципального образования город Краснодар, либо посредством почтового отправления с уведомлением о вручении</w:t>
      </w:r>
      <w:r>
        <w:rPr>
          <w:spacing w:val="-6"/>
          <w:sz w:val="28"/>
          <w:szCs w:val="28"/>
        </w:rPr>
        <w:t>.</w:t>
      </w:r>
    </w:p>
    <w:p w:rsidR="008B33FA" w:rsidRPr="00C32F40" w:rsidRDefault="008B33FA" w:rsidP="00F558C0">
      <w:pPr>
        <w:widowControl w:val="0"/>
        <w:autoSpaceDE w:val="0"/>
        <w:autoSpaceDN w:val="0"/>
        <w:adjustRightInd w:val="0"/>
        <w:spacing w:line="312" w:lineRule="exact"/>
        <w:ind w:firstLine="709"/>
        <w:jc w:val="both"/>
        <w:rPr>
          <w:spacing w:val="-8"/>
          <w:sz w:val="28"/>
          <w:szCs w:val="28"/>
        </w:rPr>
      </w:pPr>
    </w:p>
    <w:p w:rsidR="00860AC3" w:rsidRDefault="00860AC3" w:rsidP="00F558C0">
      <w:pPr>
        <w:widowControl w:val="0"/>
        <w:spacing w:line="312" w:lineRule="exact"/>
        <w:ind w:firstLine="709"/>
        <w:jc w:val="both"/>
        <w:rPr>
          <w:rFonts w:eastAsia="Tahoma"/>
          <w:b/>
          <w:sz w:val="28"/>
          <w:szCs w:val="28"/>
        </w:rPr>
      </w:pPr>
      <w:r w:rsidRPr="003C1A95">
        <w:rPr>
          <w:rFonts w:eastAsia="Tahoma"/>
          <w:b/>
          <w:sz w:val="28"/>
          <w:szCs w:val="28"/>
        </w:rPr>
        <w:t xml:space="preserve">Подраздел </w:t>
      </w:r>
      <w:r w:rsidRPr="003C1A95">
        <w:rPr>
          <w:b/>
          <w:sz w:val="28"/>
          <w:szCs w:val="28"/>
        </w:rPr>
        <w:t>II.VII</w:t>
      </w:r>
      <w:r w:rsidRPr="003C1A95">
        <w:rPr>
          <w:rFonts w:eastAsia="Tahoma"/>
          <w:b/>
          <w:sz w:val="28"/>
          <w:szCs w:val="28"/>
        </w:rPr>
        <w:t xml:space="preserve">. Исчерпывающий перечень оснований для отказа в </w:t>
      </w:r>
      <w:r>
        <w:rPr>
          <w:rFonts w:eastAsia="Tahoma"/>
          <w:b/>
          <w:sz w:val="28"/>
          <w:szCs w:val="28"/>
        </w:rPr>
        <w:t>приё</w:t>
      </w:r>
      <w:r w:rsidRPr="003C1A95">
        <w:rPr>
          <w:rFonts w:eastAsia="Tahoma"/>
          <w:b/>
          <w:sz w:val="28"/>
          <w:szCs w:val="28"/>
        </w:rPr>
        <w:t>ме документов, необходимых для предоставления муниципальной услуги</w:t>
      </w:r>
    </w:p>
    <w:p w:rsidR="00860AC3" w:rsidRPr="00C37384" w:rsidRDefault="00860AC3" w:rsidP="00F558C0">
      <w:pPr>
        <w:widowControl w:val="0"/>
        <w:spacing w:line="312" w:lineRule="exact"/>
        <w:rPr>
          <w:rFonts w:eastAsia="Tahoma"/>
          <w:b/>
          <w:spacing w:val="-8"/>
          <w:sz w:val="28"/>
          <w:szCs w:val="28"/>
        </w:rPr>
      </w:pPr>
    </w:p>
    <w:p w:rsidR="00005C39" w:rsidRPr="001B0ACF" w:rsidRDefault="005E4D84" w:rsidP="00F558C0">
      <w:pPr>
        <w:widowControl w:val="0"/>
        <w:spacing w:line="312" w:lineRule="exact"/>
        <w:ind w:firstLine="709"/>
        <w:jc w:val="both"/>
        <w:rPr>
          <w:spacing w:val="-2"/>
          <w:sz w:val="28"/>
          <w:szCs w:val="28"/>
        </w:rPr>
      </w:pPr>
      <w:r w:rsidRPr="001B0ACF">
        <w:rPr>
          <w:rFonts w:eastAsia="Tahoma"/>
          <w:spacing w:val="-2"/>
          <w:sz w:val="28"/>
          <w:szCs w:val="28"/>
        </w:rPr>
        <w:t>17</w:t>
      </w:r>
      <w:r w:rsidR="00005C39" w:rsidRPr="001B0ACF">
        <w:rPr>
          <w:rFonts w:eastAsia="Tahoma"/>
          <w:spacing w:val="-2"/>
          <w:sz w:val="28"/>
          <w:szCs w:val="28"/>
        </w:rPr>
        <w:t>.</w:t>
      </w:r>
      <w:r w:rsidR="00005C39" w:rsidRPr="001B0ACF">
        <w:rPr>
          <w:spacing w:val="-2"/>
          <w:sz w:val="28"/>
          <w:szCs w:val="28"/>
        </w:rPr>
        <w:t xml:space="preserve"> Основаниями для отказа в приёме документов, необходимых для предоставления муниципальной услуги, являются:</w:t>
      </w:r>
    </w:p>
    <w:p w:rsidR="00005C39" w:rsidRPr="001B0ACF" w:rsidRDefault="00005C39" w:rsidP="00F558C0">
      <w:pPr>
        <w:widowControl w:val="0"/>
        <w:spacing w:line="312" w:lineRule="exact"/>
        <w:ind w:firstLine="709"/>
        <w:jc w:val="both"/>
        <w:rPr>
          <w:spacing w:val="-2"/>
          <w:sz w:val="28"/>
          <w:szCs w:val="28"/>
        </w:rPr>
      </w:pPr>
      <w:r w:rsidRPr="001B0ACF">
        <w:rPr>
          <w:spacing w:val="-2"/>
          <w:sz w:val="28"/>
          <w:szCs w:val="28"/>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88273A" w:rsidRPr="001B0ACF" w:rsidRDefault="0088273A" w:rsidP="00F558C0">
      <w:pPr>
        <w:widowControl w:val="0"/>
        <w:spacing w:line="312" w:lineRule="exact"/>
        <w:ind w:firstLine="709"/>
        <w:jc w:val="both"/>
        <w:rPr>
          <w:spacing w:val="-2"/>
          <w:sz w:val="28"/>
          <w:szCs w:val="28"/>
        </w:rPr>
      </w:pPr>
      <w:r w:rsidRPr="001B0ACF">
        <w:rPr>
          <w:spacing w:val="-2"/>
          <w:sz w:val="28"/>
          <w:szCs w:val="28"/>
        </w:rPr>
        <w:t xml:space="preserve">несоблюдение установленных условий признания действительности </w:t>
      </w:r>
      <w:r w:rsidR="00E64031" w:rsidRPr="001B0ACF">
        <w:rPr>
          <w:spacing w:val="-2"/>
          <w:sz w:val="28"/>
          <w:szCs w:val="28"/>
        </w:rPr>
        <w:t>электронной подписи</w:t>
      </w:r>
      <w:r w:rsidRPr="001B0ACF">
        <w:rPr>
          <w:spacing w:val="-2"/>
          <w:sz w:val="28"/>
          <w:szCs w:val="28"/>
        </w:rPr>
        <w:t>.</w:t>
      </w:r>
    </w:p>
    <w:p w:rsidR="00005C39" w:rsidRPr="001B0ACF" w:rsidRDefault="00005C39" w:rsidP="00F558C0">
      <w:pPr>
        <w:widowControl w:val="0"/>
        <w:spacing w:line="312" w:lineRule="exact"/>
        <w:ind w:firstLine="709"/>
        <w:jc w:val="both"/>
        <w:rPr>
          <w:spacing w:val="-2"/>
          <w:sz w:val="28"/>
          <w:szCs w:val="28"/>
        </w:rPr>
      </w:pPr>
      <w:r w:rsidRPr="001B0ACF">
        <w:rPr>
          <w:spacing w:val="-2"/>
          <w:sz w:val="28"/>
          <w:szCs w:val="28"/>
        </w:rPr>
        <w:t xml:space="preserve">18. О наличии основания для отказа в приёме документов заявителя информирует работник </w:t>
      </w:r>
      <w:r w:rsidR="007350B2" w:rsidRPr="001B0ACF">
        <w:rPr>
          <w:spacing w:val="-2"/>
          <w:sz w:val="28"/>
          <w:szCs w:val="28"/>
        </w:rPr>
        <w:t>уполномоченный орган</w:t>
      </w:r>
      <w:r w:rsidRPr="001B0ACF">
        <w:rPr>
          <w:spacing w:val="-2"/>
          <w:sz w:val="28"/>
          <w:szCs w:val="28"/>
        </w:rPr>
        <w:t xml:space="preserve"> либо МФЦ, ответственный за </w:t>
      </w:r>
      <w:r w:rsidRPr="001B0ACF">
        <w:rPr>
          <w:spacing w:val="-2"/>
          <w:sz w:val="28"/>
          <w:szCs w:val="28"/>
        </w:rPr>
        <w:lastRenderedPageBreak/>
        <w:t>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005C39" w:rsidRPr="001B0ACF" w:rsidRDefault="00005C39" w:rsidP="00444A91">
      <w:pPr>
        <w:widowControl w:val="0"/>
        <w:spacing w:line="320" w:lineRule="exact"/>
        <w:ind w:firstLine="709"/>
        <w:jc w:val="both"/>
        <w:rPr>
          <w:spacing w:val="-2"/>
          <w:sz w:val="28"/>
          <w:szCs w:val="28"/>
        </w:rPr>
      </w:pPr>
      <w:r w:rsidRPr="001B0ACF">
        <w:rPr>
          <w:spacing w:val="-2"/>
          <w:sz w:val="28"/>
          <w:szCs w:val="28"/>
        </w:rPr>
        <w:t xml:space="preserve">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w:t>
      </w:r>
      <w:r w:rsidR="00762E15" w:rsidRPr="001B0ACF">
        <w:rPr>
          <w:spacing w:val="-2"/>
          <w:sz w:val="28"/>
          <w:szCs w:val="28"/>
        </w:rPr>
        <w:t>уполномоченного органа</w:t>
      </w:r>
      <w:r w:rsidRPr="001B0ACF">
        <w:rPr>
          <w:spacing w:val="-2"/>
          <w:sz w:val="28"/>
          <w:szCs w:val="28"/>
        </w:rPr>
        <w:t xml:space="preserve"> и выдаётся заявителю с указанием причин отказа не позднее одного рабочего дня со дня обращения заявителя за получением муниципальной услуги.</w:t>
      </w:r>
    </w:p>
    <w:p w:rsidR="00005C39" w:rsidRPr="001B0ACF" w:rsidRDefault="00005C39" w:rsidP="00444A91">
      <w:pPr>
        <w:widowControl w:val="0"/>
        <w:spacing w:line="320" w:lineRule="exact"/>
        <w:ind w:firstLine="709"/>
        <w:jc w:val="both"/>
        <w:rPr>
          <w:spacing w:val="-2"/>
          <w:sz w:val="28"/>
          <w:szCs w:val="28"/>
        </w:rPr>
      </w:pPr>
      <w:r w:rsidRPr="001B0ACF">
        <w:rPr>
          <w:spacing w:val="-2"/>
          <w:sz w:val="28"/>
          <w:szCs w:val="28"/>
        </w:rPr>
        <w:t>Не может быть отказано заявителю в приёме дополнительных документов при наличии намерения их сдать.</w:t>
      </w:r>
    </w:p>
    <w:p w:rsidR="00005C39" w:rsidRPr="001B0ACF" w:rsidRDefault="00005C39" w:rsidP="00444A91">
      <w:pPr>
        <w:widowControl w:val="0"/>
        <w:spacing w:line="320" w:lineRule="exact"/>
        <w:ind w:firstLine="709"/>
        <w:jc w:val="both"/>
        <w:rPr>
          <w:spacing w:val="-2"/>
          <w:sz w:val="28"/>
          <w:szCs w:val="28"/>
        </w:rPr>
      </w:pPr>
      <w:r w:rsidRPr="001B0ACF">
        <w:rPr>
          <w:spacing w:val="-2"/>
          <w:sz w:val="28"/>
          <w:szCs w:val="28"/>
        </w:rPr>
        <w:t xml:space="preserve">19. Не допускается отказ в приёме </w:t>
      </w:r>
      <w:r w:rsidR="0087098F">
        <w:rPr>
          <w:spacing w:val="-2"/>
          <w:sz w:val="28"/>
          <w:szCs w:val="28"/>
        </w:rPr>
        <w:t>Ходатайства</w:t>
      </w:r>
      <w:r w:rsidRPr="001B0ACF">
        <w:rPr>
          <w:spacing w:val="-2"/>
          <w:sz w:val="28"/>
          <w:szCs w:val="28"/>
        </w:rPr>
        <w:t xml:space="preserve"> и иных документов, необходимых для предоставления муниципальной услуги, в случае, если </w:t>
      </w:r>
      <w:r w:rsidR="0087098F">
        <w:rPr>
          <w:spacing w:val="-2"/>
          <w:sz w:val="28"/>
          <w:szCs w:val="28"/>
        </w:rPr>
        <w:t>Ходатайство</w:t>
      </w:r>
      <w:r w:rsidRPr="001B0ACF">
        <w:rPr>
          <w:spacing w:val="-2"/>
          <w:sz w:val="28"/>
          <w:szCs w:val="28"/>
        </w:rPr>
        <w:t xml:space="preserve"> и документы, необходимые для предоставления муниципальной услуги, поданы в соответствии</w:t>
      </w:r>
      <w:r w:rsidR="000360F4" w:rsidRPr="001B0ACF">
        <w:rPr>
          <w:spacing w:val="-2"/>
          <w:sz w:val="28"/>
          <w:szCs w:val="28"/>
        </w:rPr>
        <w:t xml:space="preserve"> </w:t>
      </w:r>
      <w:r w:rsidRPr="001B0ACF">
        <w:rPr>
          <w:spacing w:val="-2"/>
          <w:sz w:val="28"/>
          <w:szCs w:val="28"/>
        </w:rPr>
        <w:t>с информацией о сроках и порядке предоставления муниципальной услуги, опубликованной на Портале.</w:t>
      </w:r>
    </w:p>
    <w:p w:rsidR="00EB2DCD" w:rsidRPr="001B0ACF" w:rsidRDefault="00005C39" w:rsidP="00444A91">
      <w:pPr>
        <w:widowControl w:val="0"/>
        <w:spacing w:line="320" w:lineRule="exact"/>
        <w:ind w:firstLine="709"/>
        <w:jc w:val="both"/>
        <w:rPr>
          <w:spacing w:val="-2"/>
          <w:sz w:val="28"/>
          <w:szCs w:val="28"/>
        </w:rPr>
      </w:pPr>
      <w:r w:rsidRPr="001B0ACF">
        <w:rPr>
          <w:spacing w:val="-2"/>
          <w:sz w:val="28"/>
          <w:szCs w:val="28"/>
        </w:rPr>
        <w:t>20.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005C39" w:rsidRDefault="00005C39" w:rsidP="00444A91">
      <w:pPr>
        <w:widowControl w:val="0"/>
        <w:spacing w:line="320" w:lineRule="exact"/>
        <w:ind w:firstLine="709"/>
        <w:jc w:val="both"/>
        <w:rPr>
          <w:b/>
          <w:sz w:val="28"/>
          <w:szCs w:val="28"/>
        </w:rPr>
      </w:pPr>
    </w:p>
    <w:p w:rsidR="00EB2DCD" w:rsidRPr="002D6B99" w:rsidRDefault="00EB2DCD" w:rsidP="0017074B">
      <w:pPr>
        <w:widowControl w:val="0"/>
        <w:spacing w:line="320" w:lineRule="exact"/>
        <w:ind w:firstLine="709"/>
        <w:jc w:val="both"/>
        <w:rPr>
          <w:b/>
          <w:spacing w:val="-2"/>
          <w:sz w:val="28"/>
          <w:szCs w:val="28"/>
        </w:rPr>
      </w:pPr>
      <w:r w:rsidRPr="002D6B99">
        <w:rPr>
          <w:b/>
          <w:spacing w:val="-2"/>
          <w:sz w:val="28"/>
          <w:szCs w:val="28"/>
        </w:rPr>
        <w:t xml:space="preserve">Подраздел </w:t>
      </w:r>
      <w:r w:rsidRPr="002D6B99">
        <w:rPr>
          <w:b/>
          <w:spacing w:val="-2"/>
          <w:sz w:val="28"/>
          <w:szCs w:val="28"/>
          <w:lang w:val="en-US"/>
        </w:rPr>
        <w:t>II</w:t>
      </w:r>
      <w:r w:rsidRPr="002D6B99">
        <w:rPr>
          <w:b/>
          <w:spacing w:val="-2"/>
          <w:sz w:val="28"/>
          <w:szCs w:val="28"/>
        </w:rPr>
        <w:t>.VII</w:t>
      </w:r>
      <w:r w:rsidRPr="002D6B99">
        <w:rPr>
          <w:b/>
          <w:spacing w:val="-2"/>
          <w:sz w:val="28"/>
          <w:szCs w:val="28"/>
          <w:lang w:val="en-US"/>
        </w:rPr>
        <w:t>I</w:t>
      </w:r>
      <w:r w:rsidRPr="002D6B99">
        <w:rPr>
          <w:b/>
          <w:spacing w:val="-2"/>
          <w:sz w:val="28"/>
          <w:szCs w:val="28"/>
        </w:rPr>
        <w:t>. Исчерпывающий перечень оснований для приостановления или отказа в предоставлении муниципальной услуги</w:t>
      </w:r>
    </w:p>
    <w:p w:rsidR="00EB2DCD" w:rsidRDefault="00EB2DCD" w:rsidP="00444A91">
      <w:pPr>
        <w:widowControl w:val="0"/>
        <w:spacing w:line="320" w:lineRule="exact"/>
        <w:ind w:firstLine="709"/>
        <w:jc w:val="both"/>
        <w:rPr>
          <w:sz w:val="28"/>
          <w:szCs w:val="28"/>
        </w:rPr>
      </w:pPr>
    </w:p>
    <w:p w:rsidR="00EB2DCD" w:rsidRPr="008F363B" w:rsidRDefault="00005C39" w:rsidP="00444A91">
      <w:pPr>
        <w:widowControl w:val="0"/>
        <w:spacing w:line="320" w:lineRule="exact"/>
        <w:ind w:firstLine="709"/>
        <w:jc w:val="both"/>
        <w:rPr>
          <w:sz w:val="28"/>
          <w:szCs w:val="28"/>
        </w:rPr>
      </w:pPr>
      <w:r>
        <w:rPr>
          <w:sz w:val="28"/>
          <w:szCs w:val="28"/>
        </w:rPr>
        <w:t>21</w:t>
      </w:r>
      <w:r w:rsidR="00EB2DCD" w:rsidRPr="008F363B">
        <w:rPr>
          <w:sz w:val="28"/>
          <w:szCs w:val="28"/>
        </w:rPr>
        <w:t>. Основания для приостановления предоставления муниципальной услуги законодательством Российской Федерации не предусмотрены.</w:t>
      </w:r>
    </w:p>
    <w:p w:rsidR="00EB2DCD" w:rsidRDefault="003B7274" w:rsidP="00444A91">
      <w:pPr>
        <w:spacing w:line="320" w:lineRule="exact"/>
        <w:ind w:firstLine="709"/>
        <w:jc w:val="both"/>
        <w:rPr>
          <w:spacing w:val="-6"/>
          <w:sz w:val="28"/>
          <w:szCs w:val="28"/>
        </w:rPr>
      </w:pPr>
      <w:r>
        <w:rPr>
          <w:spacing w:val="-6"/>
          <w:sz w:val="28"/>
          <w:szCs w:val="28"/>
        </w:rPr>
        <w:t>22</w:t>
      </w:r>
      <w:r w:rsidR="00EB2DCD" w:rsidRPr="00B44775">
        <w:rPr>
          <w:spacing w:val="-6"/>
          <w:sz w:val="28"/>
          <w:szCs w:val="28"/>
        </w:rPr>
        <w:t>. Основания для отказа в предоставлении муниципальной услуги:</w:t>
      </w:r>
    </w:p>
    <w:p w:rsidR="00913A9D" w:rsidRPr="00913A9D" w:rsidRDefault="00913A9D" w:rsidP="00444A91">
      <w:pPr>
        <w:spacing w:line="320" w:lineRule="exact"/>
        <w:ind w:firstLine="709"/>
        <w:jc w:val="both"/>
        <w:rPr>
          <w:spacing w:val="-6"/>
          <w:sz w:val="28"/>
          <w:szCs w:val="28"/>
        </w:rPr>
      </w:pPr>
      <w:r w:rsidRPr="00913A9D">
        <w:rPr>
          <w:spacing w:val="-6"/>
          <w:sz w:val="28"/>
          <w:szCs w:val="28"/>
        </w:rPr>
        <w:t>отсутствие у заявителя права (полномочий представителя) на получение муниципальной услуги;</w:t>
      </w:r>
    </w:p>
    <w:p w:rsidR="00913A9D" w:rsidRDefault="00913A9D" w:rsidP="00444A91">
      <w:pPr>
        <w:spacing w:line="320" w:lineRule="exact"/>
        <w:ind w:firstLine="709"/>
        <w:jc w:val="both"/>
        <w:rPr>
          <w:spacing w:val="-6"/>
          <w:sz w:val="28"/>
          <w:szCs w:val="28"/>
        </w:rPr>
      </w:pPr>
      <w:r w:rsidRPr="00913A9D">
        <w:rPr>
          <w:spacing w:val="-6"/>
          <w:sz w:val="28"/>
          <w:szCs w:val="28"/>
        </w:rPr>
        <w:t>обращение (в письменном виде) заявителя с просьбой о прекращении предоставления муниципальной услуги.</w:t>
      </w:r>
    </w:p>
    <w:p w:rsidR="00913A9D" w:rsidRPr="00D22089" w:rsidRDefault="00913A9D" w:rsidP="00444A91">
      <w:pPr>
        <w:spacing w:line="320" w:lineRule="exact"/>
        <w:ind w:firstLine="709"/>
        <w:jc w:val="both"/>
        <w:rPr>
          <w:spacing w:val="-4"/>
          <w:sz w:val="28"/>
          <w:szCs w:val="28"/>
        </w:rPr>
      </w:pPr>
      <w:r w:rsidRPr="00D22089">
        <w:rPr>
          <w:spacing w:val="-4"/>
          <w:sz w:val="28"/>
          <w:szCs w:val="28"/>
        </w:rPr>
        <w:t>23. Перечень оснований для отказа в предоставлении муниципальной услуги в соответствии с вариантами предоставления муниципальной услуги.</w:t>
      </w:r>
    </w:p>
    <w:p w:rsidR="00913A9D" w:rsidRPr="00B44775" w:rsidRDefault="00913A9D" w:rsidP="00444A91">
      <w:pPr>
        <w:spacing w:line="320" w:lineRule="exact"/>
        <w:ind w:firstLine="709"/>
        <w:jc w:val="both"/>
        <w:rPr>
          <w:spacing w:val="-6"/>
          <w:sz w:val="28"/>
          <w:szCs w:val="28"/>
        </w:rPr>
      </w:pPr>
      <w:r>
        <w:rPr>
          <w:spacing w:val="-6"/>
          <w:sz w:val="28"/>
          <w:szCs w:val="28"/>
        </w:rPr>
        <w:t xml:space="preserve">23.1. </w:t>
      </w:r>
      <w:r w:rsidR="006E2092">
        <w:rPr>
          <w:spacing w:val="-6"/>
          <w:sz w:val="28"/>
          <w:szCs w:val="28"/>
        </w:rPr>
        <w:t>Основания</w:t>
      </w:r>
      <w:r w:rsidRPr="00913A9D">
        <w:rPr>
          <w:spacing w:val="-6"/>
          <w:sz w:val="28"/>
          <w:szCs w:val="28"/>
        </w:rPr>
        <w:t xml:space="preserve"> для отказа в </w:t>
      </w:r>
      <w:r>
        <w:rPr>
          <w:spacing w:val="-6"/>
          <w:sz w:val="28"/>
          <w:szCs w:val="28"/>
        </w:rPr>
        <w:t>установлении публичного сервитута</w:t>
      </w:r>
      <w:r w:rsidRPr="00913A9D">
        <w:rPr>
          <w:spacing w:val="-6"/>
          <w:sz w:val="28"/>
          <w:szCs w:val="28"/>
        </w:rPr>
        <w:t>:</w:t>
      </w:r>
    </w:p>
    <w:p w:rsidR="004B65AC" w:rsidRPr="00D22089" w:rsidRDefault="00D22089" w:rsidP="00444A91">
      <w:pPr>
        <w:widowControl w:val="0"/>
        <w:spacing w:line="320" w:lineRule="exact"/>
        <w:ind w:firstLine="709"/>
        <w:jc w:val="both"/>
        <w:rPr>
          <w:spacing w:val="-4"/>
          <w:sz w:val="28"/>
          <w:szCs w:val="28"/>
        </w:rPr>
      </w:pPr>
      <w:r w:rsidRPr="00D22089">
        <w:rPr>
          <w:spacing w:val="-4"/>
          <w:sz w:val="28"/>
          <w:szCs w:val="28"/>
        </w:rPr>
        <w:t>1) в Х</w:t>
      </w:r>
      <w:r w:rsidR="004B65AC" w:rsidRPr="00D22089">
        <w:rPr>
          <w:spacing w:val="-4"/>
          <w:sz w:val="28"/>
          <w:szCs w:val="28"/>
        </w:rPr>
        <w:t>одатайстве</w:t>
      </w:r>
      <w:r w:rsidR="009C4159">
        <w:rPr>
          <w:spacing w:val="-4"/>
          <w:sz w:val="28"/>
          <w:szCs w:val="28"/>
        </w:rPr>
        <w:t xml:space="preserve"> </w:t>
      </w:r>
      <w:r w:rsidR="004B65AC" w:rsidRPr="00D22089">
        <w:rPr>
          <w:spacing w:val="-4"/>
          <w:sz w:val="28"/>
          <w:szCs w:val="28"/>
        </w:rPr>
        <w:t xml:space="preserve">отсутствуют </w:t>
      </w:r>
      <w:r w:rsidRPr="00D22089">
        <w:rPr>
          <w:spacing w:val="-4"/>
          <w:sz w:val="28"/>
          <w:szCs w:val="28"/>
        </w:rPr>
        <w:t>сведения, предусмотренные статьё</w:t>
      </w:r>
      <w:r w:rsidR="004B65AC" w:rsidRPr="00D22089">
        <w:rPr>
          <w:spacing w:val="-4"/>
          <w:sz w:val="28"/>
          <w:szCs w:val="28"/>
        </w:rPr>
        <w:t xml:space="preserve">й 39.41 </w:t>
      </w:r>
      <w:r w:rsidR="00C87103" w:rsidRPr="00D22089">
        <w:rPr>
          <w:spacing w:val="-4"/>
          <w:sz w:val="28"/>
          <w:szCs w:val="28"/>
        </w:rPr>
        <w:t>Земельного кодекса Российской Федерации</w:t>
      </w:r>
      <w:r w:rsidRPr="00D22089">
        <w:rPr>
          <w:spacing w:val="-4"/>
          <w:sz w:val="28"/>
          <w:szCs w:val="28"/>
        </w:rPr>
        <w:t>, или содержащееся</w:t>
      </w:r>
      <w:r w:rsidR="00421434">
        <w:rPr>
          <w:spacing w:val="-4"/>
          <w:sz w:val="28"/>
          <w:szCs w:val="28"/>
        </w:rPr>
        <w:t xml:space="preserve"> </w:t>
      </w:r>
      <w:r w:rsidRPr="00D22089">
        <w:rPr>
          <w:spacing w:val="-4"/>
          <w:sz w:val="28"/>
          <w:szCs w:val="28"/>
        </w:rPr>
        <w:t>в Х</w:t>
      </w:r>
      <w:r w:rsidR="004B65AC" w:rsidRPr="00D22089">
        <w:rPr>
          <w:spacing w:val="-4"/>
          <w:sz w:val="28"/>
          <w:szCs w:val="28"/>
        </w:rPr>
        <w:t>одатайстве</w:t>
      </w:r>
      <w:r w:rsidR="009C4159">
        <w:rPr>
          <w:spacing w:val="-4"/>
          <w:sz w:val="28"/>
          <w:szCs w:val="28"/>
        </w:rPr>
        <w:t xml:space="preserve"> </w:t>
      </w:r>
      <w:r w:rsidR="004B65AC" w:rsidRPr="00D22089">
        <w:rPr>
          <w:spacing w:val="-4"/>
          <w:sz w:val="28"/>
          <w:szCs w:val="28"/>
        </w:rPr>
        <w:t xml:space="preserve">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C87103" w:rsidRPr="00D22089">
        <w:rPr>
          <w:spacing w:val="-4"/>
          <w:sz w:val="28"/>
          <w:szCs w:val="28"/>
        </w:rPr>
        <w:t>Земельного кодекса Российской Федерации</w:t>
      </w:r>
      <w:r w:rsidR="004B65AC" w:rsidRPr="00D22089">
        <w:rPr>
          <w:spacing w:val="-4"/>
          <w:sz w:val="28"/>
          <w:szCs w:val="28"/>
        </w:rPr>
        <w:t>;</w:t>
      </w:r>
    </w:p>
    <w:p w:rsidR="004B65AC" w:rsidRPr="00D907C0" w:rsidRDefault="004B65AC" w:rsidP="00444A91">
      <w:pPr>
        <w:widowControl w:val="0"/>
        <w:spacing w:line="320" w:lineRule="exact"/>
        <w:ind w:firstLine="709"/>
        <w:jc w:val="both"/>
        <w:rPr>
          <w:spacing w:val="-4"/>
          <w:sz w:val="28"/>
          <w:szCs w:val="28"/>
        </w:rPr>
      </w:pPr>
      <w:r w:rsidRPr="00D907C0">
        <w:rPr>
          <w:spacing w:val="-4"/>
          <w:sz w:val="28"/>
          <w:szCs w:val="28"/>
        </w:rPr>
        <w:t xml:space="preserve">2) не соблюдены условия установления публичного сервитута, предусмотренные статьями 23 и 39.39 </w:t>
      </w:r>
      <w:r w:rsidR="00C87103" w:rsidRPr="00D907C0">
        <w:rPr>
          <w:spacing w:val="-4"/>
          <w:sz w:val="28"/>
          <w:szCs w:val="28"/>
        </w:rPr>
        <w:t>Земельного кодекса Российской Федерации</w:t>
      </w:r>
      <w:r w:rsidRPr="00D907C0">
        <w:rPr>
          <w:spacing w:val="-4"/>
          <w:sz w:val="28"/>
          <w:szCs w:val="28"/>
        </w:rPr>
        <w:t>;</w:t>
      </w:r>
    </w:p>
    <w:p w:rsidR="004B65AC" w:rsidRPr="004B65AC" w:rsidRDefault="004B65AC" w:rsidP="00444A91">
      <w:pPr>
        <w:widowControl w:val="0"/>
        <w:spacing w:line="320" w:lineRule="exact"/>
        <w:ind w:firstLine="709"/>
        <w:jc w:val="both"/>
        <w:rPr>
          <w:spacing w:val="-6"/>
          <w:sz w:val="28"/>
          <w:szCs w:val="28"/>
        </w:rPr>
      </w:pPr>
      <w:r w:rsidRPr="004B65AC">
        <w:rPr>
          <w:spacing w:val="-6"/>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w:t>
      </w:r>
      <w:r w:rsidR="00D907C0">
        <w:rPr>
          <w:spacing w:val="-6"/>
          <w:sz w:val="28"/>
          <w:szCs w:val="28"/>
        </w:rPr>
        <w:t>ределё</w:t>
      </w:r>
      <w:r w:rsidRPr="004B65AC">
        <w:rPr>
          <w:spacing w:val="-6"/>
          <w:sz w:val="28"/>
          <w:szCs w:val="28"/>
        </w:rPr>
        <w:t>нных</w:t>
      </w:r>
      <w:r w:rsidR="00C87103">
        <w:rPr>
          <w:spacing w:val="-6"/>
          <w:sz w:val="28"/>
          <w:szCs w:val="28"/>
        </w:rPr>
        <w:t xml:space="preserve"> землях, территориях, в определё</w:t>
      </w:r>
      <w:r w:rsidRPr="004B65AC">
        <w:rPr>
          <w:spacing w:val="-6"/>
          <w:sz w:val="28"/>
          <w:szCs w:val="28"/>
        </w:rPr>
        <w:t>нных зонах, в границах которых предлагается установить публичный сервитут;</w:t>
      </w:r>
    </w:p>
    <w:p w:rsidR="004B65AC" w:rsidRDefault="004B65AC" w:rsidP="00930599">
      <w:pPr>
        <w:widowControl w:val="0"/>
        <w:spacing w:line="312" w:lineRule="exact"/>
        <w:ind w:firstLine="709"/>
        <w:jc w:val="both"/>
        <w:rPr>
          <w:spacing w:val="-4"/>
          <w:sz w:val="28"/>
          <w:szCs w:val="28"/>
        </w:rPr>
      </w:pPr>
      <w:r w:rsidRPr="00D61219">
        <w:rPr>
          <w:spacing w:val="-4"/>
          <w:sz w:val="28"/>
          <w:szCs w:val="28"/>
        </w:rPr>
        <w:t xml:space="preserve">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w:t>
      </w:r>
      <w:r w:rsidRPr="00D61219">
        <w:rPr>
          <w:spacing w:val="-4"/>
          <w:sz w:val="28"/>
          <w:szCs w:val="28"/>
        </w:rPr>
        <w:lastRenderedPageBreak/>
        <w:t>затруднение в использовании земельного учас</w:t>
      </w:r>
      <w:r w:rsidR="00C87103" w:rsidRPr="00D61219">
        <w:rPr>
          <w:spacing w:val="-4"/>
          <w:sz w:val="28"/>
          <w:szCs w:val="28"/>
        </w:rPr>
        <w:t>тка и (или) расположенного на нё</w:t>
      </w:r>
      <w:r w:rsidRPr="00D61219">
        <w:rPr>
          <w:spacing w:val="-4"/>
          <w:sz w:val="28"/>
          <w:szCs w:val="28"/>
        </w:rPr>
        <w:t>м объекта недвижимого имущества в соответствии</w:t>
      </w:r>
      <w:r w:rsidR="00C87103" w:rsidRPr="00D61219">
        <w:rPr>
          <w:spacing w:val="-4"/>
          <w:sz w:val="28"/>
          <w:szCs w:val="28"/>
        </w:rPr>
        <w:t xml:space="preserve"> с их разрешё</w:t>
      </w:r>
      <w:r w:rsidRPr="00D61219">
        <w:rPr>
          <w:spacing w:val="-4"/>
          <w:sz w:val="28"/>
          <w:szCs w:val="28"/>
        </w:rPr>
        <w:t>нным исполь</w:t>
      </w:r>
      <w:r w:rsidR="00C87103" w:rsidRPr="00D61219">
        <w:rPr>
          <w:spacing w:val="-4"/>
          <w:sz w:val="28"/>
          <w:szCs w:val="28"/>
        </w:rPr>
        <w:t>зованием в течение более чем трё</w:t>
      </w:r>
      <w:r w:rsidRPr="00D61219">
        <w:rPr>
          <w:spacing w:val="-4"/>
          <w:sz w:val="28"/>
          <w:szCs w:val="28"/>
        </w:rPr>
        <w:t>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w:t>
      </w:r>
      <w:r w:rsidR="00D61219">
        <w:rPr>
          <w:spacing w:val="-4"/>
          <w:sz w:val="28"/>
          <w:szCs w:val="28"/>
        </w:rPr>
        <w:t xml:space="preserve">                          </w:t>
      </w:r>
      <w:r w:rsidRPr="00D61219">
        <w:rPr>
          <w:spacing w:val="-4"/>
          <w:sz w:val="28"/>
          <w:szCs w:val="28"/>
        </w:rPr>
        <w:t xml:space="preserve"> в государственной или муниципальной собственности и не предоставленных гражданам или юридическим лицам;</w:t>
      </w:r>
    </w:p>
    <w:p w:rsidR="004B65AC" w:rsidRPr="004B65AC" w:rsidRDefault="004B65AC" w:rsidP="00930599">
      <w:pPr>
        <w:widowControl w:val="0"/>
        <w:spacing w:line="312" w:lineRule="exact"/>
        <w:ind w:firstLine="709"/>
        <w:jc w:val="both"/>
        <w:rPr>
          <w:spacing w:val="-6"/>
          <w:sz w:val="28"/>
          <w:szCs w:val="28"/>
        </w:rPr>
      </w:pPr>
      <w:r w:rsidRPr="004B65AC">
        <w:rPr>
          <w:spacing w:val="-6"/>
          <w:sz w:val="28"/>
          <w:szCs w:val="28"/>
        </w:rPr>
        <w:t>5) осуществление деятельности, для обеспечения которой подано ходатайство об установлен</w:t>
      </w:r>
      <w:r w:rsidR="00C87103">
        <w:rPr>
          <w:spacing w:val="-6"/>
          <w:sz w:val="28"/>
          <w:szCs w:val="28"/>
        </w:rPr>
        <w:t>ии публичного сервитута, повлечё</w:t>
      </w:r>
      <w:r w:rsidRPr="004B65AC">
        <w:rPr>
          <w:spacing w:val="-6"/>
          <w:sz w:val="28"/>
          <w:szCs w:val="28"/>
        </w:rPr>
        <w:t>т необходимость реконструкции (переноса), сноса линейного объек</w:t>
      </w:r>
      <w:r w:rsidR="00C87103">
        <w:rPr>
          <w:spacing w:val="-6"/>
          <w:sz w:val="28"/>
          <w:szCs w:val="28"/>
        </w:rPr>
        <w:t>та или иного сооружения, размещё</w:t>
      </w:r>
      <w:r w:rsidRPr="004B65AC">
        <w:rPr>
          <w:spacing w:val="-6"/>
          <w:sz w:val="28"/>
          <w:szCs w:val="28"/>
        </w:rPr>
        <w:t>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B65AC" w:rsidRPr="004B65AC" w:rsidRDefault="004B65AC" w:rsidP="00930599">
      <w:pPr>
        <w:widowControl w:val="0"/>
        <w:spacing w:line="312" w:lineRule="exact"/>
        <w:ind w:firstLine="709"/>
        <w:jc w:val="both"/>
        <w:rPr>
          <w:spacing w:val="-6"/>
          <w:sz w:val="28"/>
          <w:szCs w:val="28"/>
        </w:rPr>
      </w:pPr>
      <w:r w:rsidRPr="004B65AC">
        <w:rPr>
          <w:spacing w:val="-6"/>
          <w:sz w:val="28"/>
          <w:szCs w:val="28"/>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w:t>
      </w:r>
      <w:r w:rsidR="00C87103">
        <w:rPr>
          <w:spacing w:val="-6"/>
          <w:sz w:val="28"/>
          <w:szCs w:val="28"/>
        </w:rPr>
        <w:t>дпунктами 1</w:t>
      </w:r>
      <w:r w:rsidR="00930599">
        <w:rPr>
          <w:spacing w:val="-6"/>
          <w:sz w:val="28"/>
          <w:szCs w:val="28"/>
        </w:rPr>
        <w:t>)</w:t>
      </w:r>
      <w:r w:rsidR="00C87103">
        <w:rPr>
          <w:spacing w:val="-6"/>
          <w:sz w:val="28"/>
          <w:szCs w:val="28"/>
        </w:rPr>
        <w:t>, 3</w:t>
      </w:r>
      <w:r w:rsidR="00930599">
        <w:rPr>
          <w:spacing w:val="-6"/>
          <w:sz w:val="28"/>
          <w:szCs w:val="28"/>
        </w:rPr>
        <w:t>)</w:t>
      </w:r>
      <w:r w:rsidR="00C87103">
        <w:rPr>
          <w:spacing w:val="-6"/>
          <w:sz w:val="28"/>
          <w:szCs w:val="28"/>
        </w:rPr>
        <w:t xml:space="preserve"> и 4</w:t>
      </w:r>
      <w:r w:rsidR="00930599">
        <w:rPr>
          <w:spacing w:val="-6"/>
          <w:sz w:val="28"/>
          <w:szCs w:val="28"/>
        </w:rPr>
        <w:t>)</w:t>
      </w:r>
      <w:r w:rsidR="00C87103">
        <w:rPr>
          <w:spacing w:val="-6"/>
          <w:sz w:val="28"/>
          <w:szCs w:val="28"/>
        </w:rPr>
        <w:t xml:space="preserve"> статьи 39.37 Земельного кодекса Российской Федерации</w:t>
      </w:r>
      <w:r w:rsidRPr="004B65AC">
        <w:rPr>
          <w:spacing w:val="-6"/>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B65AC" w:rsidRPr="004B65AC" w:rsidRDefault="004B65AC" w:rsidP="00930599">
      <w:pPr>
        <w:widowControl w:val="0"/>
        <w:spacing w:line="312" w:lineRule="exact"/>
        <w:ind w:firstLine="709"/>
        <w:jc w:val="both"/>
        <w:rPr>
          <w:spacing w:val="-6"/>
          <w:sz w:val="28"/>
          <w:szCs w:val="28"/>
        </w:rPr>
      </w:pPr>
      <w:r w:rsidRPr="004B65AC">
        <w:rPr>
          <w:spacing w:val="-6"/>
          <w:sz w:val="28"/>
          <w:szCs w:val="28"/>
        </w:rPr>
        <w:t>7) установление публичного сер</w:t>
      </w:r>
      <w:r w:rsidR="006A2510">
        <w:rPr>
          <w:spacing w:val="-6"/>
          <w:sz w:val="28"/>
          <w:szCs w:val="28"/>
        </w:rPr>
        <w:t>витута в границах, указанных в Х</w:t>
      </w:r>
      <w:r w:rsidRPr="004B65AC">
        <w:rPr>
          <w:spacing w:val="-6"/>
          <w:sz w:val="28"/>
          <w:szCs w:val="28"/>
        </w:rPr>
        <w:t>одатайстве, препятствует размещению иных об</w:t>
      </w:r>
      <w:r w:rsidR="00C87103">
        <w:rPr>
          <w:spacing w:val="-6"/>
          <w:sz w:val="28"/>
          <w:szCs w:val="28"/>
        </w:rPr>
        <w:t>ъектов, предусмотренных утверждё</w:t>
      </w:r>
      <w:r w:rsidRPr="004B65AC">
        <w:rPr>
          <w:spacing w:val="-6"/>
          <w:sz w:val="28"/>
          <w:szCs w:val="28"/>
        </w:rPr>
        <w:t>нным проектом планировки территории;</w:t>
      </w:r>
    </w:p>
    <w:p w:rsidR="004B65AC" w:rsidRDefault="004B65AC" w:rsidP="00930599">
      <w:pPr>
        <w:widowControl w:val="0"/>
        <w:spacing w:line="312" w:lineRule="exact"/>
        <w:ind w:firstLine="709"/>
        <w:jc w:val="both"/>
        <w:rPr>
          <w:spacing w:val="-6"/>
          <w:sz w:val="28"/>
          <w:szCs w:val="28"/>
        </w:rPr>
      </w:pPr>
      <w:r w:rsidRPr="004B65AC">
        <w:rPr>
          <w:spacing w:val="-6"/>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w:t>
      </w:r>
      <w:r w:rsidR="0092465A">
        <w:rPr>
          <w:spacing w:val="-6"/>
          <w:sz w:val="28"/>
          <w:szCs w:val="28"/>
        </w:rPr>
        <w:t xml:space="preserve">                          </w:t>
      </w:r>
      <w:r w:rsidRPr="004B65AC">
        <w:rPr>
          <w:spacing w:val="-6"/>
          <w:sz w:val="28"/>
          <w:szCs w:val="28"/>
        </w:rPr>
        <w:t xml:space="preserve"> об отказе в удовлетворении ходатайства об изъятии такого земельного участка</w:t>
      </w:r>
      <w:r w:rsidR="0092465A">
        <w:rPr>
          <w:spacing w:val="-6"/>
          <w:sz w:val="28"/>
          <w:szCs w:val="28"/>
        </w:rPr>
        <w:t xml:space="preserve">                    </w:t>
      </w:r>
      <w:r w:rsidRPr="004B65AC">
        <w:rPr>
          <w:spacing w:val="-6"/>
          <w:sz w:val="28"/>
          <w:szCs w:val="28"/>
        </w:rPr>
        <w:t xml:space="preserve"> для государ</w:t>
      </w:r>
      <w:r w:rsidR="0092465A">
        <w:rPr>
          <w:spacing w:val="-6"/>
          <w:sz w:val="28"/>
          <w:szCs w:val="28"/>
        </w:rPr>
        <w:t>ственных или муниципальных нужд;</w:t>
      </w:r>
    </w:p>
    <w:p w:rsidR="0092465A" w:rsidRPr="00A7746F" w:rsidRDefault="0092465A" w:rsidP="00930599">
      <w:pPr>
        <w:widowControl w:val="0"/>
        <w:spacing w:line="312" w:lineRule="exact"/>
        <w:ind w:firstLine="709"/>
        <w:jc w:val="both"/>
        <w:rPr>
          <w:spacing w:val="-4"/>
          <w:sz w:val="28"/>
          <w:szCs w:val="28"/>
        </w:rPr>
      </w:pPr>
      <w:r w:rsidRPr="00A7746F">
        <w:rPr>
          <w:spacing w:val="-4"/>
          <w:sz w:val="28"/>
          <w:szCs w:val="28"/>
        </w:rPr>
        <w:t xml:space="preserve">9) </w:t>
      </w:r>
      <w:r w:rsidR="00BC649E" w:rsidRPr="00A7746F">
        <w:rPr>
          <w:spacing w:val="-4"/>
          <w:sz w:val="28"/>
          <w:szCs w:val="28"/>
        </w:rPr>
        <w:t>публичный сервитут испрашивается</w:t>
      </w:r>
      <w:r w:rsidRPr="00A7746F">
        <w:rPr>
          <w:spacing w:val="-4"/>
          <w:sz w:val="28"/>
          <w:szCs w:val="28"/>
        </w:rPr>
        <w:t xml:space="preserve"> в целях, указанных</w:t>
      </w:r>
      <w:r w:rsidR="00BC649E" w:rsidRPr="00A7746F">
        <w:rPr>
          <w:spacing w:val="-4"/>
          <w:sz w:val="28"/>
          <w:szCs w:val="28"/>
        </w:rPr>
        <w:t xml:space="preserve"> </w:t>
      </w:r>
      <w:r w:rsidRPr="00A7746F">
        <w:rPr>
          <w:spacing w:val="-4"/>
          <w:sz w:val="28"/>
          <w:szCs w:val="28"/>
        </w:rPr>
        <w:t>в подпунктах 1</w:t>
      </w:r>
      <w:r w:rsidR="000E552B">
        <w:rPr>
          <w:spacing w:val="-4"/>
          <w:sz w:val="28"/>
          <w:szCs w:val="28"/>
        </w:rPr>
        <w:t>)</w:t>
      </w:r>
      <w:r w:rsidR="004E36F1" w:rsidRPr="00A7746F">
        <w:rPr>
          <w:spacing w:val="-4"/>
          <w:sz w:val="28"/>
          <w:szCs w:val="28"/>
        </w:rPr>
        <w:t>,</w:t>
      </w:r>
      <w:r w:rsidRPr="00A7746F">
        <w:rPr>
          <w:spacing w:val="-4"/>
          <w:sz w:val="28"/>
          <w:szCs w:val="28"/>
        </w:rPr>
        <w:t xml:space="preserve"> 2</w:t>
      </w:r>
      <w:r w:rsidR="000E552B">
        <w:rPr>
          <w:spacing w:val="-4"/>
          <w:sz w:val="28"/>
          <w:szCs w:val="28"/>
        </w:rPr>
        <w:t>)</w:t>
      </w:r>
      <w:r w:rsidRPr="00A7746F">
        <w:rPr>
          <w:spacing w:val="-4"/>
          <w:sz w:val="28"/>
          <w:szCs w:val="28"/>
        </w:rPr>
        <w:t xml:space="preserve"> статьи 39.37 Земельного кодекса Российской Федерации,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предусмотренных подпунктами 1</w:t>
      </w:r>
      <w:r w:rsidR="000E552B">
        <w:rPr>
          <w:spacing w:val="-4"/>
          <w:sz w:val="28"/>
          <w:szCs w:val="28"/>
        </w:rPr>
        <w:t>)</w:t>
      </w:r>
      <w:r w:rsidRPr="00A7746F">
        <w:rPr>
          <w:spacing w:val="-4"/>
          <w:sz w:val="28"/>
          <w:szCs w:val="28"/>
        </w:rPr>
        <w:t>, 2</w:t>
      </w:r>
      <w:r w:rsidR="000E552B">
        <w:rPr>
          <w:spacing w:val="-4"/>
          <w:sz w:val="28"/>
          <w:szCs w:val="28"/>
        </w:rPr>
        <w:t>)</w:t>
      </w:r>
      <w:r w:rsidRPr="00A7746F">
        <w:rPr>
          <w:spacing w:val="-4"/>
          <w:sz w:val="28"/>
          <w:szCs w:val="28"/>
        </w:rPr>
        <w:t>, 3</w:t>
      </w:r>
      <w:r w:rsidR="000E552B">
        <w:rPr>
          <w:spacing w:val="-4"/>
          <w:sz w:val="28"/>
          <w:szCs w:val="28"/>
        </w:rPr>
        <w:t>)</w:t>
      </w:r>
      <w:r w:rsidRPr="00A7746F">
        <w:rPr>
          <w:spacing w:val="-4"/>
          <w:sz w:val="28"/>
          <w:szCs w:val="28"/>
        </w:rPr>
        <w:t xml:space="preserve"> пункта 5 статьи 39.39 Земельно</w:t>
      </w:r>
      <w:r w:rsidR="00BC649E" w:rsidRPr="00A7746F">
        <w:rPr>
          <w:spacing w:val="-4"/>
          <w:sz w:val="28"/>
          <w:szCs w:val="28"/>
        </w:rPr>
        <w:t>го кодекса Российской Федерации;</w:t>
      </w:r>
    </w:p>
    <w:p w:rsidR="00BC649E" w:rsidRPr="00804D29" w:rsidRDefault="00BC649E" w:rsidP="00930599">
      <w:pPr>
        <w:widowControl w:val="0"/>
        <w:spacing w:line="312" w:lineRule="exact"/>
        <w:ind w:firstLine="709"/>
        <w:jc w:val="both"/>
        <w:rPr>
          <w:spacing w:val="-6"/>
          <w:sz w:val="28"/>
          <w:szCs w:val="28"/>
        </w:rPr>
      </w:pPr>
      <w:r>
        <w:rPr>
          <w:spacing w:val="-6"/>
          <w:sz w:val="28"/>
          <w:szCs w:val="28"/>
        </w:rPr>
        <w:t>10) публичный сервитут испрашивается в полосе отвода</w:t>
      </w:r>
      <w:r w:rsidR="00804D29">
        <w:rPr>
          <w:spacing w:val="-6"/>
          <w:sz w:val="28"/>
          <w:szCs w:val="28"/>
        </w:rPr>
        <w:t xml:space="preserve"> автомобильной дороги общего пользования и не соответствует целям, указанным в подпункте </w:t>
      </w:r>
      <w:r w:rsidR="00930599" w:rsidRPr="00930599">
        <w:rPr>
          <w:spacing w:val="-6"/>
          <w:sz w:val="28"/>
          <w:szCs w:val="28"/>
        </w:rPr>
        <w:t xml:space="preserve">2.9 </w:t>
      </w:r>
      <w:r w:rsidR="00804D29">
        <w:rPr>
          <w:spacing w:val="-6"/>
          <w:sz w:val="28"/>
          <w:szCs w:val="28"/>
        </w:rPr>
        <w:t>пункта 2 раздела</w:t>
      </w:r>
      <w:r w:rsidR="00804D29" w:rsidRPr="00804D29">
        <w:rPr>
          <w:spacing w:val="-6"/>
          <w:sz w:val="28"/>
          <w:szCs w:val="28"/>
        </w:rPr>
        <w:t xml:space="preserve"> </w:t>
      </w:r>
      <w:r w:rsidR="00804D29">
        <w:rPr>
          <w:spacing w:val="-6"/>
          <w:sz w:val="28"/>
          <w:szCs w:val="28"/>
          <w:lang w:val="en-US"/>
        </w:rPr>
        <w:t>I</w:t>
      </w:r>
      <w:r w:rsidR="00804D29">
        <w:rPr>
          <w:spacing w:val="-6"/>
          <w:sz w:val="28"/>
          <w:szCs w:val="28"/>
        </w:rPr>
        <w:t xml:space="preserve"> подраздела</w:t>
      </w:r>
      <w:r w:rsidR="00D72977">
        <w:rPr>
          <w:spacing w:val="-6"/>
          <w:sz w:val="28"/>
          <w:szCs w:val="28"/>
        </w:rPr>
        <w:t xml:space="preserve"> </w:t>
      </w:r>
      <w:r w:rsidR="00804D29">
        <w:rPr>
          <w:spacing w:val="-6"/>
          <w:sz w:val="28"/>
          <w:szCs w:val="28"/>
          <w:lang w:val="en-US"/>
        </w:rPr>
        <w:t>I</w:t>
      </w:r>
      <w:r w:rsidR="00804D29" w:rsidRPr="00804D29">
        <w:rPr>
          <w:spacing w:val="-6"/>
          <w:sz w:val="28"/>
          <w:szCs w:val="28"/>
        </w:rPr>
        <w:t>.</w:t>
      </w:r>
      <w:r w:rsidR="00804D29">
        <w:rPr>
          <w:spacing w:val="-6"/>
          <w:sz w:val="28"/>
          <w:szCs w:val="28"/>
          <w:lang w:val="en-US"/>
        </w:rPr>
        <w:t>I</w:t>
      </w:r>
      <w:r w:rsidR="00804D29">
        <w:rPr>
          <w:spacing w:val="-6"/>
          <w:sz w:val="28"/>
          <w:szCs w:val="28"/>
        </w:rPr>
        <w:t xml:space="preserve"> настоящего регламента;</w:t>
      </w:r>
    </w:p>
    <w:p w:rsidR="00930599" w:rsidRPr="00CA01F7" w:rsidRDefault="00BC649E" w:rsidP="000301A5">
      <w:pPr>
        <w:widowControl w:val="0"/>
        <w:spacing w:line="306" w:lineRule="exact"/>
        <w:ind w:firstLine="709"/>
        <w:jc w:val="both"/>
        <w:rPr>
          <w:spacing w:val="-8"/>
          <w:sz w:val="28"/>
          <w:szCs w:val="28"/>
        </w:rPr>
      </w:pPr>
      <w:r>
        <w:rPr>
          <w:spacing w:val="-6"/>
          <w:sz w:val="28"/>
          <w:szCs w:val="28"/>
        </w:rPr>
        <w:t xml:space="preserve">11) </w:t>
      </w:r>
      <w:r w:rsidR="00930599">
        <w:rPr>
          <w:spacing w:val="-6"/>
          <w:sz w:val="28"/>
          <w:szCs w:val="28"/>
        </w:rPr>
        <w:t>публичный сервитут испрашивается</w:t>
      </w:r>
      <w:r w:rsidR="00930599" w:rsidRPr="00930599">
        <w:rPr>
          <w:spacing w:val="-6"/>
          <w:sz w:val="28"/>
          <w:szCs w:val="28"/>
        </w:rPr>
        <w:t xml:space="preserve"> для целей, предусмотренных подпунктом 2.7, </w:t>
      </w:r>
      <w:proofErr w:type="gramStart"/>
      <w:r w:rsidR="00930599" w:rsidRPr="00930599">
        <w:rPr>
          <w:spacing w:val="-6"/>
          <w:sz w:val="28"/>
          <w:szCs w:val="28"/>
        </w:rPr>
        <w:t>подпунктом</w:t>
      </w:r>
      <w:proofErr w:type="gramEnd"/>
      <w:r w:rsidR="00930599" w:rsidRPr="00930599">
        <w:rPr>
          <w:spacing w:val="-6"/>
          <w:sz w:val="28"/>
          <w:szCs w:val="28"/>
        </w:rPr>
        <w:t xml:space="preserve"> а) подпункта 2.8 пункта 2 подраздела I.I раздела I настоящего регламента, в отношении земель или земельных участков, расположенных в границах особо охраняемых природных территорий федерального значения. Установление указанного публичного сервитута в отношении особо </w:t>
      </w:r>
      <w:r w:rsidR="00930599" w:rsidRPr="00CA01F7">
        <w:rPr>
          <w:spacing w:val="-8"/>
          <w:sz w:val="28"/>
          <w:szCs w:val="28"/>
        </w:rPr>
        <w:lastRenderedPageBreak/>
        <w:t xml:space="preserve">охраняемых природных территорий регионального или местного значения </w:t>
      </w:r>
      <w:r w:rsidR="008B78B4" w:rsidRPr="00CA01F7">
        <w:rPr>
          <w:spacing w:val="-8"/>
          <w:sz w:val="28"/>
          <w:szCs w:val="28"/>
        </w:rPr>
        <w:t>отсутствует подтверждение</w:t>
      </w:r>
      <w:r w:rsidR="00930599" w:rsidRPr="00CA01F7">
        <w:rPr>
          <w:spacing w:val="-8"/>
          <w:sz w:val="28"/>
          <w:szCs w:val="28"/>
        </w:rPr>
        <w:t xml:space="preserve"> выполнения мероприятий по охране окружающей среды.</w:t>
      </w:r>
    </w:p>
    <w:p w:rsidR="00913A9D" w:rsidRPr="005A559E" w:rsidRDefault="00913A9D" w:rsidP="000301A5">
      <w:pPr>
        <w:widowControl w:val="0"/>
        <w:spacing w:line="306" w:lineRule="exact"/>
        <w:ind w:firstLine="709"/>
        <w:jc w:val="both"/>
        <w:rPr>
          <w:spacing w:val="-4"/>
          <w:sz w:val="28"/>
          <w:szCs w:val="28"/>
        </w:rPr>
      </w:pPr>
      <w:r w:rsidRPr="005A559E">
        <w:rPr>
          <w:spacing w:val="-4"/>
          <w:sz w:val="28"/>
          <w:szCs w:val="28"/>
        </w:rPr>
        <w:t>23.2. Основанием для отказа в исправлении допущенных опечаток и ошибок в выданных в результате предоставления муниципальной услуги документах является отсутствие допущенных опечаток и ошибок в выданных в результате предоставления муниципальной услуги документах.</w:t>
      </w:r>
    </w:p>
    <w:p w:rsidR="00913A9D" w:rsidRPr="005A559E" w:rsidRDefault="00913A9D" w:rsidP="000301A5">
      <w:pPr>
        <w:widowControl w:val="0"/>
        <w:spacing w:line="306" w:lineRule="exact"/>
        <w:ind w:firstLine="709"/>
        <w:jc w:val="both"/>
        <w:rPr>
          <w:spacing w:val="-4"/>
          <w:sz w:val="28"/>
          <w:szCs w:val="28"/>
        </w:rPr>
      </w:pPr>
      <w:r w:rsidRPr="005A559E">
        <w:rPr>
          <w:spacing w:val="-4"/>
          <w:sz w:val="28"/>
          <w:szCs w:val="28"/>
        </w:rPr>
        <w:t xml:space="preserve">24. Не допускается отказ в предоставлении муниципальной услуги в случае, если запрос и документы, необходимые для предоставления услуги, поданы </w:t>
      </w:r>
      <w:r w:rsidR="00FC0782" w:rsidRPr="005A559E">
        <w:rPr>
          <w:spacing w:val="-4"/>
          <w:sz w:val="28"/>
          <w:szCs w:val="28"/>
        </w:rPr>
        <w:t xml:space="preserve">                             </w:t>
      </w:r>
      <w:r w:rsidRPr="005A559E">
        <w:rPr>
          <w:spacing w:val="-4"/>
          <w:sz w:val="28"/>
          <w:szCs w:val="28"/>
        </w:rPr>
        <w:t>в соответствии с информацией о сроках и порядке предоставления услуги, опубликованной на Портале.</w:t>
      </w:r>
    </w:p>
    <w:p w:rsidR="00913A9D" w:rsidRPr="005A559E" w:rsidRDefault="00913A9D" w:rsidP="000301A5">
      <w:pPr>
        <w:widowControl w:val="0"/>
        <w:spacing w:line="306" w:lineRule="exact"/>
        <w:ind w:firstLine="709"/>
        <w:jc w:val="both"/>
        <w:rPr>
          <w:spacing w:val="-4"/>
          <w:sz w:val="28"/>
          <w:szCs w:val="28"/>
        </w:rPr>
      </w:pPr>
      <w:r w:rsidRPr="005A559E">
        <w:rPr>
          <w:spacing w:val="-4"/>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80ADB" w:rsidRPr="005A559E" w:rsidRDefault="00913A9D" w:rsidP="000301A5">
      <w:pPr>
        <w:widowControl w:val="0"/>
        <w:spacing w:line="306" w:lineRule="exact"/>
        <w:ind w:firstLine="709"/>
        <w:jc w:val="both"/>
        <w:rPr>
          <w:spacing w:val="-4"/>
          <w:sz w:val="28"/>
          <w:szCs w:val="28"/>
        </w:rPr>
      </w:pPr>
      <w:r w:rsidRPr="005A559E">
        <w:rPr>
          <w:spacing w:val="-4"/>
          <w:sz w:val="28"/>
          <w:szCs w:val="28"/>
        </w:rPr>
        <w:t xml:space="preserve">25. </w:t>
      </w:r>
      <w:r w:rsidR="005E7E42">
        <w:rPr>
          <w:spacing w:val="-4"/>
          <w:sz w:val="28"/>
          <w:szCs w:val="28"/>
        </w:rPr>
        <w:t>Основания</w:t>
      </w:r>
      <w:r w:rsidR="00342D81" w:rsidRPr="005A559E">
        <w:rPr>
          <w:spacing w:val="-4"/>
          <w:sz w:val="28"/>
          <w:szCs w:val="28"/>
        </w:rPr>
        <w:t xml:space="preserve"> для </w:t>
      </w:r>
      <w:r w:rsidR="00395E5C" w:rsidRPr="005A559E">
        <w:rPr>
          <w:spacing w:val="-4"/>
          <w:sz w:val="28"/>
          <w:szCs w:val="28"/>
        </w:rPr>
        <w:t>возврата</w:t>
      </w:r>
      <w:r w:rsidR="00342D81" w:rsidRPr="005A559E">
        <w:rPr>
          <w:spacing w:val="-4"/>
          <w:sz w:val="28"/>
          <w:szCs w:val="28"/>
        </w:rPr>
        <w:t xml:space="preserve"> без рассмотрения</w:t>
      </w:r>
      <w:r w:rsidR="00680ADB" w:rsidRPr="005A559E">
        <w:rPr>
          <w:spacing w:val="-4"/>
          <w:sz w:val="28"/>
          <w:szCs w:val="28"/>
        </w:rPr>
        <w:t xml:space="preserve"> Ходатайства:</w:t>
      </w:r>
    </w:p>
    <w:p w:rsidR="00680ADB" w:rsidRPr="005A559E" w:rsidRDefault="00680ADB" w:rsidP="000301A5">
      <w:pPr>
        <w:widowControl w:val="0"/>
        <w:spacing w:line="306" w:lineRule="exact"/>
        <w:ind w:firstLine="709"/>
        <w:jc w:val="both"/>
        <w:rPr>
          <w:spacing w:val="-6"/>
          <w:sz w:val="28"/>
          <w:szCs w:val="28"/>
        </w:rPr>
      </w:pPr>
      <w:r w:rsidRPr="005A559E">
        <w:rPr>
          <w:spacing w:val="-6"/>
          <w:sz w:val="28"/>
          <w:szCs w:val="28"/>
        </w:rPr>
        <w:t>1) Ходатайство</w:t>
      </w:r>
      <w:r w:rsidR="00FF5313" w:rsidRPr="005A559E">
        <w:rPr>
          <w:spacing w:val="-6"/>
          <w:sz w:val="28"/>
          <w:szCs w:val="28"/>
        </w:rPr>
        <w:t xml:space="preserve"> </w:t>
      </w:r>
      <w:r w:rsidRPr="005A559E">
        <w:rPr>
          <w:spacing w:val="-6"/>
          <w:sz w:val="28"/>
          <w:szCs w:val="28"/>
        </w:rPr>
        <w:t>подано в орган местного самоуправления, не уполномоченный на установление публичного сервитута для целей, указанных в Ходатайстве;</w:t>
      </w:r>
    </w:p>
    <w:p w:rsidR="00680ADB" w:rsidRPr="005A559E" w:rsidRDefault="00680ADB" w:rsidP="000301A5">
      <w:pPr>
        <w:widowControl w:val="0"/>
        <w:spacing w:line="306" w:lineRule="exact"/>
        <w:ind w:firstLine="709"/>
        <w:jc w:val="both"/>
        <w:rPr>
          <w:spacing w:val="-2"/>
          <w:sz w:val="28"/>
          <w:szCs w:val="28"/>
        </w:rPr>
      </w:pPr>
      <w:r w:rsidRPr="005A559E">
        <w:rPr>
          <w:spacing w:val="-2"/>
          <w:sz w:val="28"/>
          <w:szCs w:val="28"/>
        </w:rPr>
        <w:t>2) заявитель не является лицом, указанным в пункте 5 подраздела I.II раздела I настоящего регламента;</w:t>
      </w:r>
    </w:p>
    <w:p w:rsidR="00680ADB" w:rsidRPr="005A559E" w:rsidRDefault="00680ADB" w:rsidP="000301A5">
      <w:pPr>
        <w:widowControl w:val="0"/>
        <w:spacing w:line="306" w:lineRule="exact"/>
        <w:ind w:firstLine="709"/>
        <w:jc w:val="both"/>
        <w:rPr>
          <w:spacing w:val="-2"/>
          <w:sz w:val="28"/>
          <w:szCs w:val="28"/>
        </w:rPr>
      </w:pPr>
      <w:r w:rsidRPr="005A559E">
        <w:rPr>
          <w:spacing w:val="-8"/>
          <w:sz w:val="28"/>
          <w:szCs w:val="28"/>
        </w:rPr>
        <w:t xml:space="preserve">3) подано Ходатайство в целях, не предусмотренных </w:t>
      </w:r>
      <w:r w:rsidR="00342D81" w:rsidRPr="005A559E">
        <w:rPr>
          <w:spacing w:val="-8"/>
          <w:sz w:val="28"/>
          <w:szCs w:val="28"/>
        </w:rPr>
        <w:t>статьёй 39.37 Земельного</w:t>
      </w:r>
      <w:r w:rsidR="00342D81" w:rsidRPr="005A559E">
        <w:rPr>
          <w:spacing w:val="-2"/>
          <w:sz w:val="28"/>
          <w:szCs w:val="28"/>
        </w:rPr>
        <w:t xml:space="preserve"> кодекса Российской Федерации</w:t>
      </w:r>
      <w:r w:rsidRPr="005A559E">
        <w:rPr>
          <w:spacing w:val="-2"/>
          <w:sz w:val="28"/>
          <w:szCs w:val="28"/>
        </w:rPr>
        <w:t>;</w:t>
      </w:r>
    </w:p>
    <w:p w:rsidR="00680ADB" w:rsidRPr="005A559E" w:rsidRDefault="00680ADB" w:rsidP="000301A5">
      <w:pPr>
        <w:widowControl w:val="0"/>
        <w:spacing w:line="306" w:lineRule="exact"/>
        <w:ind w:firstLine="709"/>
        <w:jc w:val="both"/>
        <w:rPr>
          <w:sz w:val="28"/>
          <w:szCs w:val="28"/>
        </w:rPr>
      </w:pPr>
      <w:r w:rsidRPr="005A559E">
        <w:rPr>
          <w:sz w:val="28"/>
          <w:szCs w:val="28"/>
        </w:rPr>
        <w:t xml:space="preserve">4) к Ходатайству не приложены документы, предусмотренные </w:t>
      </w:r>
      <w:r w:rsidR="00342D81" w:rsidRPr="005A559E">
        <w:rPr>
          <w:sz w:val="28"/>
          <w:szCs w:val="28"/>
        </w:rPr>
        <w:t>подпунктами 2) – 5) подпункта 14.1 пункта 14</w:t>
      </w:r>
      <w:r w:rsidRPr="005A559E">
        <w:rPr>
          <w:sz w:val="28"/>
          <w:szCs w:val="28"/>
        </w:rPr>
        <w:t xml:space="preserve"> подраздела II.VI раздела II настоящего регламента;</w:t>
      </w:r>
    </w:p>
    <w:p w:rsidR="00680ADB" w:rsidRPr="005A559E" w:rsidRDefault="00680ADB" w:rsidP="000301A5">
      <w:pPr>
        <w:widowControl w:val="0"/>
        <w:spacing w:line="306" w:lineRule="exact"/>
        <w:ind w:firstLine="709"/>
        <w:jc w:val="both"/>
        <w:rPr>
          <w:spacing w:val="-4"/>
          <w:sz w:val="28"/>
          <w:szCs w:val="28"/>
        </w:rPr>
      </w:pPr>
      <w:r w:rsidRPr="005A559E">
        <w:rPr>
          <w:spacing w:val="-4"/>
          <w:sz w:val="28"/>
          <w:szCs w:val="28"/>
        </w:rPr>
        <w:t>5) Ходатайство и приложенные к нему документы не соответст</w:t>
      </w:r>
      <w:r w:rsidR="004B2B02" w:rsidRPr="005A559E">
        <w:rPr>
          <w:spacing w:val="-4"/>
          <w:sz w:val="28"/>
          <w:szCs w:val="28"/>
        </w:rPr>
        <w:t>вуют требованиям, установленным приказом</w:t>
      </w:r>
      <w:r w:rsidR="004B2B02" w:rsidRPr="005A559E">
        <w:rPr>
          <w:spacing w:val="-4"/>
        </w:rPr>
        <w:t xml:space="preserve"> </w:t>
      </w:r>
      <w:r w:rsidR="004B2B02" w:rsidRPr="005A559E">
        <w:rPr>
          <w:spacing w:val="-4"/>
          <w:sz w:val="28"/>
          <w:szCs w:val="28"/>
        </w:rPr>
        <w:t xml:space="preserve">Федеральной службы государственной регистрации, кадастра и картографии от </w:t>
      </w:r>
      <w:r w:rsidR="00342D81" w:rsidRPr="005A559E">
        <w:rPr>
          <w:spacing w:val="-4"/>
          <w:sz w:val="28"/>
          <w:szCs w:val="28"/>
        </w:rPr>
        <w:t>19.04.2022 № П/0150</w:t>
      </w:r>
      <w:r w:rsidR="004B2B02" w:rsidRPr="005A559E">
        <w:rPr>
          <w:spacing w:val="-4"/>
          <w:sz w:val="28"/>
          <w:szCs w:val="28"/>
        </w:rPr>
        <w:t>.</w:t>
      </w:r>
    </w:p>
    <w:p w:rsidR="00913A9D" w:rsidRDefault="00913A9D" w:rsidP="000301A5">
      <w:pPr>
        <w:widowControl w:val="0"/>
        <w:spacing w:line="306" w:lineRule="exact"/>
        <w:ind w:firstLine="709"/>
        <w:jc w:val="both"/>
        <w:rPr>
          <w:spacing w:val="-6"/>
          <w:sz w:val="28"/>
          <w:szCs w:val="28"/>
        </w:rPr>
      </w:pPr>
    </w:p>
    <w:p w:rsidR="00EB2DCD" w:rsidRPr="009C01D6" w:rsidRDefault="00EB2DCD" w:rsidP="000301A5">
      <w:pPr>
        <w:widowControl w:val="0"/>
        <w:spacing w:line="306" w:lineRule="exact"/>
        <w:ind w:firstLine="709"/>
        <w:jc w:val="both"/>
        <w:rPr>
          <w:b/>
          <w:spacing w:val="-4"/>
          <w:sz w:val="28"/>
          <w:szCs w:val="28"/>
        </w:rPr>
      </w:pPr>
      <w:r w:rsidRPr="005A559E">
        <w:rPr>
          <w:b/>
          <w:sz w:val="28"/>
          <w:szCs w:val="28"/>
        </w:rPr>
        <w:t xml:space="preserve">Подраздел II.IX. </w:t>
      </w:r>
      <w:r w:rsidR="00AA0141" w:rsidRPr="005A559E">
        <w:rPr>
          <w:b/>
          <w:sz w:val="28"/>
          <w:szCs w:val="28"/>
        </w:rPr>
        <w:t>Размер платы, взимаемой с заявителя при предоставлении</w:t>
      </w:r>
      <w:r w:rsidR="00AA0141" w:rsidRPr="009C01D6">
        <w:rPr>
          <w:b/>
          <w:spacing w:val="-4"/>
          <w:sz w:val="28"/>
          <w:szCs w:val="28"/>
        </w:rPr>
        <w:t xml:space="preserve"> муниципальной услуги, и способы её взимания</w:t>
      </w:r>
    </w:p>
    <w:p w:rsidR="00AA0141" w:rsidRPr="00EB2DCD" w:rsidRDefault="00AA0141" w:rsidP="000301A5">
      <w:pPr>
        <w:widowControl w:val="0"/>
        <w:spacing w:line="306" w:lineRule="exact"/>
        <w:ind w:firstLine="709"/>
        <w:jc w:val="center"/>
        <w:rPr>
          <w:sz w:val="28"/>
          <w:szCs w:val="28"/>
        </w:rPr>
      </w:pPr>
    </w:p>
    <w:p w:rsidR="00EB2DCD" w:rsidRDefault="00AA0141" w:rsidP="000301A5">
      <w:pPr>
        <w:widowControl w:val="0"/>
        <w:spacing w:line="306" w:lineRule="exact"/>
        <w:ind w:firstLine="709"/>
        <w:jc w:val="both"/>
        <w:rPr>
          <w:sz w:val="28"/>
          <w:szCs w:val="28"/>
        </w:rPr>
      </w:pPr>
      <w:r>
        <w:rPr>
          <w:sz w:val="28"/>
          <w:szCs w:val="28"/>
        </w:rPr>
        <w:t>2</w:t>
      </w:r>
      <w:r w:rsidR="00735DC3">
        <w:rPr>
          <w:sz w:val="28"/>
          <w:szCs w:val="28"/>
        </w:rPr>
        <w:t>6</w:t>
      </w:r>
      <w:r w:rsidR="00EB2DCD" w:rsidRPr="003C1A95">
        <w:rPr>
          <w:sz w:val="28"/>
          <w:szCs w:val="28"/>
        </w:rPr>
        <w:t>.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353CA" w:rsidRDefault="00C353CA" w:rsidP="000301A5">
      <w:pPr>
        <w:widowControl w:val="0"/>
        <w:spacing w:line="306" w:lineRule="exact"/>
        <w:ind w:firstLine="709"/>
        <w:jc w:val="both"/>
        <w:rPr>
          <w:sz w:val="28"/>
          <w:szCs w:val="28"/>
        </w:rPr>
      </w:pPr>
    </w:p>
    <w:p w:rsidR="001140AF" w:rsidRPr="005A559E" w:rsidRDefault="001140AF" w:rsidP="000301A5">
      <w:pPr>
        <w:autoSpaceDE w:val="0"/>
        <w:autoSpaceDN w:val="0"/>
        <w:adjustRightInd w:val="0"/>
        <w:spacing w:line="306" w:lineRule="exact"/>
        <w:ind w:firstLine="709"/>
        <w:jc w:val="both"/>
        <w:rPr>
          <w:b/>
          <w:sz w:val="28"/>
          <w:szCs w:val="28"/>
        </w:rPr>
      </w:pPr>
      <w:r w:rsidRPr="005A559E">
        <w:rPr>
          <w:b/>
          <w:sz w:val="28"/>
          <w:szCs w:val="28"/>
        </w:rPr>
        <w:t>Подраздел II.X. Максимальный срок ожидания в очереди при</w:t>
      </w:r>
      <w:r w:rsidR="005A559E">
        <w:rPr>
          <w:b/>
          <w:sz w:val="28"/>
          <w:szCs w:val="28"/>
        </w:rPr>
        <w:t xml:space="preserve">                </w:t>
      </w:r>
      <w:r w:rsidRPr="005A559E">
        <w:rPr>
          <w:b/>
          <w:sz w:val="28"/>
          <w:szCs w:val="28"/>
        </w:rPr>
        <w:t xml:space="preserve"> подаче заявителем запроса о предоставлении муниципальной услуги</w:t>
      </w:r>
      <w:r w:rsidR="005A559E">
        <w:rPr>
          <w:b/>
          <w:sz w:val="28"/>
          <w:szCs w:val="28"/>
        </w:rPr>
        <w:t xml:space="preserve">                          </w:t>
      </w:r>
      <w:r w:rsidRPr="005A559E">
        <w:rPr>
          <w:b/>
          <w:sz w:val="28"/>
          <w:szCs w:val="28"/>
        </w:rPr>
        <w:t xml:space="preserve"> и при получении результата предоставления муниципальной услуги</w:t>
      </w:r>
    </w:p>
    <w:p w:rsidR="00EB2DCD" w:rsidRDefault="00EB2DCD" w:rsidP="000301A5">
      <w:pPr>
        <w:widowControl w:val="0"/>
        <w:spacing w:line="306" w:lineRule="exact"/>
        <w:ind w:firstLine="709"/>
        <w:jc w:val="both"/>
        <w:rPr>
          <w:sz w:val="28"/>
          <w:szCs w:val="28"/>
        </w:rPr>
      </w:pPr>
    </w:p>
    <w:p w:rsidR="001140AF" w:rsidRDefault="009B0045" w:rsidP="000301A5">
      <w:pPr>
        <w:autoSpaceDE w:val="0"/>
        <w:autoSpaceDN w:val="0"/>
        <w:adjustRightInd w:val="0"/>
        <w:spacing w:line="306" w:lineRule="exact"/>
        <w:ind w:firstLine="709"/>
        <w:jc w:val="both"/>
        <w:rPr>
          <w:sz w:val="28"/>
          <w:szCs w:val="28"/>
        </w:rPr>
      </w:pPr>
      <w:r>
        <w:rPr>
          <w:sz w:val="28"/>
          <w:szCs w:val="28"/>
        </w:rPr>
        <w:t>27</w:t>
      </w:r>
      <w:r w:rsidR="001140AF" w:rsidRPr="003C1A95">
        <w:rPr>
          <w:sz w:val="28"/>
          <w:szCs w:val="28"/>
        </w:rPr>
        <w:t>. Максимальный срок ожидания в очереди при подаче</w:t>
      </w:r>
      <w:r w:rsidR="00BE1BA4">
        <w:rPr>
          <w:sz w:val="28"/>
          <w:szCs w:val="28"/>
        </w:rPr>
        <w:t xml:space="preserve"> Ходатайства</w:t>
      </w:r>
      <w:r w:rsidR="001140AF" w:rsidRPr="003C1A95">
        <w:rPr>
          <w:sz w:val="28"/>
          <w:szCs w:val="28"/>
        </w:rPr>
        <w:t xml:space="preserve">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rsidR="00BE1BA4" w:rsidRDefault="00BE1BA4" w:rsidP="000301A5">
      <w:pPr>
        <w:autoSpaceDE w:val="0"/>
        <w:autoSpaceDN w:val="0"/>
        <w:adjustRightInd w:val="0"/>
        <w:spacing w:line="306" w:lineRule="exact"/>
        <w:ind w:firstLine="709"/>
        <w:jc w:val="both"/>
        <w:rPr>
          <w:sz w:val="28"/>
          <w:szCs w:val="28"/>
        </w:rPr>
      </w:pPr>
    </w:p>
    <w:p w:rsidR="001140AF" w:rsidRPr="00F30835" w:rsidRDefault="001140AF" w:rsidP="000301A5">
      <w:pPr>
        <w:widowControl w:val="0"/>
        <w:spacing w:line="306" w:lineRule="exact"/>
        <w:ind w:firstLine="709"/>
        <w:jc w:val="both"/>
        <w:rPr>
          <w:b/>
          <w:bCs/>
          <w:spacing w:val="-6"/>
          <w:kern w:val="32"/>
          <w:sz w:val="28"/>
          <w:szCs w:val="28"/>
        </w:rPr>
      </w:pPr>
      <w:r w:rsidRPr="00F30835">
        <w:rPr>
          <w:b/>
          <w:bCs/>
          <w:spacing w:val="-6"/>
          <w:kern w:val="32"/>
          <w:sz w:val="28"/>
          <w:szCs w:val="28"/>
        </w:rPr>
        <w:t xml:space="preserve">Подраздел </w:t>
      </w:r>
      <w:r w:rsidRPr="00F30835">
        <w:rPr>
          <w:b/>
          <w:spacing w:val="-6"/>
          <w:sz w:val="28"/>
          <w:szCs w:val="28"/>
        </w:rPr>
        <w:t>II.</w:t>
      </w:r>
      <w:r w:rsidRPr="00F30835">
        <w:rPr>
          <w:b/>
          <w:bCs/>
          <w:spacing w:val="-6"/>
          <w:kern w:val="32"/>
          <w:sz w:val="28"/>
          <w:szCs w:val="28"/>
        </w:rPr>
        <w:t>XI. Срок регистрации запроса заявителя</w:t>
      </w:r>
      <w:r w:rsidR="00F30835" w:rsidRPr="00F30835">
        <w:rPr>
          <w:b/>
          <w:bCs/>
          <w:spacing w:val="-6"/>
          <w:kern w:val="32"/>
          <w:sz w:val="28"/>
          <w:szCs w:val="28"/>
        </w:rPr>
        <w:t xml:space="preserve"> </w:t>
      </w:r>
      <w:r w:rsidRPr="00F30835">
        <w:rPr>
          <w:b/>
          <w:bCs/>
          <w:spacing w:val="-6"/>
          <w:kern w:val="32"/>
          <w:sz w:val="28"/>
          <w:szCs w:val="28"/>
        </w:rPr>
        <w:t>о предоставлении муниципальной услуги</w:t>
      </w:r>
    </w:p>
    <w:p w:rsidR="001140AF" w:rsidRPr="003C1A95" w:rsidRDefault="001140AF" w:rsidP="000301A5">
      <w:pPr>
        <w:autoSpaceDE w:val="0"/>
        <w:autoSpaceDN w:val="0"/>
        <w:adjustRightInd w:val="0"/>
        <w:spacing w:line="306" w:lineRule="exact"/>
        <w:ind w:firstLine="709"/>
        <w:jc w:val="both"/>
        <w:rPr>
          <w:sz w:val="28"/>
          <w:szCs w:val="28"/>
        </w:rPr>
      </w:pPr>
    </w:p>
    <w:p w:rsidR="00DC3FDC" w:rsidRPr="000301A5" w:rsidRDefault="00AF10AE" w:rsidP="000301A5">
      <w:pPr>
        <w:widowControl w:val="0"/>
        <w:spacing w:line="306" w:lineRule="exact"/>
        <w:ind w:firstLine="709"/>
        <w:jc w:val="both"/>
        <w:rPr>
          <w:sz w:val="28"/>
          <w:szCs w:val="28"/>
        </w:rPr>
      </w:pPr>
      <w:r w:rsidRPr="000301A5">
        <w:rPr>
          <w:sz w:val="28"/>
          <w:szCs w:val="28"/>
        </w:rPr>
        <w:t>28</w:t>
      </w:r>
      <w:r w:rsidR="001140AF" w:rsidRPr="000301A5">
        <w:rPr>
          <w:sz w:val="28"/>
          <w:szCs w:val="28"/>
        </w:rPr>
        <w:t xml:space="preserve">. </w:t>
      </w:r>
      <w:r w:rsidR="00DC3FDC" w:rsidRPr="000301A5">
        <w:rPr>
          <w:sz w:val="28"/>
          <w:szCs w:val="28"/>
        </w:rPr>
        <w:t xml:space="preserve">Регистрация Ходатайства и (или) документов (содержащихся </w:t>
      </w:r>
      <w:r w:rsidR="000301A5">
        <w:rPr>
          <w:sz w:val="28"/>
          <w:szCs w:val="28"/>
        </w:rPr>
        <w:t xml:space="preserve">                               </w:t>
      </w:r>
      <w:r w:rsidR="00DC3FDC" w:rsidRPr="000301A5">
        <w:rPr>
          <w:sz w:val="28"/>
          <w:szCs w:val="28"/>
        </w:rPr>
        <w:t>в них сведений), необходимых для предоставления муниципальной услуги, осуществляется в день их поступления.</w:t>
      </w:r>
    </w:p>
    <w:p w:rsidR="00DC3FDC" w:rsidRPr="00DC3FDC" w:rsidRDefault="00DC3FDC" w:rsidP="000458BB">
      <w:pPr>
        <w:widowControl w:val="0"/>
        <w:spacing w:line="312" w:lineRule="exact"/>
        <w:ind w:firstLine="709"/>
        <w:jc w:val="both"/>
        <w:rPr>
          <w:sz w:val="28"/>
          <w:szCs w:val="28"/>
        </w:rPr>
      </w:pPr>
      <w:r w:rsidRPr="00DC3FDC">
        <w:rPr>
          <w:sz w:val="28"/>
          <w:szCs w:val="28"/>
        </w:rPr>
        <w:lastRenderedPageBreak/>
        <w:t>Регистрация Ходатайства с документа</w:t>
      </w:r>
      <w:r w:rsidR="00BE1BA4">
        <w:rPr>
          <w:sz w:val="28"/>
          <w:szCs w:val="28"/>
        </w:rPr>
        <w:t>ми, предусмотренными настоящим р</w:t>
      </w:r>
      <w:r w:rsidRPr="00DC3FDC">
        <w:rPr>
          <w:sz w:val="28"/>
          <w:szCs w:val="28"/>
        </w:rPr>
        <w:t>егламентом, поступившими в электронном виде в выходной (нерабочий или праздничный) день, осуществляется в первый за ним рабочий день.</w:t>
      </w:r>
    </w:p>
    <w:p w:rsidR="00DC3FDC" w:rsidRDefault="00A84D83" w:rsidP="000458BB">
      <w:pPr>
        <w:widowControl w:val="0"/>
        <w:spacing w:line="312" w:lineRule="exact"/>
        <w:ind w:firstLine="709"/>
        <w:jc w:val="both"/>
        <w:rPr>
          <w:sz w:val="28"/>
          <w:szCs w:val="28"/>
        </w:rPr>
      </w:pPr>
      <w:r>
        <w:rPr>
          <w:sz w:val="28"/>
          <w:szCs w:val="28"/>
        </w:rPr>
        <w:t>Срок регистрации Х</w:t>
      </w:r>
      <w:r w:rsidR="00DC3FDC" w:rsidRPr="00DC3FDC">
        <w:rPr>
          <w:sz w:val="28"/>
          <w:szCs w:val="28"/>
        </w:rPr>
        <w:t>одатайства</w:t>
      </w:r>
      <w:r>
        <w:rPr>
          <w:sz w:val="28"/>
          <w:szCs w:val="28"/>
        </w:rPr>
        <w:t xml:space="preserve"> </w:t>
      </w:r>
      <w:r w:rsidR="00DC3FDC" w:rsidRPr="00DC3FDC">
        <w:rPr>
          <w:sz w:val="28"/>
          <w:szCs w:val="28"/>
        </w:rPr>
        <w:t xml:space="preserve">об установлении публичного сервитута </w:t>
      </w:r>
      <w:r w:rsidR="00311F4D">
        <w:rPr>
          <w:sz w:val="28"/>
          <w:szCs w:val="28"/>
        </w:rPr>
        <w:t xml:space="preserve">                  </w:t>
      </w:r>
      <w:r w:rsidR="00DC3FDC" w:rsidRPr="00DC3FDC">
        <w:rPr>
          <w:sz w:val="28"/>
          <w:szCs w:val="28"/>
        </w:rPr>
        <w:t xml:space="preserve">и документов (содержащихся в них сведений), представленных </w:t>
      </w:r>
      <w:proofErr w:type="gramStart"/>
      <w:r w:rsidR="00DC3FDC" w:rsidRPr="00DC3FDC">
        <w:rPr>
          <w:sz w:val="28"/>
          <w:szCs w:val="28"/>
        </w:rPr>
        <w:t xml:space="preserve">заявителем, </w:t>
      </w:r>
      <w:r w:rsidR="00311F4D">
        <w:rPr>
          <w:sz w:val="28"/>
          <w:szCs w:val="28"/>
        </w:rPr>
        <w:t xml:space="preserve">  </w:t>
      </w:r>
      <w:proofErr w:type="gramEnd"/>
      <w:r w:rsidR="00311F4D">
        <w:rPr>
          <w:sz w:val="28"/>
          <w:szCs w:val="28"/>
        </w:rPr>
        <w:t xml:space="preserve">              </w:t>
      </w:r>
      <w:r w:rsidR="00DC3FDC" w:rsidRPr="00DC3FDC">
        <w:rPr>
          <w:sz w:val="28"/>
          <w:szCs w:val="28"/>
        </w:rPr>
        <w:t>не может превышать 20 минут.</w:t>
      </w:r>
    </w:p>
    <w:p w:rsidR="001140AF" w:rsidRPr="008F363B" w:rsidRDefault="001140AF" w:rsidP="000458BB">
      <w:pPr>
        <w:widowControl w:val="0"/>
        <w:spacing w:line="312" w:lineRule="exact"/>
        <w:ind w:firstLine="709"/>
        <w:jc w:val="both"/>
        <w:rPr>
          <w:sz w:val="28"/>
          <w:szCs w:val="28"/>
        </w:rPr>
      </w:pPr>
      <w:r w:rsidRPr="001140AF">
        <w:rPr>
          <w:sz w:val="28"/>
          <w:szCs w:val="28"/>
        </w:rPr>
        <w:t xml:space="preserve">В случае подачи </w:t>
      </w:r>
      <w:r w:rsidR="005D669B">
        <w:rPr>
          <w:sz w:val="28"/>
          <w:szCs w:val="28"/>
        </w:rPr>
        <w:t>Ходатайства</w:t>
      </w:r>
      <w:r w:rsidRPr="001140AF">
        <w:t xml:space="preserve"> </w:t>
      </w:r>
      <w:r w:rsidRPr="001140AF">
        <w:rPr>
          <w:sz w:val="28"/>
          <w:szCs w:val="28"/>
        </w:rPr>
        <w:t>о предоставлении муниципальной услуги</w:t>
      </w:r>
      <w:r w:rsidR="00311F4D">
        <w:rPr>
          <w:sz w:val="28"/>
          <w:szCs w:val="28"/>
        </w:rPr>
        <w:t xml:space="preserve">                     </w:t>
      </w:r>
      <w:r w:rsidRPr="001140AF">
        <w:rPr>
          <w:sz w:val="28"/>
          <w:szCs w:val="28"/>
        </w:rPr>
        <w:t xml:space="preserve"> и прилагаемых к нему документов посредством использования </w:t>
      </w:r>
      <w:r>
        <w:rPr>
          <w:sz w:val="28"/>
          <w:szCs w:val="28"/>
        </w:rPr>
        <w:t>Портала</w:t>
      </w:r>
      <w:r w:rsidRPr="001140AF">
        <w:rPr>
          <w:sz w:val="28"/>
          <w:szCs w:val="28"/>
        </w:rPr>
        <w:t xml:space="preserve"> </w:t>
      </w:r>
      <w:r>
        <w:rPr>
          <w:sz w:val="28"/>
          <w:szCs w:val="28"/>
        </w:rPr>
        <w:t>приё</w:t>
      </w:r>
      <w:r w:rsidRPr="001140AF">
        <w:rPr>
          <w:sz w:val="28"/>
          <w:szCs w:val="28"/>
        </w:rPr>
        <w:t>м</w:t>
      </w:r>
      <w:r w:rsidR="00311F4D">
        <w:rPr>
          <w:sz w:val="28"/>
          <w:szCs w:val="28"/>
        </w:rPr>
        <w:t xml:space="preserve">              </w:t>
      </w:r>
      <w:r w:rsidRPr="001140AF">
        <w:rPr>
          <w:sz w:val="28"/>
          <w:szCs w:val="28"/>
        </w:rPr>
        <w:t xml:space="preserve"> и регистрация запроса осуществляется в соответствии разделом III регламента.</w:t>
      </w:r>
    </w:p>
    <w:p w:rsidR="00D31375" w:rsidRDefault="00D31375" w:rsidP="000458BB">
      <w:pPr>
        <w:spacing w:line="312" w:lineRule="exact"/>
        <w:jc w:val="center"/>
        <w:rPr>
          <w:b/>
          <w:sz w:val="28"/>
          <w:szCs w:val="28"/>
        </w:rPr>
      </w:pPr>
    </w:p>
    <w:p w:rsidR="002B7084" w:rsidRPr="00D21F56" w:rsidRDefault="002B7084" w:rsidP="000458BB">
      <w:pPr>
        <w:widowControl w:val="0"/>
        <w:spacing w:line="312" w:lineRule="exact"/>
        <w:ind w:firstLine="709"/>
        <w:jc w:val="both"/>
        <w:rPr>
          <w:spacing w:val="-6"/>
          <w:sz w:val="28"/>
          <w:szCs w:val="28"/>
        </w:rPr>
      </w:pPr>
      <w:r w:rsidRPr="00D21F56">
        <w:rPr>
          <w:b/>
          <w:spacing w:val="-6"/>
          <w:sz w:val="28"/>
          <w:szCs w:val="28"/>
        </w:rPr>
        <w:t>Подраздел II.XII. Требования к помещениям, в которых предоставляются муниципальные услуги</w:t>
      </w:r>
    </w:p>
    <w:p w:rsidR="00796DA9" w:rsidRDefault="00796DA9" w:rsidP="000458BB">
      <w:pPr>
        <w:spacing w:line="312" w:lineRule="exact"/>
        <w:jc w:val="center"/>
        <w:rPr>
          <w:b/>
          <w:sz w:val="28"/>
          <w:szCs w:val="28"/>
        </w:rPr>
      </w:pPr>
    </w:p>
    <w:p w:rsidR="00CF26B9" w:rsidRPr="00311F4D" w:rsidRDefault="0046794A" w:rsidP="000458BB">
      <w:pPr>
        <w:spacing w:line="312" w:lineRule="exact"/>
        <w:ind w:firstLine="709"/>
        <w:jc w:val="both"/>
        <w:rPr>
          <w:spacing w:val="-2"/>
          <w:sz w:val="28"/>
          <w:szCs w:val="28"/>
        </w:rPr>
      </w:pPr>
      <w:r w:rsidRPr="00311F4D">
        <w:rPr>
          <w:spacing w:val="-2"/>
          <w:sz w:val="28"/>
          <w:szCs w:val="28"/>
        </w:rPr>
        <w:t>29</w:t>
      </w:r>
      <w:r w:rsidR="00CF26B9" w:rsidRPr="00311F4D">
        <w:rPr>
          <w:spacing w:val="-2"/>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CF26B9" w:rsidRPr="00311F4D" w:rsidRDefault="00CF26B9" w:rsidP="000458BB">
      <w:pPr>
        <w:spacing w:line="312" w:lineRule="exact"/>
        <w:ind w:firstLine="709"/>
        <w:jc w:val="both"/>
        <w:rPr>
          <w:spacing w:val="-2"/>
          <w:sz w:val="28"/>
          <w:szCs w:val="28"/>
        </w:rPr>
      </w:pPr>
      <w:r w:rsidRPr="00311F4D">
        <w:rPr>
          <w:spacing w:val="-2"/>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F26B9" w:rsidRPr="00311F4D" w:rsidRDefault="00CF26B9" w:rsidP="000458BB">
      <w:pPr>
        <w:spacing w:line="312" w:lineRule="exact"/>
        <w:ind w:firstLine="709"/>
        <w:jc w:val="both"/>
        <w:rPr>
          <w:spacing w:val="-2"/>
          <w:sz w:val="28"/>
          <w:szCs w:val="28"/>
        </w:rPr>
      </w:pPr>
      <w:r w:rsidRPr="00311F4D">
        <w:rPr>
          <w:spacing w:val="-2"/>
          <w:sz w:val="28"/>
          <w:szCs w:val="28"/>
        </w:rPr>
        <w:t xml:space="preserve">Вход в здание должен быть оборудован информационной табличкой </w:t>
      </w:r>
      <w:r w:rsidRPr="00311F4D">
        <w:rPr>
          <w:spacing w:val="-6"/>
          <w:sz w:val="28"/>
          <w:szCs w:val="28"/>
        </w:rPr>
        <w:t>(вывеской), содержащей информацию об уполномоченном органе, осуществляющем</w:t>
      </w:r>
      <w:r w:rsidRPr="00311F4D">
        <w:rPr>
          <w:spacing w:val="-2"/>
          <w:sz w:val="28"/>
          <w:szCs w:val="28"/>
        </w:rPr>
        <w:t xml:space="preserve"> предоставление муниципальной услуги, а также оборудован удобной лестницей </w:t>
      </w:r>
      <w:r w:rsidR="00311F4D">
        <w:rPr>
          <w:spacing w:val="-2"/>
          <w:sz w:val="28"/>
          <w:szCs w:val="28"/>
        </w:rPr>
        <w:t xml:space="preserve">             </w:t>
      </w:r>
      <w:r w:rsidRPr="00311F4D">
        <w:rPr>
          <w:spacing w:val="-2"/>
          <w:sz w:val="28"/>
          <w:szCs w:val="28"/>
        </w:rPr>
        <w:t>с поручнями, пандусами для беспрепятственного передвижения граждан.</w:t>
      </w:r>
    </w:p>
    <w:p w:rsidR="00CF26B9" w:rsidRPr="00311F4D" w:rsidRDefault="00CF26B9" w:rsidP="000458BB">
      <w:pPr>
        <w:spacing w:line="312" w:lineRule="exact"/>
        <w:ind w:firstLine="709"/>
        <w:jc w:val="both"/>
        <w:rPr>
          <w:spacing w:val="2"/>
          <w:sz w:val="28"/>
          <w:szCs w:val="28"/>
        </w:rPr>
      </w:pPr>
      <w:r w:rsidRPr="00311F4D">
        <w:rPr>
          <w:spacing w:val="-2"/>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w:t>
      </w:r>
      <w:r w:rsidRPr="00311F4D">
        <w:rPr>
          <w:spacing w:val="2"/>
          <w:sz w:val="28"/>
          <w:szCs w:val="28"/>
        </w:rPr>
        <w:t>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CF26B9" w:rsidRPr="00311F4D" w:rsidRDefault="00CF26B9" w:rsidP="000458BB">
      <w:pPr>
        <w:spacing w:line="312" w:lineRule="exact"/>
        <w:ind w:firstLine="709"/>
        <w:jc w:val="both"/>
        <w:rPr>
          <w:spacing w:val="-4"/>
          <w:sz w:val="28"/>
          <w:szCs w:val="28"/>
        </w:rPr>
      </w:pPr>
      <w:r w:rsidRPr="00311F4D">
        <w:rPr>
          <w:spacing w:val="-4"/>
          <w:sz w:val="28"/>
          <w:szCs w:val="28"/>
        </w:rPr>
        <w:t xml:space="preserve">Помещения МФЦ для работы с заявителями оборудуются электронной </w:t>
      </w:r>
      <w:r w:rsidRPr="00311F4D">
        <w:rPr>
          <w:spacing w:val="-6"/>
          <w:sz w:val="28"/>
          <w:szCs w:val="28"/>
        </w:rPr>
        <w:t>системой управления очередью, которая представляет собой комплекс программно</w:t>
      </w:r>
      <w:r w:rsidRPr="00311F4D">
        <w:rPr>
          <w:spacing w:val="-4"/>
          <w:sz w:val="28"/>
          <w:szCs w:val="28"/>
        </w:rPr>
        <w:t>-аппаратных средств, позволяющих оптимизировать управление очередями заявителей.</w:t>
      </w:r>
    </w:p>
    <w:p w:rsidR="00CF26B9" w:rsidRPr="00311F4D" w:rsidRDefault="00CF26B9" w:rsidP="000458BB">
      <w:pPr>
        <w:spacing w:line="312" w:lineRule="exact"/>
        <w:ind w:firstLine="709"/>
        <w:jc w:val="both"/>
        <w:rPr>
          <w:spacing w:val="-4"/>
          <w:sz w:val="28"/>
          <w:szCs w:val="28"/>
        </w:rPr>
      </w:pPr>
      <w:r w:rsidRPr="00311F4D">
        <w:rPr>
          <w:spacing w:val="-4"/>
          <w:sz w:val="28"/>
          <w:szCs w:val="28"/>
        </w:rPr>
        <w:t>Места предоставления муници</w:t>
      </w:r>
      <w:r w:rsidR="00311F4D" w:rsidRPr="00311F4D">
        <w:rPr>
          <w:spacing w:val="-4"/>
          <w:sz w:val="28"/>
          <w:szCs w:val="28"/>
        </w:rPr>
        <w:t>пальной услуги оборудуются с учё</w:t>
      </w:r>
      <w:r w:rsidRPr="00311F4D">
        <w:rPr>
          <w:spacing w:val="-4"/>
          <w:sz w:val="28"/>
          <w:szCs w:val="28"/>
        </w:rPr>
        <w:t>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F26B9" w:rsidRPr="00311F4D" w:rsidRDefault="00CF26B9" w:rsidP="000458BB">
      <w:pPr>
        <w:spacing w:line="312" w:lineRule="exact"/>
        <w:ind w:firstLine="709"/>
        <w:jc w:val="both"/>
        <w:rPr>
          <w:spacing w:val="-2"/>
          <w:sz w:val="28"/>
          <w:szCs w:val="28"/>
        </w:rPr>
      </w:pPr>
      <w:r w:rsidRPr="00311F4D">
        <w:rPr>
          <w:spacing w:val="-2"/>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F26B9" w:rsidRPr="00311F4D" w:rsidRDefault="00CF26B9" w:rsidP="000458BB">
      <w:pPr>
        <w:spacing w:line="312" w:lineRule="exact"/>
        <w:ind w:firstLine="709"/>
        <w:jc w:val="both"/>
        <w:rPr>
          <w:spacing w:val="-2"/>
          <w:sz w:val="28"/>
          <w:szCs w:val="28"/>
        </w:rPr>
      </w:pPr>
      <w:r w:rsidRPr="00311F4D">
        <w:rPr>
          <w:spacing w:val="-2"/>
          <w:sz w:val="28"/>
          <w:szCs w:val="28"/>
        </w:rPr>
        <w:t xml:space="preserve">возможность самостоятельного передвижения по территории </w:t>
      </w:r>
      <w:proofErr w:type="gramStart"/>
      <w:r w:rsidRPr="00311F4D">
        <w:rPr>
          <w:spacing w:val="-2"/>
          <w:sz w:val="28"/>
          <w:szCs w:val="28"/>
        </w:rPr>
        <w:t xml:space="preserve">объекта, </w:t>
      </w:r>
      <w:r w:rsidR="00311F4D">
        <w:rPr>
          <w:spacing w:val="-2"/>
          <w:sz w:val="28"/>
          <w:szCs w:val="28"/>
        </w:rPr>
        <w:t xml:space="preserve">  </w:t>
      </w:r>
      <w:proofErr w:type="gramEnd"/>
      <w:r w:rsidR="00311F4D">
        <w:rPr>
          <w:spacing w:val="-2"/>
          <w:sz w:val="28"/>
          <w:szCs w:val="28"/>
        </w:rPr>
        <w:t xml:space="preserve">                    </w:t>
      </w:r>
      <w:r w:rsidRPr="00311F4D">
        <w:rPr>
          <w:spacing w:val="-2"/>
          <w:sz w:val="28"/>
          <w:szCs w:val="28"/>
        </w:rPr>
        <w:t>на котором организовано предоставление услуг, входа в такой объект и выхода</w:t>
      </w:r>
      <w:r w:rsidR="00311F4D">
        <w:rPr>
          <w:spacing w:val="-2"/>
          <w:sz w:val="28"/>
          <w:szCs w:val="28"/>
        </w:rPr>
        <w:t xml:space="preserve">               </w:t>
      </w:r>
      <w:r w:rsidRPr="00311F4D">
        <w:rPr>
          <w:spacing w:val="-2"/>
          <w:sz w:val="28"/>
          <w:szCs w:val="28"/>
        </w:rPr>
        <w:t xml:space="preserve"> из него, посадки в транспортное средство и высадки из него, в том числе</w:t>
      </w:r>
      <w:r w:rsidR="00311F4D">
        <w:rPr>
          <w:spacing w:val="-2"/>
          <w:sz w:val="28"/>
          <w:szCs w:val="28"/>
        </w:rPr>
        <w:t xml:space="preserve">                                   </w:t>
      </w:r>
      <w:r w:rsidRPr="00311F4D">
        <w:rPr>
          <w:spacing w:val="-2"/>
          <w:sz w:val="28"/>
          <w:szCs w:val="28"/>
        </w:rPr>
        <w:t xml:space="preserve"> с использованием кресла-коляски;</w:t>
      </w:r>
    </w:p>
    <w:p w:rsidR="00CF26B9" w:rsidRPr="00311F4D" w:rsidRDefault="00CF26B9" w:rsidP="000458BB">
      <w:pPr>
        <w:spacing w:line="312" w:lineRule="exact"/>
        <w:ind w:firstLine="709"/>
        <w:jc w:val="both"/>
        <w:rPr>
          <w:sz w:val="28"/>
          <w:szCs w:val="28"/>
        </w:rPr>
      </w:pPr>
      <w:r w:rsidRPr="00311F4D">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F26B9" w:rsidRPr="00CF26B9" w:rsidRDefault="00CF26B9" w:rsidP="00145F2C">
      <w:pPr>
        <w:spacing w:line="318" w:lineRule="exact"/>
        <w:ind w:firstLine="709"/>
        <w:jc w:val="both"/>
        <w:rPr>
          <w:spacing w:val="-6"/>
          <w:sz w:val="28"/>
          <w:szCs w:val="28"/>
        </w:rPr>
      </w:pPr>
      <w:r w:rsidRPr="00CF26B9">
        <w:rPr>
          <w:spacing w:val="-6"/>
          <w:sz w:val="28"/>
          <w:szCs w:val="28"/>
        </w:rPr>
        <w:lastRenderedPageBreak/>
        <w:t xml:space="preserve">надлежащее размещение оборудования и носителей информации, необходимых для обеспечения беспрепятственного доступа инвалидов к объекту </w:t>
      </w:r>
      <w:r w:rsidR="00A57652">
        <w:rPr>
          <w:spacing w:val="-6"/>
          <w:sz w:val="28"/>
          <w:szCs w:val="28"/>
        </w:rPr>
        <w:t xml:space="preserve">                 </w:t>
      </w:r>
      <w:r w:rsidRPr="00CF26B9">
        <w:rPr>
          <w:spacing w:val="-6"/>
          <w:sz w:val="28"/>
          <w:szCs w:val="28"/>
        </w:rPr>
        <w:t>и предоставляемым услугам с учетом ограничений их жизнедеятельности;</w:t>
      </w:r>
    </w:p>
    <w:p w:rsidR="00CF26B9" w:rsidRPr="00CF26B9" w:rsidRDefault="00CF26B9" w:rsidP="00145F2C">
      <w:pPr>
        <w:spacing w:line="318" w:lineRule="exact"/>
        <w:ind w:firstLine="709"/>
        <w:jc w:val="both"/>
        <w:rPr>
          <w:spacing w:val="-6"/>
          <w:sz w:val="28"/>
          <w:szCs w:val="28"/>
        </w:rPr>
      </w:pPr>
      <w:r w:rsidRPr="00CF26B9">
        <w:rPr>
          <w:spacing w:val="-6"/>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F26B9">
        <w:rPr>
          <w:spacing w:val="-6"/>
          <w:sz w:val="28"/>
          <w:szCs w:val="28"/>
        </w:rPr>
        <w:t>сурдопереводчика</w:t>
      </w:r>
      <w:proofErr w:type="spellEnd"/>
      <w:r w:rsidRPr="00CF26B9">
        <w:rPr>
          <w:spacing w:val="-6"/>
          <w:sz w:val="28"/>
          <w:szCs w:val="28"/>
        </w:rPr>
        <w:t xml:space="preserve"> и </w:t>
      </w:r>
      <w:proofErr w:type="spellStart"/>
      <w:r w:rsidRPr="00CF26B9">
        <w:rPr>
          <w:spacing w:val="-6"/>
          <w:sz w:val="28"/>
          <w:szCs w:val="28"/>
        </w:rPr>
        <w:t>тифлосурдопереводчика</w:t>
      </w:r>
      <w:proofErr w:type="spellEnd"/>
      <w:r w:rsidRPr="00CF26B9">
        <w:rPr>
          <w:spacing w:val="-6"/>
          <w:sz w:val="28"/>
          <w:szCs w:val="28"/>
        </w:rPr>
        <w:t>;</w:t>
      </w:r>
    </w:p>
    <w:p w:rsidR="00CF26B9" w:rsidRPr="00CF26B9" w:rsidRDefault="00CF26B9" w:rsidP="00145F2C">
      <w:pPr>
        <w:spacing w:line="318" w:lineRule="exact"/>
        <w:ind w:firstLine="709"/>
        <w:jc w:val="both"/>
        <w:rPr>
          <w:spacing w:val="-6"/>
          <w:sz w:val="28"/>
          <w:szCs w:val="28"/>
        </w:rPr>
      </w:pPr>
      <w:r w:rsidRPr="00CF26B9">
        <w:rPr>
          <w:spacing w:val="-6"/>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F26B9" w:rsidRPr="00CF26B9" w:rsidRDefault="00CF26B9" w:rsidP="00145F2C">
      <w:pPr>
        <w:spacing w:line="318" w:lineRule="exact"/>
        <w:ind w:firstLine="709"/>
        <w:jc w:val="both"/>
        <w:rPr>
          <w:spacing w:val="-6"/>
          <w:sz w:val="28"/>
          <w:szCs w:val="28"/>
        </w:rPr>
      </w:pPr>
      <w:r w:rsidRPr="00CF26B9">
        <w:rPr>
          <w:spacing w:val="-6"/>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CF26B9" w:rsidRPr="00CF26B9" w:rsidRDefault="00CF26B9" w:rsidP="00145F2C">
      <w:pPr>
        <w:spacing w:line="318" w:lineRule="exact"/>
        <w:ind w:firstLine="709"/>
        <w:jc w:val="both"/>
        <w:rPr>
          <w:spacing w:val="-6"/>
          <w:sz w:val="28"/>
          <w:szCs w:val="28"/>
        </w:rPr>
      </w:pPr>
      <w:r w:rsidRPr="00CF26B9">
        <w:rPr>
          <w:spacing w:val="-6"/>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CF26B9" w:rsidRPr="00CF26B9" w:rsidRDefault="00CF26B9" w:rsidP="00145F2C">
      <w:pPr>
        <w:spacing w:line="318" w:lineRule="exact"/>
        <w:ind w:firstLine="709"/>
        <w:jc w:val="both"/>
        <w:rPr>
          <w:spacing w:val="-6"/>
          <w:sz w:val="28"/>
          <w:szCs w:val="28"/>
        </w:rPr>
      </w:pPr>
      <w:r w:rsidRPr="00CF26B9">
        <w:rPr>
          <w:spacing w:val="-6"/>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w:t>
      </w:r>
      <w:r w:rsidR="00145F2C">
        <w:rPr>
          <w:spacing w:val="-6"/>
          <w:sz w:val="28"/>
          <w:szCs w:val="28"/>
        </w:rPr>
        <w:t xml:space="preserve">                </w:t>
      </w:r>
      <w:r w:rsidRPr="00CF26B9">
        <w:rPr>
          <w:spacing w:val="-6"/>
          <w:sz w:val="28"/>
          <w:szCs w:val="28"/>
        </w:rPr>
        <w:t xml:space="preserve"> и производственных зданий, строений и сооружений, включая те, в которых расположены физкультурно-спортивные организации, организации культуры </w:t>
      </w:r>
      <w:r w:rsidR="00145F2C">
        <w:rPr>
          <w:spacing w:val="-6"/>
          <w:sz w:val="28"/>
          <w:szCs w:val="28"/>
        </w:rPr>
        <w:t xml:space="preserve">                       </w:t>
      </w:r>
      <w:r w:rsidRPr="00CF26B9">
        <w:rPr>
          <w:spacing w:val="-6"/>
          <w:sz w:val="28"/>
          <w:szCs w:val="28"/>
        </w:rPr>
        <w:t xml:space="preserve">и другие организации), мест отдыха, выделяется не менее 10 процентов мест </w:t>
      </w:r>
      <w:r w:rsidR="00145F2C">
        <w:rPr>
          <w:spacing w:val="-6"/>
          <w:sz w:val="28"/>
          <w:szCs w:val="28"/>
        </w:rPr>
        <w:t xml:space="preserve">                        </w:t>
      </w:r>
      <w:r w:rsidRPr="00CF26B9">
        <w:rPr>
          <w:spacing w:val="-6"/>
          <w:sz w:val="28"/>
          <w:szCs w:val="28"/>
        </w:rPr>
        <w:t xml:space="preserve">(но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9 статьи 15 Федерального закона </w:t>
      </w:r>
      <w:r w:rsidR="00145F2C">
        <w:rPr>
          <w:spacing w:val="-6"/>
          <w:sz w:val="28"/>
          <w:szCs w:val="28"/>
        </w:rPr>
        <w:t xml:space="preserve">                          </w:t>
      </w:r>
      <w:r w:rsidRPr="00CF26B9">
        <w:rPr>
          <w:spacing w:val="-6"/>
          <w:sz w:val="28"/>
          <w:szCs w:val="28"/>
        </w:rPr>
        <w:t xml:space="preserve">от 24.11.95 № 181-ФЗ «О социальной защите инвалидов в Российской </w:t>
      </w:r>
      <w:proofErr w:type="gramStart"/>
      <w:r w:rsidRPr="00CF26B9">
        <w:rPr>
          <w:spacing w:val="-6"/>
          <w:sz w:val="28"/>
          <w:szCs w:val="28"/>
        </w:rPr>
        <w:t xml:space="preserve">Федерации» </w:t>
      </w:r>
      <w:r w:rsidR="00145F2C">
        <w:rPr>
          <w:spacing w:val="-6"/>
          <w:sz w:val="28"/>
          <w:szCs w:val="28"/>
        </w:rPr>
        <w:t xml:space="preserve">  </w:t>
      </w:r>
      <w:proofErr w:type="gramEnd"/>
      <w:r w:rsidR="00145F2C">
        <w:rPr>
          <w:spacing w:val="-6"/>
          <w:sz w:val="28"/>
          <w:szCs w:val="28"/>
        </w:rPr>
        <w:t xml:space="preserve">          </w:t>
      </w:r>
      <w:r w:rsidRPr="00CF26B9">
        <w:rPr>
          <w:spacing w:val="-6"/>
          <w:sz w:val="28"/>
          <w:szCs w:val="28"/>
        </w:rPr>
        <w:t>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CF26B9" w:rsidRPr="00145F2C" w:rsidRDefault="0046794A" w:rsidP="00145F2C">
      <w:pPr>
        <w:spacing w:line="318" w:lineRule="exact"/>
        <w:ind w:firstLine="709"/>
        <w:jc w:val="both"/>
        <w:rPr>
          <w:spacing w:val="-2"/>
          <w:sz w:val="28"/>
          <w:szCs w:val="28"/>
        </w:rPr>
      </w:pPr>
      <w:r w:rsidRPr="00145F2C">
        <w:rPr>
          <w:spacing w:val="-2"/>
          <w:sz w:val="28"/>
          <w:szCs w:val="28"/>
        </w:rPr>
        <w:t>30</w:t>
      </w:r>
      <w:r w:rsidR="00D530C8" w:rsidRPr="00145F2C">
        <w:rPr>
          <w:spacing w:val="-2"/>
          <w:sz w:val="28"/>
          <w:szCs w:val="28"/>
        </w:rPr>
        <w:t>. Приё</w:t>
      </w:r>
      <w:r w:rsidR="00CF26B9" w:rsidRPr="00145F2C">
        <w:rPr>
          <w:spacing w:val="-2"/>
          <w:sz w:val="28"/>
          <w:szCs w:val="28"/>
        </w:rPr>
        <w:t xml:space="preserve">м документов в уполномоченном органе осуществляется </w:t>
      </w:r>
      <w:r w:rsidR="00145F2C">
        <w:rPr>
          <w:spacing w:val="-2"/>
          <w:sz w:val="28"/>
          <w:szCs w:val="28"/>
        </w:rPr>
        <w:t xml:space="preserve">                                 </w:t>
      </w:r>
      <w:r w:rsidR="00CF26B9" w:rsidRPr="00145F2C">
        <w:rPr>
          <w:spacing w:val="-2"/>
          <w:sz w:val="28"/>
          <w:szCs w:val="28"/>
        </w:rPr>
        <w:t>в специально оборудованных помещениях или отведенных для этого кабинетах.</w:t>
      </w:r>
    </w:p>
    <w:p w:rsidR="00CF26B9" w:rsidRPr="00CF26B9" w:rsidRDefault="0046794A" w:rsidP="00145F2C">
      <w:pPr>
        <w:spacing w:line="318" w:lineRule="exact"/>
        <w:ind w:firstLine="709"/>
        <w:jc w:val="both"/>
        <w:rPr>
          <w:spacing w:val="-6"/>
          <w:sz w:val="28"/>
          <w:szCs w:val="28"/>
        </w:rPr>
      </w:pPr>
      <w:r>
        <w:rPr>
          <w:spacing w:val="-6"/>
          <w:sz w:val="28"/>
          <w:szCs w:val="28"/>
        </w:rPr>
        <w:t>31</w:t>
      </w:r>
      <w:r w:rsidR="00CF26B9" w:rsidRPr="00CF26B9">
        <w:rPr>
          <w:spacing w:val="-6"/>
          <w:sz w:val="28"/>
          <w:szCs w:val="28"/>
        </w:rPr>
        <w:t>. Пом</w:t>
      </w:r>
      <w:r w:rsidR="00737EBB">
        <w:rPr>
          <w:spacing w:val="-6"/>
          <w:sz w:val="28"/>
          <w:szCs w:val="28"/>
        </w:rPr>
        <w:t>ещения, предназначенные для приё</w:t>
      </w:r>
      <w:r w:rsidR="00CF26B9" w:rsidRPr="00CF26B9">
        <w:rPr>
          <w:spacing w:val="-6"/>
          <w:sz w:val="28"/>
          <w:szCs w:val="28"/>
        </w:rPr>
        <w:t>ма заявителей, оборудуются информационными стендами, содержащими сведения:</w:t>
      </w:r>
    </w:p>
    <w:p w:rsidR="00CF26B9" w:rsidRPr="00145F2C" w:rsidRDefault="00CF26B9" w:rsidP="00145F2C">
      <w:pPr>
        <w:spacing w:line="318" w:lineRule="exact"/>
        <w:ind w:firstLine="709"/>
        <w:jc w:val="both"/>
        <w:rPr>
          <w:spacing w:val="-2"/>
          <w:sz w:val="28"/>
          <w:szCs w:val="28"/>
        </w:rPr>
      </w:pPr>
      <w:r w:rsidRPr="00145F2C">
        <w:rPr>
          <w:spacing w:val="-2"/>
          <w:sz w:val="28"/>
          <w:szCs w:val="28"/>
        </w:rPr>
        <w:t>график работы, адреса администрации муниципального образования</w:t>
      </w:r>
      <w:r w:rsidR="00145F2C">
        <w:rPr>
          <w:spacing w:val="-2"/>
          <w:sz w:val="28"/>
          <w:szCs w:val="28"/>
        </w:rPr>
        <w:t xml:space="preserve">               </w:t>
      </w:r>
      <w:r w:rsidRPr="00145F2C">
        <w:rPr>
          <w:spacing w:val="-2"/>
          <w:sz w:val="28"/>
          <w:szCs w:val="28"/>
        </w:rPr>
        <w:t xml:space="preserve"> город Краснодар, уполномоченного органа и МФЦ;</w:t>
      </w:r>
    </w:p>
    <w:p w:rsidR="00CF26B9" w:rsidRPr="00715FC7" w:rsidRDefault="00CF26B9" w:rsidP="00145F2C">
      <w:pPr>
        <w:spacing w:line="318" w:lineRule="exact"/>
        <w:ind w:firstLine="709"/>
        <w:jc w:val="both"/>
        <w:rPr>
          <w:spacing w:val="-2"/>
          <w:sz w:val="28"/>
          <w:szCs w:val="28"/>
        </w:rPr>
      </w:pPr>
      <w:r w:rsidRPr="00715FC7">
        <w:rPr>
          <w:spacing w:val="-2"/>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CF26B9" w:rsidRPr="00CF26B9" w:rsidRDefault="00CF26B9" w:rsidP="00397C6B">
      <w:pPr>
        <w:spacing w:line="318" w:lineRule="exact"/>
        <w:ind w:firstLine="709"/>
        <w:jc w:val="both"/>
        <w:rPr>
          <w:spacing w:val="-6"/>
          <w:sz w:val="28"/>
          <w:szCs w:val="28"/>
        </w:rPr>
      </w:pPr>
      <w:r w:rsidRPr="00CF26B9">
        <w:rPr>
          <w:spacing w:val="-6"/>
          <w:sz w:val="28"/>
          <w:szCs w:val="28"/>
        </w:rPr>
        <w:lastRenderedPageBreak/>
        <w:t>почтовые адреса, телефоны, фамилии руководителей администрации муниципального образования город Краснодар, уполномоченного органа и МФЦ;</w:t>
      </w:r>
    </w:p>
    <w:p w:rsidR="00CF26B9" w:rsidRPr="00CF26B9" w:rsidRDefault="00CF26B9" w:rsidP="00397C6B">
      <w:pPr>
        <w:spacing w:line="318" w:lineRule="exact"/>
        <w:ind w:firstLine="709"/>
        <w:jc w:val="both"/>
        <w:rPr>
          <w:spacing w:val="-6"/>
          <w:sz w:val="28"/>
          <w:szCs w:val="28"/>
        </w:rPr>
      </w:pPr>
      <w:r w:rsidRPr="00CF26B9">
        <w:rPr>
          <w:spacing w:val="-6"/>
          <w:sz w:val="28"/>
          <w:szCs w:val="28"/>
        </w:rPr>
        <w:t>порядок получения консультаций о предоставлении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порядок и сроки предоставления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 xml:space="preserve">образцы </w:t>
      </w:r>
      <w:r w:rsidR="00CC5219">
        <w:rPr>
          <w:spacing w:val="-6"/>
          <w:sz w:val="28"/>
          <w:szCs w:val="28"/>
        </w:rPr>
        <w:t>Ходатайства</w:t>
      </w:r>
      <w:r w:rsidRPr="00CF26B9">
        <w:rPr>
          <w:spacing w:val="-6"/>
          <w:sz w:val="28"/>
          <w:szCs w:val="28"/>
        </w:rPr>
        <w:t xml:space="preserve"> о предоставлении муниципальной усл</w:t>
      </w:r>
      <w:r w:rsidR="00CC5219">
        <w:rPr>
          <w:spacing w:val="-6"/>
          <w:sz w:val="28"/>
          <w:szCs w:val="28"/>
        </w:rPr>
        <w:t>у</w:t>
      </w:r>
      <w:r w:rsidR="00EF244E">
        <w:rPr>
          <w:spacing w:val="-6"/>
          <w:sz w:val="28"/>
          <w:szCs w:val="28"/>
        </w:rPr>
        <w:t>ги и образцы заполнения таких Хо</w:t>
      </w:r>
      <w:r w:rsidR="00CC5219">
        <w:rPr>
          <w:spacing w:val="-6"/>
          <w:sz w:val="28"/>
          <w:szCs w:val="28"/>
        </w:rPr>
        <w:t>датайства</w:t>
      </w:r>
      <w:r w:rsidRPr="00CF26B9">
        <w:rPr>
          <w:spacing w:val="-6"/>
          <w:sz w:val="28"/>
          <w:szCs w:val="28"/>
        </w:rPr>
        <w:t>;</w:t>
      </w:r>
    </w:p>
    <w:p w:rsidR="00CF26B9" w:rsidRPr="00CF26B9" w:rsidRDefault="00CF26B9" w:rsidP="00397C6B">
      <w:pPr>
        <w:spacing w:line="318" w:lineRule="exact"/>
        <w:ind w:firstLine="709"/>
        <w:jc w:val="both"/>
        <w:rPr>
          <w:spacing w:val="-6"/>
          <w:sz w:val="28"/>
          <w:szCs w:val="28"/>
        </w:rPr>
      </w:pPr>
      <w:r w:rsidRPr="00CF26B9">
        <w:rPr>
          <w:spacing w:val="-6"/>
          <w:sz w:val="28"/>
          <w:szCs w:val="28"/>
        </w:rPr>
        <w:t>перечень документов, необходимых для предоставления муниципальной услуги;</w:t>
      </w:r>
    </w:p>
    <w:p w:rsidR="00CF26B9" w:rsidRPr="00CF26B9" w:rsidRDefault="00627414" w:rsidP="00397C6B">
      <w:pPr>
        <w:spacing w:line="318" w:lineRule="exact"/>
        <w:ind w:firstLine="709"/>
        <w:jc w:val="both"/>
        <w:rPr>
          <w:spacing w:val="-6"/>
          <w:sz w:val="28"/>
          <w:szCs w:val="28"/>
        </w:rPr>
      </w:pPr>
      <w:r>
        <w:rPr>
          <w:spacing w:val="-6"/>
          <w:sz w:val="28"/>
          <w:szCs w:val="28"/>
        </w:rPr>
        <w:t>основания для отказа в приё</w:t>
      </w:r>
      <w:r w:rsidR="00CF26B9" w:rsidRPr="00CF26B9">
        <w:rPr>
          <w:spacing w:val="-6"/>
          <w:sz w:val="28"/>
          <w:szCs w:val="28"/>
        </w:rPr>
        <w:t>ме документов для предоставления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основания для отказа в предоставлении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CF26B9" w:rsidRPr="00CF26B9" w:rsidRDefault="00CF26B9" w:rsidP="00397C6B">
      <w:pPr>
        <w:spacing w:line="318" w:lineRule="exact"/>
        <w:ind w:firstLine="709"/>
        <w:jc w:val="both"/>
        <w:rPr>
          <w:spacing w:val="-6"/>
          <w:sz w:val="28"/>
          <w:szCs w:val="28"/>
        </w:rPr>
      </w:pPr>
      <w:r w:rsidRPr="00CF26B9">
        <w:rPr>
          <w:spacing w:val="-6"/>
          <w:sz w:val="28"/>
          <w:szCs w:val="28"/>
        </w:rPr>
        <w:t>иную информацию, необходимую для получения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CF26B9" w:rsidRPr="00CF26B9" w:rsidRDefault="00CF26B9" w:rsidP="00397C6B">
      <w:pPr>
        <w:spacing w:line="318" w:lineRule="exact"/>
        <w:ind w:firstLine="709"/>
        <w:jc w:val="both"/>
        <w:rPr>
          <w:spacing w:val="-6"/>
          <w:sz w:val="28"/>
          <w:szCs w:val="28"/>
        </w:rPr>
      </w:pPr>
      <w:r w:rsidRPr="00CF26B9">
        <w:rPr>
          <w:spacing w:val="-6"/>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CF26B9" w:rsidRPr="00CF26B9" w:rsidRDefault="00CF26B9" w:rsidP="00397C6B">
      <w:pPr>
        <w:spacing w:line="318" w:lineRule="exact"/>
        <w:ind w:firstLine="709"/>
        <w:jc w:val="both"/>
        <w:rPr>
          <w:spacing w:val="-6"/>
          <w:sz w:val="28"/>
          <w:szCs w:val="28"/>
        </w:rPr>
      </w:pPr>
      <w:r w:rsidRPr="00CF26B9">
        <w:rPr>
          <w:spacing w:val="-6"/>
          <w:sz w:val="28"/>
          <w:szCs w:val="28"/>
        </w:rPr>
        <w:t>Информационные стенды размещаются на видном, доступном месте.</w:t>
      </w:r>
    </w:p>
    <w:p w:rsidR="00CF26B9" w:rsidRPr="00CF26B9" w:rsidRDefault="00CF26B9" w:rsidP="00397C6B">
      <w:pPr>
        <w:spacing w:line="318" w:lineRule="exact"/>
        <w:ind w:firstLine="709"/>
        <w:jc w:val="both"/>
        <w:rPr>
          <w:sz w:val="28"/>
          <w:szCs w:val="28"/>
        </w:rPr>
      </w:pPr>
      <w:r w:rsidRPr="00CF26B9">
        <w:rPr>
          <w:sz w:val="28"/>
          <w:szCs w:val="28"/>
        </w:rPr>
        <w:t>Оформление информационных листов осуществляется удоб</w:t>
      </w:r>
      <w:r w:rsidR="00DC3FDC">
        <w:rPr>
          <w:sz w:val="28"/>
          <w:szCs w:val="28"/>
        </w:rPr>
        <w:t>ным для чтения шрифтом –</w:t>
      </w:r>
      <w:r>
        <w:rPr>
          <w:sz w:val="28"/>
          <w:szCs w:val="28"/>
        </w:rPr>
        <w:t xml:space="preserve"> </w:t>
      </w:r>
      <w:proofErr w:type="spellStart"/>
      <w:r>
        <w:rPr>
          <w:sz w:val="28"/>
          <w:szCs w:val="28"/>
        </w:rPr>
        <w:t>Times</w:t>
      </w:r>
      <w:proofErr w:type="spellEnd"/>
      <w:r>
        <w:rPr>
          <w:sz w:val="28"/>
          <w:szCs w:val="28"/>
        </w:rPr>
        <w:t xml:space="preserve"> </w:t>
      </w:r>
      <w:r>
        <w:rPr>
          <w:sz w:val="28"/>
          <w:szCs w:val="28"/>
          <w:lang w:val="en-US"/>
        </w:rPr>
        <w:t>N</w:t>
      </w:r>
      <w:proofErr w:type="spellStart"/>
      <w:r>
        <w:rPr>
          <w:sz w:val="28"/>
          <w:szCs w:val="28"/>
        </w:rPr>
        <w:t>ew</w:t>
      </w:r>
      <w:proofErr w:type="spellEnd"/>
      <w:r>
        <w:rPr>
          <w:sz w:val="28"/>
          <w:szCs w:val="28"/>
        </w:rPr>
        <w:t xml:space="preserve"> </w:t>
      </w:r>
      <w:proofErr w:type="spellStart"/>
      <w:r>
        <w:rPr>
          <w:sz w:val="28"/>
          <w:szCs w:val="28"/>
        </w:rPr>
        <w:t>Roman</w:t>
      </w:r>
      <w:proofErr w:type="spellEnd"/>
      <w:r w:rsidR="00715FC7">
        <w:rPr>
          <w:sz w:val="28"/>
          <w:szCs w:val="28"/>
        </w:rPr>
        <w:t>, формат листа A</w:t>
      </w:r>
      <w:r w:rsidR="00DC3FDC">
        <w:rPr>
          <w:sz w:val="28"/>
          <w:szCs w:val="28"/>
        </w:rPr>
        <w:t>4; текст –</w:t>
      </w:r>
      <w:r w:rsidRPr="00CF26B9">
        <w:rPr>
          <w:sz w:val="28"/>
          <w:szCs w:val="28"/>
        </w:rPr>
        <w:t xml:space="preserve"> прописные буквы, размер шрифт</w:t>
      </w:r>
      <w:r w:rsidR="00DC3FDC">
        <w:rPr>
          <w:sz w:val="28"/>
          <w:szCs w:val="28"/>
        </w:rPr>
        <w:t>а № 16 – обычный, наименование –</w:t>
      </w:r>
      <w:r w:rsidRPr="00CF26B9">
        <w:rPr>
          <w:sz w:val="28"/>
          <w:szCs w:val="28"/>
        </w:rPr>
        <w:t xml:space="preserve"> заглавные буквы, размер шрифта </w:t>
      </w:r>
      <w:r w:rsidR="00DC3FDC">
        <w:rPr>
          <w:sz w:val="28"/>
          <w:szCs w:val="28"/>
        </w:rPr>
        <w:t>№ 16 – жирный, поля –</w:t>
      </w:r>
      <w:r w:rsidRPr="00CF26B9">
        <w:rPr>
          <w:sz w:val="28"/>
          <w:szCs w:val="28"/>
        </w:rPr>
        <w:t xml:space="preserve">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w:t>
      </w:r>
      <w:proofErr w:type="spellStart"/>
      <w:r w:rsidR="00CC5219">
        <w:rPr>
          <w:sz w:val="28"/>
          <w:szCs w:val="28"/>
        </w:rPr>
        <w:t>Хадатайства</w:t>
      </w:r>
      <w:proofErr w:type="spellEnd"/>
      <w:r w:rsidRPr="00CF26B9">
        <w:rPr>
          <w:sz w:val="28"/>
          <w:szCs w:val="28"/>
        </w:rPr>
        <w:t xml:space="preserve"> на получение муниципальной услуги, образцов </w:t>
      </w:r>
      <w:r w:rsidR="00CC5219">
        <w:rPr>
          <w:sz w:val="28"/>
          <w:szCs w:val="28"/>
        </w:rPr>
        <w:t>Ходатайства</w:t>
      </w:r>
      <w:r w:rsidRPr="00CF26B9">
        <w:rPr>
          <w:sz w:val="28"/>
          <w:szCs w:val="28"/>
        </w:rPr>
        <w:t>, перечней документов требования к размеру шрифта и формату листа могут быть снижены.</w:t>
      </w:r>
    </w:p>
    <w:p w:rsidR="00CF26B9" w:rsidRPr="00CF26B9" w:rsidRDefault="002722A7" w:rsidP="00397C6B">
      <w:pPr>
        <w:spacing w:line="318" w:lineRule="exact"/>
        <w:ind w:firstLine="709"/>
        <w:jc w:val="both"/>
        <w:rPr>
          <w:spacing w:val="-6"/>
          <w:sz w:val="28"/>
          <w:szCs w:val="28"/>
        </w:rPr>
      </w:pPr>
      <w:r>
        <w:rPr>
          <w:spacing w:val="-6"/>
          <w:sz w:val="28"/>
          <w:szCs w:val="28"/>
        </w:rPr>
        <w:t>3</w:t>
      </w:r>
      <w:r w:rsidR="00451FBA">
        <w:rPr>
          <w:spacing w:val="-6"/>
          <w:sz w:val="28"/>
          <w:szCs w:val="28"/>
        </w:rPr>
        <w:t>2</w:t>
      </w:r>
      <w:r w:rsidR="00627414">
        <w:rPr>
          <w:spacing w:val="-6"/>
          <w:sz w:val="28"/>
          <w:szCs w:val="28"/>
        </w:rPr>
        <w:t>. Помещения для приё</w:t>
      </w:r>
      <w:r w:rsidR="00CF26B9" w:rsidRPr="00CF26B9">
        <w:rPr>
          <w:spacing w:val="-6"/>
          <w:sz w:val="28"/>
          <w:szCs w:val="28"/>
        </w:rPr>
        <w:t>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CF26B9" w:rsidRPr="00627414" w:rsidRDefault="00CF26B9" w:rsidP="00397C6B">
      <w:pPr>
        <w:spacing w:line="318" w:lineRule="exact"/>
        <w:ind w:firstLine="709"/>
        <w:jc w:val="both"/>
        <w:rPr>
          <w:spacing w:val="-4"/>
          <w:sz w:val="28"/>
          <w:szCs w:val="28"/>
        </w:rPr>
      </w:pPr>
      <w:r w:rsidRPr="00627414">
        <w:rPr>
          <w:spacing w:val="-4"/>
          <w:sz w:val="28"/>
          <w:szCs w:val="28"/>
        </w:rPr>
        <w:t>комфортное расположение заявителя и должностного лица уполномоченного органа;</w:t>
      </w:r>
    </w:p>
    <w:p w:rsidR="00CF26B9" w:rsidRPr="00CF26B9" w:rsidRDefault="00CF26B9" w:rsidP="00397C6B">
      <w:pPr>
        <w:spacing w:line="318" w:lineRule="exact"/>
        <w:ind w:firstLine="709"/>
        <w:jc w:val="both"/>
        <w:rPr>
          <w:sz w:val="28"/>
          <w:szCs w:val="28"/>
        </w:rPr>
      </w:pPr>
      <w:r w:rsidRPr="00CF26B9">
        <w:rPr>
          <w:sz w:val="28"/>
          <w:szCs w:val="28"/>
        </w:rPr>
        <w:t>возможность и удобство оформления заявителем письменного обращения;</w:t>
      </w:r>
    </w:p>
    <w:p w:rsidR="00CF26B9" w:rsidRPr="00CF26B9" w:rsidRDefault="00CF26B9" w:rsidP="00397C6B">
      <w:pPr>
        <w:spacing w:line="318" w:lineRule="exact"/>
        <w:ind w:firstLine="709"/>
        <w:jc w:val="both"/>
        <w:rPr>
          <w:sz w:val="28"/>
          <w:szCs w:val="28"/>
        </w:rPr>
      </w:pPr>
      <w:r w:rsidRPr="00CF26B9">
        <w:rPr>
          <w:sz w:val="28"/>
          <w:szCs w:val="28"/>
        </w:rPr>
        <w:t>телефонную связь;</w:t>
      </w:r>
    </w:p>
    <w:p w:rsidR="00CF26B9" w:rsidRPr="00CF26B9" w:rsidRDefault="00CF26B9" w:rsidP="00397C6B">
      <w:pPr>
        <w:spacing w:line="318" w:lineRule="exact"/>
        <w:ind w:firstLine="709"/>
        <w:jc w:val="both"/>
        <w:rPr>
          <w:sz w:val="28"/>
          <w:szCs w:val="28"/>
        </w:rPr>
      </w:pPr>
      <w:r w:rsidRPr="00CF26B9">
        <w:rPr>
          <w:sz w:val="28"/>
          <w:szCs w:val="28"/>
        </w:rPr>
        <w:t>возможность копирования документов;</w:t>
      </w:r>
    </w:p>
    <w:p w:rsidR="00CF26B9" w:rsidRPr="00CF26B9" w:rsidRDefault="00CF26B9" w:rsidP="00397C6B">
      <w:pPr>
        <w:spacing w:line="318" w:lineRule="exact"/>
        <w:ind w:firstLine="709"/>
        <w:jc w:val="both"/>
        <w:rPr>
          <w:sz w:val="28"/>
          <w:szCs w:val="28"/>
        </w:rPr>
      </w:pPr>
      <w:r w:rsidRPr="00CF26B9">
        <w:rPr>
          <w:sz w:val="28"/>
          <w:szCs w:val="28"/>
        </w:rPr>
        <w:t>доступ к нормативным правовым актам, регулирующим предоставление муниципальной услуги;</w:t>
      </w:r>
    </w:p>
    <w:p w:rsidR="00CF26B9" w:rsidRPr="00CF26B9" w:rsidRDefault="00CF26B9" w:rsidP="00397C6B">
      <w:pPr>
        <w:spacing w:line="318" w:lineRule="exact"/>
        <w:ind w:firstLine="709"/>
        <w:jc w:val="both"/>
        <w:rPr>
          <w:sz w:val="28"/>
          <w:szCs w:val="28"/>
        </w:rPr>
      </w:pPr>
      <w:r w:rsidRPr="00CF26B9">
        <w:rPr>
          <w:sz w:val="28"/>
          <w:szCs w:val="28"/>
        </w:rPr>
        <w:t>наличие письменных при</w:t>
      </w:r>
      <w:r w:rsidR="000662B6">
        <w:rPr>
          <w:sz w:val="28"/>
          <w:szCs w:val="28"/>
        </w:rPr>
        <w:t>надлежностей и бумаги формата A</w:t>
      </w:r>
      <w:r w:rsidRPr="00CF26B9">
        <w:rPr>
          <w:sz w:val="28"/>
          <w:szCs w:val="28"/>
        </w:rPr>
        <w:t>4.</w:t>
      </w:r>
    </w:p>
    <w:p w:rsidR="00CF26B9" w:rsidRPr="00CF26B9" w:rsidRDefault="00451FBA" w:rsidP="00397C6B">
      <w:pPr>
        <w:spacing w:line="318" w:lineRule="exact"/>
        <w:ind w:firstLine="709"/>
        <w:jc w:val="both"/>
        <w:rPr>
          <w:spacing w:val="-6"/>
          <w:sz w:val="28"/>
          <w:szCs w:val="28"/>
        </w:rPr>
      </w:pPr>
      <w:r>
        <w:rPr>
          <w:spacing w:val="-6"/>
          <w:sz w:val="28"/>
          <w:szCs w:val="28"/>
        </w:rPr>
        <w:t>33</w:t>
      </w:r>
      <w:r w:rsidR="00CF26B9" w:rsidRPr="00CF26B9">
        <w:rPr>
          <w:spacing w:val="-6"/>
          <w:sz w:val="28"/>
          <w:szCs w:val="28"/>
        </w:rPr>
        <w:t xml:space="preserve">.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w:t>
      </w:r>
      <w:r w:rsidR="00CF26B9" w:rsidRPr="00CF26B9">
        <w:rPr>
          <w:spacing w:val="-6"/>
          <w:sz w:val="28"/>
          <w:szCs w:val="28"/>
        </w:rPr>
        <w:lastRenderedPageBreak/>
        <w:t>обеспечиваются ручками, бланками документов. Количество мест ожидания определяется исходя из фактической нагрузки и возможности их размещения</w:t>
      </w:r>
      <w:r w:rsidR="00082919">
        <w:rPr>
          <w:spacing w:val="-6"/>
          <w:sz w:val="28"/>
          <w:szCs w:val="28"/>
        </w:rPr>
        <w:t xml:space="preserve">                             </w:t>
      </w:r>
      <w:r w:rsidR="00CF26B9" w:rsidRPr="00CF26B9">
        <w:rPr>
          <w:spacing w:val="-6"/>
          <w:sz w:val="28"/>
          <w:szCs w:val="28"/>
        </w:rPr>
        <w:t xml:space="preserve"> в помещении.</w:t>
      </w:r>
    </w:p>
    <w:p w:rsidR="00CF26B9" w:rsidRPr="00082919" w:rsidRDefault="00451FBA" w:rsidP="00F0698C">
      <w:pPr>
        <w:spacing w:line="326" w:lineRule="exact"/>
        <w:ind w:firstLine="709"/>
        <w:jc w:val="both"/>
        <w:rPr>
          <w:sz w:val="28"/>
          <w:szCs w:val="28"/>
        </w:rPr>
      </w:pPr>
      <w:r w:rsidRPr="00082919">
        <w:rPr>
          <w:sz w:val="28"/>
          <w:szCs w:val="28"/>
        </w:rPr>
        <w:t>34</w:t>
      </w:r>
      <w:r w:rsidR="00082919" w:rsidRPr="00082919">
        <w:rPr>
          <w:sz w:val="28"/>
          <w:szCs w:val="28"/>
        </w:rPr>
        <w:t>. Приё</w:t>
      </w:r>
      <w:r w:rsidR="00CF26B9" w:rsidRPr="00082919">
        <w:rPr>
          <w:sz w:val="28"/>
          <w:szCs w:val="28"/>
        </w:rPr>
        <w:t xml:space="preserve">м заявителей при предоставлении муниципальной услуги </w:t>
      </w:r>
      <w:r w:rsidR="00082919">
        <w:rPr>
          <w:sz w:val="28"/>
          <w:szCs w:val="28"/>
        </w:rPr>
        <w:t xml:space="preserve">                             </w:t>
      </w:r>
      <w:r w:rsidR="00CF26B9" w:rsidRPr="00082919">
        <w:rPr>
          <w:sz w:val="28"/>
          <w:szCs w:val="28"/>
        </w:rPr>
        <w:t xml:space="preserve">в уполномоченном органе осуществляется ежедневно (кроме выходных </w:t>
      </w:r>
      <w:r w:rsidR="00082919">
        <w:rPr>
          <w:sz w:val="28"/>
          <w:szCs w:val="28"/>
        </w:rPr>
        <w:t xml:space="preserve">                             </w:t>
      </w:r>
      <w:r w:rsidR="00CF26B9" w:rsidRPr="00082919">
        <w:rPr>
          <w:sz w:val="28"/>
          <w:szCs w:val="28"/>
        </w:rPr>
        <w:t xml:space="preserve">и праздничных дней), с понедельника по четверг, с 14.00 до 18.00 </w:t>
      </w:r>
      <w:proofErr w:type="gramStart"/>
      <w:r w:rsidR="00CF26B9" w:rsidRPr="00082919">
        <w:rPr>
          <w:sz w:val="28"/>
          <w:szCs w:val="28"/>
        </w:rPr>
        <w:t>часов,</w:t>
      </w:r>
      <w:r w:rsidR="00082919">
        <w:rPr>
          <w:sz w:val="28"/>
          <w:szCs w:val="28"/>
        </w:rPr>
        <w:t xml:space="preserve">   </w:t>
      </w:r>
      <w:proofErr w:type="gramEnd"/>
      <w:r w:rsidR="00082919">
        <w:rPr>
          <w:sz w:val="28"/>
          <w:szCs w:val="28"/>
        </w:rPr>
        <w:t xml:space="preserve">               </w:t>
      </w:r>
      <w:r w:rsidR="00AA1709">
        <w:rPr>
          <w:sz w:val="28"/>
          <w:szCs w:val="28"/>
        </w:rPr>
        <w:t xml:space="preserve"> пятница с 14.00 до 17.00 часов</w:t>
      </w:r>
      <w:r w:rsidR="00CF26B9" w:rsidRPr="00082919">
        <w:rPr>
          <w:sz w:val="28"/>
          <w:szCs w:val="28"/>
        </w:rPr>
        <w:t>.</w:t>
      </w:r>
    </w:p>
    <w:p w:rsidR="00CF26B9" w:rsidRPr="00AA1709" w:rsidRDefault="00451FBA" w:rsidP="00F0698C">
      <w:pPr>
        <w:spacing w:line="326" w:lineRule="exact"/>
        <w:ind w:firstLine="709"/>
        <w:jc w:val="both"/>
        <w:rPr>
          <w:spacing w:val="-2"/>
          <w:sz w:val="28"/>
          <w:szCs w:val="28"/>
        </w:rPr>
      </w:pPr>
      <w:r w:rsidRPr="00AA1709">
        <w:rPr>
          <w:spacing w:val="-2"/>
          <w:sz w:val="28"/>
          <w:szCs w:val="28"/>
        </w:rPr>
        <w:t>35</w:t>
      </w:r>
      <w:r w:rsidR="00CF26B9" w:rsidRPr="00AA1709">
        <w:rPr>
          <w:spacing w:val="-2"/>
          <w:sz w:val="28"/>
          <w:szCs w:val="28"/>
        </w:rPr>
        <w:t>. Рабочее место работника уполномоченного органа, ответственного</w:t>
      </w:r>
      <w:r w:rsidR="00082919" w:rsidRPr="00AA1709">
        <w:rPr>
          <w:spacing w:val="-2"/>
          <w:sz w:val="28"/>
          <w:szCs w:val="28"/>
        </w:rPr>
        <w:t xml:space="preserve">                       </w:t>
      </w:r>
      <w:r w:rsidR="00CF26B9" w:rsidRPr="00AA1709">
        <w:rPr>
          <w:spacing w:val="-2"/>
          <w:sz w:val="28"/>
          <w:szCs w:val="28"/>
        </w:rPr>
        <w:t xml:space="preserve">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CF26B9" w:rsidRPr="00AA1709" w:rsidRDefault="00082919" w:rsidP="00F0698C">
      <w:pPr>
        <w:spacing w:line="326" w:lineRule="exact"/>
        <w:ind w:firstLine="709"/>
        <w:jc w:val="both"/>
        <w:rPr>
          <w:spacing w:val="-2"/>
          <w:sz w:val="28"/>
          <w:szCs w:val="28"/>
        </w:rPr>
      </w:pPr>
      <w:r w:rsidRPr="00AA1709">
        <w:rPr>
          <w:spacing w:val="-2"/>
          <w:sz w:val="28"/>
          <w:szCs w:val="28"/>
        </w:rPr>
        <w:t>Кабинеты приё</w:t>
      </w:r>
      <w:r w:rsidR="00CF26B9" w:rsidRPr="00AA1709">
        <w:rPr>
          <w:spacing w:val="-2"/>
          <w:sz w:val="28"/>
          <w:szCs w:val="28"/>
        </w:rPr>
        <w:t>ма получателей муниципальных услуг должны быть оснащены информационными табличками (вывесками) с указанием номера кабинета.</w:t>
      </w:r>
    </w:p>
    <w:p w:rsidR="00796DA9" w:rsidRPr="00082919" w:rsidRDefault="000C1FD7" w:rsidP="00F0698C">
      <w:pPr>
        <w:spacing w:line="326" w:lineRule="exact"/>
        <w:ind w:firstLine="709"/>
        <w:jc w:val="both"/>
        <w:rPr>
          <w:spacing w:val="-4"/>
          <w:sz w:val="28"/>
          <w:szCs w:val="28"/>
        </w:rPr>
      </w:pPr>
      <w:r w:rsidRPr="00082919">
        <w:rPr>
          <w:spacing w:val="-4"/>
          <w:sz w:val="28"/>
          <w:szCs w:val="28"/>
        </w:rPr>
        <w:t>Специалисты, осуществляющие приё</w:t>
      </w:r>
      <w:r w:rsidR="00CF26B9" w:rsidRPr="00082919">
        <w:rPr>
          <w:spacing w:val="-4"/>
          <w:sz w:val="28"/>
          <w:szCs w:val="28"/>
        </w:rPr>
        <w:t>м получателей муниципальных услуг, обеспечиваются личными нагрудными идентификационными карточками (</w:t>
      </w:r>
      <w:proofErr w:type="spellStart"/>
      <w:r w:rsidR="00CF26B9" w:rsidRPr="00082919">
        <w:rPr>
          <w:spacing w:val="-4"/>
          <w:sz w:val="28"/>
          <w:szCs w:val="28"/>
        </w:rPr>
        <w:t>бэйджами</w:t>
      </w:r>
      <w:proofErr w:type="spellEnd"/>
      <w:r w:rsidR="00CF26B9" w:rsidRPr="00082919">
        <w:rPr>
          <w:spacing w:val="-4"/>
          <w:sz w:val="28"/>
          <w:szCs w:val="28"/>
        </w:rPr>
        <w:t>) и (или) настольными табличками.</w:t>
      </w:r>
    </w:p>
    <w:p w:rsidR="00E12578" w:rsidRDefault="00E12578" w:rsidP="00F0698C">
      <w:pPr>
        <w:spacing w:line="326" w:lineRule="exact"/>
        <w:ind w:firstLine="709"/>
        <w:jc w:val="both"/>
        <w:rPr>
          <w:spacing w:val="-6"/>
          <w:sz w:val="28"/>
          <w:szCs w:val="28"/>
        </w:rPr>
      </w:pPr>
    </w:p>
    <w:p w:rsidR="00CF26B9" w:rsidRPr="003B2A13" w:rsidRDefault="00CF26B9" w:rsidP="00F0698C">
      <w:pPr>
        <w:widowControl w:val="0"/>
        <w:spacing w:line="326" w:lineRule="exact"/>
        <w:ind w:firstLine="709"/>
        <w:jc w:val="both"/>
        <w:rPr>
          <w:b/>
          <w:spacing w:val="-6"/>
          <w:sz w:val="28"/>
          <w:szCs w:val="28"/>
        </w:rPr>
      </w:pPr>
      <w:r w:rsidRPr="003B2A13">
        <w:rPr>
          <w:b/>
          <w:spacing w:val="-6"/>
          <w:sz w:val="28"/>
          <w:szCs w:val="28"/>
        </w:rPr>
        <w:t>Подраздел II.XIII. Показатели качества и доступности муниципальной услуги</w:t>
      </w:r>
    </w:p>
    <w:p w:rsidR="00CF26B9" w:rsidRDefault="00CF26B9" w:rsidP="00F0698C">
      <w:pPr>
        <w:widowControl w:val="0"/>
        <w:spacing w:line="326" w:lineRule="exact"/>
        <w:jc w:val="center"/>
        <w:rPr>
          <w:b/>
          <w:sz w:val="28"/>
          <w:szCs w:val="28"/>
        </w:rPr>
      </w:pPr>
    </w:p>
    <w:p w:rsidR="00CF26B9" w:rsidRPr="00AA1709" w:rsidRDefault="00CA767E" w:rsidP="00F0698C">
      <w:pPr>
        <w:spacing w:line="326" w:lineRule="exact"/>
        <w:ind w:firstLine="709"/>
        <w:jc w:val="both"/>
        <w:rPr>
          <w:spacing w:val="-2"/>
          <w:sz w:val="28"/>
          <w:szCs w:val="28"/>
        </w:rPr>
      </w:pPr>
      <w:r w:rsidRPr="00AA1709">
        <w:rPr>
          <w:spacing w:val="-2"/>
          <w:sz w:val="28"/>
          <w:szCs w:val="28"/>
        </w:rPr>
        <w:t>36</w:t>
      </w:r>
      <w:r w:rsidR="00CF26B9" w:rsidRPr="00AA1709">
        <w:rPr>
          <w:spacing w:val="-2"/>
          <w:sz w:val="28"/>
          <w:szCs w:val="28"/>
        </w:rPr>
        <w:t>. Основными показателями качества и доступности муниципальной услуги являются:</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доступность электронных форм документов, необходимых для предоставления муниципальной услуги;</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возможность подачи запроса на получение муниципальной услуги и документов в электронной форме;</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 xml:space="preserve">предоставление муниципальной услуги в соответствии с вариантом предоставления муниципальной услуги; </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доступность инструментов совершения в электронном виде платежей, необходимых для получения муниципальной услуги;</w:t>
      </w:r>
    </w:p>
    <w:p w:rsidR="00CF26B9" w:rsidRPr="00AA1709" w:rsidRDefault="00CF26B9" w:rsidP="00F0698C">
      <w:pPr>
        <w:autoSpaceDE w:val="0"/>
        <w:autoSpaceDN w:val="0"/>
        <w:adjustRightInd w:val="0"/>
        <w:spacing w:line="326" w:lineRule="exact"/>
        <w:ind w:firstLine="708"/>
        <w:jc w:val="both"/>
        <w:rPr>
          <w:spacing w:val="-2"/>
          <w:sz w:val="28"/>
          <w:szCs w:val="28"/>
        </w:rPr>
      </w:pPr>
      <w:r w:rsidRPr="00AA1709">
        <w:rPr>
          <w:spacing w:val="-2"/>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CF26B9" w:rsidRPr="00CF26B9" w:rsidRDefault="00CF26B9" w:rsidP="00F0698C">
      <w:pPr>
        <w:autoSpaceDE w:val="0"/>
        <w:autoSpaceDN w:val="0"/>
        <w:adjustRightInd w:val="0"/>
        <w:spacing w:line="326" w:lineRule="exact"/>
        <w:ind w:firstLine="708"/>
        <w:jc w:val="both"/>
        <w:rPr>
          <w:spacing w:val="-6"/>
          <w:sz w:val="28"/>
          <w:szCs w:val="28"/>
        </w:rPr>
      </w:pPr>
    </w:p>
    <w:p w:rsidR="00FF3CFD" w:rsidRPr="00C05960" w:rsidRDefault="00CF26B9" w:rsidP="00F0698C">
      <w:pPr>
        <w:autoSpaceDE w:val="0"/>
        <w:autoSpaceDN w:val="0"/>
        <w:adjustRightInd w:val="0"/>
        <w:spacing w:line="326" w:lineRule="exact"/>
        <w:ind w:firstLine="708"/>
        <w:jc w:val="both"/>
        <w:rPr>
          <w:b/>
          <w:spacing w:val="-6"/>
          <w:sz w:val="28"/>
          <w:szCs w:val="28"/>
          <w:lang w:eastAsia="en-US" w:bidi="en-US"/>
        </w:rPr>
      </w:pPr>
      <w:r w:rsidRPr="00C05960">
        <w:rPr>
          <w:b/>
          <w:spacing w:val="-6"/>
          <w:sz w:val="28"/>
          <w:szCs w:val="28"/>
          <w:lang w:eastAsia="en-US" w:bidi="en-US"/>
        </w:rPr>
        <w:t xml:space="preserve">Подраздел </w:t>
      </w:r>
      <w:r w:rsidRPr="00C05960">
        <w:rPr>
          <w:b/>
          <w:spacing w:val="-6"/>
          <w:sz w:val="28"/>
          <w:szCs w:val="28"/>
          <w:lang w:val="en-US" w:eastAsia="en-US" w:bidi="en-US"/>
        </w:rPr>
        <w:t>II</w:t>
      </w:r>
      <w:r w:rsidRPr="00C05960">
        <w:rPr>
          <w:b/>
          <w:spacing w:val="-6"/>
          <w:sz w:val="28"/>
          <w:szCs w:val="28"/>
          <w:lang w:eastAsia="en-US" w:bidi="en-US"/>
        </w:rPr>
        <w:t>.</w:t>
      </w:r>
      <w:r w:rsidRPr="00C05960">
        <w:rPr>
          <w:b/>
          <w:spacing w:val="-6"/>
          <w:sz w:val="28"/>
          <w:szCs w:val="28"/>
          <w:lang w:val="en-US" w:eastAsia="en-US" w:bidi="en-US"/>
        </w:rPr>
        <w:t>XIV</w:t>
      </w:r>
      <w:r w:rsidRPr="00C05960">
        <w:rPr>
          <w:b/>
          <w:spacing w:val="-6"/>
          <w:sz w:val="28"/>
          <w:szCs w:val="28"/>
          <w:lang w:eastAsia="en-US" w:bidi="en-US"/>
        </w:rPr>
        <w:t>. Иные требования к предоставлению</w:t>
      </w:r>
      <w:r w:rsidR="00D530C8" w:rsidRPr="00C05960">
        <w:rPr>
          <w:b/>
          <w:spacing w:val="-6"/>
          <w:sz w:val="28"/>
          <w:szCs w:val="28"/>
          <w:lang w:eastAsia="en-US" w:bidi="en-US"/>
        </w:rPr>
        <w:t xml:space="preserve"> </w:t>
      </w:r>
      <w:r w:rsidR="00FF3CFD" w:rsidRPr="00C05960">
        <w:rPr>
          <w:b/>
          <w:spacing w:val="-6"/>
          <w:sz w:val="28"/>
          <w:szCs w:val="28"/>
          <w:lang w:eastAsia="en-US" w:bidi="en-US"/>
        </w:rPr>
        <w:t xml:space="preserve">муниципальной услуги </w:t>
      </w:r>
    </w:p>
    <w:p w:rsidR="00CF26B9" w:rsidRPr="00C05960" w:rsidRDefault="00CF26B9" w:rsidP="00F0698C">
      <w:pPr>
        <w:spacing w:line="326" w:lineRule="exact"/>
        <w:ind w:firstLine="709"/>
        <w:jc w:val="both"/>
        <w:rPr>
          <w:color w:val="000000" w:themeColor="text1"/>
          <w:spacing w:val="-6"/>
          <w:sz w:val="28"/>
          <w:szCs w:val="28"/>
        </w:rPr>
      </w:pPr>
    </w:p>
    <w:p w:rsidR="00FF3CFD" w:rsidRPr="00AA1709" w:rsidRDefault="000E34BF" w:rsidP="00F0698C">
      <w:pPr>
        <w:spacing w:line="326" w:lineRule="exact"/>
        <w:ind w:firstLine="709"/>
        <w:jc w:val="both"/>
        <w:rPr>
          <w:color w:val="000000" w:themeColor="text1"/>
          <w:spacing w:val="-2"/>
          <w:sz w:val="28"/>
          <w:szCs w:val="28"/>
        </w:rPr>
      </w:pPr>
      <w:r w:rsidRPr="00AA1709">
        <w:rPr>
          <w:color w:val="000000" w:themeColor="text1"/>
          <w:spacing w:val="-2"/>
          <w:sz w:val="28"/>
          <w:szCs w:val="28"/>
        </w:rPr>
        <w:t>37</w:t>
      </w:r>
      <w:r w:rsidR="001D1891" w:rsidRPr="00AA1709">
        <w:rPr>
          <w:color w:val="000000" w:themeColor="text1"/>
          <w:spacing w:val="-2"/>
          <w:sz w:val="28"/>
          <w:szCs w:val="28"/>
        </w:rPr>
        <w:t xml:space="preserve">. </w:t>
      </w:r>
      <w:r w:rsidR="00FF3CFD" w:rsidRPr="00AA1709">
        <w:rPr>
          <w:color w:val="000000" w:themeColor="text1"/>
          <w:spacing w:val="-2"/>
          <w:sz w:val="28"/>
          <w:szCs w:val="28"/>
        </w:rPr>
        <w:t xml:space="preserve">Для получения муниципальной услуги заявителям предоставляется возможность представить </w:t>
      </w:r>
      <w:r w:rsidRPr="00AA1709">
        <w:rPr>
          <w:color w:val="000000" w:themeColor="text1"/>
          <w:spacing w:val="-2"/>
          <w:sz w:val="28"/>
          <w:szCs w:val="28"/>
        </w:rPr>
        <w:t>Ходатайство</w:t>
      </w:r>
      <w:r w:rsidR="000F5A34" w:rsidRPr="00AA1709">
        <w:rPr>
          <w:color w:val="000000" w:themeColor="text1"/>
          <w:spacing w:val="-2"/>
          <w:sz w:val="28"/>
          <w:szCs w:val="28"/>
        </w:rPr>
        <w:t xml:space="preserve"> </w:t>
      </w:r>
      <w:r w:rsidR="00FF3CFD" w:rsidRPr="00AA1709">
        <w:rPr>
          <w:color w:val="000000" w:themeColor="text1"/>
          <w:spacing w:val="-2"/>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FF3CFD" w:rsidRPr="00AA1709" w:rsidRDefault="00FF3CFD" w:rsidP="00F0698C">
      <w:pPr>
        <w:spacing w:line="326" w:lineRule="exact"/>
        <w:ind w:firstLine="709"/>
        <w:jc w:val="both"/>
        <w:rPr>
          <w:color w:val="000000" w:themeColor="text1"/>
          <w:spacing w:val="-2"/>
          <w:sz w:val="28"/>
          <w:szCs w:val="28"/>
        </w:rPr>
      </w:pPr>
      <w:r w:rsidRPr="00AA1709">
        <w:rPr>
          <w:color w:val="000000" w:themeColor="text1"/>
          <w:spacing w:val="-2"/>
          <w:sz w:val="28"/>
          <w:szCs w:val="28"/>
        </w:rPr>
        <w:t xml:space="preserve">в </w:t>
      </w:r>
      <w:r w:rsidR="000F5A34" w:rsidRPr="00AA1709">
        <w:rPr>
          <w:color w:val="000000" w:themeColor="text1"/>
          <w:spacing w:val="-2"/>
          <w:sz w:val="28"/>
          <w:szCs w:val="28"/>
        </w:rPr>
        <w:t>уполномоченный орган</w:t>
      </w:r>
      <w:r w:rsidRPr="00AA1709">
        <w:rPr>
          <w:color w:val="000000" w:themeColor="text1"/>
          <w:spacing w:val="-2"/>
          <w:sz w:val="28"/>
          <w:szCs w:val="28"/>
        </w:rPr>
        <w:t xml:space="preserve"> (в том числе посредством почтовой связи);</w:t>
      </w:r>
    </w:p>
    <w:p w:rsidR="00FF3CFD" w:rsidRPr="00AA1709" w:rsidRDefault="00FF3CFD" w:rsidP="00F0698C">
      <w:pPr>
        <w:spacing w:line="326" w:lineRule="exact"/>
        <w:ind w:firstLine="709"/>
        <w:jc w:val="both"/>
        <w:rPr>
          <w:color w:val="000000" w:themeColor="text1"/>
          <w:spacing w:val="-2"/>
          <w:sz w:val="28"/>
          <w:szCs w:val="28"/>
        </w:rPr>
      </w:pPr>
      <w:r w:rsidRPr="00AA1709">
        <w:rPr>
          <w:color w:val="000000" w:themeColor="text1"/>
          <w:spacing w:val="-2"/>
          <w:sz w:val="28"/>
          <w:szCs w:val="28"/>
        </w:rPr>
        <w:t xml:space="preserve">через МФЦ в </w:t>
      </w:r>
      <w:r w:rsidR="000F5A34" w:rsidRPr="00AA1709">
        <w:rPr>
          <w:color w:val="000000" w:themeColor="text1"/>
          <w:spacing w:val="-2"/>
          <w:sz w:val="28"/>
          <w:szCs w:val="28"/>
        </w:rPr>
        <w:t>уполномоченный орган</w:t>
      </w:r>
      <w:r w:rsidRPr="00AA1709">
        <w:rPr>
          <w:color w:val="000000" w:themeColor="text1"/>
          <w:spacing w:val="-2"/>
          <w:sz w:val="28"/>
          <w:szCs w:val="28"/>
        </w:rPr>
        <w:t>;</w:t>
      </w:r>
    </w:p>
    <w:p w:rsidR="00FF3CFD" w:rsidRPr="00AA1709" w:rsidRDefault="00FF3CFD" w:rsidP="00F0698C">
      <w:pPr>
        <w:spacing w:line="326" w:lineRule="exact"/>
        <w:ind w:firstLine="709"/>
        <w:jc w:val="both"/>
        <w:rPr>
          <w:color w:val="000000" w:themeColor="text1"/>
          <w:spacing w:val="-2"/>
          <w:sz w:val="28"/>
          <w:szCs w:val="28"/>
        </w:rPr>
      </w:pPr>
      <w:r w:rsidRPr="00AA1709">
        <w:rPr>
          <w:color w:val="000000" w:themeColor="text1"/>
          <w:spacing w:val="-2"/>
          <w:sz w:val="28"/>
          <w:szCs w:val="28"/>
        </w:rPr>
        <w:lastRenderedPageBreak/>
        <w:t>посредством использования информационно-телекоммуникационных технологий, включая использование Портала, с применением усиленной квалифицированной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F3CFD" w:rsidRPr="00644E89" w:rsidRDefault="00644E89" w:rsidP="00F0698C">
      <w:pPr>
        <w:spacing w:line="326" w:lineRule="exact"/>
        <w:ind w:firstLine="709"/>
        <w:jc w:val="both"/>
        <w:rPr>
          <w:color w:val="000000" w:themeColor="text1"/>
          <w:spacing w:val="-4"/>
          <w:sz w:val="28"/>
          <w:szCs w:val="28"/>
        </w:rPr>
      </w:pPr>
      <w:r w:rsidRPr="00644E89">
        <w:rPr>
          <w:color w:val="000000" w:themeColor="text1"/>
          <w:spacing w:val="-4"/>
          <w:sz w:val="28"/>
          <w:szCs w:val="28"/>
        </w:rPr>
        <w:t>Ходатайство</w:t>
      </w:r>
      <w:r w:rsidR="00FF3CFD" w:rsidRPr="00644E89">
        <w:rPr>
          <w:color w:val="000000" w:themeColor="text1"/>
          <w:spacing w:val="-4"/>
          <w:sz w:val="28"/>
          <w:szCs w:val="28"/>
        </w:rPr>
        <w:t xml:space="preserve"> и документы, необходимые для предоставления муниципальной услуги, предоставляемые в форме электр</w:t>
      </w:r>
      <w:r w:rsidR="00027C05" w:rsidRPr="00644E89">
        <w:rPr>
          <w:color w:val="000000" w:themeColor="text1"/>
          <w:spacing w:val="-4"/>
          <w:sz w:val="28"/>
          <w:szCs w:val="28"/>
        </w:rPr>
        <w:t>онных документов, подписываются</w:t>
      </w:r>
      <w:r w:rsidR="00FF3CFD" w:rsidRPr="00644E89">
        <w:rPr>
          <w:color w:val="000000" w:themeColor="text1"/>
          <w:spacing w:val="-4"/>
          <w:sz w:val="28"/>
          <w:szCs w:val="28"/>
        </w:rPr>
        <w:t xml:space="preserve">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w:t>
      </w:r>
      <w:r w:rsidR="00027C05" w:rsidRPr="00644E89">
        <w:rPr>
          <w:color w:val="000000" w:themeColor="text1"/>
          <w:spacing w:val="-4"/>
          <w:sz w:val="28"/>
          <w:szCs w:val="28"/>
        </w:rPr>
        <w:t>о закона от 06.04.2011 № 63-ФЗ</w:t>
      </w:r>
      <w:r w:rsidR="00FF3CFD" w:rsidRPr="00644E89">
        <w:rPr>
          <w:color w:val="000000" w:themeColor="text1"/>
          <w:spacing w:val="-4"/>
          <w:sz w:val="28"/>
          <w:szCs w:val="28"/>
        </w:rPr>
        <w:t xml:space="preserve"> «Об электронной подписи».</w:t>
      </w:r>
    </w:p>
    <w:p w:rsidR="00FF3CFD" w:rsidRPr="00FF3CFD" w:rsidRDefault="00FF3CFD" w:rsidP="00F0698C">
      <w:pPr>
        <w:spacing w:line="326" w:lineRule="exact"/>
        <w:ind w:firstLine="709"/>
        <w:jc w:val="both"/>
        <w:rPr>
          <w:color w:val="000000" w:themeColor="text1"/>
          <w:sz w:val="28"/>
          <w:szCs w:val="28"/>
        </w:rPr>
      </w:pPr>
      <w:r w:rsidRPr="00FF3CFD">
        <w:rPr>
          <w:color w:val="000000" w:themeColor="text1"/>
          <w:sz w:val="28"/>
          <w:szCs w:val="28"/>
        </w:rPr>
        <w:t xml:space="preserve">В случае направления </w:t>
      </w:r>
      <w:r w:rsidR="00A84319">
        <w:rPr>
          <w:color w:val="000000" w:themeColor="text1"/>
          <w:sz w:val="28"/>
          <w:szCs w:val="28"/>
        </w:rPr>
        <w:t>Ходатайства</w:t>
      </w:r>
      <w:r w:rsidRPr="00FF3CFD">
        <w:rPr>
          <w:color w:val="000000" w:themeColor="text1"/>
          <w:sz w:val="28"/>
          <w:szCs w:val="28"/>
        </w:rPr>
        <w:t xml:space="preserve"> и документов в электронной форме с использованием Портала, </w:t>
      </w:r>
      <w:r w:rsidR="00A84319">
        <w:rPr>
          <w:color w:val="000000" w:themeColor="text1"/>
          <w:sz w:val="28"/>
          <w:szCs w:val="28"/>
        </w:rPr>
        <w:t>Ходатайство</w:t>
      </w:r>
      <w:r w:rsidRPr="00FF3CFD">
        <w:rPr>
          <w:color w:val="000000" w:themeColor="text1"/>
          <w:sz w:val="28"/>
          <w:szCs w:val="28"/>
        </w:rPr>
        <w:t xml:space="preserve"> и документы должны быть подписаны усиленной квалифицированной электронной подписью.</w:t>
      </w:r>
    </w:p>
    <w:p w:rsidR="00FF3CFD" w:rsidRPr="00FF3CFD" w:rsidRDefault="000E34BF" w:rsidP="00F0698C">
      <w:pPr>
        <w:spacing w:line="326" w:lineRule="exact"/>
        <w:ind w:firstLine="709"/>
        <w:jc w:val="both"/>
        <w:rPr>
          <w:color w:val="000000" w:themeColor="text1"/>
          <w:sz w:val="28"/>
          <w:szCs w:val="28"/>
        </w:rPr>
      </w:pPr>
      <w:r>
        <w:rPr>
          <w:color w:val="000000" w:themeColor="text1"/>
          <w:sz w:val="28"/>
          <w:szCs w:val="28"/>
        </w:rPr>
        <w:t>Заявитель, являющий</w:t>
      </w:r>
      <w:r w:rsidR="00FF3CFD" w:rsidRPr="00FF3CFD">
        <w:rPr>
          <w:color w:val="000000" w:themeColor="text1"/>
          <w:sz w:val="28"/>
          <w:szCs w:val="28"/>
        </w:rPr>
        <w:t>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w:t>
      </w:r>
      <w:r w:rsidR="00FF3CFD">
        <w:rPr>
          <w:color w:val="000000" w:themeColor="text1"/>
          <w:sz w:val="28"/>
          <w:szCs w:val="28"/>
        </w:rPr>
        <w:t>ийской Федерации                              от 25.06.2012 № 634 «</w:t>
      </w:r>
      <w:r w:rsidR="00FF3CFD" w:rsidRPr="00FF3CFD">
        <w:rPr>
          <w:color w:val="000000" w:themeColor="text1"/>
          <w:sz w:val="28"/>
          <w:szCs w:val="28"/>
        </w:rPr>
        <w:t>О видах электронной подписи, использование которых допускается при обращении за получением госуда</w:t>
      </w:r>
      <w:r w:rsidR="00FF3CFD">
        <w:rPr>
          <w:color w:val="000000" w:themeColor="text1"/>
          <w:sz w:val="28"/>
          <w:szCs w:val="28"/>
        </w:rPr>
        <w:t>рственных и муниципальных услуг»</w:t>
      </w:r>
      <w:r w:rsidR="00FF3CFD" w:rsidRPr="00FF3CFD">
        <w:rPr>
          <w:color w:val="000000" w:themeColor="text1"/>
          <w:sz w:val="28"/>
          <w:szCs w:val="28"/>
        </w:rPr>
        <w:t>.</w:t>
      </w:r>
    </w:p>
    <w:p w:rsidR="00FF3CFD" w:rsidRPr="00FF3CFD" w:rsidRDefault="00FF3CFD" w:rsidP="00F0698C">
      <w:pPr>
        <w:spacing w:line="326" w:lineRule="exact"/>
        <w:ind w:firstLine="709"/>
        <w:jc w:val="both"/>
        <w:rPr>
          <w:color w:val="000000" w:themeColor="text1"/>
          <w:sz w:val="28"/>
          <w:szCs w:val="28"/>
        </w:rPr>
      </w:pPr>
      <w:r w:rsidRPr="00FF3CFD">
        <w:rPr>
          <w:color w:val="000000" w:themeColor="text1"/>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FF3CFD" w:rsidRPr="000E34BF" w:rsidRDefault="00FF3CFD" w:rsidP="00F0698C">
      <w:pPr>
        <w:spacing w:line="326" w:lineRule="exact"/>
        <w:ind w:firstLine="709"/>
        <w:jc w:val="both"/>
        <w:rPr>
          <w:color w:val="000000" w:themeColor="text1"/>
          <w:spacing w:val="-6"/>
          <w:sz w:val="28"/>
          <w:szCs w:val="28"/>
        </w:rPr>
      </w:pPr>
      <w:r w:rsidRPr="000E34BF">
        <w:rPr>
          <w:color w:val="000000" w:themeColor="text1"/>
          <w:spacing w:val="-6"/>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F3CFD" w:rsidRPr="000E34BF" w:rsidRDefault="00FF3CFD" w:rsidP="00F0698C">
      <w:pPr>
        <w:spacing w:line="326" w:lineRule="exact"/>
        <w:ind w:firstLine="709"/>
        <w:jc w:val="both"/>
        <w:rPr>
          <w:color w:val="000000" w:themeColor="text1"/>
          <w:spacing w:val="-8"/>
          <w:sz w:val="28"/>
          <w:szCs w:val="28"/>
        </w:rPr>
      </w:pPr>
      <w:r w:rsidRPr="000E34BF">
        <w:rPr>
          <w:color w:val="000000" w:themeColor="text1"/>
          <w:spacing w:val="-8"/>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F3CFD" w:rsidRPr="00FF3CFD" w:rsidRDefault="00FF3CFD" w:rsidP="00F0698C">
      <w:pPr>
        <w:spacing w:line="326" w:lineRule="exact"/>
        <w:ind w:firstLine="709"/>
        <w:jc w:val="both"/>
        <w:rPr>
          <w:color w:val="000000" w:themeColor="text1"/>
          <w:sz w:val="28"/>
          <w:szCs w:val="28"/>
        </w:rPr>
      </w:pPr>
      <w:r w:rsidRPr="00FF3CFD">
        <w:rPr>
          <w:color w:val="000000" w:themeColor="text1"/>
          <w:sz w:val="28"/>
          <w:szCs w:val="28"/>
        </w:rPr>
        <w:t>Использование вышеуказанных технологий проводится при наличии технической возможности.</w:t>
      </w:r>
    </w:p>
    <w:p w:rsidR="00FF3CFD" w:rsidRPr="00FF3CFD" w:rsidRDefault="00AD4A56" w:rsidP="00F0698C">
      <w:pPr>
        <w:spacing w:line="326" w:lineRule="exact"/>
        <w:ind w:firstLine="709"/>
        <w:jc w:val="both"/>
        <w:rPr>
          <w:color w:val="000000" w:themeColor="text1"/>
          <w:sz w:val="28"/>
          <w:szCs w:val="28"/>
        </w:rPr>
      </w:pPr>
      <w:r>
        <w:rPr>
          <w:color w:val="000000" w:themeColor="text1"/>
          <w:sz w:val="28"/>
          <w:szCs w:val="28"/>
        </w:rPr>
        <w:t>37</w:t>
      </w:r>
      <w:r w:rsidR="00FF3CFD" w:rsidRPr="00FF3CFD">
        <w:rPr>
          <w:color w:val="000000" w:themeColor="text1"/>
          <w:sz w:val="28"/>
          <w:szCs w:val="28"/>
        </w:rPr>
        <w:t>.1. Заявителям обеспечивается возможность получения информации о предоставляемой муниципальной услуге на Портале.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w:t>
      </w:r>
      <w:r w:rsidR="00C21A77">
        <w:rPr>
          <w:color w:val="000000" w:themeColor="text1"/>
          <w:sz w:val="28"/>
          <w:szCs w:val="28"/>
        </w:rPr>
        <w:t>о самоуправления найти позицию «</w:t>
      </w:r>
      <w:r w:rsidRPr="00FF3CFD">
        <w:rPr>
          <w:color w:val="000000" w:themeColor="text1"/>
          <w:sz w:val="28"/>
          <w:szCs w:val="28"/>
        </w:rPr>
        <w:t xml:space="preserve">администрация </w:t>
      </w:r>
      <w:r w:rsidRPr="00FF3CFD">
        <w:rPr>
          <w:color w:val="000000" w:themeColor="text1"/>
          <w:sz w:val="28"/>
          <w:szCs w:val="28"/>
        </w:rPr>
        <w:lastRenderedPageBreak/>
        <w:t>муниципальн</w:t>
      </w:r>
      <w:r w:rsidR="00C21A77">
        <w:rPr>
          <w:color w:val="000000" w:themeColor="text1"/>
          <w:sz w:val="28"/>
          <w:szCs w:val="28"/>
        </w:rPr>
        <w:t>ого образования город Краснодар»</w:t>
      </w:r>
      <w:r w:rsidRPr="00FF3CFD">
        <w:rPr>
          <w:color w:val="000000" w:themeColor="text1"/>
          <w:sz w:val="28"/>
          <w:szCs w:val="28"/>
        </w:rPr>
        <w:t xml:space="preserve"> с перечнем оказываемых муниципальных услуг и информацией по каждой услуге.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w:t>
      </w:r>
      <w:r w:rsidR="00CC5219">
        <w:rPr>
          <w:color w:val="000000" w:themeColor="text1"/>
          <w:sz w:val="28"/>
          <w:szCs w:val="28"/>
        </w:rPr>
        <w:t>Ходатайства</w:t>
      </w:r>
      <w:r w:rsidRPr="00FF3CFD">
        <w:rPr>
          <w:color w:val="000000" w:themeColor="text1"/>
          <w:sz w:val="28"/>
          <w:szCs w:val="28"/>
        </w:rPr>
        <w:t xml:space="preserve"> и форм, которые необходимо заполнить для обращения за услугой.</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для оформления документов посредством сети Интернет заявителю необходимо пройти процедуру авторизации на Портале;</w:t>
      </w:r>
    </w:p>
    <w:p w:rsidR="00FF3CFD" w:rsidRPr="00AA3C24" w:rsidRDefault="00FF3CFD" w:rsidP="00F0698C">
      <w:pPr>
        <w:spacing w:line="318" w:lineRule="exact"/>
        <w:ind w:firstLine="709"/>
        <w:jc w:val="both"/>
        <w:rPr>
          <w:color w:val="000000" w:themeColor="text1"/>
          <w:spacing w:val="-6"/>
          <w:sz w:val="28"/>
          <w:szCs w:val="28"/>
        </w:rPr>
      </w:pPr>
      <w:r w:rsidRPr="00AA3C24">
        <w:rPr>
          <w:color w:val="000000" w:themeColor="text1"/>
          <w:spacing w:val="-6"/>
          <w:sz w:val="28"/>
          <w:szCs w:val="28"/>
        </w:rPr>
        <w:t xml:space="preserve">для авторизации заявителю необходимо ввести страховой номер индивидуального лицевого счета застрахованного лица, </w:t>
      </w:r>
      <w:r w:rsidR="00422C5E" w:rsidRPr="00AA3C24">
        <w:rPr>
          <w:color w:val="000000" w:themeColor="text1"/>
          <w:spacing w:val="-6"/>
          <w:sz w:val="28"/>
          <w:szCs w:val="28"/>
        </w:rPr>
        <w:t>открытый уполномоченным государственным учреждением</w:t>
      </w:r>
      <w:r w:rsidRPr="00AA3C24">
        <w:rPr>
          <w:color w:val="000000" w:themeColor="text1"/>
          <w:spacing w:val="-6"/>
          <w:sz w:val="28"/>
          <w:szCs w:val="28"/>
        </w:rPr>
        <w:t xml:space="preserve"> (СНИЛС), и пароль, полученный после регистрации на Портале;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w:t>
      </w:r>
      <w:r w:rsidR="00422C5E">
        <w:rPr>
          <w:color w:val="000000" w:themeColor="text1"/>
          <w:sz w:val="28"/>
          <w:szCs w:val="28"/>
        </w:rPr>
        <w:t xml:space="preserve"> Ходатайством</w:t>
      </w:r>
      <w:r w:rsidRPr="00FF3CFD">
        <w:rPr>
          <w:color w:val="000000" w:themeColor="text1"/>
          <w:sz w:val="28"/>
          <w:szCs w:val="28"/>
        </w:rPr>
        <w:t xml:space="preserve"> через личный кабинет заявителя на Портале;</w:t>
      </w:r>
    </w:p>
    <w:p w:rsidR="00FF3CFD" w:rsidRPr="00FF3CFD" w:rsidRDefault="00644E89" w:rsidP="00F0698C">
      <w:pPr>
        <w:spacing w:line="318" w:lineRule="exact"/>
        <w:ind w:firstLine="709"/>
        <w:jc w:val="both"/>
        <w:rPr>
          <w:color w:val="000000" w:themeColor="text1"/>
          <w:sz w:val="28"/>
          <w:szCs w:val="28"/>
        </w:rPr>
      </w:pPr>
      <w:r>
        <w:rPr>
          <w:color w:val="000000" w:themeColor="text1"/>
          <w:sz w:val="28"/>
          <w:szCs w:val="28"/>
        </w:rPr>
        <w:t>Ходатайство</w:t>
      </w:r>
      <w:r w:rsidR="00FF3CFD" w:rsidRPr="00FF3CFD">
        <w:rPr>
          <w:color w:val="000000" w:themeColor="text1"/>
          <w:sz w:val="28"/>
          <w:szCs w:val="28"/>
        </w:rPr>
        <w:t xml:space="preserve"> вместе с электронными копиями документов попадает в информационную систему </w:t>
      </w:r>
      <w:r w:rsidR="00422C5E">
        <w:rPr>
          <w:color w:val="000000" w:themeColor="text1"/>
          <w:sz w:val="28"/>
          <w:szCs w:val="28"/>
        </w:rPr>
        <w:t>уполномоченного органа</w:t>
      </w:r>
      <w:r w:rsidR="00FF3CFD" w:rsidRPr="00FF3CFD">
        <w:rPr>
          <w:color w:val="000000" w:themeColor="text1"/>
          <w:sz w:val="28"/>
          <w:szCs w:val="28"/>
        </w:rPr>
        <w:t>,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FF3CFD" w:rsidRPr="00FF3CFD" w:rsidRDefault="00AD4A56" w:rsidP="00F0698C">
      <w:pPr>
        <w:spacing w:line="318" w:lineRule="exact"/>
        <w:ind w:firstLine="709"/>
        <w:jc w:val="both"/>
        <w:rPr>
          <w:color w:val="000000" w:themeColor="text1"/>
          <w:sz w:val="28"/>
          <w:szCs w:val="28"/>
        </w:rPr>
      </w:pPr>
      <w:r>
        <w:rPr>
          <w:color w:val="000000" w:themeColor="text1"/>
          <w:sz w:val="28"/>
          <w:szCs w:val="28"/>
        </w:rPr>
        <w:t>37</w:t>
      </w:r>
      <w:r w:rsidR="00FF3CFD" w:rsidRPr="00FF3CFD">
        <w:rPr>
          <w:color w:val="000000" w:themeColor="text1"/>
          <w:sz w:val="28"/>
          <w:szCs w:val="28"/>
        </w:rPr>
        <w:t>.2.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При предоставлении муниципальной услуги в электронной форме заявителю направляется:</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уведомление о приёме и регистрации запроса и иных документов, необходимых для предоставления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уведомление о начале процедуры предоставления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уведомление о результатах рассмотрения документов, необходимых для предоставления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lastRenderedPageBreak/>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3CFD" w:rsidRPr="00FF3CFD" w:rsidRDefault="00FF3CFD" w:rsidP="00F0698C">
      <w:pPr>
        <w:spacing w:line="318" w:lineRule="exact"/>
        <w:ind w:firstLine="709"/>
        <w:jc w:val="both"/>
        <w:rPr>
          <w:color w:val="000000" w:themeColor="text1"/>
          <w:sz w:val="28"/>
          <w:szCs w:val="28"/>
        </w:rPr>
      </w:pPr>
      <w:r w:rsidRPr="00FF3CFD">
        <w:rPr>
          <w:color w:val="000000" w:themeColor="text1"/>
          <w:sz w:val="28"/>
          <w:szCs w:val="28"/>
        </w:rPr>
        <w:t>уведомление о мотивированном отказе в предоставлении муниципальной услуги.</w:t>
      </w:r>
    </w:p>
    <w:p w:rsidR="00FF3CFD" w:rsidRPr="00FF3CFD" w:rsidRDefault="00AD4A56" w:rsidP="00F0698C">
      <w:pPr>
        <w:spacing w:line="318" w:lineRule="exact"/>
        <w:ind w:firstLine="709"/>
        <w:jc w:val="both"/>
        <w:rPr>
          <w:color w:val="000000" w:themeColor="text1"/>
          <w:sz w:val="28"/>
          <w:szCs w:val="28"/>
        </w:rPr>
      </w:pPr>
      <w:r>
        <w:rPr>
          <w:color w:val="000000" w:themeColor="text1"/>
          <w:sz w:val="28"/>
          <w:szCs w:val="28"/>
        </w:rPr>
        <w:t>37</w:t>
      </w:r>
      <w:r w:rsidR="00FF3CFD" w:rsidRPr="00FF3CFD">
        <w:rPr>
          <w:color w:val="000000" w:themeColor="text1"/>
          <w:sz w:val="28"/>
          <w:szCs w:val="28"/>
        </w:rPr>
        <w:t>.3. Многофункциональный центр предоставления государственных</w:t>
      </w:r>
      <w:r w:rsidR="007D3BD4">
        <w:rPr>
          <w:color w:val="000000" w:themeColor="text1"/>
          <w:sz w:val="28"/>
          <w:szCs w:val="28"/>
        </w:rPr>
        <w:t xml:space="preserve">                   </w:t>
      </w:r>
      <w:r w:rsidR="00FF3CFD" w:rsidRPr="00FF3CFD">
        <w:rPr>
          <w:color w:val="000000" w:themeColor="text1"/>
          <w:sz w:val="28"/>
          <w:szCs w:val="28"/>
        </w:rPr>
        <w:t xml:space="preserve"> и муниципальных услуг при обращении заявителя (представителя заявителя)</w:t>
      </w:r>
      <w:r w:rsidR="007D3BD4">
        <w:rPr>
          <w:color w:val="000000" w:themeColor="text1"/>
          <w:sz w:val="28"/>
          <w:szCs w:val="28"/>
        </w:rPr>
        <w:t xml:space="preserve">                </w:t>
      </w:r>
      <w:r w:rsidR="00FF3CFD" w:rsidRPr="00FF3CFD">
        <w:rPr>
          <w:color w:val="000000" w:themeColor="text1"/>
          <w:sz w:val="28"/>
          <w:szCs w:val="28"/>
        </w:rPr>
        <w:t xml:space="preserve"> </w:t>
      </w:r>
      <w:r w:rsidR="00FF3CFD" w:rsidRPr="005D52B6">
        <w:rPr>
          <w:color w:val="000000" w:themeColor="text1"/>
          <w:spacing w:val="-6"/>
          <w:sz w:val="28"/>
          <w:szCs w:val="28"/>
        </w:rPr>
        <w:t xml:space="preserve">за предоставлением муниципальной услуги осуществляют создание электронных образов </w:t>
      </w:r>
      <w:r w:rsidR="00193733" w:rsidRPr="005D52B6">
        <w:rPr>
          <w:color w:val="000000" w:themeColor="text1"/>
          <w:spacing w:val="-6"/>
          <w:sz w:val="28"/>
          <w:szCs w:val="28"/>
        </w:rPr>
        <w:t>Ходатайства</w:t>
      </w:r>
      <w:r w:rsidR="00FF3CFD" w:rsidRPr="005D52B6">
        <w:rPr>
          <w:color w:val="000000" w:themeColor="text1"/>
          <w:spacing w:val="-6"/>
          <w:sz w:val="28"/>
          <w:szCs w:val="28"/>
        </w:rPr>
        <w:t xml:space="preserve"> о предоставлении муниципальной услуги и</w:t>
      </w:r>
      <w:r w:rsidR="00FF3CFD" w:rsidRPr="00FF3CFD">
        <w:rPr>
          <w:color w:val="000000" w:themeColor="text1"/>
          <w:sz w:val="28"/>
          <w:szCs w:val="28"/>
        </w:rPr>
        <w:t xml:space="preserve"> документов, представляемых заявителем (представителем заявителя)</w:t>
      </w:r>
      <w:r w:rsidR="007D3BD4">
        <w:rPr>
          <w:color w:val="000000" w:themeColor="text1"/>
          <w:sz w:val="28"/>
          <w:szCs w:val="28"/>
        </w:rPr>
        <w:t xml:space="preserve"> </w:t>
      </w:r>
      <w:r w:rsidR="00FF3CFD" w:rsidRPr="00FF3CFD">
        <w:rPr>
          <w:color w:val="000000" w:themeColor="text1"/>
          <w:sz w:val="28"/>
          <w:szCs w:val="28"/>
        </w:rPr>
        <w:t xml:space="preserve">и необходимых для </w:t>
      </w:r>
      <w:r w:rsidR="00FF3CFD" w:rsidRPr="005D52B6">
        <w:rPr>
          <w:color w:val="000000" w:themeColor="text1"/>
          <w:spacing w:val="-6"/>
          <w:sz w:val="28"/>
          <w:szCs w:val="28"/>
        </w:rPr>
        <w:t>предоставления муниципальной усл</w:t>
      </w:r>
      <w:r w:rsidR="008703A0" w:rsidRPr="005D52B6">
        <w:rPr>
          <w:color w:val="000000" w:themeColor="text1"/>
          <w:spacing w:val="-6"/>
          <w:sz w:val="28"/>
          <w:szCs w:val="28"/>
        </w:rPr>
        <w:t>уги в соответствии с настоящим р</w:t>
      </w:r>
      <w:r w:rsidR="00FF3CFD" w:rsidRPr="005D52B6">
        <w:rPr>
          <w:color w:val="000000" w:themeColor="text1"/>
          <w:spacing w:val="-6"/>
          <w:sz w:val="28"/>
          <w:szCs w:val="28"/>
        </w:rPr>
        <w:t>егламентом,</w:t>
      </w:r>
      <w:r w:rsidR="00FF3CFD" w:rsidRPr="00FF3CFD">
        <w:rPr>
          <w:color w:val="000000" w:themeColor="text1"/>
          <w:sz w:val="28"/>
          <w:szCs w:val="28"/>
        </w:rPr>
        <w:t xml:space="preserve"> </w:t>
      </w:r>
      <w:r w:rsidR="005D52B6">
        <w:rPr>
          <w:color w:val="000000" w:themeColor="text1"/>
          <w:sz w:val="28"/>
          <w:szCs w:val="28"/>
        </w:rPr>
        <w:t xml:space="preserve">             </w:t>
      </w:r>
      <w:r w:rsidR="00FF3CFD" w:rsidRPr="00FF3CFD">
        <w:rPr>
          <w:color w:val="000000" w:themeColor="text1"/>
          <w:sz w:val="28"/>
          <w:szCs w:val="28"/>
        </w:rPr>
        <w:t>и их з</w:t>
      </w:r>
      <w:r w:rsidR="007D3BD4">
        <w:rPr>
          <w:color w:val="000000" w:themeColor="text1"/>
          <w:sz w:val="28"/>
          <w:szCs w:val="28"/>
        </w:rPr>
        <w:t>аверение с целью направления в уполномоченный орган</w:t>
      </w:r>
      <w:r w:rsidR="00FF3CFD" w:rsidRPr="00FF3CFD">
        <w:rPr>
          <w:color w:val="000000" w:themeColor="text1"/>
          <w:sz w:val="28"/>
          <w:szCs w:val="28"/>
        </w:rPr>
        <w:t>.</w:t>
      </w:r>
    </w:p>
    <w:p w:rsidR="00FF3CFD" w:rsidRDefault="00AD4A56" w:rsidP="00F0698C">
      <w:pPr>
        <w:spacing w:line="318" w:lineRule="exact"/>
        <w:ind w:firstLine="709"/>
        <w:jc w:val="both"/>
        <w:rPr>
          <w:color w:val="000000" w:themeColor="text1"/>
          <w:sz w:val="28"/>
          <w:szCs w:val="28"/>
        </w:rPr>
      </w:pPr>
      <w:r>
        <w:rPr>
          <w:color w:val="000000" w:themeColor="text1"/>
          <w:sz w:val="28"/>
          <w:szCs w:val="28"/>
        </w:rPr>
        <w:t>37</w:t>
      </w:r>
      <w:r w:rsidR="00FF3CFD" w:rsidRPr="00FF3CFD">
        <w:rPr>
          <w:color w:val="000000" w:themeColor="text1"/>
          <w:sz w:val="28"/>
          <w:szCs w:val="28"/>
        </w:rPr>
        <w:t xml:space="preserve">.4. При направлении </w:t>
      </w:r>
      <w:r w:rsidR="00CC5219">
        <w:rPr>
          <w:color w:val="000000" w:themeColor="text1"/>
          <w:sz w:val="28"/>
          <w:szCs w:val="28"/>
        </w:rPr>
        <w:t>Ходатайства</w:t>
      </w:r>
      <w:r w:rsidR="00FF3CFD" w:rsidRPr="00FF3CFD">
        <w:rPr>
          <w:color w:val="000000" w:themeColor="text1"/>
          <w:sz w:val="28"/>
          <w:szCs w:val="28"/>
        </w:rPr>
        <w:t xml:space="preserve"> и документов (содержащихся в них в них сведений) в форме электронных документов в пор</w:t>
      </w:r>
      <w:r w:rsidR="00523EF3">
        <w:rPr>
          <w:color w:val="000000" w:themeColor="text1"/>
          <w:sz w:val="28"/>
          <w:szCs w:val="28"/>
        </w:rPr>
        <w:t>ядке, предусмотренном пунктом 37 настоящего р</w:t>
      </w:r>
      <w:r w:rsidR="00FF3CFD" w:rsidRPr="00FF3CFD">
        <w:rPr>
          <w:color w:val="000000" w:themeColor="text1"/>
          <w:sz w:val="28"/>
          <w:szCs w:val="28"/>
        </w:rPr>
        <w:t>егламента, обеспечивается возможность направления заявителю сообщения в электронном виде, подтверждающего их приём и регистрацию.</w:t>
      </w:r>
    </w:p>
    <w:p w:rsidR="00523EF3" w:rsidRPr="00523EF3" w:rsidRDefault="00523EF3" w:rsidP="00F0698C">
      <w:pPr>
        <w:spacing w:line="318" w:lineRule="exact"/>
        <w:ind w:firstLine="709"/>
        <w:jc w:val="both"/>
        <w:rPr>
          <w:color w:val="000000" w:themeColor="text1"/>
          <w:spacing w:val="-6"/>
          <w:sz w:val="28"/>
          <w:szCs w:val="28"/>
        </w:rPr>
      </w:pPr>
      <w:r>
        <w:rPr>
          <w:color w:val="000000" w:themeColor="text1"/>
          <w:spacing w:val="-6"/>
          <w:sz w:val="28"/>
          <w:szCs w:val="28"/>
        </w:rPr>
        <w:t>38</w:t>
      </w:r>
      <w:r w:rsidRPr="00523EF3">
        <w:rPr>
          <w:color w:val="000000" w:themeColor="text1"/>
          <w:spacing w:val="-6"/>
          <w:sz w:val="28"/>
          <w:szCs w:val="28"/>
        </w:rPr>
        <w:t>. Получение муниципальной услуги в иных подразделениях органа, предоставляющего муниципальную услугу, невозможно.</w:t>
      </w:r>
    </w:p>
    <w:p w:rsidR="00523EF3" w:rsidRPr="0048594B" w:rsidRDefault="00523EF3" w:rsidP="00F0698C">
      <w:pPr>
        <w:spacing w:line="318" w:lineRule="exact"/>
        <w:ind w:firstLine="709"/>
        <w:jc w:val="both"/>
        <w:rPr>
          <w:color w:val="000000" w:themeColor="text1"/>
          <w:spacing w:val="-2"/>
          <w:sz w:val="28"/>
          <w:szCs w:val="28"/>
        </w:rPr>
      </w:pPr>
      <w:r w:rsidRPr="0048594B">
        <w:rPr>
          <w:color w:val="000000" w:themeColor="text1"/>
          <w:spacing w:val="-2"/>
          <w:sz w:val="28"/>
          <w:szCs w:val="28"/>
        </w:rPr>
        <w:t xml:space="preserve">39.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МФЦ, предусмотренного статьёй 15.1 Федерального </w:t>
      </w:r>
      <w:r w:rsidRPr="005D52B6">
        <w:rPr>
          <w:color w:val="000000" w:themeColor="text1"/>
          <w:spacing w:val="-8"/>
          <w:sz w:val="28"/>
          <w:szCs w:val="28"/>
        </w:rPr>
        <w:t>закона от 27.07.2010 № 210-ФЗ «Об организации предоставления государственных</w:t>
      </w:r>
      <w:r w:rsidR="005D52B6">
        <w:rPr>
          <w:color w:val="000000" w:themeColor="text1"/>
          <w:spacing w:val="-8"/>
          <w:sz w:val="28"/>
          <w:szCs w:val="28"/>
        </w:rPr>
        <w:t xml:space="preserve">             </w:t>
      </w:r>
      <w:r w:rsidRPr="0048594B">
        <w:rPr>
          <w:color w:val="000000" w:themeColor="text1"/>
          <w:spacing w:val="-2"/>
          <w:sz w:val="28"/>
          <w:szCs w:val="28"/>
        </w:rPr>
        <w:t xml:space="preserve"> и муниципальных услуг» (комплексный запрос).</w:t>
      </w:r>
    </w:p>
    <w:p w:rsidR="00523EF3" w:rsidRPr="0048594B" w:rsidRDefault="00523EF3" w:rsidP="00F0698C">
      <w:pPr>
        <w:spacing w:line="318" w:lineRule="exact"/>
        <w:ind w:firstLine="709"/>
        <w:jc w:val="both"/>
        <w:rPr>
          <w:color w:val="000000" w:themeColor="text1"/>
          <w:spacing w:val="-2"/>
          <w:sz w:val="28"/>
          <w:szCs w:val="28"/>
        </w:rPr>
      </w:pPr>
      <w:r w:rsidRPr="0048594B">
        <w:rPr>
          <w:color w:val="000000" w:themeColor="text1"/>
          <w:spacing w:val="-2"/>
          <w:sz w:val="28"/>
          <w:szCs w:val="28"/>
        </w:rPr>
        <w:t>40.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D976B3" w:rsidRPr="00D976B3" w:rsidRDefault="005D52B6" w:rsidP="00F0698C">
      <w:pPr>
        <w:spacing w:line="318" w:lineRule="exact"/>
        <w:ind w:firstLine="709"/>
        <w:jc w:val="both"/>
        <w:rPr>
          <w:color w:val="000000" w:themeColor="text1"/>
          <w:spacing w:val="-2"/>
          <w:sz w:val="28"/>
          <w:szCs w:val="28"/>
        </w:rPr>
      </w:pPr>
      <w:r>
        <w:rPr>
          <w:color w:val="000000" w:themeColor="text1"/>
          <w:spacing w:val="-2"/>
          <w:sz w:val="28"/>
          <w:szCs w:val="28"/>
        </w:rPr>
        <w:t>сведения о границах территории, в отношении которой устанавливается публичный сервитут</w:t>
      </w:r>
      <w:r w:rsidR="00D976B3" w:rsidRPr="00D976B3">
        <w:rPr>
          <w:color w:val="000000" w:themeColor="text1"/>
          <w:spacing w:val="-2"/>
          <w:sz w:val="28"/>
          <w:szCs w:val="28"/>
        </w:rPr>
        <w:t xml:space="preserve">, включающие графическое описание местоположения границ публичного сервитута и перечень координат характерных точек этих </w:t>
      </w:r>
      <w:r w:rsidR="00D976B3" w:rsidRPr="005D52B6">
        <w:rPr>
          <w:color w:val="000000" w:themeColor="text1"/>
          <w:spacing w:val="-6"/>
          <w:sz w:val="28"/>
          <w:szCs w:val="28"/>
        </w:rPr>
        <w:t>границ в системе координат, установленной для ведения Единого государственного</w:t>
      </w:r>
      <w:r w:rsidR="00D976B3" w:rsidRPr="00D976B3">
        <w:rPr>
          <w:color w:val="000000" w:themeColor="text1"/>
          <w:spacing w:val="-2"/>
          <w:sz w:val="28"/>
          <w:szCs w:val="28"/>
        </w:rPr>
        <w:t xml:space="preserve"> реестра недвижимости, соответствующие требованиям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Федеральной службы государственной регистрации, кадастра и картографии </w:t>
      </w:r>
      <w:r>
        <w:rPr>
          <w:color w:val="000000" w:themeColor="text1"/>
          <w:spacing w:val="-2"/>
          <w:sz w:val="28"/>
          <w:szCs w:val="28"/>
        </w:rPr>
        <w:t xml:space="preserve">                 </w:t>
      </w:r>
      <w:r w:rsidR="00D976B3" w:rsidRPr="00D976B3">
        <w:rPr>
          <w:color w:val="000000" w:themeColor="text1"/>
          <w:spacing w:val="-2"/>
          <w:sz w:val="28"/>
          <w:szCs w:val="28"/>
        </w:rPr>
        <w:t>от 13.01.2021 № П/0004;</w:t>
      </w:r>
    </w:p>
    <w:p w:rsidR="00D976B3" w:rsidRPr="00D976B3" w:rsidRDefault="00D976B3" w:rsidP="00F0698C">
      <w:pPr>
        <w:spacing w:line="318" w:lineRule="exact"/>
        <w:ind w:firstLine="709"/>
        <w:jc w:val="both"/>
        <w:rPr>
          <w:color w:val="000000" w:themeColor="text1"/>
          <w:spacing w:val="-2"/>
          <w:sz w:val="28"/>
          <w:szCs w:val="28"/>
        </w:rPr>
      </w:pPr>
      <w:r w:rsidRPr="00D976B3">
        <w:rPr>
          <w:color w:val="000000" w:themeColor="text1"/>
          <w:spacing w:val="-2"/>
          <w:sz w:val="28"/>
          <w:szCs w:val="28"/>
        </w:rPr>
        <w:t>соглашение, заключённое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23EF3" w:rsidRPr="00D976B3" w:rsidRDefault="00D976B3" w:rsidP="00A05BAB">
      <w:pPr>
        <w:spacing w:line="300" w:lineRule="exact"/>
        <w:ind w:firstLine="709"/>
        <w:jc w:val="both"/>
        <w:rPr>
          <w:color w:val="000000" w:themeColor="text1"/>
          <w:spacing w:val="-2"/>
          <w:sz w:val="28"/>
          <w:szCs w:val="28"/>
        </w:rPr>
      </w:pPr>
      <w:r w:rsidRPr="00D976B3">
        <w:rPr>
          <w:color w:val="000000" w:themeColor="text1"/>
          <w:spacing w:val="-2"/>
          <w:sz w:val="28"/>
          <w:szCs w:val="28"/>
        </w:rPr>
        <w:lastRenderedPageBreak/>
        <w:t>документ, подтверждающий полномочия представителя заявителя, в случае, если Ходатайство направлено представителем заявителя.</w:t>
      </w:r>
    </w:p>
    <w:p w:rsidR="00D976B3" w:rsidRDefault="009D4B37" w:rsidP="00A05BAB">
      <w:pPr>
        <w:spacing w:line="300" w:lineRule="exact"/>
        <w:ind w:firstLine="709"/>
        <w:jc w:val="both"/>
        <w:rPr>
          <w:color w:val="000000" w:themeColor="text1"/>
          <w:spacing w:val="-6"/>
          <w:sz w:val="28"/>
          <w:szCs w:val="28"/>
        </w:rPr>
      </w:pPr>
      <w:r w:rsidRPr="009D4B37">
        <w:rPr>
          <w:color w:val="000000" w:themeColor="text1"/>
          <w:spacing w:val="-6"/>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w:t>
      </w:r>
    </w:p>
    <w:p w:rsidR="00926088" w:rsidRDefault="00523EF3" w:rsidP="00A05BAB">
      <w:pPr>
        <w:spacing w:line="300" w:lineRule="exact"/>
        <w:ind w:firstLine="709"/>
        <w:jc w:val="both"/>
        <w:rPr>
          <w:color w:val="000000" w:themeColor="text1"/>
          <w:spacing w:val="-6"/>
          <w:sz w:val="28"/>
          <w:szCs w:val="28"/>
        </w:rPr>
      </w:pPr>
      <w:r>
        <w:rPr>
          <w:color w:val="000000" w:themeColor="text1"/>
          <w:spacing w:val="-6"/>
          <w:sz w:val="28"/>
          <w:szCs w:val="28"/>
        </w:rPr>
        <w:t>41</w:t>
      </w:r>
      <w:r w:rsidRPr="00523EF3">
        <w:rPr>
          <w:color w:val="000000" w:themeColor="text1"/>
          <w:spacing w:val="-6"/>
          <w:sz w:val="28"/>
          <w:szCs w:val="28"/>
        </w:rPr>
        <w:t xml:space="preserve">. В процессе предоставления муниципальной услуги используются следующие информационные системы: </w:t>
      </w:r>
      <w:r>
        <w:rPr>
          <w:color w:val="000000" w:themeColor="text1"/>
          <w:spacing w:val="-6"/>
          <w:sz w:val="28"/>
          <w:szCs w:val="28"/>
        </w:rPr>
        <w:t>П</w:t>
      </w:r>
      <w:r w:rsidRPr="00523EF3">
        <w:rPr>
          <w:color w:val="000000" w:themeColor="text1"/>
          <w:spacing w:val="-6"/>
          <w:sz w:val="28"/>
          <w:szCs w:val="28"/>
        </w:rPr>
        <w:t>ортал.</w:t>
      </w:r>
    </w:p>
    <w:p w:rsidR="00A05BAB" w:rsidRDefault="00A05BAB" w:rsidP="00A05BAB">
      <w:pPr>
        <w:widowControl w:val="0"/>
        <w:spacing w:line="300" w:lineRule="exact"/>
        <w:jc w:val="center"/>
        <w:rPr>
          <w:b/>
          <w:bCs/>
          <w:kern w:val="32"/>
          <w:sz w:val="28"/>
          <w:szCs w:val="28"/>
        </w:rPr>
      </w:pPr>
    </w:p>
    <w:p w:rsidR="00A05BAB" w:rsidRDefault="00A05BAB" w:rsidP="00A05BAB">
      <w:pPr>
        <w:widowControl w:val="0"/>
        <w:spacing w:line="300" w:lineRule="exact"/>
        <w:jc w:val="center"/>
        <w:rPr>
          <w:b/>
          <w:bCs/>
          <w:kern w:val="32"/>
          <w:sz w:val="28"/>
          <w:szCs w:val="28"/>
        </w:rPr>
      </w:pPr>
    </w:p>
    <w:p w:rsidR="00256187" w:rsidRPr="003D32A3" w:rsidRDefault="00256187" w:rsidP="00A05BAB">
      <w:pPr>
        <w:widowControl w:val="0"/>
        <w:spacing w:line="300" w:lineRule="exact"/>
        <w:jc w:val="center"/>
        <w:rPr>
          <w:b/>
          <w:bCs/>
          <w:kern w:val="32"/>
          <w:sz w:val="28"/>
          <w:szCs w:val="28"/>
        </w:rPr>
      </w:pPr>
      <w:r w:rsidRPr="003D32A3">
        <w:rPr>
          <w:b/>
          <w:bCs/>
          <w:kern w:val="32"/>
          <w:sz w:val="28"/>
          <w:szCs w:val="28"/>
        </w:rPr>
        <w:t xml:space="preserve">Раздел III </w:t>
      </w:r>
    </w:p>
    <w:p w:rsidR="00256187" w:rsidRPr="003D32A3" w:rsidRDefault="00256187" w:rsidP="00A05BAB">
      <w:pPr>
        <w:widowControl w:val="0"/>
        <w:spacing w:line="300" w:lineRule="exact"/>
        <w:jc w:val="center"/>
        <w:rPr>
          <w:b/>
          <w:bCs/>
          <w:kern w:val="32"/>
          <w:sz w:val="28"/>
          <w:szCs w:val="28"/>
        </w:rPr>
      </w:pPr>
      <w:r w:rsidRPr="003D32A3">
        <w:rPr>
          <w:b/>
          <w:bCs/>
          <w:kern w:val="32"/>
          <w:sz w:val="28"/>
          <w:szCs w:val="28"/>
        </w:rPr>
        <w:t xml:space="preserve">Состав, последовательность и сроки выполнения </w:t>
      </w:r>
    </w:p>
    <w:p w:rsidR="00256187" w:rsidRPr="003D32A3" w:rsidRDefault="00256187" w:rsidP="00A05BAB">
      <w:pPr>
        <w:widowControl w:val="0"/>
        <w:spacing w:line="300" w:lineRule="exact"/>
        <w:jc w:val="center"/>
        <w:rPr>
          <w:b/>
          <w:bCs/>
          <w:kern w:val="32"/>
          <w:sz w:val="28"/>
          <w:szCs w:val="28"/>
        </w:rPr>
      </w:pPr>
      <w:r w:rsidRPr="003D32A3">
        <w:rPr>
          <w:b/>
          <w:bCs/>
          <w:kern w:val="32"/>
          <w:sz w:val="28"/>
          <w:szCs w:val="28"/>
        </w:rPr>
        <w:t xml:space="preserve">административных процедур (действий), требования к порядку </w:t>
      </w:r>
    </w:p>
    <w:p w:rsidR="00256187" w:rsidRPr="003D32A3" w:rsidRDefault="00256187" w:rsidP="00A05BAB">
      <w:pPr>
        <w:widowControl w:val="0"/>
        <w:spacing w:line="300" w:lineRule="exact"/>
        <w:jc w:val="center"/>
        <w:rPr>
          <w:rFonts w:eastAsia="Calibri"/>
          <w:b/>
          <w:bCs/>
          <w:sz w:val="28"/>
          <w:szCs w:val="28"/>
        </w:rPr>
      </w:pPr>
      <w:r w:rsidRPr="003D32A3">
        <w:rPr>
          <w:b/>
          <w:bCs/>
          <w:kern w:val="32"/>
          <w:sz w:val="28"/>
          <w:szCs w:val="28"/>
        </w:rPr>
        <w:t>их выполнения</w:t>
      </w:r>
      <w:r w:rsidRPr="003D32A3">
        <w:rPr>
          <w:rFonts w:eastAsia="Calibri"/>
          <w:b/>
          <w:bCs/>
          <w:sz w:val="28"/>
          <w:szCs w:val="28"/>
        </w:rPr>
        <w:t xml:space="preserve">, в том числе особенностей выполнения </w:t>
      </w:r>
    </w:p>
    <w:p w:rsidR="00256187" w:rsidRPr="003C1A95" w:rsidRDefault="00256187" w:rsidP="00A05BAB">
      <w:pPr>
        <w:widowControl w:val="0"/>
        <w:spacing w:line="300" w:lineRule="exact"/>
        <w:jc w:val="center"/>
        <w:rPr>
          <w:b/>
          <w:bCs/>
          <w:kern w:val="32"/>
          <w:sz w:val="28"/>
          <w:szCs w:val="28"/>
        </w:rPr>
      </w:pPr>
      <w:r w:rsidRPr="003D32A3">
        <w:rPr>
          <w:rFonts w:eastAsia="Calibri"/>
          <w:b/>
          <w:bCs/>
          <w:sz w:val="28"/>
          <w:szCs w:val="28"/>
        </w:rPr>
        <w:t>административных процедур (действий) в электронной форме</w:t>
      </w:r>
    </w:p>
    <w:p w:rsidR="00256187" w:rsidRDefault="00256187" w:rsidP="00A05BAB">
      <w:pPr>
        <w:widowControl w:val="0"/>
        <w:spacing w:line="300" w:lineRule="exact"/>
        <w:ind w:firstLine="567"/>
        <w:jc w:val="both"/>
        <w:rPr>
          <w:rFonts w:eastAsia="Calibri"/>
          <w:sz w:val="28"/>
          <w:szCs w:val="28"/>
        </w:rPr>
      </w:pPr>
    </w:p>
    <w:p w:rsidR="006221BD" w:rsidRPr="003C1A95" w:rsidRDefault="006221BD" w:rsidP="00A05BAB">
      <w:pPr>
        <w:widowControl w:val="0"/>
        <w:spacing w:line="300" w:lineRule="exact"/>
        <w:ind w:firstLine="567"/>
        <w:jc w:val="both"/>
        <w:rPr>
          <w:rFonts w:eastAsia="Calibri"/>
          <w:sz w:val="28"/>
          <w:szCs w:val="28"/>
        </w:rPr>
      </w:pPr>
    </w:p>
    <w:p w:rsidR="00256187" w:rsidRPr="003C1A95" w:rsidRDefault="00256187" w:rsidP="00A05BAB">
      <w:pPr>
        <w:widowControl w:val="0"/>
        <w:autoSpaceDE w:val="0"/>
        <w:autoSpaceDN w:val="0"/>
        <w:spacing w:line="300" w:lineRule="exact"/>
        <w:ind w:firstLine="709"/>
        <w:jc w:val="both"/>
        <w:rPr>
          <w:b/>
          <w:sz w:val="28"/>
          <w:szCs w:val="28"/>
        </w:rPr>
      </w:pPr>
      <w:r w:rsidRPr="003C1A95">
        <w:rPr>
          <w:b/>
          <w:sz w:val="28"/>
          <w:szCs w:val="28"/>
        </w:rPr>
        <w:t xml:space="preserve">Подраздел </w:t>
      </w:r>
      <w:r w:rsidRPr="003C1A95">
        <w:rPr>
          <w:b/>
          <w:bCs/>
          <w:kern w:val="32"/>
          <w:sz w:val="28"/>
          <w:szCs w:val="28"/>
        </w:rPr>
        <w:t>III</w:t>
      </w:r>
      <w:r w:rsidRPr="003C1A95">
        <w:rPr>
          <w:b/>
          <w:sz w:val="28"/>
          <w:szCs w:val="28"/>
        </w:rPr>
        <w:t>.I. Перечень вариантов предоставления муниципальной услуги</w:t>
      </w:r>
    </w:p>
    <w:p w:rsidR="00256187" w:rsidRDefault="00256187" w:rsidP="00A05BAB">
      <w:pPr>
        <w:widowControl w:val="0"/>
        <w:autoSpaceDE w:val="0"/>
        <w:autoSpaceDN w:val="0"/>
        <w:spacing w:line="300" w:lineRule="exact"/>
        <w:ind w:firstLine="709"/>
        <w:jc w:val="center"/>
        <w:rPr>
          <w:sz w:val="28"/>
          <w:szCs w:val="28"/>
        </w:rPr>
      </w:pPr>
    </w:p>
    <w:p w:rsidR="00256187" w:rsidRDefault="00523EF3" w:rsidP="00A05BAB">
      <w:pPr>
        <w:spacing w:line="300" w:lineRule="exact"/>
        <w:ind w:firstLine="709"/>
        <w:jc w:val="both"/>
        <w:rPr>
          <w:sz w:val="28"/>
          <w:szCs w:val="28"/>
        </w:rPr>
      </w:pPr>
      <w:r>
        <w:rPr>
          <w:sz w:val="28"/>
          <w:szCs w:val="28"/>
        </w:rPr>
        <w:t>42</w:t>
      </w:r>
      <w:r w:rsidR="00256187" w:rsidRPr="003C1A95">
        <w:rPr>
          <w:sz w:val="28"/>
          <w:szCs w:val="28"/>
        </w:rPr>
        <w:t>. Вариантами предоставления данной муниципальной услуги являются:</w:t>
      </w:r>
    </w:p>
    <w:p w:rsidR="004742B2" w:rsidRPr="004742B2" w:rsidRDefault="004742B2" w:rsidP="00A05BAB">
      <w:pPr>
        <w:spacing w:line="300" w:lineRule="exact"/>
        <w:ind w:firstLine="709"/>
        <w:jc w:val="both"/>
        <w:rPr>
          <w:sz w:val="28"/>
          <w:szCs w:val="28"/>
        </w:rPr>
      </w:pPr>
      <w:r>
        <w:rPr>
          <w:sz w:val="28"/>
          <w:szCs w:val="28"/>
        </w:rPr>
        <w:t xml:space="preserve">1) </w:t>
      </w:r>
      <w:r w:rsidR="00523EF3">
        <w:rPr>
          <w:sz w:val="28"/>
          <w:szCs w:val="28"/>
        </w:rPr>
        <w:t>установление</w:t>
      </w:r>
      <w:r w:rsidRPr="004742B2">
        <w:rPr>
          <w:sz w:val="28"/>
          <w:szCs w:val="28"/>
        </w:rPr>
        <w:t xml:space="preserve"> публичного сервитута;</w:t>
      </w:r>
    </w:p>
    <w:p w:rsidR="00256187" w:rsidRDefault="004742B2" w:rsidP="00A05BAB">
      <w:pPr>
        <w:spacing w:line="300" w:lineRule="exact"/>
        <w:ind w:firstLine="709"/>
        <w:jc w:val="both"/>
        <w:rPr>
          <w:sz w:val="28"/>
          <w:szCs w:val="28"/>
        </w:rPr>
      </w:pPr>
      <w:r>
        <w:rPr>
          <w:sz w:val="28"/>
          <w:szCs w:val="28"/>
        </w:rPr>
        <w:t>2</w:t>
      </w:r>
      <w:r w:rsidR="00256187" w:rsidRPr="0034430A">
        <w:rPr>
          <w:sz w:val="28"/>
          <w:szCs w:val="28"/>
        </w:rPr>
        <w:t>) исправление допущенных опечаток и ошибок в выданных в результате предоставления муниципальной услуги документах.</w:t>
      </w:r>
      <w:r w:rsidR="00256187" w:rsidRPr="003C1A95">
        <w:rPr>
          <w:sz w:val="28"/>
          <w:szCs w:val="28"/>
        </w:rPr>
        <w:t xml:space="preserve"> </w:t>
      </w:r>
    </w:p>
    <w:p w:rsidR="008275AE" w:rsidRDefault="008275AE" w:rsidP="00A05BAB">
      <w:pPr>
        <w:spacing w:line="300" w:lineRule="exact"/>
        <w:ind w:firstLine="709"/>
        <w:jc w:val="both"/>
        <w:rPr>
          <w:sz w:val="28"/>
          <w:szCs w:val="28"/>
        </w:rPr>
      </w:pPr>
    </w:p>
    <w:p w:rsidR="00A00B81" w:rsidRPr="002B1490" w:rsidRDefault="00A00B81" w:rsidP="00A05BAB">
      <w:pPr>
        <w:autoSpaceDE w:val="0"/>
        <w:autoSpaceDN w:val="0"/>
        <w:adjustRightInd w:val="0"/>
        <w:spacing w:line="300" w:lineRule="exact"/>
        <w:ind w:firstLine="708"/>
        <w:jc w:val="both"/>
        <w:rPr>
          <w:b/>
          <w:sz w:val="28"/>
          <w:szCs w:val="28"/>
          <w:lang w:eastAsia="en-US" w:bidi="en-US"/>
        </w:rPr>
      </w:pPr>
      <w:r w:rsidRPr="002B1490">
        <w:rPr>
          <w:b/>
          <w:sz w:val="28"/>
          <w:szCs w:val="28"/>
          <w:lang w:eastAsia="en-US" w:bidi="en-US"/>
        </w:rPr>
        <w:t xml:space="preserve">Подраздел </w:t>
      </w:r>
      <w:r w:rsidRPr="002B1490">
        <w:rPr>
          <w:b/>
          <w:sz w:val="28"/>
          <w:szCs w:val="28"/>
          <w:lang w:val="en-US" w:eastAsia="en-US" w:bidi="en-US"/>
        </w:rPr>
        <w:t>III</w:t>
      </w:r>
      <w:r w:rsidRPr="002B1490">
        <w:rPr>
          <w:b/>
          <w:sz w:val="28"/>
          <w:szCs w:val="28"/>
          <w:lang w:eastAsia="en-US" w:bidi="en-US"/>
        </w:rPr>
        <w:t>.</w:t>
      </w:r>
      <w:r w:rsidRPr="002B1490">
        <w:rPr>
          <w:b/>
          <w:sz w:val="28"/>
          <w:szCs w:val="28"/>
          <w:lang w:val="en-US" w:eastAsia="en-US" w:bidi="en-US"/>
        </w:rPr>
        <w:t>II</w:t>
      </w:r>
      <w:r w:rsidRPr="002B1490">
        <w:rPr>
          <w:b/>
          <w:sz w:val="28"/>
          <w:szCs w:val="28"/>
          <w:lang w:eastAsia="en-US" w:bidi="en-US"/>
        </w:rPr>
        <w:t>. Административная процедура профилирования заявителя</w:t>
      </w:r>
    </w:p>
    <w:p w:rsidR="00A00B81" w:rsidRPr="002B1490" w:rsidRDefault="00A00B81" w:rsidP="00A05BAB">
      <w:pPr>
        <w:autoSpaceDE w:val="0"/>
        <w:autoSpaceDN w:val="0"/>
        <w:adjustRightInd w:val="0"/>
        <w:spacing w:line="300" w:lineRule="exact"/>
        <w:ind w:firstLine="708"/>
        <w:jc w:val="center"/>
        <w:rPr>
          <w:b/>
          <w:sz w:val="28"/>
          <w:szCs w:val="28"/>
          <w:lang w:eastAsia="en-US" w:bidi="en-US"/>
        </w:rPr>
      </w:pP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4</w:t>
      </w:r>
      <w:r w:rsidR="0097679F">
        <w:rPr>
          <w:sz w:val="28"/>
          <w:szCs w:val="28"/>
        </w:rPr>
        <w:t>3</w:t>
      </w:r>
      <w:r w:rsidRPr="00A26F1A">
        <w:rPr>
          <w:sz w:val="28"/>
          <w:szCs w:val="28"/>
        </w:rPr>
        <w:t>. Вариант предоставления муниципальной услуги определяется путём анкетирования заявителя.</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Способы определения и предъявления необходимого заявителю варианта предоставления муниципальной услуги:</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посредством Портала;</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в уполномоченном органе, МФЦ.</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Порядок определения и предъявления необходимого заявителю варианта предоставления услуги:</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посредством ответов на вопросы экспертной системы Портала;</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посредством опроса в уполномоченном органе, МФЦ.</w:t>
      </w:r>
    </w:p>
    <w:p w:rsidR="00A00B81" w:rsidRPr="00A26F1A" w:rsidRDefault="00A00B81" w:rsidP="00A05BAB">
      <w:pPr>
        <w:shd w:val="clear" w:color="auto" w:fill="FFFFFF"/>
        <w:spacing w:line="300" w:lineRule="exact"/>
        <w:ind w:firstLine="709"/>
        <w:jc w:val="both"/>
        <w:rPr>
          <w:sz w:val="28"/>
          <w:szCs w:val="28"/>
        </w:rPr>
      </w:pPr>
      <w:r w:rsidRPr="00A26F1A">
        <w:rPr>
          <w:sz w:val="28"/>
          <w:szCs w:val="28"/>
        </w:rPr>
        <w:t>На основании ответов заявителя на вопросы анкетирования определяется вариант предоставления муниципальной услуги.</w:t>
      </w:r>
    </w:p>
    <w:p w:rsidR="00A00B81" w:rsidRPr="00D04CDC" w:rsidRDefault="00A00B81" w:rsidP="00A05BAB">
      <w:pPr>
        <w:shd w:val="clear" w:color="auto" w:fill="FFFFFF"/>
        <w:spacing w:line="300" w:lineRule="exact"/>
        <w:ind w:firstLine="709"/>
        <w:jc w:val="both"/>
        <w:rPr>
          <w:sz w:val="28"/>
          <w:szCs w:val="28"/>
        </w:rPr>
      </w:pPr>
      <w:r w:rsidRPr="00D04CDC">
        <w:rPr>
          <w:sz w:val="28"/>
          <w:szCs w:val="28"/>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приведены в приложении </w:t>
      </w:r>
      <w:r w:rsidRPr="00D51712">
        <w:rPr>
          <w:sz w:val="28"/>
          <w:szCs w:val="28"/>
        </w:rPr>
        <w:t xml:space="preserve">№ </w:t>
      </w:r>
      <w:r w:rsidR="00167F75">
        <w:rPr>
          <w:sz w:val="28"/>
          <w:szCs w:val="28"/>
        </w:rPr>
        <w:t>2</w:t>
      </w:r>
      <w:r w:rsidRPr="00D04CDC">
        <w:rPr>
          <w:sz w:val="28"/>
          <w:szCs w:val="28"/>
        </w:rPr>
        <w:t xml:space="preserve"> к настоящему регламенту.</w:t>
      </w:r>
    </w:p>
    <w:p w:rsidR="00256187" w:rsidRDefault="00256187" w:rsidP="00A05BAB">
      <w:pPr>
        <w:autoSpaceDE w:val="0"/>
        <w:autoSpaceDN w:val="0"/>
        <w:adjustRightInd w:val="0"/>
        <w:spacing w:line="300" w:lineRule="exact"/>
        <w:jc w:val="center"/>
        <w:outlineLvl w:val="1"/>
        <w:rPr>
          <w:sz w:val="28"/>
          <w:szCs w:val="28"/>
        </w:rPr>
      </w:pPr>
    </w:p>
    <w:p w:rsidR="00A00B81" w:rsidRPr="000628EC" w:rsidRDefault="00256187" w:rsidP="00A05BAB">
      <w:pPr>
        <w:shd w:val="clear" w:color="auto" w:fill="FFFFFF" w:themeFill="background1"/>
        <w:autoSpaceDE w:val="0"/>
        <w:autoSpaceDN w:val="0"/>
        <w:adjustRightInd w:val="0"/>
        <w:spacing w:line="300" w:lineRule="exact"/>
        <w:ind w:firstLine="709"/>
        <w:jc w:val="both"/>
        <w:rPr>
          <w:b/>
          <w:sz w:val="28"/>
          <w:szCs w:val="28"/>
        </w:rPr>
      </w:pPr>
      <w:r w:rsidRPr="003C1A95">
        <w:rPr>
          <w:b/>
          <w:sz w:val="28"/>
          <w:szCs w:val="28"/>
        </w:rPr>
        <w:t xml:space="preserve">Подраздел </w:t>
      </w:r>
      <w:r w:rsidRPr="001B1237">
        <w:rPr>
          <w:b/>
          <w:sz w:val="28"/>
          <w:szCs w:val="28"/>
          <w:lang w:val="en-US"/>
        </w:rPr>
        <w:t>III</w:t>
      </w:r>
      <w:r w:rsidRPr="001B1237">
        <w:rPr>
          <w:b/>
          <w:sz w:val="28"/>
          <w:szCs w:val="28"/>
        </w:rPr>
        <w:t>.</w:t>
      </w:r>
      <w:r w:rsidRPr="001B1237">
        <w:rPr>
          <w:b/>
          <w:sz w:val="28"/>
          <w:szCs w:val="28"/>
          <w:lang w:val="en-US"/>
        </w:rPr>
        <w:t>III</w:t>
      </w:r>
      <w:r w:rsidRPr="003C1A95">
        <w:rPr>
          <w:b/>
          <w:sz w:val="28"/>
          <w:szCs w:val="28"/>
        </w:rPr>
        <w:t>. Описание варианта предоставления муниципальной услуги</w:t>
      </w:r>
      <w:r>
        <w:rPr>
          <w:b/>
          <w:sz w:val="28"/>
          <w:szCs w:val="28"/>
        </w:rPr>
        <w:t xml:space="preserve"> </w:t>
      </w:r>
      <w:r w:rsidR="00A00B81" w:rsidRPr="00F56F2E">
        <w:rPr>
          <w:b/>
          <w:sz w:val="28"/>
          <w:szCs w:val="28"/>
        </w:rPr>
        <w:t>«</w:t>
      </w:r>
      <w:r w:rsidR="004742B2" w:rsidRPr="004742B2">
        <w:rPr>
          <w:b/>
          <w:sz w:val="28"/>
          <w:szCs w:val="28"/>
        </w:rPr>
        <w:t>Установление публичного сервитута</w:t>
      </w:r>
      <w:r w:rsidR="00A00B81" w:rsidRPr="00F56F2E">
        <w:rPr>
          <w:b/>
          <w:sz w:val="28"/>
          <w:szCs w:val="28"/>
        </w:rPr>
        <w:t>»</w:t>
      </w:r>
    </w:p>
    <w:p w:rsidR="00A00B81" w:rsidRDefault="00A00B81" w:rsidP="00A05BAB">
      <w:pPr>
        <w:autoSpaceDE w:val="0"/>
        <w:autoSpaceDN w:val="0"/>
        <w:adjustRightInd w:val="0"/>
        <w:spacing w:line="300" w:lineRule="exact"/>
        <w:jc w:val="center"/>
        <w:outlineLvl w:val="1"/>
        <w:rPr>
          <w:b/>
          <w:sz w:val="28"/>
          <w:szCs w:val="28"/>
        </w:rPr>
      </w:pPr>
    </w:p>
    <w:p w:rsidR="0003045C" w:rsidRDefault="0003045C" w:rsidP="00A05BAB">
      <w:pPr>
        <w:shd w:val="clear" w:color="auto" w:fill="FFFFFF"/>
        <w:spacing w:line="300" w:lineRule="exact"/>
        <w:ind w:firstLine="709"/>
        <w:jc w:val="both"/>
        <w:rPr>
          <w:sz w:val="28"/>
          <w:szCs w:val="28"/>
        </w:rPr>
      </w:pPr>
      <w:r w:rsidRPr="002B1490">
        <w:rPr>
          <w:sz w:val="28"/>
          <w:szCs w:val="28"/>
        </w:rPr>
        <w:t>4</w:t>
      </w:r>
      <w:r w:rsidR="006956D9">
        <w:rPr>
          <w:sz w:val="28"/>
          <w:szCs w:val="28"/>
        </w:rPr>
        <w:t>4</w:t>
      </w:r>
      <w:r w:rsidRPr="002B1490">
        <w:rPr>
          <w:sz w:val="28"/>
          <w:szCs w:val="28"/>
        </w:rPr>
        <w:t xml:space="preserve">. Максимальный срок предоставления муниципальной услуги в соответствии с </w:t>
      </w:r>
      <w:r w:rsidR="008275AE">
        <w:rPr>
          <w:sz w:val="28"/>
          <w:szCs w:val="28"/>
        </w:rPr>
        <w:t>вариантом составляет</w:t>
      </w:r>
      <w:r w:rsidR="007134C4">
        <w:rPr>
          <w:sz w:val="28"/>
          <w:szCs w:val="28"/>
        </w:rPr>
        <w:t>:</w:t>
      </w:r>
      <w:r w:rsidR="008275AE">
        <w:rPr>
          <w:sz w:val="28"/>
          <w:szCs w:val="28"/>
        </w:rPr>
        <w:t xml:space="preserve"> </w:t>
      </w:r>
    </w:p>
    <w:p w:rsidR="00F3264D" w:rsidRPr="00F3264D" w:rsidRDefault="00F3264D" w:rsidP="00900A85">
      <w:pPr>
        <w:shd w:val="clear" w:color="auto" w:fill="FFFFFF"/>
        <w:spacing w:line="324" w:lineRule="exact"/>
        <w:ind w:firstLine="709"/>
        <w:jc w:val="both"/>
        <w:rPr>
          <w:sz w:val="28"/>
          <w:szCs w:val="28"/>
        </w:rPr>
      </w:pPr>
      <w:r w:rsidRPr="00F3264D">
        <w:rPr>
          <w:sz w:val="28"/>
          <w:szCs w:val="28"/>
        </w:rPr>
        <w:lastRenderedPageBreak/>
        <w:t>20 дней со дня поступления Ходатайства и прилагаемых документов в целях, предусмотренных подпунктами 2.3, 2.6 пункта 2 подраздела I.I раздела I настоящего регламента (в части капитального ремонта участков (частей) инженерных сооружений, являющихся линейными объектами;</w:t>
      </w:r>
    </w:p>
    <w:p w:rsidR="00F3264D" w:rsidRPr="00F3264D" w:rsidRDefault="00F3264D" w:rsidP="00900A85">
      <w:pPr>
        <w:shd w:val="clear" w:color="auto" w:fill="FFFFFF"/>
        <w:spacing w:line="324" w:lineRule="exact"/>
        <w:ind w:firstLine="709"/>
        <w:jc w:val="both"/>
        <w:rPr>
          <w:sz w:val="28"/>
          <w:szCs w:val="28"/>
        </w:rPr>
      </w:pPr>
      <w:r w:rsidRPr="00F3264D">
        <w:rPr>
          <w:sz w:val="28"/>
          <w:szCs w:val="28"/>
        </w:rPr>
        <w:t>30 дней со дня поступления Ходатайства и прилагаемых документов, в целях, предусмотренных подпунктами 2.1, 2.2, 2.4, 2.5, 2.6 (в части реконструкции участков (частей) инженерных сооружений, являющихся линейными объектами), 2.7, 2.8, 2.9 пункта 2 подраздела I.I раздела I настоящего регламента, но не ранее чем 15 дней со дня опубликования сообщения                                           о поступившем Ходатайстве, предусмотренного подпунктом 1 пункта 3                 статьи 39.42 Земельного кодекса Российской Федерации.</w:t>
      </w:r>
    </w:p>
    <w:p w:rsidR="00F3264D" w:rsidRDefault="00F3264D" w:rsidP="00900A85">
      <w:pPr>
        <w:shd w:val="clear" w:color="auto" w:fill="FFFFFF"/>
        <w:spacing w:line="324" w:lineRule="exact"/>
        <w:ind w:firstLine="709"/>
        <w:jc w:val="both"/>
        <w:rPr>
          <w:sz w:val="28"/>
          <w:szCs w:val="28"/>
        </w:rPr>
      </w:pPr>
      <w:r w:rsidRPr="00F3264D">
        <w:rPr>
          <w:sz w:val="28"/>
          <w:szCs w:val="28"/>
        </w:rPr>
        <w:t xml:space="preserve">Возврат Ходатайства при наличии оснований, предусмотренных настоящим регламентом, осуществляется в течение 5 рабочих дней со дня получения соответствующего Ходатайства и прилагаемых документов. </w:t>
      </w:r>
    </w:p>
    <w:p w:rsidR="0003045C" w:rsidRDefault="0003045C" w:rsidP="00900A85">
      <w:pPr>
        <w:shd w:val="clear" w:color="auto" w:fill="FFFFFF"/>
        <w:spacing w:line="324" w:lineRule="exact"/>
        <w:ind w:firstLine="709"/>
        <w:jc w:val="both"/>
        <w:rPr>
          <w:sz w:val="28"/>
          <w:szCs w:val="28"/>
        </w:rPr>
      </w:pPr>
      <w:r w:rsidRPr="009C0C87">
        <w:rPr>
          <w:sz w:val="28"/>
          <w:szCs w:val="28"/>
        </w:rPr>
        <w:t>4</w:t>
      </w:r>
      <w:r w:rsidR="006956D9">
        <w:rPr>
          <w:sz w:val="28"/>
          <w:szCs w:val="28"/>
        </w:rPr>
        <w:t>5</w:t>
      </w:r>
      <w:r w:rsidRPr="009C0C87">
        <w:rPr>
          <w:sz w:val="28"/>
          <w:szCs w:val="28"/>
        </w:rPr>
        <w:t>. Результатом</w:t>
      </w:r>
      <w:r w:rsidRPr="002B1490">
        <w:rPr>
          <w:sz w:val="28"/>
          <w:szCs w:val="28"/>
        </w:rPr>
        <w:t xml:space="preserve"> предоставления муниципальной услуги в соответствии </w:t>
      </w:r>
      <w:r w:rsidR="00C27BD1">
        <w:rPr>
          <w:sz w:val="28"/>
          <w:szCs w:val="28"/>
        </w:rPr>
        <w:t xml:space="preserve">                  </w:t>
      </w:r>
      <w:r w:rsidRPr="002B1490">
        <w:rPr>
          <w:sz w:val="28"/>
          <w:szCs w:val="28"/>
        </w:rPr>
        <w:t>с вариантом являются:</w:t>
      </w:r>
    </w:p>
    <w:p w:rsidR="009C0C87" w:rsidRPr="009C0C87" w:rsidRDefault="005604A0" w:rsidP="00900A85">
      <w:pPr>
        <w:shd w:val="clear" w:color="auto" w:fill="FFFFFF"/>
        <w:spacing w:line="324" w:lineRule="exact"/>
        <w:ind w:firstLine="709"/>
        <w:jc w:val="both"/>
        <w:rPr>
          <w:sz w:val="28"/>
          <w:szCs w:val="28"/>
        </w:rPr>
      </w:pPr>
      <w:r>
        <w:rPr>
          <w:sz w:val="28"/>
          <w:szCs w:val="28"/>
        </w:rPr>
        <w:t>п</w:t>
      </w:r>
      <w:r w:rsidR="00F3264D">
        <w:rPr>
          <w:sz w:val="28"/>
          <w:szCs w:val="28"/>
        </w:rPr>
        <w:t>остановление администрации муниципального образования город Краснодар</w:t>
      </w:r>
      <w:r w:rsidR="009C0C87" w:rsidRPr="009C0C87">
        <w:rPr>
          <w:sz w:val="28"/>
          <w:szCs w:val="28"/>
        </w:rPr>
        <w:t xml:space="preserve"> об установлении публичного сервитута;</w:t>
      </w:r>
    </w:p>
    <w:p w:rsidR="009C0C87" w:rsidRDefault="009C0C87" w:rsidP="00900A85">
      <w:pPr>
        <w:shd w:val="clear" w:color="auto" w:fill="FFFFFF"/>
        <w:spacing w:line="324" w:lineRule="exact"/>
        <w:ind w:firstLine="709"/>
        <w:jc w:val="both"/>
        <w:rPr>
          <w:sz w:val="28"/>
          <w:szCs w:val="28"/>
        </w:rPr>
      </w:pPr>
      <w:r w:rsidRPr="009C0C87">
        <w:rPr>
          <w:sz w:val="28"/>
          <w:szCs w:val="28"/>
        </w:rPr>
        <w:t xml:space="preserve">решение об отказе в </w:t>
      </w:r>
      <w:r w:rsidR="00E152D0">
        <w:rPr>
          <w:sz w:val="28"/>
          <w:szCs w:val="28"/>
        </w:rPr>
        <w:t>предоставлении муниципальной услуги</w:t>
      </w:r>
      <w:r>
        <w:rPr>
          <w:sz w:val="28"/>
          <w:szCs w:val="28"/>
        </w:rPr>
        <w:t>.</w:t>
      </w:r>
    </w:p>
    <w:p w:rsidR="007B10C6" w:rsidRPr="002B1490" w:rsidRDefault="007B10C6" w:rsidP="00900A85">
      <w:pPr>
        <w:shd w:val="clear" w:color="auto" w:fill="FFFFFF"/>
        <w:spacing w:line="324" w:lineRule="exact"/>
        <w:ind w:firstLine="709"/>
        <w:jc w:val="both"/>
        <w:rPr>
          <w:sz w:val="28"/>
          <w:szCs w:val="28"/>
        </w:rPr>
      </w:pPr>
      <w:r w:rsidRPr="002B1490">
        <w:rPr>
          <w:sz w:val="28"/>
          <w:szCs w:val="28"/>
        </w:rPr>
        <w:t>4</w:t>
      </w:r>
      <w:r w:rsidR="00E152D0">
        <w:rPr>
          <w:sz w:val="28"/>
          <w:szCs w:val="28"/>
        </w:rPr>
        <w:t>6</w:t>
      </w:r>
      <w:r w:rsidRPr="002B1490">
        <w:rPr>
          <w:sz w:val="28"/>
          <w:szCs w:val="28"/>
        </w:rPr>
        <w:t>. В процессе предоставления муниципальной услуги в соответствии</w:t>
      </w:r>
      <w:r w:rsidR="00C27BD1">
        <w:rPr>
          <w:sz w:val="28"/>
          <w:szCs w:val="28"/>
        </w:rPr>
        <w:t xml:space="preserve">                   </w:t>
      </w:r>
      <w:r w:rsidRPr="002B1490">
        <w:rPr>
          <w:sz w:val="28"/>
          <w:szCs w:val="28"/>
        </w:rPr>
        <w:t xml:space="preserve"> с вариантом предоставления муниципальной услуги «</w:t>
      </w:r>
      <w:r w:rsidR="000628DC" w:rsidRPr="000628DC">
        <w:rPr>
          <w:sz w:val="28"/>
          <w:szCs w:val="28"/>
        </w:rPr>
        <w:t>Установление публичного сервитута</w:t>
      </w:r>
      <w:r w:rsidRPr="002B1490">
        <w:rPr>
          <w:sz w:val="28"/>
          <w:szCs w:val="28"/>
        </w:rPr>
        <w:t>» выполняются следующие административные процедуры:</w:t>
      </w:r>
    </w:p>
    <w:p w:rsidR="001A1DB3" w:rsidRDefault="001A1DB3" w:rsidP="00900A85">
      <w:pPr>
        <w:shd w:val="clear" w:color="auto" w:fill="FFFFFF"/>
        <w:spacing w:line="324" w:lineRule="exact"/>
        <w:ind w:firstLine="709"/>
        <w:jc w:val="both"/>
        <w:rPr>
          <w:sz w:val="28"/>
          <w:szCs w:val="28"/>
        </w:rPr>
      </w:pPr>
      <w:r w:rsidRPr="001A1DB3">
        <w:rPr>
          <w:sz w:val="28"/>
          <w:szCs w:val="28"/>
        </w:rPr>
        <w:t>приём Ходатайства</w:t>
      </w:r>
      <w:r w:rsidR="007B3709">
        <w:rPr>
          <w:sz w:val="28"/>
          <w:szCs w:val="28"/>
        </w:rPr>
        <w:t xml:space="preserve"> </w:t>
      </w:r>
      <w:r w:rsidRPr="001A1DB3">
        <w:rPr>
          <w:sz w:val="28"/>
          <w:szCs w:val="28"/>
        </w:rPr>
        <w:t xml:space="preserve">и прилагаемых к нему документов, передача принятых документов из МФЦ в </w:t>
      </w:r>
      <w:r w:rsidR="00E11302">
        <w:rPr>
          <w:sz w:val="28"/>
          <w:szCs w:val="28"/>
        </w:rPr>
        <w:t>МКУ «УЗО»</w:t>
      </w:r>
      <w:r w:rsidRPr="001A1DB3">
        <w:rPr>
          <w:sz w:val="28"/>
          <w:szCs w:val="28"/>
        </w:rPr>
        <w:t xml:space="preserve"> (в случае обращения за получением </w:t>
      </w:r>
      <w:r>
        <w:rPr>
          <w:sz w:val="28"/>
          <w:szCs w:val="28"/>
        </w:rPr>
        <w:t>муниципальной услуги через МФЦ);</w:t>
      </w:r>
    </w:p>
    <w:p w:rsidR="001A1DB3" w:rsidRPr="001A1DB3" w:rsidRDefault="001A1DB3" w:rsidP="00900A85">
      <w:pPr>
        <w:shd w:val="clear" w:color="auto" w:fill="FFFFFF"/>
        <w:spacing w:line="324" w:lineRule="exact"/>
        <w:ind w:firstLine="709"/>
        <w:jc w:val="both"/>
        <w:rPr>
          <w:sz w:val="28"/>
          <w:szCs w:val="28"/>
        </w:rPr>
      </w:pPr>
      <w:r w:rsidRPr="001A1DB3">
        <w:rPr>
          <w:sz w:val="28"/>
          <w:szCs w:val="28"/>
        </w:rPr>
        <w:t>рассмотрение Ходатайства</w:t>
      </w:r>
      <w:r w:rsidR="00985D36">
        <w:rPr>
          <w:sz w:val="28"/>
          <w:szCs w:val="28"/>
        </w:rPr>
        <w:t xml:space="preserve"> </w:t>
      </w:r>
      <w:r w:rsidRPr="001A1DB3">
        <w:rPr>
          <w:sz w:val="28"/>
          <w:szCs w:val="28"/>
        </w:rPr>
        <w:t>и прилагаемых к нему документов; направление межведомственных запросов в органы (организации), участвующие в предоставлении муниципальной услуги;</w:t>
      </w:r>
      <w:r w:rsidR="008463D0">
        <w:rPr>
          <w:sz w:val="28"/>
          <w:szCs w:val="28"/>
        </w:rPr>
        <w:t xml:space="preserve"> </w:t>
      </w:r>
      <w:r w:rsidRPr="001A1DB3">
        <w:rPr>
          <w:sz w:val="28"/>
          <w:szCs w:val="28"/>
        </w:rPr>
        <w:t>принятие решения</w:t>
      </w:r>
      <w:r w:rsidR="00985D36">
        <w:rPr>
          <w:sz w:val="28"/>
          <w:szCs w:val="28"/>
        </w:rPr>
        <w:t xml:space="preserve"> о возврате Ходатайства или</w:t>
      </w:r>
      <w:r w:rsidRPr="001A1DB3">
        <w:rPr>
          <w:sz w:val="28"/>
          <w:szCs w:val="28"/>
        </w:rPr>
        <w:t xml:space="preserve"> о предоставлении (отказе в предоставлении) муниципальной услуги;</w:t>
      </w:r>
    </w:p>
    <w:p w:rsidR="001A1DB3" w:rsidRPr="004051EB" w:rsidRDefault="001A1DB3" w:rsidP="00900A85">
      <w:pPr>
        <w:shd w:val="clear" w:color="auto" w:fill="FFFFFF"/>
        <w:spacing w:line="324" w:lineRule="exact"/>
        <w:ind w:firstLine="709"/>
        <w:jc w:val="both"/>
        <w:rPr>
          <w:spacing w:val="-6"/>
          <w:sz w:val="28"/>
          <w:szCs w:val="28"/>
        </w:rPr>
      </w:pPr>
      <w:r w:rsidRPr="004051EB">
        <w:rPr>
          <w:spacing w:val="-6"/>
          <w:sz w:val="28"/>
          <w:szCs w:val="28"/>
        </w:rPr>
        <w:t>передача</w:t>
      </w:r>
      <w:r w:rsidR="00985D36" w:rsidRPr="004051EB">
        <w:rPr>
          <w:spacing w:val="-6"/>
          <w:sz w:val="28"/>
          <w:szCs w:val="28"/>
        </w:rPr>
        <w:t xml:space="preserve"> уведомления о возврате Ходатайства или</w:t>
      </w:r>
      <w:r w:rsidRPr="004051EB">
        <w:rPr>
          <w:spacing w:val="-6"/>
          <w:sz w:val="28"/>
          <w:szCs w:val="28"/>
        </w:rPr>
        <w:t xml:space="preserve"> результата предоставления муниципальной услуги в МФЦ для выдачи заявителю (в случае обращения за получением муниципальной услуги через МФЦ), выдача </w:t>
      </w:r>
      <w:r w:rsidR="00985D36" w:rsidRPr="004051EB">
        <w:rPr>
          <w:spacing w:val="-6"/>
          <w:sz w:val="28"/>
          <w:szCs w:val="28"/>
        </w:rPr>
        <w:t xml:space="preserve">уведомления о возврате Ходатайства или </w:t>
      </w:r>
      <w:r w:rsidRPr="004051EB">
        <w:rPr>
          <w:spacing w:val="-6"/>
          <w:sz w:val="28"/>
          <w:szCs w:val="28"/>
        </w:rPr>
        <w:t>результата предоставления муниципальной услуги.</w:t>
      </w:r>
    </w:p>
    <w:p w:rsidR="007B10C6" w:rsidRPr="00B83766" w:rsidRDefault="00985D36" w:rsidP="00900A85">
      <w:pPr>
        <w:shd w:val="clear" w:color="auto" w:fill="FFFFFF"/>
        <w:spacing w:line="324" w:lineRule="exact"/>
        <w:ind w:firstLine="709"/>
        <w:jc w:val="both"/>
        <w:rPr>
          <w:sz w:val="28"/>
          <w:szCs w:val="28"/>
        </w:rPr>
      </w:pPr>
      <w:r>
        <w:rPr>
          <w:sz w:val="28"/>
          <w:szCs w:val="28"/>
        </w:rPr>
        <w:t>47</w:t>
      </w:r>
      <w:r w:rsidR="007B10C6" w:rsidRPr="00B83766">
        <w:rPr>
          <w:sz w:val="28"/>
          <w:szCs w:val="28"/>
        </w:rPr>
        <w:t xml:space="preserve">. Описание административной процедуры приёма </w:t>
      </w:r>
      <w:r w:rsidR="00CC5219">
        <w:rPr>
          <w:sz w:val="28"/>
          <w:szCs w:val="28"/>
        </w:rPr>
        <w:t>Ходатайства</w:t>
      </w:r>
      <w:r w:rsidR="007B10C6" w:rsidRPr="00B83766">
        <w:rPr>
          <w:sz w:val="28"/>
          <w:szCs w:val="28"/>
        </w:rPr>
        <w:t xml:space="preserve">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p>
    <w:p w:rsidR="007B10C6" w:rsidRPr="00004847" w:rsidRDefault="00985D36" w:rsidP="00900A85">
      <w:pPr>
        <w:shd w:val="clear" w:color="auto" w:fill="FFFFFF"/>
        <w:spacing w:line="324" w:lineRule="exact"/>
        <w:ind w:firstLine="709"/>
        <w:jc w:val="both"/>
        <w:rPr>
          <w:sz w:val="28"/>
          <w:szCs w:val="28"/>
        </w:rPr>
      </w:pPr>
      <w:r w:rsidRPr="00052BB2">
        <w:rPr>
          <w:sz w:val="28"/>
          <w:szCs w:val="28"/>
        </w:rPr>
        <w:t>47</w:t>
      </w:r>
      <w:r w:rsidR="007B10C6" w:rsidRPr="00052BB2">
        <w:rPr>
          <w:sz w:val="28"/>
          <w:szCs w:val="28"/>
        </w:rPr>
        <w:t>.1.</w:t>
      </w:r>
      <w:r w:rsidR="007B10C6" w:rsidRPr="00004847">
        <w:rPr>
          <w:sz w:val="28"/>
          <w:szCs w:val="28"/>
        </w:rPr>
        <w:t xml:space="preserve"> Для получения муниципальной услуги в соответствии с вариантом </w:t>
      </w:r>
      <w:r w:rsidR="00E6592B" w:rsidRPr="00E6592B">
        <w:rPr>
          <w:sz w:val="28"/>
          <w:szCs w:val="28"/>
        </w:rPr>
        <w:t>предоставления муниципальной услуги «Установление публичного сервитута»</w:t>
      </w:r>
      <w:r w:rsidR="00E6592B">
        <w:rPr>
          <w:sz w:val="28"/>
          <w:szCs w:val="28"/>
        </w:rPr>
        <w:t xml:space="preserve"> </w:t>
      </w:r>
      <w:r w:rsidR="007B10C6" w:rsidRPr="00004847">
        <w:rPr>
          <w:sz w:val="28"/>
          <w:szCs w:val="28"/>
        </w:rPr>
        <w:t>заявителем представляются:</w:t>
      </w:r>
    </w:p>
    <w:p w:rsidR="00E6592B" w:rsidRPr="00E6592B" w:rsidRDefault="00E6592B" w:rsidP="00900A85">
      <w:pPr>
        <w:shd w:val="clear" w:color="auto" w:fill="FFFFFF"/>
        <w:spacing w:line="324" w:lineRule="exact"/>
        <w:ind w:firstLine="709"/>
        <w:jc w:val="both"/>
        <w:rPr>
          <w:spacing w:val="-4"/>
          <w:sz w:val="28"/>
          <w:szCs w:val="28"/>
        </w:rPr>
      </w:pPr>
      <w:r w:rsidRPr="00E6592B">
        <w:rPr>
          <w:spacing w:val="-4"/>
          <w:sz w:val="28"/>
          <w:szCs w:val="28"/>
        </w:rPr>
        <w:t>1) Ходатайство, которое оформляется по форме согласно приложению                 № 1 к настоящему регламенту, в котором указывается:</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 xml:space="preserve">наименование и место нахождения заявителя, государственный регистрационный номер записи о государственной регистрации юридического                </w:t>
      </w:r>
      <w:r w:rsidRPr="00E6592B">
        <w:rPr>
          <w:spacing w:val="-4"/>
          <w:sz w:val="28"/>
          <w:szCs w:val="28"/>
        </w:rPr>
        <w:lastRenderedPageBreak/>
        <w:t>лица в едином государственном реестре юридических лиц и идентификационный номер налогоплательщика;</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цель установления публичного сервитута в соответствии со статьёй 39.37 Земельного кодекса Российской Федерации;</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испрашиваемый срок публичного сервитута;</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 xml:space="preserve">срок, в течение которого использование земельного участка (его </w:t>
      </w:r>
      <w:proofErr w:type="gramStart"/>
      <w:r w:rsidRPr="00E6592B">
        <w:rPr>
          <w:spacing w:val="-4"/>
          <w:sz w:val="28"/>
          <w:szCs w:val="28"/>
        </w:rPr>
        <w:t xml:space="preserve">части)   </w:t>
      </w:r>
      <w:proofErr w:type="gramEnd"/>
      <w:r w:rsidRPr="00E6592B">
        <w:rPr>
          <w:spacing w:val="-4"/>
          <w:sz w:val="28"/>
          <w:szCs w:val="28"/>
        </w:rPr>
        <w:t xml:space="preserve">               и (или) расположенного на нём объекта недвижимости в соответствии                                                 с их разрешённым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обоснование необходимости установления публичного сервитута, в котором должны быть приведены:</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а)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E6592B" w:rsidRPr="008F587D" w:rsidRDefault="00E6592B" w:rsidP="00900A85">
      <w:pPr>
        <w:shd w:val="clear" w:color="auto" w:fill="FFFFFF"/>
        <w:spacing w:line="318" w:lineRule="exact"/>
        <w:ind w:firstLine="709"/>
        <w:jc w:val="both"/>
        <w:rPr>
          <w:spacing w:val="-6"/>
          <w:sz w:val="28"/>
          <w:szCs w:val="28"/>
        </w:rPr>
      </w:pPr>
      <w:r w:rsidRPr="00E6592B">
        <w:rPr>
          <w:spacing w:val="-4"/>
          <w:sz w:val="28"/>
          <w:szCs w:val="28"/>
        </w:rPr>
        <w:t xml:space="preserve">б) реквизиты решения об утверждении проекта планировки территории, </w:t>
      </w:r>
      <w:r w:rsidRPr="008F587D">
        <w:rPr>
          <w:spacing w:val="-6"/>
          <w:sz w:val="28"/>
          <w:szCs w:val="28"/>
        </w:rPr>
        <w:t>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в)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в целях строительства или реконструкции указанного инженерного сооружения;</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lastRenderedPageBreak/>
        <w:t>г) реквизиты решения об изъятии земельного участка для государственных или муниципальных нужд в случае, если подается Ходатайство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д)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подпунктом 2.2 пункта 2 подраздела I.I раздела I настоящего регламента;</w:t>
      </w:r>
    </w:p>
    <w:p w:rsidR="00E6592B" w:rsidRPr="00162610" w:rsidRDefault="00E6592B" w:rsidP="00900A85">
      <w:pPr>
        <w:shd w:val="clear" w:color="auto" w:fill="FFFFFF"/>
        <w:spacing w:line="318" w:lineRule="exact"/>
        <w:ind w:firstLine="709"/>
        <w:jc w:val="both"/>
        <w:rPr>
          <w:spacing w:val="-6"/>
          <w:sz w:val="28"/>
          <w:szCs w:val="28"/>
        </w:rPr>
      </w:pPr>
      <w:r w:rsidRPr="00162610">
        <w:rPr>
          <w:spacing w:val="-6"/>
          <w:sz w:val="28"/>
          <w:szCs w:val="28"/>
        </w:rPr>
        <w:t>е)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подпунктах а) и б) настоящего подпункта;</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ж) договор, предусмотренный статьёй 19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в целях, предусмотренных подпунктом 2.9 пункта 2 подраздела I.I раздела I настоящего регламента;</w:t>
      </w:r>
    </w:p>
    <w:p w:rsidR="00E6592B" w:rsidRPr="009D1F8F" w:rsidRDefault="00E6592B" w:rsidP="00900A85">
      <w:pPr>
        <w:shd w:val="clear" w:color="auto" w:fill="FFFFFF"/>
        <w:spacing w:line="318" w:lineRule="exact"/>
        <w:ind w:firstLine="709"/>
        <w:jc w:val="both"/>
        <w:rPr>
          <w:spacing w:val="-8"/>
          <w:sz w:val="28"/>
          <w:szCs w:val="28"/>
        </w:rPr>
      </w:pPr>
      <w:r w:rsidRPr="009D1F8F">
        <w:rPr>
          <w:spacing w:val="-8"/>
          <w:sz w:val="28"/>
          <w:szCs w:val="28"/>
        </w:rPr>
        <w:t>з)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подано для указанных целей.</w:t>
      </w:r>
    </w:p>
    <w:p w:rsidR="00E6592B" w:rsidRPr="00E6592B" w:rsidRDefault="00E6592B" w:rsidP="00900A85">
      <w:pPr>
        <w:shd w:val="clear" w:color="auto" w:fill="FFFFFF"/>
        <w:spacing w:line="318" w:lineRule="exact"/>
        <w:ind w:firstLine="709"/>
        <w:jc w:val="both"/>
        <w:rPr>
          <w:spacing w:val="-4"/>
          <w:sz w:val="28"/>
          <w:szCs w:val="28"/>
        </w:rPr>
      </w:pPr>
      <w:r w:rsidRPr="00E6592B">
        <w:rPr>
          <w:spacing w:val="-4"/>
          <w:sz w:val="28"/>
          <w:szCs w:val="28"/>
        </w:rPr>
        <w:t xml:space="preserve">При отсутствии документов, предусмотренных </w:t>
      </w:r>
      <w:proofErr w:type="gramStart"/>
      <w:r w:rsidRPr="00E6592B">
        <w:rPr>
          <w:spacing w:val="-4"/>
          <w:sz w:val="28"/>
          <w:szCs w:val="28"/>
        </w:rPr>
        <w:t>подпунктами</w:t>
      </w:r>
      <w:proofErr w:type="gramEnd"/>
      <w:r w:rsidRPr="00E6592B">
        <w:rPr>
          <w:spacing w:val="-4"/>
          <w:sz w:val="28"/>
          <w:szCs w:val="28"/>
        </w:rPr>
        <w:t xml:space="preserve"> а), б) подпункта 1) настоящего подпункта обоснование необходимости установления публичного сервитута должно содержать:</w:t>
      </w:r>
    </w:p>
    <w:p w:rsidR="00E6592B" w:rsidRPr="00EB6D1B" w:rsidRDefault="00E6592B" w:rsidP="00900A85">
      <w:pPr>
        <w:shd w:val="clear" w:color="auto" w:fill="FFFFFF"/>
        <w:spacing w:line="318" w:lineRule="exact"/>
        <w:ind w:firstLine="709"/>
        <w:jc w:val="both"/>
        <w:rPr>
          <w:spacing w:val="-6"/>
          <w:sz w:val="28"/>
          <w:szCs w:val="28"/>
        </w:rPr>
      </w:pPr>
      <w:r w:rsidRPr="00EB6D1B">
        <w:rPr>
          <w:spacing w:val="-6"/>
          <w:sz w:val="28"/>
          <w:szCs w:val="28"/>
        </w:rPr>
        <w:t xml:space="preserve">расчёты и доводы, касающиеся наиболее целесообразного способа установления публичного сервитута, в том числе с учётом необходимости обеспечения безопасной эксплуатации инженерного сооружения, в целях размещения или </w:t>
      </w:r>
      <w:proofErr w:type="gramStart"/>
      <w:r w:rsidRPr="00EB6D1B">
        <w:rPr>
          <w:spacing w:val="-6"/>
          <w:sz w:val="28"/>
          <w:szCs w:val="28"/>
        </w:rPr>
        <w:t>капитального ремонта</w:t>
      </w:r>
      <w:proofErr w:type="gramEnd"/>
      <w:r w:rsidRPr="00EB6D1B">
        <w:rPr>
          <w:spacing w:val="-6"/>
          <w:sz w:val="28"/>
          <w:szCs w:val="28"/>
        </w:rPr>
        <w:t xml:space="preserve">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пунктами 8 и 9 статьи 23 Земельного кодекса Российской Федерации;</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w:t>
      </w:r>
      <w:r w:rsidRPr="00E6592B">
        <w:rPr>
          <w:spacing w:val="-4"/>
          <w:sz w:val="28"/>
          <w:szCs w:val="28"/>
        </w:rPr>
        <w:lastRenderedPageBreak/>
        <w:t>предусмотренных пунктом 3 настоящего регламента,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указание на право, на котором инженерное сооружение принадлежит заявителю, если подано Ходатайство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кадастровые номера (при их наличии) земельных участков, в отношении которых подано Ходатайство, адреса или иное описание местоположения таких земельных участков;</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почтовый адрес и (или) адрес электронной почты для связи с заявителем.</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2)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соответствующие требованиям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установленным приказом Федеральной службы государственной регистрации, кадастра и картографии от 13.01.2021 № П/0004;</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3) Соглашение, заключённое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4) Копии документов, подтверждающих право на инженерное сооружение, если подано Ходатайство для реконструкции или эксплуатации указанного сооружения, при условии, что такое право не зарегистрировано;</w:t>
      </w:r>
    </w:p>
    <w:p w:rsidR="00E6592B" w:rsidRPr="00E6592B" w:rsidRDefault="00E6592B" w:rsidP="00900A85">
      <w:pPr>
        <w:shd w:val="clear" w:color="auto" w:fill="FFFFFF"/>
        <w:spacing w:line="326" w:lineRule="exact"/>
        <w:ind w:firstLine="709"/>
        <w:jc w:val="both"/>
        <w:rPr>
          <w:spacing w:val="-4"/>
          <w:sz w:val="28"/>
          <w:szCs w:val="28"/>
        </w:rPr>
      </w:pPr>
      <w:r w:rsidRPr="00E6592B">
        <w:rPr>
          <w:spacing w:val="-4"/>
          <w:sz w:val="28"/>
          <w:szCs w:val="28"/>
        </w:rPr>
        <w:t>5) Документ, подтверждающий полномочия представителя заявителя, в случае, если Ходатайство направлено представителем заявителя;</w:t>
      </w:r>
    </w:p>
    <w:p w:rsidR="00E6592B" w:rsidRPr="00E6592B" w:rsidRDefault="00E6592B" w:rsidP="0047671D">
      <w:pPr>
        <w:shd w:val="clear" w:color="auto" w:fill="FFFFFF"/>
        <w:spacing w:line="326" w:lineRule="exact"/>
        <w:ind w:firstLine="709"/>
        <w:jc w:val="both"/>
        <w:rPr>
          <w:spacing w:val="-4"/>
          <w:sz w:val="28"/>
          <w:szCs w:val="28"/>
        </w:rPr>
      </w:pPr>
      <w:r w:rsidRPr="00E6592B">
        <w:rPr>
          <w:spacing w:val="-4"/>
          <w:sz w:val="28"/>
          <w:szCs w:val="28"/>
        </w:rPr>
        <w:t xml:space="preserve">6) Кадастровый план территории либо его фрагмент, на котором приводится изображение сравнительных вариантов размещения инженерных сооружений             </w:t>
      </w:r>
      <w:proofErr w:type="gramStart"/>
      <w:r w:rsidRPr="00E6592B">
        <w:rPr>
          <w:spacing w:val="-4"/>
          <w:sz w:val="28"/>
          <w:szCs w:val="28"/>
        </w:rPr>
        <w:t xml:space="preserve">   (</w:t>
      </w:r>
      <w:proofErr w:type="gramEnd"/>
      <w:r w:rsidRPr="00E6592B">
        <w:rPr>
          <w:spacing w:val="-4"/>
          <w:sz w:val="28"/>
          <w:szCs w:val="28"/>
        </w:rPr>
        <w:t xml:space="preserve">в случае если в соответствии с законодательством о градостроительной деятельности в целях строительства и реконструкции объектов, сооружений, </w:t>
      </w:r>
      <w:r w:rsidRPr="00E6592B">
        <w:rPr>
          <w:spacing w:val="-4"/>
          <w:sz w:val="28"/>
          <w:szCs w:val="28"/>
        </w:rPr>
        <w:lastRenderedPageBreak/>
        <w:t>указанных в подпунктах 2.1 – 2.6 пункта 2 подраздела I.I раздела I настоящего регламента, не требуется подготовка документации по планировке территории):</w:t>
      </w:r>
    </w:p>
    <w:p w:rsidR="00E6592B" w:rsidRPr="00E6592B" w:rsidRDefault="00E6592B" w:rsidP="0047671D">
      <w:pPr>
        <w:shd w:val="clear" w:color="auto" w:fill="FFFFFF"/>
        <w:spacing w:line="326" w:lineRule="exact"/>
        <w:ind w:firstLine="709"/>
        <w:jc w:val="both"/>
        <w:rPr>
          <w:spacing w:val="-4"/>
          <w:sz w:val="28"/>
          <w:szCs w:val="28"/>
        </w:rPr>
      </w:pPr>
      <w:r w:rsidRPr="00E6592B">
        <w:rPr>
          <w:spacing w:val="-4"/>
          <w:sz w:val="28"/>
          <w:szCs w:val="28"/>
        </w:rPr>
        <w:t>а) на земельных участках, предоставленных или принадлежащих гражданам и (или) юридическим лицам;</w:t>
      </w:r>
    </w:p>
    <w:p w:rsidR="00E6592B" w:rsidRDefault="00E6592B" w:rsidP="0047671D">
      <w:pPr>
        <w:shd w:val="clear" w:color="auto" w:fill="FFFFFF"/>
        <w:spacing w:line="326" w:lineRule="exact"/>
        <w:ind w:firstLine="709"/>
        <w:jc w:val="both"/>
        <w:rPr>
          <w:spacing w:val="-4"/>
          <w:sz w:val="28"/>
          <w:szCs w:val="28"/>
        </w:rPr>
      </w:pPr>
      <w:r w:rsidRPr="00E6592B">
        <w:rPr>
          <w:spacing w:val="-4"/>
          <w:sz w:val="28"/>
          <w:szCs w:val="28"/>
        </w:rP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пунктом 5 статьи 39.39 Земельного кодекса Российской Федерации, также обоснование невозможности размещения инженерного сооружения на земельных участках, относящихся к имуществу общего пользования).</w:t>
      </w:r>
    </w:p>
    <w:p w:rsidR="005757F7" w:rsidRPr="005757F7" w:rsidRDefault="005757F7" w:rsidP="0047671D">
      <w:pPr>
        <w:shd w:val="clear" w:color="auto" w:fill="FFFFFF"/>
        <w:spacing w:line="326" w:lineRule="exact"/>
        <w:ind w:firstLine="709"/>
        <w:jc w:val="both"/>
        <w:rPr>
          <w:spacing w:val="-4"/>
          <w:sz w:val="28"/>
          <w:szCs w:val="28"/>
        </w:rPr>
      </w:pPr>
      <w:r w:rsidRPr="005757F7">
        <w:rPr>
          <w:spacing w:val="-4"/>
          <w:sz w:val="28"/>
          <w:szCs w:val="28"/>
        </w:rPr>
        <w:t xml:space="preserve">Исчерпывающий перечень документов, необходимых в соответствии           </w:t>
      </w:r>
      <w:r>
        <w:rPr>
          <w:spacing w:val="-4"/>
          <w:sz w:val="28"/>
          <w:szCs w:val="28"/>
        </w:rPr>
        <w:t xml:space="preserve">  </w:t>
      </w:r>
      <w:r w:rsidRPr="005757F7">
        <w:rPr>
          <w:spacing w:val="-4"/>
          <w:sz w:val="28"/>
          <w:szCs w:val="28"/>
        </w:rPr>
        <w:t xml:space="preserve">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 для варианта предоставления муниципальной услуги «Установление публичного сервитута»:</w:t>
      </w:r>
    </w:p>
    <w:p w:rsidR="005757F7" w:rsidRPr="005757F7" w:rsidRDefault="005757F7" w:rsidP="0047671D">
      <w:pPr>
        <w:shd w:val="clear" w:color="auto" w:fill="FFFFFF"/>
        <w:spacing w:line="326" w:lineRule="exact"/>
        <w:ind w:firstLine="709"/>
        <w:jc w:val="both"/>
        <w:rPr>
          <w:spacing w:val="-4"/>
          <w:sz w:val="28"/>
          <w:szCs w:val="28"/>
        </w:rPr>
      </w:pPr>
      <w:r w:rsidRPr="005757F7">
        <w:rPr>
          <w:spacing w:val="-4"/>
          <w:sz w:val="28"/>
          <w:szCs w:val="28"/>
        </w:rPr>
        <w:t xml:space="preserve">выписка из Единого государственного реестра недвижимости об объекте недвижимости (о земельном участке, в отношении которого предполагается установление публичного сервитута), об объекте недвижимости, расположенном на земельном участке, в отношении которого предполагается установление публичного сервитута, сведения о правообладателях земельного </w:t>
      </w:r>
      <w:proofErr w:type="gramStart"/>
      <w:r w:rsidRPr="005757F7">
        <w:rPr>
          <w:spacing w:val="-4"/>
          <w:sz w:val="28"/>
          <w:szCs w:val="28"/>
        </w:rPr>
        <w:t xml:space="preserve">участка,   </w:t>
      </w:r>
      <w:proofErr w:type="gramEnd"/>
      <w:r w:rsidRPr="005757F7">
        <w:rPr>
          <w:spacing w:val="-4"/>
          <w:sz w:val="28"/>
          <w:szCs w:val="28"/>
        </w:rPr>
        <w:t xml:space="preserve">                               в отношении которого подано Ходатайство;</w:t>
      </w:r>
    </w:p>
    <w:p w:rsidR="005757F7" w:rsidRDefault="005757F7" w:rsidP="0047671D">
      <w:pPr>
        <w:shd w:val="clear" w:color="auto" w:fill="FFFFFF"/>
        <w:spacing w:line="326" w:lineRule="exact"/>
        <w:ind w:firstLine="709"/>
        <w:jc w:val="both"/>
        <w:rPr>
          <w:spacing w:val="-4"/>
          <w:sz w:val="28"/>
          <w:szCs w:val="28"/>
        </w:rPr>
      </w:pPr>
      <w:r w:rsidRPr="005757F7">
        <w:rPr>
          <w:spacing w:val="-4"/>
          <w:sz w:val="28"/>
          <w:szCs w:val="28"/>
        </w:rPr>
        <w:t>сведения из Единого государственного реестра юридических лиц.</w:t>
      </w:r>
    </w:p>
    <w:p w:rsidR="007B10C6" w:rsidRPr="005E7FC1" w:rsidRDefault="005F1530" w:rsidP="0047671D">
      <w:pPr>
        <w:shd w:val="clear" w:color="auto" w:fill="FFFFFF"/>
        <w:spacing w:line="326" w:lineRule="exact"/>
        <w:ind w:firstLine="709"/>
        <w:jc w:val="both"/>
        <w:rPr>
          <w:sz w:val="28"/>
          <w:szCs w:val="28"/>
        </w:rPr>
      </w:pPr>
      <w:r>
        <w:rPr>
          <w:sz w:val="28"/>
          <w:szCs w:val="28"/>
        </w:rPr>
        <w:t>47</w:t>
      </w:r>
      <w:r w:rsidR="007B10C6" w:rsidRPr="005E7FC1">
        <w:rPr>
          <w:sz w:val="28"/>
          <w:szCs w:val="28"/>
        </w:rPr>
        <w:t xml:space="preserve">.2. </w:t>
      </w:r>
      <w:r w:rsidR="00BE65BE">
        <w:rPr>
          <w:sz w:val="28"/>
          <w:szCs w:val="28"/>
        </w:rPr>
        <w:t>Ходатайство</w:t>
      </w:r>
      <w:r>
        <w:rPr>
          <w:sz w:val="28"/>
          <w:szCs w:val="28"/>
        </w:rPr>
        <w:t xml:space="preserve"> </w:t>
      </w:r>
      <w:r w:rsidR="007B10C6" w:rsidRPr="005E7FC1">
        <w:rPr>
          <w:sz w:val="28"/>
          <w:szCs w:val="28"/>
        </w:rPr>
        <w:t>и прилагаемые документы могут быть поданы:</w:t>
      </w:r>
    </w:p>
    <w:p w:rsidR="007B10C6" w:rsidRPr="005E7FC1" w:rsidRDefault="007B10C6" w:rsidP="0047671D">
      <w:pPr>
        <w:shd w:val="clear" w:color="auto" w:fill="FFFFFF"/>
        <w:spacing w:line="326" w:lineRule="exact"/>
        <w:ind w:firstLine="709"/>
        <w:jc w:val="both"/>
        <w:rPr>
          <w:sz w:val="28"/>
          <w:szCs w:val="28"/>
        </w:rPr>
      </w:pPr>
      <w:r w:rsidRPr="005E7FC1">
        <w:rPr>
          <w:sz w:val="28"/>
          <w:szCs w:val="28"/>
        </w:rPr>
        <w:t>непосредственно в уполномоченный орган</w:t>
      </w:r>
      <w:r>
        <w:rPr>
          <w:sz w:val="28"/>
          <w:szCs w:val="28"/>
        </w:rPr>
        <w:t xml:space="preserve"> (в том числе посредством почтового отправления)</w:t>
      </w:r>
      <w:r w:rsidRPr="005E7FC1">
        <w:rPr>
          <w:sz w:val="28"/>
          <w:szCs w:val="28"/>
        </w:rPr>
        <w:t>;</w:t>
      </w:r>
    </w:p>
    <w:p w:rsidR="007B10C6" w:rsidRPr="005E7FC1" w:rsidRDefault="007B10C6" w:rsidP="0047671D">
      <w:pPr>
        <w:shd w:val="clear" w:color="auto" w:fill="FFFFFF"/>
        <w:spacing w:line="326" w:lineRule="exact"/>
        <w:ind w:firstLine="709"/>
        <w:jc w:val="both"/>
        <w:rPr>
          <w:sz w:val="28"/>
          <w:szCs w:val="28"/>
        </w:rPr>
      </w:pPr>
      <w:r w:rsidRPr="005E7FC1">
        <w:rPr>
          <w:sz w:val="28"/>
          <w:szCs w:val="28"/>
        </w:rPr>
        <w:t>в уполномоченный орган через МФЦ;</w:t>
      </w:r>
    </w:p>
    <w:p w:rsidR="007B10C6" w:rsidRPr="005E7FC1" w:rsidRDefault="007B10C6" w:rsidP="0047671D">
      <w:pPr>
        <w:shd w:val="clear" w:color="auto" w:fill="FFFFFF"/>
        <w:spacing w:line="326" w:lineRule="exact"/>
        <w:ind w:firstLine="709"/>
        <w:jc w:val="both"/>
        <w:rPr>
          <w:sz w:val="28"/>
          <w:szCs w:val="28"/>
        </w:rPr>
      </w:pPr>
      <w:r w:rsidRPr="005E7FC1">
        <w:rPr>
          <w:sz w:val="28"/>
          <w:szCs w:val="28"/>
        </w:rPr>
        <w:t>посредством Портала.</w:t>
      </w:r>
    </w:p>
    <w:p w:rsidR="007B10C6" w:rsidRPr="00D3469E" w:rsidRDefault="005F1530" w:rsidP="0047671D">
      <w:pPr>
        <w:shd w:val="clear" w:color="auto" w:fill="FFFFFF"/>
        <w:spacing w:line="326" w:lineRule="exact"/>
        <w:ind w:firstLine="709"/>
        <w:jc w:val="both"/>
        <w:rPr>
          <w:spacing w:val="-6"/>
          <w:sz w:val="28"/>
          <w:szCs w:val="28"/>
        </w:rPr>
      </w:pPr>
      <w:r>
        <w:rPr>
          <w:spacing w:val="-6"/>
          <w:sz w:val="28"/>
          <w:szCs w:val="28"/>
        </w:rPr>
        <w:t>47</w:t>
      </w:r>
      <w:r w:rsidR="007B10C6" w:rsidRPr="00D3469E">
        <w:rPr>
          <w:spacing w:val="-6"/>
          <w:sz w:val="28"/>
          <w:szCs w:val="28"/>
        </w:rPr>
        <w:t>.3. Способы установления личности (идентификации) заявителя (представителя заявителя).</w:t>
      </w:r>
    </w:p>
    <w:p w:rsidR="007B10C6" w:rsidRPr="00D3469E" w:rsidRDefault="007B10C6" w:rsidP="0047671D">
      <w:pPr>
        <w:autoSpaceDE w:val="0"/>
        <w:autoSpaceDN w:val="0"/>
        <w:adjustRightInd w:val="0"/>
        <w:spacing w:line="326" w:lineRule="exact"/>
        <w:ind w:firstLine="709"/>
        <w:jc w:val="both"/>
        <w:rPr>
          <w:spacing w:val="-6"/>
          <w:sz w:val="28"/>
          <w:szCs w:val="28"/>
          <w:lang w:eastAsia="en-US" w:bidi="en-US"/>
        </w:rPr>
      </w:pPr>
      <w:r w:rsidRPr="00D3469E">
        <w:rPr>
          <w:spacing w:val="-6"/>
          <w:sz w:val="28"/>
          <w:szCs w:val="28"/>
          <w:lang w:eastAsia="en-US" w:bidi="en-US"/>
        </w:rPr>
        <w:t xml:space="preserve">При подаче </w:t>
      </w:r>
      <w:r w:rsidR="00CC5219">
        <w:rPr>
          <w:spacing w:val="-6"/>
          <w:sz w:val="28"/>
          <w:szCs w:val="28"/>
          <w:lang w:eastAsia="en-US" w:bidi="en-US"/>
        </w:rPr>
        <w:t>Ходатайства</w:t>
      </w:r>
      <w:r w:rsidRPr="00D3469E">
        <w:rPr>
          <w:spacing w:val="-6"/>
          <w:sz w:val="28"/>
          <w:szCs w:val="28"/>
          <w:lang w:eastAsia="en-US" w:bidi="en-US"/>
        </w:rPr>
        <w:t xml:space="preserve"> </w:t>
      </w:r>
      <w:r w:rsidR="00DA1561" w:rsidRPr="00D3469E">
        <w:rPr>
          <w:spacing w:val="-6"/>
          <w:sz w:val="28"/>
          <w:szCs w:val="28"/>
          <w:lang w:eastAsia="en-US" w:bidi="en-US"/>
        </w:rPr>
        <w:t>в уполномоченный орган или МФЦ –</w:t>
      </w:r>
      <w:r w:rsidRPr="00D3469E">
        <w:rPr>
          <w:spacing w:val="-6"/>
          <w:sz w:val="28"/>
          <w:szCs w:val="28"/>
          <w:lang w:eastAsia="en-US" w:bidi="en-US"/>
        </w:rPr>
        <w:t xml:space="preserve"> проверка документа, удостоверяющего личность, либо установление личности посредством идентификации и аутентификации с использованием информационных </w:t>
      </w:r>
      <w:r w:rsidR="00D1165F">
        <w:rPr>
          <w:spacing w:val="-6"/>
          <w:sz w:val="28"/>
          <w:szCs w:val="28"/>
          <w:lang w:eastAsia="en-US" w:bidi="en-US"/>
        </w:rPr>
        <w:t>технологий</w:t>
      </w:r>
      <w:r w:rsidRPr="00D3469E">
        <w:rPr>
          <w:spacing w:val="-6"/>
          <w:sz w:val="28"/>
          <w:szCs w:val="28"/>
          <w:lang w:eastAsia="en-US" w:bidi="en-US"/>
        </w:rPr>
        <w:t xml:space="preserve"> </w:t>
      </w:r>
      <w:r w:rsidR="00D1165F" w:rsidRPr="00D1165F">
        <w:rPr>
          <w:spacing w:val="-6"/>
          <w:sz w:val="28"/>
          <w:szCs w:val="28"/>
          <w:lang w:eastAsia="en-US" w:bidi="en-US"/>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A4299" w:rsidRPr="009A4299">
        <w:t xml:space="preserve"> </w:t>
      </w:r>
      <w:r w:rsidR="009A4299" w:rsidRPr="009A4299">
        <w:rPr>
          <w:spacing w:val="-6"/>
          <w:sz w:val="28"/>
          <w:szCs w:val="28"/>
          <w:lang w:eastAsia="en-US" w:bidi="en-US"/>
        </w:rPr>
        <w:t>(использование вышеуказанных технологий проводится при н</w:t>
      </w:r>
      <w:r w:rsidR="009A4299">
        <w:rPr>
          <w:spacing w:val="-6"/>
          <w:sz w:val="28"/>
          <w:szCs w:val="28"/>
          <w:lang w:eastAsia="en-US" w:bidi="en-US"/>
        </w:rPr>
        <w:t>аличии технической возможности)</w:t>
      </w:r>
      <w:r w:rsidRPr="00D3469E">
        <w:rPr>
          <w:spacing w:val="-6"/>
          <w:sz w:val="28"/>
          <w:szCs w:val="28"/>
          <w:lang w:eastAsia="en-US" w:bidi="en-US"/>
        </w:rPr>
        <w:t>.</w:t>
      </w:r>
    </w:p>
    <w:p w:rsidR="007B10C6" w:rsidRPr="00D3469E" w:rsidRDefault="007B10C6" w:rsidP="0047671D">
      <w:pPr>
        <w:autoSpaceDE w:val="0"/>
        <w:autoSpaceDN w:val="0"/>
        <w:adjustRightInd w:val="0"/>
        <w:spacing w:line="326" w:lineRule="exact"/>
        <w:ind w:firstLine="709"/>
        <w:jc w:val="both"/>
        <w:rPr>
          <w:spacing w:val="-6"/>
          <w:sz w:val="28"/>
          <w:szCs w:val="28"/>
          <w:lang w:eastAsia="en-US" w:bidi="en-US"/>
        </w:rPr>
      </w:pPr>
      <w:r w:rsidRPr="00D3469E">
        <w:rPr>
          <w:spacing w:val="-6"/>
          <w:sz w:val="28"/>
          <w:szCs w:val="28"/>
          <w:lang w:eastAsia="en-US" w:bidi="en-US"/>
        </w:rPr>
        <w:t xml:space="preserve">При подаче </w:t>
      </w:r>
      <w:r w:rsidR="00CC5219">
        <w:rPr>
          <w:spacing w:val="-6"/>
          <w:sz w:val="28"/>
          <w:szCs w:val="28"/>
          <w:lang w:eastAsia="en-US" w:bidi="en-US"/>
        </w:rPr>
        <w:t>Ходатайства</w:t>
      </w:r>
      <w:r w:rsidRPr="00D3469E">
        <w:rPr>
          <w:spacing w:val="-6"/>
          <w:sz w:val="28"/>
          <w:szCs w:val="28"/>
          <w:lang w:eastAsia="en-US" w:bidi="en-US"/>
        </w:rPr>
        <w:t xml:space="preserve">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w:t>
      </w:r>
      <w:r w:rsidRPr="00D3469E">
        <w:rPr>
          <w:spacing w:val="-6"/>
          <w:sz w:val="28"/>
          <w:szCs w:val="28"/>
          <w:lang w:eastAsia="en-US" w:bidi="en-US"/>
        </w:rPr>
        <w:lastRenderedPageBreak/>
        <w:t>подписи, использование которых допускается при обращении за получением государственных и муниципальных услуг».</w:t>
      </w:r>
    </w:p>
    <w:p w:rsidR="007B10C6" w:rsidRPr="00471195" w:rsidRDefault="005F1530" w:rsidP="0047671D">
      <w:pPr>
        <w:shd w:val="clear" w:color="auto" w:fill="FFFFFF"/>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 xml:space="preserve">.4. </w:t>
      </w:r>
      <w:r w:rsidR="00FE0607">
        <w:rPr>
          <w:spacing w:val="-2"/>
          <w:sz w:val="28"/>
          <w:szCs w:val="28"/>
        </w:rPr>
        <w:t>Ходатайство</w:t>
      </w:r>
      <w:r w:rsidR="007B10C6" w:rsidRPr="00471195">
        <w:rPr>
          <w:spacing w:val="-2"/>
          <w:sz w:val="28"/>
          <w:szCs w:val="28"/>
        </w:rPr>
        <w:t xml:space="preserve"> и прилагаемые документы могут быть поданы представителем заявителя, наделённый соответствующими полномочиями в установленном законодательством порядке.</w:t>
      </w:r>
    </w:p>
    <w:p w:rsidR="007B10C6" w:rsidRPr="00471195" w:rsidRDefault="005F1530" w:rsidP="0047671D">
      <w:pPr>
        <w:shd w:val="clear" w:color="auto" w:fill="FFFFFF"/>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 xml:space="preserve">.5. Основаниями для принятия решения об отказе в приёме </w:t>
      </w:r>
      <w:proofErr w:type="gramStart"/>
      <w:r w:rsidR="00471195" w:rsidRPr="00471195">
        <w:rPr>
          <w:spacing w:val="-2"/>
          <w:sz w:val="28"/>
          <w:szCs w:val="28"/>
        </w:rPr>
        <w:t>Ходатайства</w:t>
      </w:r>
      <w:r w:rsidR="007B10C6" w:rsidRPr="00471195">
        <w:rPr>
          <w:spacing w:val="-2"/>
          <w:sz w:val="28"/>
          <w:szCs w:val="28"/>
        </w:rPr>
        <w:t xml:space="preserve"> </w:t>
      </w:r>
      <w:r w:rsidR="00471195">
        <w:rPr>
          <w:spacing w:val="-2"/>
          <w:sz w:val="28"/>
          <w:szCs w:val="28"/>
        </w:rPr>
        <w:t xml:space="preserve"> </w:t>
      </w:r>
      <w:r w:rsidR="007B10C6" w:rsidRPr="00471195">
        <w:rPr>
          <w:spacing w:val="-2"/>
          <w:sz w:val="28"/>
          <w:szCs w:val="28"/>
        </w:rPr>
        <w:t>и</w:t>
      </w:r>
      <w:proofErr w:type="gramEnd"/>
      <w:r w:rsidR="007B10C6" w:rsidRPr="00471195">
        <w:rPr>
          <w:spacing w:val="-2"/>
          <w:sz w:val="28"/>
          <w:szCs w:val="28"/>
        </w:rPr>
        <w:t xml:space="preserve"> документов и (или) информации являются:</w:t>
      </w:r>
    </w:p>
    <w:p w:rsidR="00D82A0C" w:rsidRPr="00471195" w:rsidRDefault="00D82A0C" w:rsidP="0047671D">
      <w:pPr>
        <w:shd w:val="clear" w:color="auto" w:fill="FFFFFF"/>
        <w:spacing w:line="326" w:lineRule="exact"/>
        <w:ind w:firstLine="709"/>
        <w:jc w:val="both"/>
        <w:rPr>
          <w:spacing w:val="-2"/>
          <w:sz w:val="28"/>
          <w:szCs w:val="28"/>
        </w:rPr>
      </w:pPr>
      <w:r w:rsidRPr="00471195">
        <w:rPr>
          <w:spacing w:val="-2"/>
          <w:sz w:val="28"/>
          <w:szCs w:val="28"/>
        </w:rPr>
        <w:t xml:space="preserve">представление заявителем документов, оформленных не в соответствии </w:t>
      </w:r>
      <w:r w:rsidR="00471195">
        <w:rPr>
          <w:spacing w:val="-2"/>
          <w:sz w:val="28"/>
          <w:szCs w:val="28"/>
        </w:rPr>
        <w:t xml:space="preserve">                         </w:t>
      </w:r>
      <w:r w:rsidRPr="00471195">
        <w:rPr>
          <w:spacing w:val="-2"/>
          <w:sz w:val="28"/>
          <w:szCs w:val="28"/>
        </w:rPr>
        <w:t xml:space="preserve">с установленным порядком (наличие исправлений, серьёзных </w:t>
      </w:r>
      <w:proofErr w:type="gramStart"/>
      <w:r w:rsidRPr="00471195">
        <w:rPr>
          <w:spacing w:val="-2"/>
          <w:sz w:val="28"/>
          <w:szCs w:val="28"/>
        </w:rPr>
        <w:t xml:space="preserve">повреждений, </w:t>
      </w:r>
      <w:r w:rsidR="00471195">
        <w:rPr>
          <w:spacing w:val="-2"/>
          <w:sz w:val="28"/>
          <w:szCs w:val="28"/>
        </w:rPr>
        <w:t xml:space="preserve">  </w:t>
      </w:r>
      <w:proofErr w:type="gramEnd"/>
      <w:r w:rsidR="00471195">
        <w:rPr>
          <w:spacing w:val="-2"/>
          <w:sz w:val="28"/>
          <w:szCs w:val="28"/>
        </w:rPr>
        <w:t xml:space="preserve">                  </w:t>
      </w:r>
      <w:r w:rsidRPr="00471195">
        <w:rPr>
          <w:spacing w:val="-2"/>
          <w:sz w:val="28"/>
          <w:szCs w:val="28"/>
        </w:rPr>
        <w:t>не позволяющих однозначно истолковать их содержание, отсутствие обратного адреса, отсутствие подписи, печати (при наличии);</w:t>
      </w:r>
    </w:p>
    <w:p w:rsidR="007B10C6" w:rsidRPr="00471195" w:rsidRDefault="007B10C6" w:rsidP="0047671D">
      <w:pPr>
        <w:shd w:val="clear" w:color="auto" w:fill="FFFFFF"/>
        <w:spacing w:line="326" w:lineRule="exact"/>
        <w:ind w:firstLine="709"/>
        <w:jc w:val="both"/>
        <w:rPr>
          <w:spacing w:val="-2"/>
          <w:sz w:val="28"/>
          <w:szCs w:val="28"/>
        </w:rPr>
      </w:pPr>
      <w:r w:rsidRPr="00471195">
        <w:rPr>
          <w:spacing w:val="-2"/>
          <w:sz w:val="28"/>
          <w:szCs w:val="28"/>
        </w:rPr>
        <w:t>несоблюдение установленных условий признания действительности электронной подписи</w:t>
      </w:r>
      <w:r w:rsidR="005F1530" w:rsidRPr="00471195">
        <w:rPr>
          <w:spacing w:val="-2"/>
          <w:sz w:val="28"/>
          <w:szCs w:val="28"/>
        </w:rPr>
        <w:t>.</w:t>
      </w:r>
    </w:p>
    <w:p w:rsidR="007B10C6" w:rsidRPr="00471195" w:rsidRDefault="005F1530" w:rsidP="0047671D">
      <w:pPr>
        <w:shd w:val="clear" w:color="auto" w:fill="FFFFFF"/>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 xml:space="preserve">.6. Приём </w:t>
      </w:r>
      <w:r w:rsidR="00432E3D" w:rsidRPr="00471195">
        <w:rPr>
          <w:spacing w:val="-2"/>
          <w:sz w:val="28"/>
          <w:szCs w:val="28"/>
        </w:rPr>
        <w:t xml:space="preserve">Ходатайства </w:t>
      </w:r>
      <w:r w:rsidR="007B10C6" w:rsidRPr="00471195">
        <w:rPr>
          <w:spacing w:val="-2"/>
          <w:sz w:val="28"/>
          <w:szCs w:val="28"/>
        </w:rPr>
        <w:t>и прилагаемых документов осуществляется:</w:t>
      </w:r>
    </w:p>
    <w:p w:rsidR="007B10C6" w:rsidRPr="00471195" w:rsidRDefault="007B10C6" w:rsidP="0047671D">
      <w:pPr>
        <w:shd w:val="clear" w:color="auto" w:fill="FFFFFF"/>
        <w:spacing w:line="326" w:lineRule="exact"/>
        <w:ind w:firstLine="709"/>
        <w:jc w:val="both"/>
        <w:rPr>
          <w:spacing w:val="-2"/>
          <w:sz w:val="28"/>
          <w:szCs w:val="28"/>
        </w:rPr>
      </w:pPr>
      <w:r w:rsidRPr="00471195">
        <w:rPr>
          <w:spacing w:val="-2"/>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7B10C6" w:rsidRPr="00471195" w:rsidRDefault="007B10C6" w:rsidP="0047671D">
      <w:pPr>
        <w:shd w:val="clear" w:color="auto" w:fill="FFFFFF"/>
        <w:spacing w:line="326" w:lineRule="exact"/>
        <w:ind w:firstLine="709"/>
        <w:jc w:val="both"/>
        <w:rPr>
          <w:spacing w:val="-2"/>
          <w:sz w:val="28"/>
          <w:szCs w:val="28"/>
        </w:rPr>
      </w:pPr>
      <w:r w:rsidRPr="00471195">
        <w:rPr>
          <w:spacing w:val="-2"/>
          <w:sz w:val="28"/>
          <w:szCs w:val="28"/>
        </w:rPr>
        <w:t>в случае обращения за получением муниципальной услуги через МФЦ – работником МФЦ.</w:t>
      </w:r>
    </w:p>
    <w:p w:rsidR="007B10C6" w:rsidRPr="00471195" w:rsidRDefault="00432E3D" w:rsidP="0047671D">
      <w:pPr>
        <w:shd w:val="clear" w:color="auto" w:fill="FFFFFF"/>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 xml:space="preserve">.7. </w:t>
      </w:r>
      <w:r w:rsidR="00631B01" w:rsidRPr="00471195">
        <w:rPr>
          <w:spacing w:val="-2"/>
          <w:sz w:val="28"/>
          <w:szCs w:val="28"/>
        </w:rPr>
        <w:t xml:space="preserve">Ходатайство </w:t>
      </w:r>
      <w:r w:rsidR="007B10C6" w:rsidRPr="00471195">
        <w:rPr>
          <w:spacing w:val="-2"/>
          <w:sz w:val="28"/>
          <w:szCs w:val="28"/>
        </w:rPr>
        <w:t xml:space="preserve">и прилагаемые документы могут быть приняты уполномоченным органом или МФЦ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7B10C6" w:rsidRPr="00471195" w:rsidRDefault="00432E3D" w:rsidP="0047671D">
      <w:pPr>
        <w:shd w:val="clear" w:color="auto" w:fill="FFFFFF"/>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 xml:space="preserve">.8. Срок регистрации </w:t>
      </w:r>
      <w:r w:rsidR="008E414E" w:rsidRPr="00471195">
        <w:rPr>
          <w:spacing w:val="-2"/>
          <w:sz w:val="28"/>
          <w:szCs w:val="28"/>
        </w:rPr>
        <w:t xml:space="preserve">Ходатайства </w:t>
      </w:r>
      <w:r w:rsidR="007B10C6" w:rsidRPr="00471195">
        <w:rPr>
          <w:spacing w:val="-2"/>
          <w:sz w:val="28"/>
          <w:szCs w:val="28"/>
        </w:rPr>
        <w:t>и прилагаемых документов работником уполномоченного органа или МФЦ не может превышать 20 минут.</w:t>
      </w:r>
    </w:p>
    <w:p w:rsidR="007B10C6" w:rsidRPr="00471195" w:rsidRDefault="009651FF" w:rsidP="0047671D">
      <w:pPr>
        <w:widowControl w:val="0"/>
        <w:spacing w:line="326" w:lineRule="exact"/>
        <w:ind w:firstLine="709"/>
        <w:jc w:val="both"/>
        <w:rPr>
          <w:spacing w:val="-2"/>
          <w:sz w:val="28"/>
          <w:szCs w:val="28"/>
        </w:rPr>
      </w:pPr>
      <w:r w:rsidRPr="00471195">
        <w:rPr>
          <w:spacing w:val="-2"/>
          <w:sz w:val="28"/>
          <w:szCs w:val="28"/>
        </w:rPr>
        <w:t>47</w:t>
      </w:r>
      <w:r w:rsidR="007B10C6" w:rsidRPr="00471195">
        <w:rPr>
          <w:spacing w:val="-2"/>
          <w:sz w:val="28"/>
          <w:szCs w:val="28"/>
        </w:rPr>
        <w:t>.9. При обращении заявителя (представителя заявителя),</w:t>
      </w:r>
      <w:r w:rsidR="007B10C6" w:rsidRPr="00471195">
        <w:rPr>
          <w:rFonts w:ascii="Calibri" w:hAnsi="Calibri"/>
          <w:spacing w:val="-2"/>
          <w:lang w:eastAsia="en-US" w:bidi="en-US"/>
        </w:rPr>
        <w:t xml:space="preserve"> </w:t>
      </w:r>
      <w:r w:rsidR="007B10C6" w:rsidRPr="00471195">
        <w:rPr>
          <w:spacing w:val="-2"/>
          <w:sz w:val="28"/>
          <w:szCs w:val="28"/>
        </w:rPr>
        <w:t>в ходе личного приема работник, ответственный за приём документов:</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устанавливает личность заявителя (представителя заявителя);</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проверяет соответствие представленных документов установленным требованиям, удостоверяясь, что:</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тексты документов написаны разборчиво;</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фамилии, имена и отчества физических лиц, адреса их мест жительства написаны полностью;</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в документах нет подчисток, приписок, зачеркнутых слов и иных не оговоренных в них исправлений;</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документы не исполнены карандашом;</w:t>
      </w:r>
    </w:p>
    <w:p w:rsidR="009F7ABC" w:rsidRPr="00471195" w:rsidRDefault="009F7ABC" w:rsidP="0047671D">
      <w:pPr>
        <w:autoSpaceDE w:val="0"/>
        <w:autoSpaceDN w:val="0"/>
        <w:adjustRightInd w:val="0"/>
        <w:spacing w:line="326" w:lineRule="exact"/>
        <w:ind w:firstLine="709"/>
        <w:jc w:val="both"/>
        <w:rPr>
          <w:spacing w:val="-2"/>
          <w:sz w:val="28"/>
          <w:szCs w:val="28"/>
        </w:rPr>
      </w:pPr>
      <w:r w:rsidRPr="00471195">
        <w:rPr>
          <w:spacing w:val="-2"/>
          <w:sz w:val="28"/>
          <w:szCs w:val="28"/>
        </w:rPr>
        <w:t>документы не имеют серьезных повреждений, наличие которых не позволяет однозначно истолковать их содержание;</w:t>
      </w:r>
    </w:p>
    <w:p w:rsidR="009F7ABC" w:rsidRPr="00471195" w:rsidRDefault="0047671D" w:rsidP="0047671D">
      <w:pPr>
        <w:autoSpaceDE w:val="0"/>
        <w:autoSpaceDN w:val="0"/>
        <w:adjustRightInd w:val="0"/>
        <w:spacing w:line="326" w:lineRule="exact"/>
        <w:ind w:firstLine="709"/>
        <w:jc w:val="both"/>
        <w:rPr>
          <w:spacing w:val="-2"/>
          <w:sz w:val="28"/>
          <w:szCs w:val="28"/>
        </w:rPr>
      </w:pPr>
      <w:r>
        <w:rPr>
          <w:spacing w:val="-2"/>
          <w:sz w:val="28"/>
          <w:szCs w:val="28"/>
        </w:rPr>
        <w:t>срок действия документов не истё</w:t>
      </w:r>
      <w:r w:rsidR="009F7ABC" w:rsidRPr="00471195">
        <w:rPr>
          <w:spacing w:val="-2"/>
          <w:sz w:val="28"/>
          <w:szCs w:val="28"/>
        </w:rPr>
        <w:t>к;</w:t>
      </w:r>
    </w:p>
    <w:p w:rsidR="009F7ABC" w:rsidRPr="00471195" w:rsidRDefault="009F7ABC" w:rsidP="00850E37">
      <w:pPr>
        <w:autoSpaceDE w:val="0"/>
        <w:autoSpaceDN w:val="0"/>
        <w:adjustRightInd w:val="0"/>
        <w:spacing w:line="326" w:lineRule="exact"/>
        <w:ind w:firstLine="709"/>
        <w:jc w:val="both"/>
        <w:rPr>
          <w:spacing w:val="-2"/>
          <w:sz w:val="28"/>
          <w:szCs w:val="28"/>
        </w:rPr>
      </w:pPr>
      <w:r w:rsidRPr="00471195">
        <w:rPr>
          <w:spacing w:val="-2"/>
          <w:sz w:val="28"/>
          <w:szCs w:val="28"/>
        </w:rPr>
        <w:lastRenderedPageBreak/>
        <w:t xml:space="preserve">документы содержат информацию, необходимую для предоставления муниципальной услуги, указанной в </w:t>
      </w:r>
      <w:r w:rsidR="009651FF" w:rsidRPr="00471195">
        <w:rPr>
          <w:spacing w:val="-2"/>
          <w:sz w:val="28"/>
          <w:szCs w:val="28"/>
        </w:rPr>
        <w:t>Ходатайстве</w:t>
      </w:r>
      <w:r w:rsidRPr="00471195">
        <w:rPr>
          <w:spacing w:val="-2"/>
          <w:sz w:val="28"/>
          <w:szCs w:val="28"/>
        </w:rPr>
        <w:t>;</w:t>
      </w:r>
    </w:p>
    <w:p w:rsidR="009F7ABC" w:rsidRPr="00471195" w:rsidRDefault="009F7ABC" w:rsidP="00850E37">
      <w:pPr>
        <w:autoSpaceDE w:val="0"/>
        <w:autoSpaceDN w:val="0"/>
        <w:adjustRightInd w:val="0"/>
        <w:spacing w:line="326" w:lineRule="exact"/>
        <w:ind w:firstLine="709"/>
        <w:jc w:val="both"/>
        <w:rPr>
          <w:spacing w:val="-2"/>
          <w:sz w:val="28"/>
          <w:szCs w:val="28"/>
        </w:rPr>
      </w:pPr>
      <w:r w:rsidRPr="00471195">
        <w:rPr>
          <w:spacing w:val="-2"/>
          <w:sz w:val="28"/>
          <w:szCs w:val="28"/>
        </w:rPr>
        <w:t>доку</w:t>
      </w:r>
      <w:r w:rsidR="00471195">
        <w:rPr>
          <w:spacing w:val="-2"/>
          <w:sz w:val="28"/>
          <w:szCs w:val="28"/>
        </w:rPr>
        <w:t>менты представлены в полном объё</w:t>
      </w:r>
      <w:r w:rsidRPr="00471195">
        <w:rPr>
          <w:spacing w:val="-2"/>
          <w:sz w:val="28"/>
          <w:szCs w:val="28"/>
        </w:rPr>
        <w:t>ме;</w:t>
      </w:r>
    </w:p>
    <w:p w:rsidR="009F7ABC" w:rsidRDefault="009F7ABC" w:rsidP="00850E37">
      <w:pPr>
        <w:autoSpaceDE w:val="0"/>
        <w:autoSpaceDN w:val="0"/>
        <w:adjustRightInd w:val="0"/>
        <w:spacing w:line="326" w:lineRule="exact"/>
        <w:ind w:firstLine="709"/>
        <w:jc w:val="both"/>
        <w:rPr>
          <w:spacing w:val="-6"/>
          <w:sz w:val="28"/>
          <w:szCs w:val="28"/>
        </w:rPr>
      </w:pPr>
      <w:r w:rsidRPr="009F7ABC">
        <w:rPr>
          <w:spacing w:val="-6"/>
          <w:sz w:val="28"/>
          <w:szCs w:val="28"/>
        </w:rPr>
        <w:t>в случае представления документ</w:t>
      </w:r>
      <w:r>
        <w:rPr>
          <w:spacing w:val="-6"/>
          <w:sz w:val="28"/>
          <w:szCs w:val="28"/>
        </w:rPr>
        <w:t>ов,</w:t>
      </w:r>
      <w:r w:rsidR="002B6EF9">
        <w:rPr>
          <w:spacing w:val="-6"/>
          <w:sz w:val="28"/>
          <w:szCs w:val="28"/>
        </w:rPr>
        <w:t xml:space="preserve"> предусмотренных пунктами 1</w:t>
      </w:r>
      <w:r>
        <w:rPr>
          <w:spacing w:val="-6"/>
          <w:sz w:val="28"/>
          <w:szCs w:val="28"/>
        </w:rPr>
        <w:t>–</w:t>
      </w:r>
      <w:r w:rsidRPr="009F7ABC">
        <w:rPr>
          <w:spacing w:val="-6"/>
          <w:sz w:val="28"/>
          <w:szCs w:val="28"/>
        </w:rPr>
        <w:t xml:space="preserve">3.1, 7, 9, 17 и 18 части 6 статьи 7 Федерального закона от 27.07.2010 № 210-ФЗ </w:t>
      </w:r>
      <w:r w:rsidR="002F784C">
        <w:rPr>
          <w:spacing w:val="-6"/>
          <w:sz w:val="28"/>
          <w:szCs w:val="28"/>
        </w:rPr>
        <w:t xml:space="preserve">                                      </w:t>
      </w:r>
      <w:proofErr w:type="gramStart"/>
      <w:r w:rsidR="002F784C">
        <w:rPr>
          <w:spacing w:val="-6"/>
          <w:sz w:val="28"/>
          <w:szCs w:val="28"/>
        </w:rPr>
        <w:t xml:space="preserve">   </w:t>
      </w:r>
      <w:r w:rsidRPr="009F7ABC">
        <w:rPr>
          <w:spacing w:val="-6"/>
          <w:sz w:val="28"/>
          <w:szCs w:val="28"/>
        </w:rPr>
        <w:t>«</w:t>
      </w:r>
      <w:proofErr w:type="gramEnd"/>
      <w:r w:rsidRPr="009F7ABC">
        <w:rPr>
          <w:spacing w:val="-6"/>
          <w:sz w:val="28"/>
          <w:szCs w:val="28"/>
        </w:rPr>
        <w:t>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B47826" w:rsidRPr="002B6EF9" w:rsidRDefault="00B47826" w:rsidP="00850E37">
      <w:pPr>
        <w:autoSpaceDE w:val="0"/>
        <w:autoSpaceDN w:val="0"/>
        <w:adjustRightInd w:val="0"/>
        <w:spacing w:line="326" w:lineRule="exact"/>
        <w:ind w:firstLine="709"/>
        <w:jc w:val="both"/>
        <w:rPr>
          <w:spacing w:val="-2"/>
          <w:sz w:val="28"/>
          <w:szCs w:val="28"/>
        </w:rPr>
      </w:pPr>
      <w:r w:rsidRPr="002B6EF9">
        <w:rPr>
          <w:spacing w:val="-2"/>
          <w:sz w:val="28"/>
          <w:szCs w:val="28"/>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F60321" w:rsidRPr="002B6EF9" w:rsidRDefault="00F60321" w:rsidP="00850E37">
      <w:pPr>
        <w:autoSpaceDE w:val="0"/>
        <w:autoSpaceDN w:val="0"/>
        <w:adjustRightInd w:val="0"/>
        <w:spacing w:line="326" w:lineRule="exact"/>
        <w:ind w:firstLine="709"/>
        <w:jc w:val="both"/>
        <w:rPr>
          <w:spacing w:val="-2"/>
          <w:sz w:val="28"/>
          <w:szCs w:val="28"/>
        </w:rPr>
      </w:pPr>
      <w:r w:rsidRPr="002B6EF9">
        <w:rPr>
          <w:spacing w:val="-2"/>
          <w:sz w:val="28"/>
          <w:szCs w:val="28"/>
        </w:rPr>
        <w:t xml:space="preserve">В случае подачи </w:t>
      </w:r>
      <w:r w:rsidR="007F043A" w:rsidRPr="002B6EF9">
        <w:rPr>
          <w:spacing w:val="-2"/>
          <w:sz w:val="28"/>
          <w:szCs w:val="28"/>
        </w:rPr>
        <w:t xml:space="preserve">Ходатайства </w:t>
      </w:r>
      <w:r w:rsidRPr="002B6EF9">
        <w:rPr>
          <w:spacing w:val="-2"/>
          <w:sz w:val="28"/>
          <w:szCs w:val="28"/>
        </w:rPr>
        <w:t>и прилагаемых к нему документов в МФЦ 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в 2 экземплярах, а при наличии таких основ</w:t>
      </w:r>
      <w:r w:rsidR="002B6EF9">
        <w:rPr>
          <w:spacing w:val="-2"/>
          <w:sz w:val="28"/>
          <w:szCs w:val="28"/>
        </w:rPr>
        <w:t>аний – расписку об отказе в приё</w:t>
      </w:r>
      <w:r w:rsidRPr="002B6EF9">
        <w:rPr>
          <w:spacing w:val="-2"/>
          <w:sz w:val="28"/>
          <w:szCs w:val="28"/>
        </w:rPr>
        <w:t>ме документов.</w:t>
      </w:r>
    </w:p>
    <w:p w:rsidR="00F60321" w:rsidRPr="00F60321" w:rsidRDefault="00F60321" w:rsidP="00850E37">
      <w:pPr>
        <w:autoSpaceDE w:val="0"/>
        <w:autoSpaceDN w:val="0"/>
        <w:adjustRightInd w:val="0"/>
        <w:spacing w:line="326" w:lineRule="exact"/>
        <w:ind w:firstLine="709"/>
        <w:jc w:val="both"/>
        <w:rPr>
          <w:sz w:val="28"/>
          <w:szCs w:val="28"/>
        </w:rPr>
      </w:pPr>
      <w:r w:rsidRPr="00F60321">
        <w:rPr>
          <w:sz w:val="28"/>
          <w:szCs w:val="28"/>
        </w:rPr>
        <w:t>Далее работник МФЦ передает заявителю пер</w:t>
      </w:r>
      <w:r>
        <w:rPr>
          <w:sz w:val="28"/>
          <w:szCs w:val="28"/>
        </w:rPr>
        <w:t>вый экземпляр расписки, второй –</w:t>
      </w:r>
      <w:r w:rsidRPr="00F60321">
        <w:rPr>
          <w:sz w:val="28"/>
          <w:szCs w:val="28"/>
        </w:rPr>
        <w:t xml:space="preserve"> помещает в пакет принятых документов.</w:t>
      </w:r>
    </w:p>
    <w:p w:rsidR="00F60321" w:rsidRPr="00F60321" w:rsidRDefault="00F60321" w:rsidP="00850E37">
      <w:pPr>
        <w:autoSpaceDE w:val="0"/>
        <w:autoSpaceDN w:val="0"/>
        <w:adjustRightInd w:val="0"/>
        <w:spacing w:line="326" w:lineRule="exact"/>
        <w:ind w:firstLine="709"/>
        <w:jc w:val="both"/>
        <w:rPr>
          <w:sz w:val="28"/>
          <w:szCs w:val="28"/>
        </w:rPr>
      </w:pPr>
      <w:r w:rsidRPr="00F60321">
        <w:rPr>
          <w:sz w:val="28"/>
          <w:szCs w:val="28"/>
        </w:rPr>
        <w:t>При отсутс</w:t>
      </w:r>
      <w:r w:rsidR="0082367F">
        <w:rPr>
          <w:sz w:val="28"/>
          <w:szCs w:val="28"/>
        </w:rPr>
        <w:t>твии оснований для отказа в приё</w:t>
      </w:r>
      <w:r w:rsidRPr="00F60321">
        <w:rPr>
          <w:sz w:val="28"/>
          <w:szCs w:val="28"/>
        </w:rPr>
        <w:t>ме документов работник уполномоченного органа</w:t>
      </w:r>
      <w:r w:rsidR="0082367F">
        <w:rPr>
          <w:sz w:val="28"/>
          <w:szCs w:val="28"/>
        </w:rPr>
        <w:t xml:space="preserve"> оформляет расписку о приё</w:t>
      </w:r>
      <w:r w:rsidRPr="00F60321">
        <w:rPr>
          <w:sz w:val="28"/>
          <w:szCs w:val="28"/>
        </w:rPr>
        <w:t xml:space="preserve">ме документов </w:t>
      </w:r>
      <w:r w:rsidR="002B6EF9">
        <w:rPr>
          <w:sz w:val="28"/>
          <w:szCs w:val="28"/>
        </w:rPr>
        <w:t>по форме согласно приложению № 3</w:t>
      </w:r>
      <w:r w:rsidRPr="00F60321">
        <w:rPr>
          <w:sz w:val="28"/>
          <w:szCs w:val="28"/>
        </w:rPr>
        <w:t xml:space="preserve"> к настоящему регламенту,</w:t>
      </w:r>
      <w:r>
        <w:rPr>
          <w:sz w:val="28"/>
          <w:szCs w:val="28"/>
        </w:rPr>
        <w:t xml:space="preserve"> а при наличии таких оснований –</w:t>
      </w:r>
      <w:r w:rsidR="0082367F">
        <w:rPr>
          <w:sz w:val="28"/>
          <w:szCs w:val="28"/>
        </w:rPr>
        <w:t xml:space="preserve"> расписку об отказе в приё</w:t>
      </w:r>
      <w:r w:rsidRPr="00F60321">
        <w:rPr>
          <w:sz w:val="28"/>
          <w:szCs w:val="28"/>
        </w:rPr>
        <w:t xml:space="preserve">ме документов </w:t>
      </w:r>
      <w:r w:rsidR="002B6EF9">
        <w:rPr>
          <w:sz w:val="28"/>
          <w:szCs w:val="28"/>
        </w:rPr>
        <w:t>по форме согласно приложению № 4</w:t>
      </w:r>
      <w:r w:rsidRPr="00F60321">
        <w:rPr>
          <w:sz w:val="28"/>
          <w:szCs w:val="28"/>
        </w:rPr>
        <w:t xml:space="preserve"> к настоящему регламенту.</w:t>
      </w:r>
    </w:p>
    <w:p w:rsidR="00F60321" w:rsidRPr="00F60321" w:rsidRDefault="00F60321" w:rsidP="00850E37">
      <w:pPr>
        <w:autoSpaceDE w:val="0"/>
        <w:autoSpaceDN w:val="0"/>
        <w:adjustRightInd w:val="0"/>
        <w:spacing w:line="326" w:lineRule="exact"/>
        <w:ind w:firstLine="709"/>
        <w:jc w:val="both"/>
        <w:rPr>
          <w:sz w:val="28"/>
          <w:szCs w:val="28"/>
        </w:rPr>
      </w:pPr>
      <w:r w:rsidRPr="00F60321">
        <w:rPr>
          <w:sz w:val="28"/>
          <w:szCs w:val="28"/>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rsidR="00F60321" w:rsidRPr="00F60321" w:rsidRDefault="00F60321" w:rsidP="00850E37">
      <w:pPr>
        <w:autoSpaceDE w:val="0"/>
        <w:autoSpaceDN w:val="0"/>
        <w:adjustRightInd w:val="0"/>
        <w:spacing w:line="326" w:lineRule="exact"/>
        <w:ind w:firstLine="709"/>
        <w:jc w:val="both"/>
        <w:rPr>
          <w:sz w:val="28"/>
          <w:szCs w:val="28"/>
        </w:rPr>
      </w:pPr>
      <w:r w:rsidRPr="00F60321">
        <w:rPr>
          <w:sz w:val="28"/>
          <w:szCs w:val="28"/>
        </w:rPr>
        <w:t>о сроке предоставления муниципальной услуги;</w:t>
      </w:r>
    </w:p>
    <w:p w:rsidR="00F60321" w:rsidRDefault="00F60321" w:rsidP="00850E37">
      <w:pPr>
        <w:autoSpaceDE w:val="0"/>
        <w:autoSpaceDN w:val="0"/>
        <w:adjustRightInd w:val="0"/>
        <w:spacing w:line="326" w:lineRule="exact"/>
        <w:ind w:firstLine="709"/>
        <w:jc w:val="both"/>
        <w:rPr>
          <w:sz w:val="28"/>
          <w:szCs w:val="28"/>
        </w:rPr>
      </w:pPr>
      <w:r w:rsidRPr="00F60321">
        <w:rPr>
          <w:sz w:val="28"/>
          <w:szCs w:val="28"/>
        </w:rPr>
        <w:t>о возможности отказа в предоставлении муниципальной услуги.</w:t>
      </w:r>
    </w:p>
    <w:p w:rsidR="007B10C6" w:rsidRPr="0008225E" w:rsidRDefault="007F043A" w:rsidP="00850E37">
      <w:pPr>
        <w:autoSpaceDE w:val="0"/>
        <w:autoSpaceDN w:val="0"/>
        <w:adjustRightInd w:val="0"/>
        <w:spacing w:line="326" w:lineRule="exact"/>
        <w:ind w:firstLine="709"/>
        <w:jc w:val="both"/>
        <w:rPr>
          <w:spacing w:val="-4"/>
          <w:sz w:val="28"/>
          <w:szCs w:val="28"/>
        </w:rPr>
      </w:pPr>
      <w:r w:rsidRPr="00AC59D1">
        <w:rPr>
          <w:spacing w:val="-4"/>
          <w:sz w:val="28"/>
          <w:szCs w:val="28"/>
        </w:rPr>
        <w:t>47</w:t>
      </w:r>
      <w:r w:rsidR="007B10C6" w:rsidRPr="00AC59D1">
        <w:rPr>
          <w:spacing w:val="-4"/>
          <w:sz w:val="28"/>
          <w:szCs w:val="28"/>
        </w:rPr>
        <w:t>.10. При предоставлении му</w:t>
      </w:r>
      <w:r w:rsidR="007B10C6" w:rsidRPr="0008225E">
        <w:rPr>
          <w:spacing w:val="-4"/>
          <w:sz w:val="28"/>
          <w:szCs w:val="28"/>
        </w:rPr>
        <w:t>ниципальной услуги по экстерриториальному принципу МФЦ:</w:t>
      </w:r>
    </w:p>
    <w:p w:rsidR="00D20649" w:rsidRPr="00D20649" w:rsidRDefault="00D20649" w:rsidP="00850E37">
      <w:pPr>
        <w:shd w:val="clear" w:color="auto" w:fill="FFFFFF"/>
        <w:spacing w:line="326" w:lineRule="exact"/>
        <w:ind w:firstLine="709"/>
        <w:jc w:val="both"/>
        <w:rPr>
          <w:spacing w:val="-6"/>
          <w:sz w:val="28"/>
          <w:szCs w:val="28"/>
        </w:rPr>
      </w:pPr>
      <w:r w:rsidRPr="00D20649">
        <w:rPr>
          <w:spacing w:val="-6"/>
          <w:sz w:val="28"/>
          <w:szCs w:val="28"/>
        </w:rPr>
        <w:t>1) осуществляет копирование (сканирование) документов, предусмотренных пунктами 1 – 7, 9, 10, 14, 17 и 18 части 6 статьи 7 Федерального закона</w:t>
      </w:r>
      <w:r>
        <w:rPr>
          <w:spacing w:val="-6"/>
          <w:sz w:val="28"/>
          <w:szCs w:val="28"/>
        </w:rPr>
        <w:t xml:space="preserve"> </w:t>
      </w:r>
      <w:r w:rsidRPr="00D20649">
        <w:rPr>
          <w:spacing w:val="-6"/>
          <w:sz w:val="28"/>
          <w:szCs w:val="28"/>
        </w:rPr>
        <w:t xml:space="preserve">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w:t>
      </w:r>
      <w:r w:rsidRPr="00D20649">
        <w:rPr>
          <w:spacing w:val="-6"/>
          <w:sz w:val="28"/>
          <w:szCs w:val="28"/>
        </w:rPr>
        <w:lastRenderedPageBreak/>
        <w:t>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20649" w:rsidRPr="00D20649" w:rsidRDefault="00D20649" w:rsidP="00850E37">
      <w:pPr>
        <w:shd w:val="clear" w:color="auto" w:fill="FFFFFF"/>
        <w:spacing w:line="326" w:lineRule="exact"/>
        <w:ind w:firstLine="709"/>
        <w:jc w:val="both"/>
        <w:rPr>
          <w:sz w:val="28"/>
          <w:szCs w:val="28"/>
        </w:rPr>
      </w:pPr>
      <w:r>
        <w:rPr>
          <w:sz w:val="28"/>
          <w:szCs w:val="28"/>
        </w:rPr>
        <w:t xml:space="preserve">2) </w:t>
      </w:r>
      <w:r w:rsidRPr="00D20649">
        <w:rPr>
          <w:sz w:val="28"/>
          <w:szCs w:val="28"/>
        </w:rPr>
        <w:t xml:space="preserve">формирует электронные документы и (или) электронные образы Ходатайства о предоставлении муниципальной услуги, документов, </w:t>
      </w:r>
      <w:proofErr w:type="gramStart"/>
      <w:r w:rsidRPr="00D20649">
        <w:rPr>
          <w:sz w:val="28"/>
          <w:szCs w:val="28"/>
        </w:rPr>
        <w:t>принятых</w:t>
      </w:r>
      <w:r>
        <w:rPr>
          <w:sz w:val="28"/>
          <w:szCs w:val="28"/>
        </w:rPr>
        <w:t xml:space="preserve"> </w:t>
      </w:r>
      <w:r w:rsidRPr="00D20649">
        <w:rPr>
          <w:sz w:val="28"/>
          <w:szCs w:val="28"/>
        </w:rPr>
        <w:t xml:space="preserve"> от</w:t>
      </w:r>
      <w:proofErr w:type="gramEnd"/>
      <w:r w:rsidRPr="00D20649">
        <w:rPr>
          <w:sz w:val="28"/>
          <w:szCs w:val="28"/>
        </w:rPr>
        <w:t xml:space="preserve"> заявителя (представителя), копий документов личного хранения, принятых </w:t>
      </w:r>
      <w:r>
        <w:rPr>
          <w:sz w:val="28"/>
          <w:szCs w:val="28"/>
        </w:rPr>
        <w:t xml:space="preserve">            </w:t>
      </w:r>
      <w:r w:rsidRPr="00D20649">
        <w:rPr>
          <w:sz w:val="28"/>
          <w:szCs w:val="28"/>
        </w:rPr>
        <w:t>от заявителя (представителя), обеспечивая их заверение электронной подписью в установленном порядке;</w:t>
      </w:r>
    </w:p>
    <w:p w:rsidR="00D20649" w:rsidRDefault="00D20649" w:rsidP="00850E37">
      <w:pPr>
        <w:shd w:val="clear" w:color="auto" w:fill="FFFFFF"/>
        <w:spacing w:line="326" w:lineRule="exact"/>
        <w:ind w:firstLine="709"/>
        <w:jc w:val="both"/>
        <w:rPr>
          <w:sz w:val="28"/>
          <w:szCs w:val="28"/>
        </w:rPr>
      </w:pPr>
      <w:r>
        <w:rPr>
          <w:sz w:val="28"/>
          <w:szCs w:val="28"/>
        </w:rPr>
        <w:t xml:space="preserve">3) </w:t>
      </w:r>
      <w:r w:rsidRPr="00D20649">
        <w:rPr>
          <w:sz w:val="28"/>
          <w:szCs w:val="28"/>
        </w:rPr>
        <w:t xml:space="preserve">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w:t>
      </w:r>
      <w:r>
        <w:rPr>
          <w:sz w:val="28"/>
          <w:szCs w:val="28"/>
        </w:rPr>
        <w:t>уполномоченном органе</w:t>
      </w:r>
      <w:r w:rsidRPr="00D20649">
        <w:rPr>
          <w:sz w:val="28"/>
          <w:szCs w:val="28"/>
        </w:rPr>
        <w:t>.</w:t>
      </w:r>
    </w:p>
    <w:p w:rsidR="00F866C1" w:rsidRPr="00B97E20" w:rsidRDefault="00F866C1" w:rsidP="00850E37">
      <w:pPr>
        <w:shd w:val="clear" w:color="auto" w:fill="FFFFFF"/>
        <w:spacing w:line="326" w:lineRule="exact"/>
        <w:ind w:firstLine="709"/>
        <w:jc w:val="both"/>
        <w:rPr>
          <w:spacing w:val="-6"/>
          <w:sz w:val="28"/>
          <w:szCs w:val="28"/>
        </w:rPr>
      </w:pPr>
      <w:r w:rsidRPr="00B97E20">
        <w:rPr>
          <w:spacing w:val="-6"/>
          <w:sz w:val="28"/>
          <w:szCs w:val="28"/>
        </w:rPr>
        <w:t>47.11. В случае обращения заявителя для предоставления муниципальной услуги через Портал Ходатайство и сканированные копии документов, предусмотренные настоящим регламентом, направляются в уполномоченный орган.</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 xml:space="preserve">В случае поступления Ходатайства и документов, предусмотренных настоящим регламентом, в электронной форме с использованием Портала, подписанных усиленной квалифицированной электронной подписью, работник </w:t>
      </w:r>
      <w:r w:rsidRPr="00456E7F">
        <w:rPr>
          <w:spacing w:val="-10"/>
          <w:sz w:val="28"/>
          <w:szCs w:val="28"/>
        </w:rPr>
        <w:t>уполномоченного органа проверяет действительность усиленной квалифицированной</w:t>
      </w:r>
      <w:r w:rsidRPr="007B0DEF">
        <w:rPr>
          <w:sz w:val="28"/>
          <w:szCs w:val="28"/>
        </w:rPr>
        <w:t xml:space="preserve"> электронной подписи с использованием средств информационной системы головного удостоверяющего центра, которая входит в состав инфраструктуры, </w:t>
      </w:r>
      <w:r w:rsidRPr="00456E7F">
        <w:rPr>
          <w:spacing w:val="-4"/>
          <w:sz w:val="28"/>
          <w:szCs w:val="28"/>
        </w:rPr>
        <w:t>обеспечивающей информационно-технологическое взаимодействие действующих</w:t>
      </w:r>
      <w:r w:rsidRPr="007B0DEF">
        <w:rPr>
          <w:sz w:val="28"/>
          <w:szCs w:val="28"/>
        </w:rPr>
        <w:t xml:space="preserve"> и создаваемых информационных систем, используемых для предоставления услуг.</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w:t>
      </w:r>
      <w:r w:rsidR="00CC5219">
        <w:rPr>
          <w:sz w:val="28"/>
          <w:szCs w:val="28"/>
        </w:rPr>
        <w:t>Ходатайства</w:t>
      </w:r>
      <w:r w:rsidRPr="007B0DEF">
        <w:rPr>
          <w:sz w:val="28"/>
          <w:szCs w:val="28"/>
        </w:rPr>
        <w:t>, предусмотренных настоящим регламентом,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Ходатайства и прилагаемых документов.</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 xml:space="preserve">Работник уполномоченного органа в течение 2 дней подготавливает уведомление об отказе в приёме Ходатайства и прилагаемых документов в электронной форме. </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 xml:space="preserve">Уведомление об отказе в приёме Ходатайства и прилагаемых документов должно содержать указание на конкретные нарушения установленного порядка, допущенные при подаче Ходатайства и прилагаемых документов (при наличии соответствующего основания). </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В случае отказа в приёме Ходатайства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статьи 11 Федерального закона от 06.04.2011</w:t>
      </w:r>
      <w:r w:rsidR="000F469E">
        <w:rPr>
          <w:sz w:val="28"/>
          <w:szCs w:val="28"/>
        </w:rPr>
        <w:t xml:space="preserve">               </w:t>
      </w:r>
      <w:r w:rsidRPr="007B0DEF">
        <w:rPr>
          <w:sz w:val="28"/>
          <w:szCs w:val="28"/>
        </w:rPr>
        <w:t xml:space="preserve"> </w:t>
      </w:r>
      <w:r w:rsidRPr="007B0DEF">
        <w:rPr>
          <w:sz w:val="28"/>
          <w:szCs w:val="28"/>
        </w:rPr>
        <w:lastRenderedPageBreak/>
        <w:t xml:space="preserve">№ 63-ФЗ «Об электронной подписи», которые послужили основанием для принятия указанного решения. </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После получения уведомления заявитель вправе обратиться повторно с Ходатайством, устранив нарушения, которые послужили основанием для отказа в приёме к рассмотрению первичного Ходатайства.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7B0DEF" w:rsidRPr="00E01FF6" w:rsidRDefault="007B0DEF" w:rsidP="00850E37">
      <w:pPr>
        <w:shd w:val="clear" w:color="auto" w:fill="FFFFFF"/>
        <w:spacing w:line="326" w:lineRule="exact"/>
        <w:ind w:firstLine="709"/>
        <w:jc w:val="both"/>
        <w:rPr>
          <w:spacing w:val="-6"/>
          <w:sz w:val="28"/>
          <w:szCs w:val="28"/>
        </w:rPr>
      </w:pPr>
      <w:r w:rsidRPr="00E01FF6">
        <w:rPr>
          <w:spacing w:val="-6"/>
          <w:sz w:val="28"/>
          <w:szCs w:val="28"/>
        </w:rPr>
        <w:t>На Портале размещаются образцы заполнения электронной формы запроса.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При формировании запроса заявителю обеспечивается:</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возможность копирования и сохранения запроса и иных документов, предусмотренных настоящим регламентом, необходимых для предоставления муниципальной услуги;</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возможность печати на бумажном носителе копии электронной формы запроса;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7B0DEF" w:rsidRPr="00574604" w:rsidRDefault="007B0DEF" w:rsidP="00850E37">
      <w:pPr>
        <w:shd w:val="clear" w:color="auto" w:fill="FFFFFF"/>
        <w:spacing w:line="326" w:lineRule="exact"/>
        <w:ind w:firstLine="709"/>
        <w:jc w:val="both"/>
        <w:rPr>
          <w:spacing w:val="-6"/>
          <w:sz w:val="28"/>
          <w:szCs w:val="28"/>
        </w:rPr>
      </w:pPr>
      <w:r w:rsidRPr="00574604">
        <w:rPr>
          <w:spacing w:val="-8"/>
          <w:sz w:val="28"/>
          <w:szCs w:val="28"/>
        </w:rPr>
        <w:t>Сформированный и подписанный запрос, и иные документы, предусмотренные</w:t>
      </w:r>
      <w:r w:rsidRPr="00574604">
        <w:rPr>
          <w:spacing w:val="-6"/>
          <w:sz w:val="28"/>
          <w:szCs w:val="28"/>
        </w:rPr>
        <w:t xml:space="preserve"> настоящим регламентом, необходимые для предоставления муниципальной услуги, направляются в уполномоченный орган посредством Портала.</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Срок регистрации запроса – 1 рабочий день.</w:t>
      </w:r>
    </w:p>
    <w:p w:rsidR="007B0DEF" w:rsidRPr="007B0DEF" w:rsidRDefault="007B0DEF" w:rsidP="00850E37">
      <w:pPr>
        <w:shd w:val="clear" w:color="auto" w:fill="FFFFFF"/>
        <w:spacing w:line="326" w:lineRule="exact"/>
        <w:ind w:firstLine="709"/>
        <w:jc w:val="both"/>
        <w:rPr>
          <w:sz w:val="28"/>
          <w:szCs w:val="28"/>
        </w:rPr>
      </w:pPr>
      <w:r w:rsidRPr="007B0DEF">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7B0DEF" w:rsidRPr="007B0DEF" w:rsidRDefault="007B0DEF" w:rsidP="00850E37">
      <w:pPr>
        <w:shd w:val="clear" w:color="auto" w:fill="FFFFFF"/>
        <w:spacing w:line="330" w:lineRule="exact"/>
        <w:ind w:firstLine="709"/>
        <w:jc w:val="both"/>
        <w:rPr>
          <w:sz w:val="28"/>
          <w:szCs w:val="28"/>
        </w:rPr>
      </w:pPr>
      <w:r w:rsidRPr="007B0DEF">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7B0DEF" w:rsidRPr="007B0DEF" w:rsidRDefault="007B0DEF" w:rsidP="00850E37">
      <w:pPr>
        <w:shd w:val="clear" w:color="auto" w:fill="FFFFFF"/>
        <w:spacing w:line="330" w:lineRule="exact"/>
        <w:ind w:firstLine="709"/>
        <w:jc w:val="both"/>
        <w:rPr>
          <w:sz w:val="28"/>
          <w:szCs w:val="28"/>
        </w:rPr>
      </w:pPr>
      <w:r w:rsidRPr="007B0DEF">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FD51A2" w:rsidRPr="00467FF5" w:rsidRDefault="00185E09" w:rsidP="00850E37">
      <w:pPr>
        <w:shd w:val="clear" w:color="auto" w:fill="FFFFFF"/>
        <w:spacing w:line="330" w:lineRule="exact"/>
        <w:ind w:firstLine="709"/>
        <w:jc w:val="both"/>
        <w:rPr>
          <w:spacing w:val="-4"/>
          <w:sz w:val="28"/>
          <w:szCs w:val="28"/>
        </w:rPr>
      </w:pPr>
      <w:r w:rsidRPr="00467FF5">
        <w:rPr>
          <w:spacing w:val="-4"/>
          <w:sz w:val="28"/>
          <w:szCs w:val="28"/>
        </w:rPr>
        <w:t xml:space="preserve">47.12. </w:t>
      </w:r>
      <w:r w:rsidR="00FD51A2" w:rsidRPr="00467FF5">
        <w:rPr>
          <w:spacing w:val="-4"/>
          <w:sz w:val="28"/>
          <w:szCs w:val="28"/>
        </w:rPr>
        <w:t xml:space="preserve">Передача </w:t>
      </w:r>
      <w:r w:rsidR="00574604">
        <w:rPr>
          <w:spacing w:val="-4"/>
          <w:sz w:val="28"/>
          <w:szCs w:val="28"/>
        </w:rPr>
        <w:t>Ходатайства</w:t>
      </w:r>
      <w:r w:rsidR="00FD51A2" w:rsidRPr="00467FF5">
        <w:rPr>
          <w:spacing w:val="-4"/>
          <w:sz w:val="28"/>
          <w:szCs w:val="28"/>
        </w:rPr>
        <w:t xml:space="preserve"> и прилагаемых документов из МФЦ в МКУ «УЗО» (в случае обращения за получением муниципальной услуги через МФЦ).</w:t>
      </w:r>
    </w:p>
    <w:p w:rsidR="00FD51A2" w:rsidRPr="00467FF5" w:rsidRDefault="00FD51A2" w:rsidP="00850E37">
      <w:pPr>
        <w:shd w:val="clear" w:color="auto" w:fill="FFFFFF"/>
        <w:spacing w:line="330" w:lineRule="exact"/>
        <w:ind w:firstLine="709"/>
        <w:jc w:val="both"/>
        <w:rPr>
          <w:spacing w:val="-8"/>
          <w:sz w:val="28"/>
          <w:szCs w:val="28"/>
        </w:rPr>
      </w:pPr>
      <w:r w:rsidRPr="00467FF5">
        <w:rPr>
          <w:spacing w:val="-4"/>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МКУ «УЗО», если иное </w:t>
      </w:r>
      <w:r w:rsidR="00467FF5">
        <w:rPr>
          <w:spacing w:val="-4"/>
          <w:sz w:val="28"/>
          <w:szCs w:val="28"/>
        </w:rPr>
        <w:t xml:space="preserve">                                     </w:t>
      </w:r>
      <w:r w:rsidRPr="00467FF5">
        <w:rPr>
          <w:spacing w:val="-4"/>
          <w:sz w:val="28"/>
          <w:szCs w:val="28"/>
        </w:rPr>
        <w:t>не предусмотрено федеральным законодательством и законодательством Краснодарского</w:t>
      </w:r>
      <w:r w:rsidRPr="00467FF5">
        <w:rPr>
          <w:spacing w:val="-8"/>
          <w:sz w:val="28"/>
          <w:szCs w:val="28"/>
        </w:rPr>
        <w:t xml:space="preserve"> края, регламентирующим предоставление муниципальной услуги. При предоставлении муниципальной услуги взаимодействие между МКУ «</w:t>
      </w:r>
      <w:proofErr w:type="gramStart"/>
      <w:r w:rsidRPr="00467FF5">
        <w:rPr>
          <w:spacing w:val="-8"/>
          <w:sz w:val="28"/>
          <w:szCs w:val="28"/>
        </w:rPr>
        <w:t xml:space="preserve">УЗО» </w:t>
      </w:r>
      <w:r w:rsidR="00467FF5">
        <w:rPr>
          <w:spacing w:val="-8"/>
          <w:sz w:val="28"/>
          <w:szCs w:val="28"/>
        </w:rPr>
        <w:t xml:space="preserve">  </w:t>
      </w:r>
      <w:proofErr w:type="gramEnd"/>
      <w:r w:rsidR="00467FF5">
        <w:rPr>
          <w:spacing w:val="-8"/>
          <w:sz w:val="28"/>
          <w:szCs w:val="28"/>
        </w:rPr>
        <w:t xml:space="preserve">                   </w:t>
      </w:r>
      <w:r w:rsidRPr="00467FF5">
        <w:rPr>
          <w:spacing w:val="-8"/>
          <w:sz w:val="28"/>
          <w:szCs w:val="28"/>
        </w:rPr>
        <w:t>и МФЦ осуществляется с использованием информационно-телекоммуникационных технологий по защищенным каналам связи.</w:t>
      </w:r>
    </w:p>
    <w:p w:rsidR="00FD51A2" w:rsidRPr="00FD51A2" w:rsidRDefault="00FD51A2" w:rsidP="00850E37">
      <w:pPr>
        <w:shd w:val="clear" w:color="auto" w:fill="FFFFFF"/>
        <w:spacing w:line="330" w:lineRule="exact"/>
        <w:ind w:firstLine="709"/>
        <w:jc w:val="both"/>
        <w:rPr>
          <w:spacing w:val="-2"/>
          <w:sz w:val="28"/>
          <w:szCs w:val="28"/>
        </w:rPr>
      </w:pPr>
      <w:r w:rsidRPr="00FD51A2">
        <w:rPr>
          <w:spacing w:val="-2"/>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w:t>
      </w:r>
      <w:r w:rsidR="00CC5219">
        <w:rPr>
          <w:spacing w:val="-2"/>
          <w:sz w:val="28"/>
          <w:szCs w:val="28"/>
        </w:rPr>
        <w:t>Ходатайство</w:t>
      </w:r>
      <w:r w:rsidRPr="00FD51A2">
        <w:rPr>
          <w:spacing w:val="-2"/>
          <w:sz w:val="28"/>
          <w:szCs w:val="28"/>
        </w:rPr>
        <w:t xml:space="preserve"> и иные документы, необходимые для предоставления муниципальной услуги, направляются МФЦ в МКУ «УЗО» на бумажных носителях.</w:t>
      </w:r>
    </w:p>
    <w:p w:rsidR="00FD51A2" w:rsidRPr="00FD51A2" w:rsidRDefault="00FD51A2" w:rsidP="00850E37">
      <w:pPr>
        <w:shd w:val="clear" w:color="auto" w:fill="FFFFFF"/>
        <w:spacing w:line="330" w:lineRule="exact"/>
        <w:ind w:firstLine="709"/>
        <w:jc w:val="both"/>
        <w:rPr>
          <w:spacing w:val="-2"/>
          <w:sz w:val="28"/>
          <w:szCs w:val="28"/>
        </w:rPr>
      </w:pPr>
      <w:r w:rsidRPr="00FD51A2">
        <w:rPr>
          <w:spacing w:val="-2"/>
          <w:sz w:val="28"/>
          <w:szCs w:val="28"/>
        </w:rPr>
        <w:t xml:space="preserve">МКУ «УЗО»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w:t>
      </w:r>
      <w:r w:rsidRPr="00FD51A2">
        <w:rPr>
          <w:spacing w:val="-6"/>
          <w:sz w:val="28"/>
          <w:szCs w:val="28"/>
        </w:rPr>
        <w:t xml:space="preserve">законодательством и законодательством Краснодарского края, регламентирующим </w:t>
      </w:r>
      <w:r w:rsidRPr="00FD51A2">
        <w:rPr>
          <w:spacing w:val="-2"/>
          <w:sz w:val="28"/>
          <w:szCs w:val="28"/>
        </w:rPr>
        <w:t>предоставление муниципальной услуги.</w:t>
      </w:r>
    </w:p>
    <w:p w:rsidR="00FD51A2" w:rsidRPr="00FD51A2" w:rsidRDefault="00FD51A2" w:rsidP="00850E37">
      <w:pPr>
        <w:shd w:val="clear" w:color="auto" w:fill="FFFFFF"/>
        <w:spacing w:line="330" w:lineRule="exact"/>
        <w:ind w:firstLine="709"/>
        <w:jc w:val="both"/>
        <w:rPr>
          <w:spacing w:val="-2"/>
          <w:sz w:val="28"/>
          <w:szCs w:val="28"/>
        </w:rPr>
      </w:pPr>
      <w:r w:rsidRPr="00FD51A2">
        <w:rPr>
          <w:spacing w:val="-2"/>
          <w:sz w:val="28"/>
          <w:szCs w:val="28"/>
        </w:rPr>
        <w:t>При передаче документов на бумажных носителях передача из МФЦ в МКУ «УЗО» осуществляется в течение 1 календарного дня после принятия на основании реестра, который составляется в 2 экземплярах и содержит дату и время передачи.</w:t>
      </w:r>
    </w:p>
    <w:p w:rsidR="00FD51A2" w:rsidRPr="00FD51A2" w:rsidRDefault="00FD51A2" w:rsidP="00850E37">
      <w:pPr>
        <w:shd w:val="clear" w:color="auto" w:fill="FFFFFF"/>
        <w:spacing w:line="330" w:lineRule="exact"/>
        <w:ind w:firstLine="709"/>
        <w:jc w:val="both"/>
        <w:rPr>
          <w:spacing w:val="-2"/>
          <w:sz w:val="28"/>
          <w:szCs w:val="28"/>
        </w:rPr>
      </w:pPr>
      <w:r w:rsidRPr="00FD51A2">
        <w:rPr>
          <w:spacing w:val="-2"/>
          <w:sz w:val="28"/>
          <w:szCs w:val="28"/>
        </w:rPr>
        <w:t>График приёма-передачи документов из МФЦ в МКУ «УЗО» и из МКУ «УЗО» в МФЦ согласовывается с руководителем МФЦ.</w:t>
      </w:r>
    </w:p>
    <w:p w:rsidR="00FD51A2" w:rsidRPr="00FD51A2" w:rsidRDefault="00FD51A2" w:rsidP="00850E37">
      <w:pPr>
        <w:shd w:val="clear" w:color="auto" w:fill="FFFFFF"/>
        <w:spacing w:line="330" w:lineRule="exact"/>
        <w:ind w:firstLine="709"/>
        <w:jc w:val="both"/>
        <w:rPr>
          <w:spacing w:val="-2"/>
          <w:sz w:val="28"/>
          <w:szCs w:val="28"/>
        </w:rPr>
      </w:pPr>
      <w:r w:rsidRPr="00FD51A2">
        <w:rPr>
          <w:spacing w:val="-2"/>
          <w:sz w:val="28"/>
          <w:szCs w:val="28"/>
        </w:rPr>
        <w:t>При передаче пакета документов работник МКУ «УЗО»,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FD51A2" w:rsidRPr="004F7D0A" w:rsidRDefault="00FD51A2" w:rsidP="00850E37">
      <w:pPr>
        <w:shd w:val="clear" w:color="auto" w:fill="FFFFFF"/>
        <w:spacing w:line="330" w:lineRule="exact"/>
        <w:ind w:firstLine="709"/>
        <w:jc w:val="both"/>
        <w:rPr>
          <w:spacing w:val="-4"/>
          <w:sz w:val="28"/>
          <w:szCs w:val="28"/>
        </w:rPr>
      </w:pPr>
      <w:r w:rsidRPr="00FD51A2">
        <w:rPr>
          <w:spacing w:val="-2"/>
          <w:sz w:val="28"/>
          <w:szCs w:val="28"/>
        </w:rPr>
        <w:t>Первый экземпляр реестра остаётся у работника МКУ «УЗО», второй – подлежит возврату курьеру МФЦ. Информация о получении д</w:t>
      </w:r>
      <w:r w:rsidRPr="00FD51A2">
        <w:rPr>
          <w:sz w:val="28"/>
          <w:szCs w:val="28"/>
        </w:rPr>
        <w:t>окументов заносится в электронную базу.</w:t>
      </w:r>
    </w:p>
    <w:p w:rsidR="00A56D1D" w:rsidRDefault="008C01B6" w:rsidP="002D07E1">
      <w:pPr>
        <w:shd w:val="clear" w:color="auto" w:fill="FFFFFF"/>
        <w:spacing w:line="326" w:lineRule="exact"/>
        <w:ind w:firstLine="709"/>
        <w:jc w:val="both"/>
        <w:rPr>
          <w:sz w:val="28"/>
          <w:szCs w:val="28"/>
        </w:rPr>
      </w:pPr>
      <w:r w:rsidRPr="008C01B6">
        <w:rPr>
          <w:sz w:val="28"/>
          <w:szCs w:val="28"/>
        </w:rPr>
        <w:t>4</w:t>
      </w:r>
      <w:r w:rsidR="00FD51A2">
        <w:rPr>
          <w:sz w:val="28"/>
          <w:szCs w:val="28"/>
        </w:rPr>
        <w:t>8</w:t>
      </w:r>
      <w:r w:rsidRPr="008C01B6">
        <w:rPr>
          <w:sz w:val="28"/>
          <w:szCs w:val="28"/>
        </w:rPr>
        <w:t xml:space="preserve">. </w:t>
      </w:r>
      <w:r w:rsidR="00A56D1D" w:rsidRPr="00A56D1D">
        <w:rPr>
          <w:sz w:val="28"/>
          <w:szCs w:val="28"/>
        </w:rPr>
        <w:t>Описание администр</w:t>
      </w:r>
      <w:r w:rsidR="00A56D1D">
        <w:rPr>
          <w:sz w:val="28"/>
          <w:szCs w:val="28"/>
        </w:rPr>
        <w:t>ативной процедуры рассмотрения Ходатайства</w:t>
      </w:r>
      <w:r w:rsidR="00A56D1D" w:rsidRPr="00A56D1D">
        <w:rPr>
          <w:sz w:val="28"/>
          <w:szCs w:val="28"/>
        </w:rPr>
        <w:t xml:space="preserve"> и прилагаемых</w:t>
      </w:r>
      <w:r w:rsidR="00963E1C">
        <w:rPr>
          <w:sz w:val="28"/>
          <w:szCs w:val="28"/>
        </w:rPr>
        <w:t xml:space="preserve"> к нему</w:t>
      </w:r>
      <w:r w:rsidR="00A56D1D" w:rsidRPr="00A56D1D">
        <w:rPr>
          <w:sz w:val="28"/>
          <w:szCs w:val="28"/>
        </w:rPr>
        <w:t xml:space="preserve"> документов, направления межведомственных запросов в органы (организации), участвующие в предоставлении муниципальной услуги, </w:t>
      </w:r>
      <w:r w:rsidR="00A56D1D" w:rsidRPr="00A56D1D">
        <w:rPr>
          <w:sz w:val="28"/>
          <w:szCs w:val="28"/>
        </w:rPr>
        <w:lastRenderedPageBreak/>
        <w:t xml:space="preserve">принятия решения о </w:t>
      </w:r>
      <w:r w:rsidR="005561C3">
        <w:rPr>
          <w:sz w:val="28"/>
          <w:szCs w:val="28"/>
        </w:rPr>
        <w:t>возврате Ходатайства</w:t>
      </w:r>
      <w:r w:rsidR="00A56D1D" w:rsidRPr="00A56D1D">
        <w:rPr>
          <w:sz w:val="28"/>
          <w:szCs w:val="28"/>
        </w:rPr>
        <w:t xml:space="preserve"> </w:t>
      </w:r>
      <w:r w:rsidR="005561C3">
        <w:rPr>
          <w:sz w:val="28"/>
          <w:szCs w:val="28"/>
        </w:rPr>
        <w:t>или о</w:t>
      </w:r>
      <w:r w:rsidR="005561C3" w:rsidRPr="005561C3">
        <w:t xml:space="preserve"> </w:t>
      </w:r>
      <w:r w:rsidR="005561C3" w:rsidRPr="005561C3">
        <w:rPr>
          <w:sz w:val="28"/>
          <w:szCs w:val="28"/>
        </w:rPr>
        <w:t>предоставлении (об отказе в предоставлении) муниципальной услуги</w:t>
      </w:r>
      <w:r w:rsidR="00A56D1D" w:rsidRPr="00A56D1D">
        <w:rPr>
          <w:sz w:val="28"/>
          <w:szCs w:val="28"/>
        </w:rPr>
        <w:t>.</w:t>
      </w:r>
    </w:p>
    <w:p w:rsidR="009D4A18" w:rsidRPr="009D4A18" w:rsidRDefault="005561C3" w:rsidP="002D07E1">
      <w:pPr>
        <w:shd w:val="clear" w:color="auto" w:fill="FFFFFF"/>
        <w:spacing w:line="326" w:lineRule="exact"/>
        <w:ind w:firstLine="709"/>
        <w:jc w:val="both"/>
        <w:rPr>
          <w:sz w:val="28"/>
          <w:szCs w:val="28"/>
        </w:rPr>
      </w:pPr>
      <w:r>
        <w:rPr>
          <w:sz w:val="28"/>
          <w:szCs w:val="28"/>
        </w:rPr>
        <w:t xml:space="preserve">48.1. </w:t>
      </w:r>
      <w:r w:rsidR="009D4A18" w:rsidRPr="009D4A18">
        <w:rPr>
          <w:sz w:val="28"/>
          <w:szCs w:val="28"/>
        </w:rPr>
        <w:t xml:space="preserve">В случае обращения заявителя за предоставлением муниципальной услуги непосредственно в уполномоченный орган (в том числе посредством Портала или почтового отправления), </w:t>
      </w:r>
      <w:r w:rsidR="00AE03F4">
        <w:rPr>
          <w:sz w:val="28"/>
          <w:szCs w:val="28"/>
        </w:rPr>
        <w:t>Ходатайство</w:t>
      </w:r>
      <w:r w:rsidR="009D4A18" w:rsidRPr="009D4A18">
        <w:rPr>
          <w:sz w:val="28"/>
          <w:szCs w:val="28"/>
        </w:rPr>
        <w:t xml:space="preserve"> и прилагаемые документы                      в течение одного дня передаются из уполномоченного органа в МКУ «УЗО» на основании реестра, который составляется в двух экземплярах и содержит дату                и время передачи.</w:t>
      </w:r>
    </w:p>
    <w:p w:rsidR="009D4A18" w:rsidRPr="009D4A18" w:rsidRDefault="009D4A18" w:rsidP="002D07E1">
      <w:pPr>
        <w:shd w:val="clear" w:color="auto" w:fill="FFFFFF"/>
        <w:spacing w:line="326" w:lineRule="exact"/>
        <w:ind w:firstLine="709"/>
        <w:jc w:val="both"/>
        <w:rPr>
          <w:sz w:val="28"/>
          <w:szCs w:val="28"/>
        </w:rPr>
      </w:pPr>
      <w:r w:rsidRPr="009D4A18">
        <w:rPr>
          <w:sz w:val="28"/>
          <w:szCs w:val="28"/>
        </w:rPr>
        <w:t>При передаче пакета документов работник МКУ «УЗО», принимающий их, проверяет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МКУ «УЗО», второй – подлежит возврату работнику уполномоченного органа.</w:t>
      </w:r>
    </w:p>
    <w:p w:rsidR="009D4A18" w:rsidRPr="009D4A18" w:rsidRDefault="00CC5219" w:rsidP="002D07E1">
      <w:pPr>
        <w:shd w:val="clear" w:color="auto" w:fill="FFFFFF"/>
        <w:spacing w:line="326" w:lineRule="exact"/>
        <w:ind w:firstLine="709"/>
        <w:jc w:val="both"/>
        <w:rPr>
          <w:sz w:val="28"/>
          <w:szCs w:val="28"/>
        </w:rPr>
      </w:pPr>
      <w:r>
        <w:rPr>
          <w:sz w:val="28"/>
          <w:szCs w:val="28"/>
        </w:rPr>
        <w:t>После поступления Ходатайства</w:t>
      </w:r>
      <w:r w:rsidR="009D4A18" w:rsidRPr="009D4A18">
        <w:rPr>
          <w:sz w:val="28"/>
          <w:szCs w:val="28"/>
        </w:rPr>
        <w:t xml:space="preserve"> и прилагаемых документов в МКУ «УЗО» работник уполномоченного отдела МКУ «УЗО» проводит анализ представленных и прилагаемых документов на предмет: </w:t>
      </w:r>
    </w:p>
    <w:p w:rsidR="009D4A18" w:rsidRPr="009D4A18" w:rsidRDefault="009D4A18" w:rsidP="002D07E1">
      <w:pPr>
        <w:shd w:val="clear" w:color="auto" w:fill="FFFFFF"/>
        <w:spacing w:line="326" w:lineRule="exact"/>
        <w:ind w:firstLine="709"/>
        <w:jc w:val="both"/>
        <w:rPr>
          <w:sz w:val="28"/>
          <w:szCs w:val="28"/>
        </w:rPr>
      </w:pPr>
      <w:r w:rsidRPr="009D4A18">
        <w:rPr>
          <w:sz w:val="28"/>
          <w:szCs w:val="28"/>
        </w:rPr>
        <w:t>необходимости направления межведомственных запросов для получения соответствующих сведений;</w:t>
      </w:r>
    </w:p>
    <w:p w:rsidR="009D4A18" w:rsidRDefault="009D4A18" w:rsidP="002D07E1">
      <w:pPr>
        <w:shd w:val="clear" w:color="auto" w:fill="FFFFFF"/>
        <w:spacing w:line="326" w:lineRule="exact"/>
        <w:ind w:firstLine="709"/>
        <w:jc w:val="both"/>
        <w:rPr>
          <w:sz w:val="28"/>
          <w:szCs w:val="28"/>
        </w:rPr>
      </w:pPr>
      <w:r w:rsidRPr="009D4A18">
        <w:rPr>
          <w:sz w:val="28"/>
          <w:szCs w:val="28"/>
        </w:rPr>
        <w:t>наличия оснований для отказа в предоставлении муниципальной услуги.</w:t>
      </w:r>
    </w:p>
    <w:p w:rsidR="008C01B6" w:rsidRPr="009D4A18" w:rsidRDefault="009D4A18" w:rsidP="002D07E1">
      <w:pPr>
        <w:shd w:val="clear" w:color="auto" w:fill="FFFFFF"/>
        <w:spacing w:line="326" w:lineRule="exact"/>
        <w:ind w:firstLine="709"/>
        <w:jc w:val="both"/>
        <w:rPr>
          <w:sz w:val="28"/>
          <w:szCs w:val="28"/>
        </w:rPr>
      </w:pPr>
      <w:r>
        <w:rPr>
          <w:sz w:val="28"/>
          <w:szCs w:val="28"/>
        </w:rPr>
        <w:t xml:space="preserve">48.2. </w:t>
      </w:r>
      <w:r w:rsidR="008C01B6" w:rsidRPr="001510BE">
        <w:rPr>
          <w:spacing w:val="-6"/>
          <w:sz w:val="28"/>
          <w:szCs w:val="28"/>
        </w:rPr>
        <w:t>При наличии оснований для возврата Ходатайства</w:t>
      </w:r>
      <w:r w:rsidR="001510BE" w:rsidRPr="001510BE">
        <w:rPr>
          <w:spacing w:val="-6"/>
          <w:sz w:val="28"/>
          <w:szCs w:val="28"/>
        </w:rPr>
        <w:t>, установленных пунктом 25</w:t>
      </w:r>
      <w:r w:rsidR="008C01B6" w:rsidRPr="001510BE">
        <w:rPr>
          <w:spacing w:val="-6"/>
          <w:sz w:val="28"/>
          <w:szCs w:val="28"/>
        </w:rPr>
        <w:t xml:space="preserve"> подраздела II.</w:t>
      </w:r>
      <w:r w:rsidR="001510BE" w:rsidRPr="001510BE">
        <w:rPr>
          <w:spacing w:val="-6"/>
          <w:sz w:val="28"/>
          <w:szCs w:val="28"/>
        </w:rPr>
        <w:t>VIII раздела II настоящего р</w:t>
      </w:r>
      <w:r w:rsidR="008C01B6" w:rsidRPr="001510BE">
        <w:rPr>
          <w:spacing w:val="-6"/>
          <w:sz w:val="28"/>
          <w:szCs w:val="28"/>
        </w:rPr>
        <w:t>егламента, работн</w:t>
      </w:r>
      <w:r w:rsidR="001510BE" w:rsidRPr="001510BE">
        <w:rPr>
          <w:spacing w:val="-6"/>
          <w:sz w:val="28"/>
          <w:szCs w:val="28"/>
        </w:rPr>
        <w:t>ик соответствующего отдела МКУ «УЗО»</w:t>
      </w:r>
      <w:r w:rsidR="008C01B6" w:rsidRPr="001510BE">
        <w:rPr>
          <w:spacing w:val="-6"/>
          <w:sz w:val="28"/>
          <w:szCs w:val="28"/>
        </w:rPr>
        <w:t>, ответственный за рассмотрение Ходатайства</w:t>
      </w:r>
      <w:r w:rsidR="001510BE" w:rsidRPr="001510BE">
        <w:rPr>
          <w:spacing w:val="-6"/>
          <w:sz w:val="28"/>
          <w:szCs w:val="28"/>
        </w:rPr>
        <w:t xml:space="preserve"> </w:t>
      </w:r>
      <w:r w:rsidR="008C01B6" w:rsidRPr="001510BE">
        <w:rPr>
          <w:spacing w:val="-6"/>
          <w:sz w:val="28"/>
          <w:szCs w:val="28"/>
        </w:rPr>
        <w:t>и прилагаемых к нему документов, готовит проект уведомления о возврате Ходатайства</w:t>
      </w:r>
      <w:r w:rsidR="001510BE" w:rsidRPr="001510BE">
        <w:rPr>
          <w:spacing w:val="-6"/>
          <w:sz w:val="28"/>
          <w:szCs w:val="28"/>
        </w:rPr>
        <w:t xml:space="preserve"> </w:t>
      </w:r>
      <w:r w:rsidR="008C01B6" w:rsidRPr="001510BE">
        <w:rPr>
          <w:spacing w:val="-6"/>
          <w:sz w:val="28"/>
          <w:szCs w:val="28"/>
        </w:rPr>
        <w:t>без рассмотрения с указанием причин возврата, который:</w:t>
      </w:r>
    </w:p>
    <w:p w:rsidR="001510BE" w:rsidRPr="001510BE" w:rsidRDefault="001510BE" w:rsidP="002D07E1">
      <w:pPr>
        <w:spacing w:line="326" w:lineRule="exact"/>
        <w:ind w:firstLine="709"/>
        <w:jc w:val="both"/>
        <w:rPr>
          <w:sz w:val="28"/>
          <w:szCs w:val="28"/>
        </w:rPr>
      </w:pPr>
      <w:r>
        <w:rPr>
          <w:sz w:val="28"/>
          <w:szCs w:val="28"/>
        </w:rPr>
        <w:t xml:space="preserve">согласовывается </w:t>
      </w:r>
      <w:r w:rsidRPr="001510BE">
        <w:rPr>
          <w:sz w:val="28"/>
          <w:szCs w:val="28"/>
        </w:rPr>
        <w:t>начальни</w:t>
      </w:r>
      <w:r>
        <w:rPr>
          <w:sz w:val="28"/>
          <w:szCs w:val="28"/>
        </w:rPr>
        <w:t>ком уполномоченного отдела МКУ «УЗО», заместителем директора МКУ «УЗО», директором МКУ «УЗО» –</w:t>
      </w:r>
      <w:r w:rsidRPr="00A370CA">
        <w:rPr>
          <w:sz w:val="28"/>
          <w:szCs w:val="28"/>
        </w:rPr>
        <w:t xml:space="preserve"> </w:t>
      </w:r>
      <w:r w:rsidRPr="001510BE">
        <w:rPr>
          <w:sz w:val="28"/>
          <w:szCs w:val="28"/>
        </w:rPr>
        <w:t xml:space="preserve">1 </w:t>
      </w:r>
      <w:r w:rsidR="00271048">
        <w:rPr>
          <w:sz w:val="28"/>
          <w:szCs w:val="28"/>
        </w:rPr>
        <w:t>рабочий</w:t>
      </w:r>
      <w:r w:rsidRPr="001510BE">
        <w:rPr>
          <w:sz w:val="28"/>
          <w:szCs w:val="28"/>
        </w:rPr>
        <w:t xml:space="preserve"> день;</w:t>
      </w:r>
    </w:p>
    <w:p w:rsidR="008C01B6" w:rsidRPr="008C01B6" w:rsidRDefault="008C01B6" w:rsidP="002D07E1">
      <w:pPr>
        <w:shd w:val="clear" w:color="auto" w:fill="FFFFFF"/>
        <w:spacing w:line="326" w:lineRule="exact"/>
        <w:ind w:firstLine="709"/>
        <w:jc w:val="both"/>
        <w:rPr>
          <w:sz w:val="28"/>
          <w:szCs w:val="28"/>
        </w:rPr>
      </w:pPr>
      <w:r w:rsidRPr="00456E7F">
        <w:rPr>
          <w:spacing w:val="-4"/>
          <w:sz w:val="28"/>
          <w:szCs w:val="28"/>
        </w:rPr>
        <w:t xml:space="preserve">подписывается директором </w:t>
      </w:r>
      <w:r w:rsidR="001510BE" w:rsidRPr="00456E7F">
        <w:rPr>
          <w:spacing w:val="-4"/>
          <w:sz w:val="28"/>
          <w:szCs w:val="28"/>
        </w:rPr>
        <w:t>уполномоченного органа или уполномоченным</w:t>
      </w:r>
      <w:r w:rsidR="001510BE">
        <w:rPr>
          <w:sz w:val="28"/>
          <w:szCs w:val="28"/>
        </w:rPr>
        <w:t xml:space="preserve"> им лицом –</w:t>
      </w:r>
      <w:r w:rsidR="001510BE" w:rsidRPr="00A370CA">
        <w:rPr>
          <w:sz w:val="28"/>
          <w:szCs w:val="28"/>
        </w:rPr>
        <w:t xml:space="preserve"> </w:t>
      </w:r>
      <w:r w:rsidRPr="008C01B6">
        <w:rPr>
          <w:sz w:val="28"/>
          <w:szCs w:val="28"/>
        </w:rPr>
        <w:t xml:space="preserve">1 </w:t>
      </w:r>
      <w:r w:rsidR="00271048">
        <w:rPr>
          <w:sz w:val="28"/>
          <w:szCs w:val="28"/>
        </w:rPr>
        <w:t>рабочий</w:t>
      </w:r>
      <w:r w:rsidRPr="008C01B6">
        <w:rPr>
          <w:sz w:val="28"/>
          <w:szCs w:val="28"/>
        </w:rPr>
        <w:t xml:space="preserve"> день;</w:t>
      </w:r>
    </w:p>
    <w:p w:rsidR="008C01B6" w:rsidRPr="008C01B6" w:rsidRDefault="008C01B6" w:rsidP="002D07E1">
      <w:pPr>
        <w:shd w:val="clear" w:color="auto" w:fill="FFFFFF"/>
        <w:spacing w:line="326" w:lineRule="exact"/>
        <w:ind w:firstLine="709"/>
        <w:jc w:val="both"/>
        <w:rPr>
          <w:sz w:val="28"/>
          <w:szCs w:val="28"/>
        </w:rPr>
      </w:pPr>
      <w:r w:rsidRPr="008C01B6">
        <w:rPr>
          <w:sz w:val="28"/>
          <w:szCs w:val="28"/>
        </w:rPr>
        <w:t xml:space="preserve">регистрируется в общем отделе </w:t>
      </w:r>
      <w:r w:rsidR="001510BE">
        <w:rPr>
          <w:sz w:val="28"/>
          <w:szCs w:val="28"/>
        </w:rPr>
        <w:t>уполномоченного органа</w:t>
      </w:r>
      <w:r w:rsidRPr="008C01B6">
        <w:rPr>
          <w:sz w:val="28"/>
          <w:szCs w:val="28"/>
        </w:rPr>
        <w:t xml:space="preserve"> и передаётся с приложением Ходатайства</w:t>
      </w:r>
      <w:r w:rsidR="001510BE">
        <w:rPr>
          <w:sz w:val="28"/>
          <w:szCs w:val="28"/>
        </w:rPr>
        <w:t xml:space="preserve"> </w:t>
      </w:r>
      <w:r w:rsidR="00F966E6" w:rsidRPr="00F966E6">
        <w:rPr>
          <w:sz w:val="28"/>
          <w:szCs w:val="28"/>
        </w:rPr>
        <w:t xml:space="preserve">и вместе с прилагаемыми документами подлежит выдачи заявителю в порядке, установленном </w:t>
      </w:r>
      <w:r w:rsidR="00F966E6" w:rsidRPr="004522CB">
        <w:rPr>
          <w:sz w:val="28"/>
          <w:szCs w:val="28"/>
        </w:rPr>
        <w:t xml:space="preserve">пунктом </w:t>
      </w:r>
      <w:r w:rsidR="009D4A18">
        <w:rPr>
          <w:sz w:val="28"/>
          <w:szCs w:val="28"/>
        </w:rPr>
        <w:t>49</w:t>
      </w:r>
      <w:r w:rsidR="00F966E6" w:rsidRPr="004522CB">
        <w:rPr>
          <w:sz w:val="28"/>
          <w:szCs w:val="28"/>
        </w:rPr>
        <w:t xml:space="preserve"> настоящего</w:t>
      </w:r>
      <w:r w:rsidR="00F966E6" w:rsidRPr="00F966E6">
        <w:rPr>
          <w:sz w:val="28"/>
          <w:szCs w:val="28"/>
        </w:rPr>
        <w:t xml:space="preserve"> регламента</w:t>
      </w:r>
      <w:r w:rsidRPr="008C01B6">
        <w:rPr>
          <w:sz w:val="28"/>
          <w:szCs w:val="28"/>
        </w:rPr>
        <w:t>.</w:t>
      </w:r>
    </w:p>
    <w:p w:rsidR="008C01B6" w:rsidRPr="008C01B6" w:rsidRDefault="008C01B6" w:rsidP="002D07E1">
      <w:pPr>
        <w:shd w:val="clear" w:color="auto" w:fill="FFFFFF"/>
        <w:spacing w:line="326" w:lineRule="exact"/>
        <w:ind w:firstLine="709"/>
        <w:jc w:val="both"/>
        <w:rPr>
          <w:sz w:val="28"/>
          <w:szCs w:val="28"/>
        </w:rPr>
      </w:pPr>
      <w:r w:rsidRPr="008C01B6">
        <w:rPr>
          <w:sz w:val="28"/>
          <w:szCs w:val="28"/>
        </w:rPr>
        <w:t>Заявитель вправе обратиться повторно с Ходатайством, устранив нарушения, которые послужили основанием для возврата Ходатайства.</w:t>
      </w:r>
    </w:p>
    <w:p w:rsidR="008C01B6" w:rsidRPr="008635E6" w:rsidRDefault="009D4A18" w:rsidP="002D07E1">
      <w:pPr>
        <w:shd w:val="clear" w:color="auto" w:fill="FFFFFF"/>
        <w:spacing w:line="326" w:lineRule="exact"/>
        <w:ind w:firstLine="709"/>
        <w:jc w:val="both"/>
        <w:rPr>
          <w:spacing w:val="-2"/>
          <w:sz w:val="28"/>
          <w:szCs w:val="28"/>
        </w:rPr>
      </w:pPr>
      <w:r w:rsidRPr="008635E6">
        <w:rPr>
          <w:spacing w:val="-2"/>
          <w:sz w:val="28"/>
          <w:szCs w:val="28"/>
        </w:rPr>
        <w:t>48.3</w:t>
      </w:r>
      <w:r w:rsidR="008C01B6" w:rsidRPr="008635E6">
        <w:rPr>
          <w:spacing w:val="-2"/>
          <w:sz w:val="28"/>
          <w:szCs w:val="28"/>
        </w:rPr>
        <w:t>. В случае непредставления заявителем по собственной инициативе докуме</w:t>
      </w:r>
      <w:r w:rsidR="00E4363B" w:rsidRPr="008635E6">
        <w:rPr>
          <w:spacing w:val="-2"/>
          <w:sz w:val="28"/>
          <w:szCs w:val="28"/>
        </w:rPr>
        <w:t>нтов, предусмотренных пунктом 15</w:t>
      </w:r>
      <w:r w:rsidR="008C01B6" w:rsidRPr="008635E6">
        <w:rPr>
          <w:spacing w:val="-2"/>
          <w:sz w:val="28"/>
          <w:szCs w:val="28"/>
        </w:rPr>
        <w:t xml:space="preserve"> подраздела II.VI</w:t>
      </w:r>
      <w:r w:rsidR="00E4363B" w:rsidRPr="008635E6">
        <w:rPr>
          <w:spacing w:val="-2"/>
          <w:sz w:val="28"/>
          <w:szCs w:val="28"/>
        </w:rPr>
        <w:t xml:space="preserve"> раздела II настоящего р</w:t>
      </w:r>
      <w:r w:rsidR="008C01B6" w:rsidRPr="008635E6">
        <w:rPr>
          <w:spacing w:val="-2"/>
          <w:sz w:val="28"/>
          <w:szCs w:val="28"/>
        </w:rPr>
        <w:t>егламента, работник</w:t>
      </w:r>
      <w:r w:rsidR="00E4363B" w:rsidRPr="008635E6">
        <w:rPr>
          <w:spacing w:val="-2"/>
          <w:sz w:val="28"/>
          <w:szCs w:val="28"/>
        </w:rPr>
        <w:t>ом соответствующего отдела МКУ «УЗО»</w:t>
      </w:r>
      <w:r w:rsidR="008C01B6" w:rsidRPr="008635E6">
        <w:rPr>
          <w:spacing w:val="-2"/>
          <w:sz w:val="28"/>
          <w:szCs w:val="28"/>
        </w:rPr>
        <w:t xml:space="preserve"> в срок не более </w:t>
      </w:r>
      <w:r w:rsidR="00C12AC0" w:rsidRPr="008635E6">
        <w:rPr>
          <w:spacing w:val="-2"/>
          <w:sz w:val="28"/>
          <w:szCs w:val="28"/>
        </w:rPr>
        <w:t xml:space="preserve">              </w:t>
      </w:r>
      <w:r w:rsidR="008C01B6" w:rsidRPr="008635E6">
        <w:rPr>
          <w:spacing w:val="-2"/>
          <w:sz w:val="28"/>
          <w:szCs w:val="28"/>
        </w:rPr>
        <w:t>чем 7 рабочих дней со дня поступления Ходатайства</w:t>
      </w:r>
      <w:r w:rsidR="00E4363B" w:rsidRPr="008635E6">
        <w:rPr>
          <w:spacing w:val="-2"/>
          <w:sz w:val="28"/>
          <w:szCs w:val="28"/>
        </w:rPr>
        <w:t xml:space="preserve"> </w:t>
      </w:r>
      <w:r w:rsidR="008C01B6" w:rsidRPr="008635E6">
        <w:rPr>
          <w:spacing w:val="-2"/>
          <w:sz w:val="28"/>
          <w:szCs w:val="28"/>
        </w:rPr>
        <w:t>при отсутствии оснований для его возврата подготавливаются межведомственные запросы в электронной форме с использованием Единой системы межведомственного электронного взаимодействия в</w:t>
      </w:r>
      <w:r w:rsidRPr="008635E6">
        <w:rPr>
          <w:spacing w:val="-2"/>
          <w:sz w:val="28"/>
          <w:szCs w:val="28"/>
        </w:rPr>
        <w:t>:</w:t>
      </w:r>
    </w:p>
    <w:p w:rsidR="009426B8" w:rsidRPr="009426B8" w:rsidRDefault="008635E6" w:rsidP="00CC30E7">
      <w:pPr>
        <w:shd w:val="clear" w:color="auto" w:fill="FFFFFF"/>
        <w:spacing w:line="318" w:lineRule="exact"/>
        <w:ind w:firstLine="709"/>
        <w:jc w:val="both"/>
        <w:rPr>
          <w:spacing w:val="-6"/>
          <w:sz w:val="28"/>
          <w:szCs w:val="28"/>
        </w:rPr>
      </w:pPr>
      <w:r>
        <w:rPr>
          <w:spacing w:val="-6"/>
          <w:sz w:val="28"/>
          <w:szCs w:val="28"/>
        </w:rPr>
        <w:t>Управление</w:t>
      </w:r>
      <w:r w:rsidR="009426B8" w:rsidRPr="009426B8">
        <w:rPr>
          <w:spacing w:val="-6"/>
          <w:sz w:val="28"/>
          <w:szCs w:val="28"/>
        </w:rPr>
        <w:t xml:space="preserve"> Федеральной службы государственной регистрации, кадастра и кар</w:t>
      </w:r>
      <w:r w:rsidR="009426B8">
        <w:rPr>
          <w:spacing w:val="-6"/>
          <w:sz w:val="28"/>
          <w:szCs w:val="28"/>
        </w:rPr>
        <w:t>тографии по Краснодарскому краю для получения выписки из единого государственного реестра</w:t>
      </w:r>
      <w:r w:rsidR="009426B8" w:rsidRPr="009426B8">
        <w:t xml:space="preserve"> </w:t>
      </w:r>
      <w:r w:rsidR="009426B8" w:rsidRPr="009426B8">
        <w:rPr>
          <w:spacing w:val="-6"/>
          <w:sz w:val="28"/>
          <w:szCs w:val="28"/>
        </w:rPr>
        <w:t xml:space="preserve">недвижимости об объекте недвижимости (о земельном </w:t>
      </w:r>
      <w:r w:rsidR="009426B8" w:rsidRPr="009426B8">
        <w:rPr>
          <w:spacing w:val="-6"/>
          <w:sz w:val="28"/>
          <w:szCs w:val="28"/>
        </w:rPr>
        <w:lastRenderedPageBreak/>
        <w:t>участке, в отношении которого предполагается установление публичного сервитута), об объекте недвижимости, расположенном на земельном участке, в отношении которого предполагается установление публичного сервитута, сведения о правообладателях земельного участка, в отношении которого подано Ходатайство;</w:t>
      </w:r>
    </w:p>
    <w:p w:rsidR="009D4A18" w:rsidRPr="00C12AC0" w:rsidRDefault="008635E6" w:rsidP="00CC30E7">
      <w:pPr>
        <w:shd w:val="clear" w:color="auto" w:fill="FFFFFF"/>
        <w:spacing w:line="318" w:lineRule="exact"/>
        <w:ind w:firstLine="709"/>
        <w:jc w:val="both"/>
        <w:rPr>
          <w:spacing w:val="-6"/>
          <w:sz w:val="28"/>
          <w:szCs w:val="28"/>
        </w:rPr>
      </w:pPr>
      <w:r>
        <w:rPr>
          <w:spacing w:val="-6"/>
          <w:sz w:val="28"/>
          <w:szCs w:val="28"/>
        </w:rPr>
        <w:t xml:space="preserve">Федеральную налоговую службу для получения сведений </w:t>
      </w:r>
      <w:r w:rsidR="009426B8" w:rsidRPr="009426B8">
        <w:rPr>
          <w:spacing w:val="-6"/>
          <w:sz w:val="28"/>
          <w:szCs w:val="28"/>
        </w:rPr>
        <w:t>из Единого государственного реестра юридических лиц.</w:t>
      </w:r>
    </w:p>
    <w:p w:rsidR="008C01B6" w:rsidRPr="00E4363B" w:rsidRDefault="008C01B6" w:rsidP="00CC30E7">
      <w:pPr>
        <w:shd w:val="clear" w:color="auto" w:fill="FFFFFF"/>
        <w:spacing w:line="318" w:lineRule="exact"/>
        <w:ind w:firstLine="709"/>
        <w:jc w:val="both"/>
        <w:rPr>
          <w:spacing w:val="-6"/>
          <w:sz w:val="28"/>
          <w:szCs w:val="28"/>
        </w:rPr>
      </w:pPr>
      <w:r w:rsidRPr="00E4363B">
        <w:rPr>
          <w:spacing w:val="-6"/>
          <w:sz w:val="28"/>
          <w:szCs w:val="28"/>
        </w:rPr>
        <w:t>Межведомственные запросы оформляются в соответствии с требованиями, установленными Федераль</w:t>
      </w:r>
      <w:r w:rsidR="00856C14" w:rsidRPr="00E4363B">
        <w:rPr>
          <w:spacing w:val="-6"/>
          <w:sz w:val="28"/>
          <w:szCs w:val="28"/>
        </w:rPr>
        <w:t>ным законом от 27.07.2010 №</w:t>
      </w:r>
      <w:r w:rsidR="00E4363B" w:rsidRPr="00E4363B">
        <w:rPr>
          <w:spacing w:val="-6"/>
          <w:sz w:val="28"/>
          <w:szCs w:val="28"/>
        </w:rPr>
        <w:t xml:space="preserve"> 210-ФЗ «</w:t>
      </w:r>
      <w:r w:rsidRPr="00E4363B">
        <w:rPr>
          <w:spacing w:val="-6"/>
          <w:sz w:val="28"/>
          <w:szCs w:val="28"/>
        </w:rPr>
        <w:t>Об организации предоставления госуда</w:t>
      </w:r>
      <w:r w:rsidR="00E4363B" w:rsidRPr="00E4363B">
        <w:rPr>
          <w:spacing w:val="-6"/>
          <w:sz w:val="28"/>
          <w:szCs w:val="28"/>
        </w:rPr>
        <w:t>рственных и муниципальных услуг»</w:t>
      </w:r>
      <w:r w:rsidRPr="00E4363B">
        <w:rPr>
          <w:spacing w:val="-6"/>
          <w:sz w:val="28"/>
          <w:szCs w:val="28"/>
        </w:rPr>
        <w:t>.</w:t>
      </w:r>
    </w:p>
    <w:p w:rsidR="008C01B6" w:rsidRPr="008C01B6" w:rsidRDefault="008C01B6" w:rsidP="00CC30E7">
      <w:pPr>
        <w:shd w:val="clear" w:color="auto" w:fill="FFFFFF"/>
        <w:spacing w:line="318" w:lineRule="exact"/>
        <w:ind w:firstLine="709"/>
        <w:jc w:val="both"/>
        <w:rPr>
          <w:sz w:val="28"/>
          <w:szCs w:val="28"/>
        </w:rPr>
      </w:pPr>
      <w:r w:rsidRPr="008C01B6">
        <w:rPr>
          <w:sz w:val="28"/>
          <w:szCs w:val="28"/>
        </w:rPr>
        <w:t xml:space="preserve">Направление межведомственных запросов </w:t>
      </w:r>
      <w:r w:rsidR="008635E6">
        <w:rPr>
          <w:sz w:val="28"/>
          <w:szCs w:val="28"/>
        </w:rPr>
        <w:t>осуществляется</w:t>
      </w:r>
      <w:r w:rsidRPr="008C01B6">
        <w:rPr>
          <w:sz w:val="28"/>
          <w:szCs w:val="28"/>
        </w:rPr>
        <w:t xml:space="preserve"> в электронной форме</w:t>
      </w:r>
      <w:r w:rsidR="008635E6">
        <w:rPr>
          <w:sz w:val="28"/>
          <w:szCs w:val="28"/>
        </w:rPr>
        <w:t xml:space="preserve"> по каналам</w:t>
      </w:r>
      <w:r w:rsidRPr="008C01B6">
        <w:rPr>
          <w:sz w:val="28"/>
          <w:szCs w:val="28"/>
        </w:rPr>
        <w:t xml:space="preserve"> системы межведомственного электронного взаимодействия либо электронными каналами.</w:t>
      </w:r>
    </w:p>
    <w:p w:rsidR="008C01B6" w:rsidRDefault="008C01B6" w:rsidP="00CC30E7">
      <w:pPr>
        <w:shd w:val="clear" w:color="auto" w:fill="FFFFFF"/>
        <w:spacing w:line="318" w:lineRule="exact"/>
        <w:ind w:firstLine="709"/>
        <w:jc w:val="both"/>
        <w:rPr>
          <w:sz w:val="28"/>
          <w:szCs w:val="28"/>
        </w:rPr>
      </w:pPr>
      <w:r w:rsidRPr="008C01B6">
        <w:rPr>
          <w:sz w:val="28"/>
          <w:szCs w:val="28"/>
        </w:rPr>
        <w:t>Также допускается направление запросов в бумажном виде (по</w:t>
      </w:r>
      <w:r w:rsidR="008635E6">
        <w:rPr>
          <w:sz w:val="28"/>
          <w:szCs w:val="28"/>
        </w:rPr>
        <w:t xml:space="preserve"> почте, факсу, </w:t>
      </w:r>
      <w:r w:rsidRPr="008C01B6">
        <w:rPr>
          <w:sz w:val="28"/>
          <w:szCs w:val="28"/>
        </w:rPr>
        <w:t>посредством курьера).</w:t>
      </w:r>
    </w:p>
    <w:p w:rsidR="008635E6" w:rsidRDefault="008635E6" w:rsidP="00CC30E7">
      <w:pPr>
        <w:shd w:val="clear" w:color="auto" w:fill="FFFFFF"/>
        <w:spacing w:line="318" w:lineRule="exact"/>
        <w:ind w:firstLine="709"/>
        <w:jc w:val="both"/>
        <w:rPr>
          <w:spacing w:val="-4"/>
          <w:sz w:val="28"/>
          <w:szCs w:val="28"/>
        </w:rPr>
      </w:pPr>
      <w:r w:rsidRPr="008635E6">
        <w:rPr>
          <w:spacing w:val="-4"/>
          <w:sz w:val="28"/>
          <w:szCs w:val="28"/>
        </w:rPr>
        <w:t>Срок подготовки и направления ответа на межведомственный запрос</w:t>
      </w:r>
      <w:r>
        <w:rPr>
          <w:spacing w:val="-4"/>
          <w:sz w:val="28"/>
          <w:szCs w:val="28"/>
        </w:rPr>
        <w:t xml:space="preserve">                            </w:t>
      </w:r>
      <w:r w:rsidRPr="008635E6">
        <w:rPr>
          <w:spacing w:val="-4"/>
          <w:sz w:val="28"/>
          <w:szCs w:val="28"/>
        </w:rPr>
        <w:t xml:space="preserve"> о представлении запрашиваемых документов и информации с использованием межведомственного информационного взаимодействия не может превышать</w:t>
      </w:r>
      <w:r>
        <w:rPr>
          <w:spacing w:val="-4"/>
          <w:sz w:val="28"/>
          <w:szCs w:val="28"/>
        </w:rPr>
        <w:t xml:space="preserve">                      </w:t>
      </w:r>
      <w:r w:rsidRPr="008635E6">
        <w:rPr>
          <w:spacing w:val="-4"/>
          <w:sz w:val="28"/>
          <w:szCs w:val="28"/>
        </w:rPr>
        <w:t xml:space="preserve"> 3 рабочих дней.</w:t>
      </w:r>
    </w:p>
    <w:p w:rsidR="008635E6" w:rsidRPr="008635E6" w:rsidRDefault="008635E6" w:rsidP="00CC30E7">
      <w:pPr>
        <w:shd w:val="clear" w:color="auto" w:fill="FFFFFF"/>
        <w:spacing w:line="318" w:lineRule="exact"/>
        <w:ind w:firstLine="709"/>
        <w:jc w:val="both"/>
        <w:rPr>
          <w:spacing w:val="-4"/>
          <w:sz w:val="28"/>
          <w:szCs w:val="28"/>
        </w:rPr>
      </w:pPr>
      <w:r w:rsidRPr="00001C96">
        <w:rPr>
          <w:spacing w:val="-4"/>
          <w:sz w:val="28"/>
          <w:szCs w:val="28"/>
        </w:rPr>
        <w:t>48.4.</w:t>
      </w:r>
      <w:r>
        <w:rPr>
          <w:spacing w:val="-4"/>
          <w:sz w:val="28"/>
          <w:szCs w:val="28"/>
        </w:rPr>
        <w:t xml:space="preserve"> </w:t>
      </w:r>
      <w:r w:rsidRPr="008635E6">
        <w:rPr>
          <w:spacing w:val="-4"/>
          <w:sz w:val="28"/>
          <w:szCs w:val="28"/>
        </w:rPr>
        <w:t>Работником соответствующего отдела МКУ «УЗО» подготавливаются и направляются запросы в адрес:</w:t>
      </w:r>
    </w:p>
    <w:p w:rsidR="008635E6" w:rsidRPr="008635E6" w:rsidRDefault="008635E6" w:rsidP="00CC30E7">
      <w:pPr>
        <w:shd w:val="clear" w:color="auto" w:fill="FFFFFF"/>
        <w:spacing w:line="318" w:lineRule="exact"/>
        <w:ind w:firstLine="709"/>
        <w:jc w:val="both"/>
        <w:rPr>
          <w:spacing w:val="-6"/>
          <w:sz w:val="28"/>
          <w:szCs w:val="28"/>
        </w:rPr>
      </w:pPr>
      <w:r w:rsidRPr="008635E6">
        <w:rPr>
          <w:spacing w:val="-6"/>
          <w:sz w:val="28"/>
          <w:szCs w:val="28"/>
        </w:rPr>
        <w:t>управления муниципального контроля администрации муниципального образования город Краснодар – о предоставлении сведений о фактическом использовании земельного участка, части земельного участка и земель, государственная собственность на которые не разграничена, в отношении которых предполагается установление публичного сервитута;</w:t>
      </w:r>
    </w:p>
    <w:p w:rsidR="008635E6" w:rsidRPr="008635E6" w:rsidRDefault="008635E6" w:rsidP="00CC30E7">
      <w:pPr>
        <w:shd w:val="clear" w:color="auto" w:fill="FFFFFF"/>
        <w:spacing w:line="318" w:lineRule="exact"/>
        <w:ind w:firstLine="709"/>
        <w:jc w:val="both"/>
        <w:rPr>
          <w:spacing w:val="-6"/>
          <w:sz w:val="28"/>
          <w:szCs w:val="28"/>
        </w:rPr>
      </w:pPr>
      <w:r w:rsidRPr="008635E6">
        <w:rPr>
          <w:spacing w:val="-6"/>
          <w:sz w:val="28"/>
          <w:szCs w:val="28"/>
        </w:rPr>
        <w:t>департамента архитектуры и градостроительства администрации муниципального образования город Краснодар – о предоставлении заключения о соответствии (несоответствии) схемы установления испрашиваемого сервитута и о предоставлении сведений о возможности (невозможности) установления сервитута.</w:t>
      </w:r>
    </w:p>
    <w:p w:rsidR="008C01B6" w:rsidRPr="00EB3BFA" w:rsidRDefault="008635E6" w:rsidP="00CC30E7">
      <w:pPr>
        <w:shd w:val="clear" w:color="auto" w:fill="FFFFFF"/>
        <w:spacing w:line="318" w:lineRule="exact"/>
        <w:ind w:firstLine="709"/>
        <w:jc w:val="both"/>
        <w:rPr>
          <w:spacing w:val="-6"/>
          <w:sz w:val="28"/>
          <w:szCs w:val="28"/>
        </w:rPr>
      </w:pPr>
      <w:r>
        <w:rPr>
          <w:spacing w:val="-6"/>
          <w:sz w:val="28"/>
          <w:szCs w:val="28"/>
        </w:rPr>
        <w:t>48.5</w:t>
      </w:r>
      <w:r w:rsidR="008C01B6" w:rsidRPr="00EB3BFA">
        <w:rPr>
          <w:spacing w:val="-6"/>
          <w:sz w:val="28"/>
          <w:szCs w:val="28"/>
        </w:rPr>
        <w:t>. В случае если подано Ходатайство</w:t>
      </w:r>
      <w:r w:rsidR="00E92708" w:rsidRPr="00EB3BFA">
        <w:rPr>
          <w:spacing w:val="-6"/>
          <w:sz w:val="28"/>
          <w:szCs w:val="28"/>
        </w:rPr>
        <w:t xml:space="preserve"> </w:t>
      </w:r>
      <w:r w:rsidR="008C01B6" w:rsidRPr="00EB3BFA">
        <w:rPr>
          <w:spacing w:val="-6"/>
          <w:sz w:val="28"/>
          <w:szCs w:val="28"/>
        </w:rPr>
        <w:t>в целях, указан</w:t>
      </w:r>
      <w:r w:rsidR="00E92708" w:rsidRPr="00EB3BFA">
        <w:rPr>
          <w:spacing w:val="-6"/>
          <w:sz w:val="28"/>
          <w:szCs w:val="28"/>
        </w:rPr>
        <w:t>ных в подпунктах 2.1, 2.2, 2.4</w:t>
      </w:r>
      <w:r w:rsidR="00EB3BFA" w:rsidRPr="00EB3BFA">
        <w:rPr>
          <w:spacing w:val="-6"/>
          <w:sz w:val="28"/>
          <w:szCs w:val="28"/>
        </w:rPr>
        <w:t>, 2.5</w:t>
      </w:r>
      <w:r w:rsidR="008C01B6" w:rsidRPr="00EB3BFA">
        <w:rPr>
          <w:spacing w:val="-6"/>
          <w:sz w:val="28"/>
          <w:szCs w:val="28"/>
        </w:rPr>
        <w:t xml:space="preserve"> пункта 2 подра</w:t>
      </w:r>
      <w:r w:rsidR="00E92708" w:rsidRPr="00EB3BFA">
        <w:rPr>
          <w:spacing w:val="-6"/>
          <w:sz w:val="28"/>
          <w:szCs w:val="28"/>
        </w:rPr>
        <w:t xml:space="preserve">здела I.I раздела I настоящего регламента, </w:t>
      </w:r>
      <w:r w:rsidR="00EB3BFA" w:rsidRPr="00EB3BFA">
        <w:rPr>
          <w:spacing w:val="-6"/>
          <w:sz w:val="28"/>
          <w:szCs w:val="28"/>
        </w:rPr>
        <w:t>уполномоченный орган</w:t>
      </w:r>
      <w:r w:rsidR="00E92708" w:rsidRPr="00EB3BFA">
        <w:rPr>
          <w:spacing w:val="-6"/>
          <w:sz w:val="28"/>
          <w:szCs w:val="28"/>
        </w:rPr>
        <w:t xml:space="preserve"> в срок не более чем 7</w:t>
      </w:r>
      <w:r w:rsidR="008C01B6" w:rsidRPr="00EB3BFA">
        <w:rPr>
          <w:spacing w:val="-6"/>
          <w:sz w:val="28"/>
          <w:szCs w:val="28"/>
        </w:rPr>
        <w:t xml:space="preserve"> рабочих дней со дня поступления Ходатайства</w:t>
      </w:r>
      <w:r w:rsidR="00E92708" w:rsidRPr="00EB3BFA">
        <w:rPr>
          <w:spacing w:val="-6"/>
          <w:sz w:val="28"/>
          <w:szCs w:val="28"/>
        </w:rPr>
        <w:t xml:space="preserve"> </w:t>
      </w:r>
      <w:r w:rsidR="008C01B6" w:rsidRPr="00EB3BFA">
        <w:rPr>
          <w:spacing w:val="-6"/>
          <w:sz w:val="28"/>
          <w:szCs w:val="28"/>
        </w:rPr>
        <w:t>обеспечивает извещение правообладателей земельных участков путём:</w:t>
      </w:r>
    </w:p>
    <w:p w:rsidR="008C01B6" w:rsidRPr="00E92708" w:rsidRDefault="008C01B6" w:rsidP="00CC30E7">
      <w:pPr>
        <w:shd w:val="clear" w:color="auto" w:fill="FFFFFF"/>
        <w:spacing w:line="318" w:lineRule="exact"/>
        <w:ind w:firstLine="709"/>
        <w:jc w:val="both"/>
        <w:rPr>
          <w:spacing w:val="-6"/>
          <w:sz w:val="28"/>
          <w:szCs w:val="28"/>
        </w:rPr>
      </w:pPr>
      <w:r w:rsidRPr="00E92708">
        <w:rPr>
          <w:spacing w:val="-6"/>
          <w:sz w:val="28"/>
          <w:szCs w:val="28"/>
        </w:rPr>
        <w:t>1) опубликования департа</w:t>
      </w:r>
      <w:r w:rsidR="00E92708" w:rsidRPr="00E92708">
        <w:rPr>
          <w:spacing w:val="-6"/>
          <w:sz w:val="28"/>
          <w:szCs w:val="28"/>
        </w:rPr>
        <w:t>ментом информационной политики а</w:t>
      </w:r>
      <w:r w:rsidRPr="00E92708">
        <w:rPr>
          <w:spacing w:val="-6"/>
          <w:sz w:val="28"/>
          <w:szCs w:val="28"/>
        </w:rPr>
        <w:t>дминистрации</w:t>
      </w:r>
      <w:r w:rsidR="00E92708" w:rsidRPr="00E92708">
        <w:rPr>
          <w:spacing w:val="-6"/>
          <w:sz w:val="28"/>
          <w:szCs w:val="28"/>
        </w:rPr>
        <w:t xml:space="preserve"> муниципального образования город Краснодар</w:t>
      </w:r>
      <w:r w:rsidRPr="00E92708">
        <w:rPr>
          <w:spacing w:val="-6"/>
          <w:sz w:val="28"/>
          <w:szCs w:val="28"/>
        </w:rPr>
        <w:t xml:space="preserve"> в порядке, установленном Уставом муниципального образования город Краснодар для официального опубликования (обнародования) муниципальных правовых актов, сообщения о возможном установлении публичного сервитута земельного участка и (или) земель</w:t>
      </w:r>
      <w:r w:rsidR="00001C96">
        <w:rPr>
          <w:spacing w:val="-6"/>
          <w:sz w:val="28"/>
          <w:szCs w:val="28"/>
        </w:rPr>
        <w:t xml:space="preserve"> </w:t>
      </w:r>
      <w:r w:rsidR="00001C96" w:rsidRPr="00001C96">
        <w:rPr>
          <w:spacing w:val="-6"/>
          <w:sz w:val="28"/>
          <w:szCs w:val="28"/>
        </w:rPr>
        <w:t>(далее – Сообщение)</w:t>
      </w:r>
      <w:r w:rsidRPr="00E92708">
        <w:rPr>
          <w:spacing w:val="-6"/>
          <w:sz w:val="28"/>
          <w:szCs w:val="28"/>
        </w:rPr>
        <w:t>, в отношении кот</w:t>
      </w:r>
      <w:r w:rsidR="00E92708" w:rsidRPr="00E92708">
        <w:rPr>
          <w:spacing w:val="-6"/>
          <w:sz w:val="28"/>
          <w:szCs w:val="28"/>
        </w:rPr>
        <w:t>орых подано Ходатайство</w:t>
      </w:r>
      <w:r w:rsidRPr="00E92708">
        <w:rPr>
          <w:spacing w:val="-6"/>
          <w:sz w:val="28"/>
          <w:szCs w:val="28"/>
        </w:rPr>
        <w:t>, содержащ</w:t>
      </w:r>
      <w:r w:rsidR="00E92708" w:rsidRPr="00E92708">
        <w:rPr>
          <w:spacing w:val="-6"/>
          <w:sz w:val="28"/>
          <w:szCs w:val="28"/>
        </w:rPr>
        <w:t>ее требования, установленные статьёй</w:t>
      </w:r>
      <w:r w:rsidRPr="00E92708">
        <w:rPr>
          <w:spacing w:val="-6"/>
          <w:sz w:val="28"/>
          <w:szCs w:val="28"/>
        </w:rPr>
        <w:t xml:space="preserve"> 39.42 З</w:t>
      </w:r>
      <w:r w:rsidR="00E92708" w:rsidRPr="00E92708">
        <w:rPr>
          <w:spacing w:val="-6"/>
          <w:sz w:val="28"/>
          <w:szCs w:val="28"/>
        </w:rPr>
        <w:t xml:space="preserve">емельного кодекса </w:t>
      </w:r>
      <w:r w:rsidRPr="00E92708">
        <w:rPr>
          <w:spacing w:val="-6"/>
          <w:sz w:val="28"/>
          <w:szCs w:val="28"/>
        </w:rPr>
        <w:t>Р</w:t>
      </w:r>
      <w:r w:rsidR="00E92708" w:rsidRPr="00E92708">
        <w:rPr>
          <w:spacing w:val="-6"/>
          <w:sz w:val="28"/>
          <w:szCs w:val="28"/>
        </w:rPr>
        <w:t xml:space="preserve">оссийской </w:t>
      </w:r>
      <w:r w:rsidRPr="00E92708">
        <w:rPr>
          <w:spacing w:val="-6"/>
          <w:sz w:val="28"/>
          <w:szCs w:val="28"/>
        </w:rPr>
        <w:t>Ф</w:t>
      </w:r>
      <w:r w:rsidR="00E92708" w:rsidRPr="00E92708">
        <w:rPr>
          <w:spacing w:val="-6"/>
          <w:sz w:val="28"/>
          <w:szCs w:val="28"/>
        </w:rPr>
        <w:t>едерации</w:t>
      </w:r>
      <w:r w:rsidRPr="00E92708">
        <w:rPr>
          <w:spacing w:val="-6"/>
          <w:sz w:val="28"/>
          <w:szCs w:val="28"/>
        </w:rPr>
        <w:t>;</w:t>
      </w:r>
    </w:p>
    <w:p w:rsidR="008C01B6" w:rsidRPr="00C12AC0" w:rsidRDefault="008C01B6" w:rsidP="00CC30E7">
      <w:pPr>
        <w:shd w:val="clear" w:color="auto" w:fill="FFFFFF"/>
        <w:spacing w:line="318" w:lineRule="exact"/>
        <w:ind w:firstLine="709"/>
        <w:jc w:val="both"/>
        <w:rPr>
          <w:spacing w:val="-6"/>
          <w:sz w:val="28"/>
          <w:szCs w:val="28"/>
        </w:rPr>
      </w:pPr>
      <w:r w:rsidRPr="00C12AC0">
        <w:rPr>
          <w:spacing w:val="-6"/>
          <w:sz w:val="28"/>
          <w:szCs w:val="28"/>
        </w:rPr>
        <w:t>2) размещения Сообщения департа</w:t>
      </w:r>
      <w:r w:rsidR="00E92708" w:rsidRPr="00C12AC0">
        <w:rPr>
          <w:spacing w:val="-6"/>
          <w:sz w:val="28"/>
          <w:szCs w:val="28"/>
        </w:rPr>
        <w:t>ментом информационной политики а</w:t>
      </w:r>
      <w:r w:rsidRPr="00C12AC0">
        <w:rPr>
          <w:spacing w:val="-6"/>
          <w:sz w:val="28"/>
          <w:szCs w:val="28"/>
        </w:rPr>
        <w:t>дминистрации</w:t>
      </w:r>
      <w:r w:rsidR="00E92708" w:rsidRPr="00C12AC0">
        <w:rPr>
          <w:spacing w:val="-6"/>
          <w:sz w:val="28"/>
          <w:szCs w:val="28"/>
        </w:rPr>
        <w:t xml:space="preserve"> муниципального образования город Краснодар</w:t>
      </w:r>
      <w:r w:rsidRPr="00C12AC0">
        <w:rPr>
          <w:spacing w:val="-6"/>
          <w:sz w:val="28"/>
          <w:szCs w:val="28"/>
        </w:rPr>
        <w:t xml:space="preserve"> на официальном Интернет-портале администрации муниципального образования город Краснодар и городской Думы Краснодара и на официальном сайте </w:t>
      </w:r>
      <w:r w:rsidR="00EB3BFA" w:rsidRPr="00C12AC0">
        <w:rPr>
          <w:spacing w:val="-6"/>
          <w:sz w:val="28"/>
          <w:szCs w:val="28"/>
        </w:rPr>
        <w:t>уполномоченного органа</w:t>
      </w:r>
      <w:r w:rsidRPr="00C12AC0">
        <w:rPr>
          <w:spacing w:val="-6"/>
          <w:sz w:val="28"/>
          <w:szCs w:val="28"/>
        </w:rPr>
        <w:t>;</w:t>
      </w:r>
    </w:p>
    <w:p w:rsidR="008C01B6" w:rsidRPr="00C12AC0" w:rsidRDefault="008C01B6" w:rsidP="00CC30E7">
      <w:pPr>
        <w:shd w:val="clear" w:color="auto" w:fill="FFFFFF"/>
        <w:spacing w:line="318" w:lineRule="exact"/>
        <w:ind w:firstLine="709"/>
        <w:jc w:val="both"/>
        <w:rPr>
          <w:spacing w:val="-6"/>
          <w:sz w:val="28"/>
          <w:szCs w:val="28"/>
        </w:rPr>
      </w:pPr>
      <w:r w:rsidRPr="00C12AC0">
        <w:rPr>
          <w:spacing w:val="-6"/>
          <w:sz w:val="28"/>
          <w:szCs w:val="28"/>
        </w:rPr>
        <w:t xml:space="preserve">3) размещения Сообщения на информационном щите в границах населённого пункта, на территории которого расположены земельные участки, в отношении </w:t>
      </w:r>
      <w:r w:rsidRPr="00C12AC0">
        <w:rPr>
          <w:spacing w:val="-6"/>
          <w:sz w:val="28"/>
          <w:szCs w:val="28"/>
        </w:rPr>
        <w:lastRenderedPageBreak/>
        <w:t>которых подано Ходатайство, а в случае, если такие земельные участки расположены за пределами границ населённого пункта, на информационном щите в границах соответствующего муниципального образования;</w:t>
      </w:r>
    </w:p>
    <w:p w:rsidR="008C01B6" w:rsidRPr="008E7676" w:rsidRDefault="008C01B6" w:rsidP="00CC30E7">
      <w:pPr>
        <w:shd w:val="clear" w:color="auto" w:fill="FFFFFF"/>
        <w:spacing w:line="318" w:lineRule="exact"/>
        <w:ind w:firstLine="709"/>
        <w:jc w:val="both"/>
        <w:rPr>
          <w:spacing w:val="-6"/>
          <w:sz w:val="28"/>
          <w:szCs w:val="28"/>
        </w:rPr>
      </w:pPr>
      <w:r w:rsidRPr="008E7676">
        <w:rPr>
          <w:spacing w:val="-6"/>
          <w:sz w:val="28"/>
          <w:szCs w:val="28"/>
        </w:rPr>
        <w:t>4) размещения Сообщения в общедоступных местах (на досках объявлений, размещённых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подпункта не применяются, если публичный сервитут испрашивается только в отношении земельного участка, указанного в настоящем подпункте.</w:t>
      </w:r>
    </w:p>
    <w:p w:rsidR="008C01B6" w:rsidRPr="00EB3BFA" w:rsidRDefault="00746815" w:rsidP="00CC30E7">
      <w:pPr>
        <w:shd w:val="clear" w:color="auto" w:fill="FFFFFF"/>
        <w:spacing w:line="318" w:lineRule="exact"/>
        <w:ind w:firstLine="709"/>
        <w:jc w:val="both"/>
        <w:rPr>
          <w:spacing w:val="-6"/>
          <w:sz w:val="28"/>
          <w:szCs w:val="28"/>
        </w:rPr>
      </w:pPr>
      <w:r>
        <w:rPr>
          <w:spacing w:val="-6"/>
          <w:sz w:val="28"/>
          <w:szCs w:val="28"/>
        </w:rPr>
        <w:t>48.6</w:t>
      </w:r>
      <w:r w:rsidR="008C01B6" w:rsidRPr="00EB3BFA">
        <w:rPr>
          <w:spacing w:val="-6"/>
          <w:sz w:val="28"/>
          <w:szCs w:val="28"/>
        </w:rPr>
        <w:t>. По результатам рассмотрения Ходатайства и прилагаемых к нему документов, ответов, полученных в порядке межведомственного взаимодействия, и запросов, напра</w:t>
      </w:r>
      <w:r w:rsidR="00E92708" w:rsidRPr="00EB3BFA">
        <w:rPr>
          <w:spacing w:val="-6"/>
          <w:sz w:val="28"/>
          <w:szCs w:val="28"/>
        </w:rPr>
        <w:t>вленных в порядке</w:t>
      </w:r>
      <w:r>
        <w:rPr>
          <w:spacing w:val="-6"/>
          <w:sz w:val="28"/>
          <w:szCs w:val="28"/>
        </w:rPr>
        <w:t>, предусмотренном</w:t>
      </w:r>
      <w:r w:rsidR="00E92708" w:rsidRPr="00EB3BFA">
        <w:rPr>
          <w:spacing w:val="-6"/>
          <w:sz w:val="28"/>
          <w:szCs w:val="28"/>
        </w:rPr>
        <w:t xml:space="preserve"> подпункта </w:t>
      </w:r>
      <w:r>
        <w:rPr>
          <w:spacing w:val="-6"/>
          <w:sz w:val="28"/>
          <w:szCs w:val="28"/>
        </w:rPr>
        <w:t>48.4</w:t>
      </w:r>
      <w:r w:rsidR="008C01B6" w:rsidRPr="00EB3BFA">
        <w:rPr>
          <w:spacing w:val="-6"/>
          <w:sz w:val="28"/>
          <w:szCs w:val="28"/>
        </w:rPr>
        <w:t xml:space="preserve"> настоящего пункта, принимается решение о предоставлении муниципальной услуги или об отказе в предоставлении муниципальной услуги.</w:t>
      </w:r>
    </w:p>
    <w:p w:rsidR="00886AE5" w:rsidRPr="00746815" w:rsidRDefault="00746815" w:rsidP="00CC30E7">
      <w:pPr>
        <w:shd w:val="clear" w:color="auto" w:fill="FFFFFF"/>
        <w:spacing w:line="318" w:lineRule="exact"/>
        <w:ind w:firstLine="709"/>
        <w:jc w:val="both"/>
        <w:rPr>
          <w:spacing w:val="-4"/>
          <w:sz w:val="28"/>
          <w:szCs w:val="28"/>
        </w:rPr>
      </w:pPr>
      <w:r w:rsidRPr="00746815">
        <w:rPr>
          <w:spacing w:val="-4"/>
          <w:sz w:val="28"/>
          <w:szCs w:val="28"/>
        </w:rPr>
        <w:t>48.7</w:t>
      </w:r>
      <w:r w:rsidR="008C01B6" w:rsidRPr="00746815">
        <w:rPr>
          <w:spacing w:val="-4"/>
          <w:sz w:val="28"/>
          <w:szCs w:val="28"/>
        </w:rPr>
        <w:t>. При наличии оснований для отказа в</w:t>
      </w:r>
      <w:r w:rsidR="00EF625D">
        <w:rPr>
          <w:spacing w:val="-4"/>
          <w:sz w:val="28"/>
          <w:szCs w:val="28"/>
        </w:rPr>
        <w:t xml:space="preserve"> предоставлении муниципальной услуги,</w:t>
      </w:r>
      <w:r w:rsidR="008E7676" w:rsidRPr="00746815">
        <w:rPr>
          <w:spacing w:val="-4"/>
          <w:sz w:val="28"/>
          <w:szCs w:val="28"/>
        </w:rPr>
        <w:t xml:space="preserve"> </w:t>
      </w:r>
      <w:r w:rsidRPr="00746815">
        <w:rPr>
          <w:spacing w:val="-4"/>
          <w:sz w:val="28"/>
          <w:szCs w:val="28"/>
        </w:rPr>
        <w:t>предусмотренных настоящим регламентом</w:t>
      </w:r>
      <w:r w:rsidR="00617128">
        <w:rPr>
          <w:spacing w:val="-4"/>
          <w:sz w:val="28"/>
          <w:szCs w:val="28"/>
        </w:rPr>
        <w:t>,</w:t>
      </w:r>
      <w:r w:rsidR="008C01B6" w:rsidRPr="00746815">
        <w:rPr>
          <w:spacing w:val="-4"/>
          <w:sz w:val="28"/>
          <w:szCs w:val="28"/>
        </w:rPr>
        <w:t xml:space="preserve"> работник</w:t>
      </w:r>
      <w:r w:rsidR="00E92708" w:rsidRPr="00746815">
        <w:rPr>
          <w:spacing w:val="-4"/>
          <w:sz w:val="28"/>
          <w:szCs w:val="28"/>
        </w:rPr>
        <w:t xml:space="preserve"> соответствующего отдела МКУ «УЗО»</w:t>
      </w:r>
      <w:r w:rsidR="008C01B6" w:rsidRPr="00746815">
        <w:rPr>
          <w:spacing w:val="-4"/>
          <w:sz w:val="28"/>
          <w:szCs w:val="28"/>
        </w:rPr>
        <w:t xml:space="preserve"> осуществл</w:t>
      </w:r>
      <w:r w:rsidR="00E92708" w:rsidRPr="00746815">
        <w:rPr>
          <w:spacing w:val="-4"/>
          <w:sz w:val="28"/>
          <w:szCs w:val="28"/>
        </w:rPr>
        <w:t>яет подготовку проекта решения а</w:t>
      </w:r>
      <w:r w:rsidR="008C01B6" w:rsidRPr="00746815">
        <w:rPr>
          <w:spacing w:val="-4"/>
          <w:sz w:val="28"/>
          <w:szCs w:val="28"/>
        </w:rPr>
        <w:t>дминистрации</w:t>
      </w:r>
      <w:r w:rsidR="00E92708" w:rsidRPr="00746815">
        <w:rPr>
          <w:spacing w:val="-4"/>
          <w:sz w:val="28"/>
          <w:szCs w:val="28"/>
        </w:rPr>
        <w:t xml:space="preserve"> муниципального образования город Краснодар</w:t>
      </w:r>
      <w:r w:rsidR="008C01B6" w:rsidRPr="00746815">
        <w:rPr>
          <w:spacing w:val="-4"/>
          <w:sz w:val="28"/>
          <w:szCs w:val="28"/>
        </w:rPr>
        <w:t xml:space="preserve"> об отказе в установлении публичного с</w:t>
      </w:r>
      <w:r w:rsidR="00E92708" w:rsidRPr="00746815">
        <w:rPr>
          <w:spacing w:val="-4"/>
          <w:sz w:val="28"/>
          <w:szCs w:val="28"/>
        </w:rPr>
        <w:t xml:space="preserve">ервитута (далее – </w:t>
      </w:r>
      <w:r w:rsidR="008C01B6" w:rsidRPr="00746815">
        <w:rPr>
          <w:spacing w:val="-4"/>
          <w:sz w:val="28"/>
          <w:szCs w:val="28"/>
        </w:rPr>
        <w:t>Отказ)</w:t>
      </w:r>
      <w:r w:rsidR="00886AE5" w:rsidRPr="00746815">
        <w:rPr>
          <w:spacing w:val="-4"/>
          <w:sz w:val="28"/>
          <w:szCs w:val="28"/>
        </w:rPr>
        <w:t>, в котором указываются причины отказа, которое:</w:t>
      </w:r>
    </w:p>
    <w:p w:rsidR="00886AE5" w:rsidRPr="00886AE5" w:rsidRDefault="00886AE5" w:rsidP="00CC30E7">
      <w:pPr>
        <w:shd w:val="clear" w:color="auto" w:fill="FFFFFF"/>
        <w:spacing w:line="318" w:lineRule="exact"/>
        <w:ind w:firstLine="709"/>
        <w:jc w:val="both"/>
        <w:rPr>
          <w:sz w:val="28"/>
          <w:szCs w:val="28"/>
        </w:rPr>
      </w:pPr>
      <w:r w:rsidRPr="00886AE5">
        <w:rPr>
          <w:sz w:val="28"/>
          <w:szCs w:val="28"/>
        </w:rPr>
        <w:t>согласовывается начальником уполномоченного отдела МКУ «УЗО» –                  1 день;</w:t>
      </w:r>
    </w:p>
    <w:p w:rsidR="00886AE5" w:rsidRPr="00886AE5" w:rsidRDefault="00886AE5" w:rsidP="00CC30E7">
      <w:pPr>
        <w:shd w:val="clear" w:color="auto" w:fill="FFFFFF"/>
        <w:spacing w:line="318" w:lineRule="exact"/>
        <w:ind w:firstLine="709"/>
        <w:jc w:val="both"/>
        <w:rPr>
          <w:sz w:val="28"/>
          <w:szCs w:val="28"/>
        </w:rPr>
      </w:pPr>
      <w:r w:rsidRPr="00886AE5">
        <w:rPr>
          <w:sz w:val="28"/>
          <w:szCs w:val="28"/>
        </w:rPr>
        <w:t xml:space="preserve">согласовывается заместителем директора МКУ </w:t>
      </w:r>
      <w:r>
        <w:rPr>
          <w:sz w:val="28"/>
          <w:szCs w:val="28"/>
        </w:rPr>
        <w:t>«</w:t>
      </w:r>
      <w:r w:rsidRPr="00886AE5">
        <w:rPr>
          <w:sz w:val="28"/>
          <w:szCs w:val="28"/>
        </w:rPr>
        <w:t>УЗО</w:t>
      </w:r>
      <w:r>
        <w:rPr>
          <w:sz w:val="28"/>
          <w:szCs w:val="28"/>
        </w:rPr>
        <w:t>»</w:t>
      </w:r>
      <w:r w:rsidRPr="00886AE5">
        <w:rPr>
          <w:sz w:val="28"/>
          <w:szCs w:val="28"/>
        </w:rPr>
        <w:t xml:space="preserve"> и директором </w:t>
      </w:r>
      <w:r w:rsidR="00746815">
        <w:rPr>
          <w:sz w:val="28"/>
          <w:szCs w:val="28"/>
        </w:rPr>
        <w:t xml:space="preserve">            </w:t>
      </w:r>
      <w:r w:rsidRPr="00886AE5">
        <w:rPr>
          <w:sz w:val="28"/>
          <w:szCs w:val="28"/>
        </w:rPr>
        <w:t xml:space="preserve">МКУ </w:t>
      </w:r>
      <w:r>
        <w:rPr>
          <w:sz w:val="28"/>
          <w:szCs w:val="28"/>
        </w:rPr>
        <w:t>«</w:t>
      </w:r>
      <w:r w:rsidRPr="00886AE5">
        <w:rPr>
          <w:sz w:val="28"/>
          <w:szCs w:val="28"/>
        </w:rPr>
        <w:t>УЗО</w:t>
      </w:r>
      <w:r>
        <w:rPr>
          <w:sz w:val="28"/>
          <w:szCs w:val="28"/>
        </w:rPr>
        <w:t>»</w:t>
      </w:r>
      <w:r w:rsidRPr="00886AE5">
        <w:rPr>
          <w:sz w:val="28"/>
          <w:szCs w:val="28"/>
        </w:rPr>
        <w:t xml:space="preserve"> – 1 день;</w:t>
      </w:r>
    </w:p>
    <w:p w:rsidR="008E7676" w:rsidRPr="00967E24" w:rsidRDefault="005D20AF" w:rsidP="00CC30E7">
      <w:pPr>
        <w:shd w:val="clear" w:color="auto" w:fill="FFFFFF"/>
        <w:spacing w:line="318" w:lineRule="exact"/>
        <w:ind w:firstLine="709"/>
        <w:jc w:val="both"/>
        <w:rPr>
          <w:spacing w:val="-6"/>
          <w:sz w:val="28"/>
          <w:szCs w:val="28"/>
        </w:rPr>
      </w:pPr>
      <w:r>
        <w:rPr>
          <w:spacing w:val="-6"/>
          <w:sz w:val="28"/>
          <w:szCs w:val="28"/>
        </w:rPr>
        <w:t>подписывается</w:t>
      </w:r>
      <w:r w:rsidR="00AB5D46" w:rsidRPr="00AB5D46">
        <w:rPr>
          <w:spacing w:val="-6"/>
          <w:sz w:val="28"/>
          <w:szCs w:val="28"/>
        </w:rPr>
        <w:t xml:space="preserve"> </w:t>
      </w:r>
      <w:r w:rsidR="00886AE5" w:rsidRPr="00967E24">
        <w:rPr>
          <w:spacing w:val="-6"/>
          <w:sz w:val="28"/>
          <w:szCs w:val="28"/>
        </w:rPr>
        <w:t xml:space="preserve">директором уполномоченного органа или уполномоченным им лицом – 1 день, и вместе с прилагаемыми документами подлежит выдачи заявителю в порядке, установленном пунктом </w:t>
      </w:r>
      <w:r w:rsidR="00746815">
        <w:rPr>
          <w:spacing w:val="-6"/>
          <w:sz w:val="28"/>
          <w:szCs w:val="28"/>
        </w:rPr>
        <w:t>49</w:t>
      </w:r>
      <w:r w:rsidR="00886AE5" w:rsidRPr="00967E24">
        <w:rPr>
          <w:spacing w:val="-6"/>
          <w:sz w:val="28"/>
          <w:szCs w:val="28"/>
        </w:rPr>
        <w:t xml:space="preserve"> настоящего регламента.</w:t>
      </w:r>
    </w:p>
    <w:p w:rsidR="00746815" w:rsidRPr="008C01B6" w:rsidRDefault="00746815" w:rsidP="00CC30E7">
      <w:pPr>
        <w:shd w:val="clear" w:color="auto" w:fill="FFFFFF"/>
        <w:spacing w:line="318" w:lineRule="exact"/>
        <w:ind w:firstLine="709"/>
        <w:jc w:val="both"/>
        <w:rPr>
          <w:sz w:val="28"/>
          <w:szCs w:val="28"/>
        </w:rPr>
      </w:pPr>
      <w:r>
        <w:rPr>
          <w:sz w:val="28"/>
          <w:szCs w:val="28"/>
        </w:rPr>
        <w:t>48.8</w:t>
      </w:r>
      <w:r w:rsidR="008C01B6" w:rsidRPr="00EB3BFA">
        <w:rPr>
          <w:sz w:val="28"/>
          <w:szCs w:val="28"/>
        </w:rPr>
        <w:t>. При наличии</w:t>
      </w:r>
      <w:r w:rsidR="008E7676">
        <w:rPr>
          <w:sz w:val="28"/>
          <w:szCs w:val="28"/>
        </w:rPr>
        <w:t xml:space="preserve"> </w:t>
      </w:r>
      <w:r w:rsidR="00967E24">
        <w:rPr>
          <w:sz w:val="28"/>
          <w:szCs w:val="28"/>
        </w:rPr>
        <w:t>оснований</w:t>
      </w:r>
      <w:r w:rsidR="0039115B">
        <w:rPr>
          <w:sz w:val="28"/>
          <w:szCs w:val="28"/>
        </w:rPr>
        <w:t xml:space="preserve"> для установления публичного сервитута</w:t>
      </w:r>
      <w:r w:rsidR="008E7676">
        <w:rPr>
          <w:sz w:val="28"/>
          <w:szCs w:val="28"/>
        </w:rPr>
        <w:t xml:space="preserve"> </w:t>
      </w:r>
      <w:r w:rsidR="008C01B6" w:rsidRPr="008C01B6">
        <w:rPr>
          <w:sz w:val="28"/>
          <w:szCs w:val="28"/>
        </w:rPr>
        <w:t>работник</w:t>
      </w:r>
      <w:r w:rsidR="00EB3BFA">
        <w:rPr>
          <w:sz w:val="28"/>
          <w:szCs w:val="28"/>
        </w:rPr>
        <w:t xml:space="preserve"> соответствующего отдела МКУ «УЗО» </w:t>
      </w:r>
      <w:r>
        <w:rPr>
          <w:sz w:val="28"/>
          <w:szCs w:val="28"/>
        </w:rPr>
        <w:t>под</w:t>
      </w:r>
      <w:r w:rsidR="00EB3BFA">
        <w:rPr>
          <w:sz w:val="28"/>
          <w:szCs w:val="28"/>
        </w:rPr>
        <w:t>гот</w:t>
      </w:r>
      <w:r>
        <w:rPr>
          <w:sz w:val="28"/>
          <w:szCs w:val="28"/>
        </w:rPr>
        <w:t>авливает</w:t>
      </w:r>
      <w:r w:rsidR="00EB3BFA">
        <w:rPr>
          <w:sz w:val="28"/>
          <w:szCs w:val="28"/>
        </w:rPr>
        <w:t xml:space="preserve"> проект постановления а</w:t>
      </w:r>
      <w:r w:rsidR="008C01B6" w:rsidRPr="008C01B6">
        <w:rPr>
          <w:sz w:val="28"/>
          <w:szCs w:val="28"/>
        </w:rPr>
        <w:t>дминистрации</w:t>
      </w:r>
      <w:r w:rsidR="00EB3BFA">
        <w:rPr>
          <w:sz w:val="28"/>
          <w:szCs w:val="28"/>
        </w:rPr>
        <w:t xml:space="preserve"> муниципального образования город Краснодар</w:t>
      </w:r>
      <w:r w:rsidR="008C01B6" w:rsidRPr="008C01B6">
        <w:rPr>
          <w:sz w:val="28"/>
          <w:szCs w:val="28"/>
        </w:rPr>
        <w:t xml:space="preserve"> об установлен</w:t>
      </w:r>
      <w:r w:rsidR="00EB3BFA">
        <w:rPr>
          <w:sz w:val="28"/>
          <w:szCs w:val="28"/>
        </w:rPr>
        <w:t>ии публичного сервитута (далее –</w:t>
      </w:r>
      <w:r w:rsidR="008C01B6" w:rsidRPr="008C01B6">
        <w:rPr>
          <w:sz w:val="28"/>
          <w:szCs w:val="28"/>
        </w:rPr>
        <w:t xml:space="preserve"> </w:t>
      </w:r>
      <w:r>
        <w:rPr>
          <w:sz w:val="28"/>
          <w:szCs w:val="28"/>
        </w:rPr>
        <w:t xml:space="preserve">постановление), которое </w:t>
      </w:r>
      <w:r w:rsidRPr="00746815">
        <w:rPr>
          <w:sz w:val="28"/>
          <w:szCs w:val="28"/>
        </w:rPr>
        <w:t>оформляется с учётом требований, установленных статьёй 39.43 Земельного кодекса Российской Федерации.</w:t>
      </w:r>
    </w:p>
    <w:p w:rsidR="008C01B6" w:rsidRPr="00746815" w:rsidRDefault="008C01B6" w:rsidP="00CC30E7">
      <w:pPr>
        <w:shd w:val="clear" w:color="auto" w:fill="FFFFFF"/>
        <w:spacing w:line="318" w:lineRule="exact"/>
        <w:ind w:firstLine="709"/>
        <w:jc w:val="both"/>
        <w:rPr>
          <w:spacing w:val="-8"/>
          <w:sz w:val="28"/>
          <w:szCs w:val="28"/>
        </w:rPr>
      </w:pPr>
      <w:r w:rsidRPr="00EB3BFA">
        <w:rPr>
          <w:spacing w:val="-8"/>
          <w:sz w:val="28"/>
          <w:szCs w:val="28"/>
        </w:rPr>
        <w:t>П</w:t>
      </w:r>
      <w:r w:rsidR="00746815">
        <w:rPr>
          <w:spacing w:val="-8"/>
          <w:sz w:val="28"/>
          <w:szCs w:val="28"/>
        </w:rPr>
        <w:t>роект</w:t>
      </w:r>
      <w:r w:rsidR="00EB3BFA" w:rsidRPr="00EB3BFA">
        <w:rPr>
          <w:spacing w:val="-8"/>
          <w:sz w:val="28"/>
          <w:szCs w:val="28"/>
        </w:rPr>
        <w:t xml:space="preserve"> </w:t>
      </w:r>
      <w:r w:rsidR="00746815">
        <w:rPr>
          <w:spacing w:val="-8"/>
          <w:sz w:val="28"/>
          <w:szCs w:val="28"/>
        </w:rPr>
        <w:t>постановления</w:t>
      </w:r>
      <w:r w:rsidRPr="00EB3BFA">
        <w:rPr>
          <w:spacing w:val="-8"/>
          <w:sz w:val="28"/>
          <w:szCs w:val="28"/>
        </w:rPr>
        <w:t xml:space="preserve"> </w:t>
      </w:r>
      <w:r w:rsidR="00746815">
        <w:rPr>
          <w:spacing w:val="-8"/>
          <w:sz w:val="28"/>
          <w:szCs w:val="28"/>
        </w:rPr>
        <w:t>подгота</w:t>
      </w:r>
      <w:r w:rsidRPr="00EB3BFA">
        <w:rPr>
          <w:spacing w:val="-8"/>
          <w:sz w:val="28"/>
          <w:szCs w:val="28"/>
        </w:rPr>
        <w:t>в</w:t>
      </w:r>
      <w:r w:rsidR="00746815">
        <w:rPr>
          <w:spacing w:val="-8"/>
          <w:sz w:val="28"/>
          <w:szCs w:val="28"/>
        </w:rPr>
        <w:t>ливается</w:t>
      </w:r>
      <w:r w:rsidRPr="00EB3BFA">
        <w:rPr>
          <w:spacing w:val="-8"/>
          <w:sz w:val="28"/>
          <w:szCs w:val="28"/>
        </w:rPr>
        <w:t xml:space="preserve"> в 5 экземплярах</w:t>
      </w:r>
      <w:r w:rsidR="00746815">
        <w:rPr>
          <w:spacing w:val="-8"/>
          <w:sz w:val="28"/>
          <w:szCs w:val="28"/>
        </w:rPr>
        <w:t xml:space="preserve"> и </w:t>
      </w:r>
      <w:r w:rsidRPr="008C01B6">
        <w:rPr>
          <w:sz w:val="28"/>
          <w:szCs w:val="28"/>
        </w:rPr>
        <w:t>подлежит согласованию с:</w:t>
      </w:r>
    </w:p>
    <w:p w:rsidR="008C01B6" w:rsidRPr="0039115B" w:rsidRDefault="008C01B6" w:rsidP="00CC30E7">
      <w:pPr>
        <w:shd w:val="clear" w:color="auto" w:fill="FFFFFF"/>
        <w:spacing w:line="318" w:lineRule="exact"/>
        <w:ind w:firstLine="709"/>
        <w:jc w:val="both"/>
        <w:rPr>
          <w:spacing w:val="-6"/>
          <w:sz w:val="28"/>
          <w:szCs w:val="28"/>
        </w:rPr>
      </w:pPr>
      <w:r w:rsidRPr="0039115B">
        <w:rPr>
          <w:spacing w:val="-6"/>
          <w:sz w:val="28"/>
          <w:szCs w:val="28"/>
        </w:rPr>
        <w:t>начальни</w:t>
      </w:r>
      <w:r w:rsidR="00EB3BFA" w:rsidRPr="0039115B">
        <w:rPr>
          <w:spacing w:val="-6"/>
          <w:sz w:val="28"/>
          <w:szCs w:val="28"/>
        </w:rPr>
        <w:t>ком уполномоченного отдела МКУ «УЗО», заместителем директора МКУ «УЗО», директором МКУ «УЗО» –</w:t>
      </w:r>
      <w:r w:rsidRPr="0039115B">
        <w:rPr>
          <w:spacing w:val="-6"/>
          <w:sz w:val="28"/>
          <w:szCs w:val="28"/>
        </w:rPr>
        <w:t xml:space="preserve"> 1 календарный день;</w:t>
      </w:r>
    </w:p>
    <w:p w:rsidR="008C01B6" w:rsidRPr="0039115B" w:rsidRDefault="0039115B" w:rsidP="00CC30E7">
      <w:pPr>
        <w:shd w:val="clear" w:color="auto" w:fill="FFFFFF"/>
        <w:spacing w:line="318" w:lineRule="exact"/>
        <w:ind w:firstLine="709"/>
        <w:jc w:val="both"/>
        <w:rPr>
          <w:spacing w:val="-4"/>
          <w:sz w:val="28"/>
          <w:szCs w:val="28"/>
        </w:rPr>
      </w:pPr>
      <w:r w:rsidRPr="0039115B">
        <w:rPr>
          <w:spacing w:val="-4"/>
          <w:sz w:val="28"/>
          <w:szCs w:val="28"/>
        </w:rPr>
        <w:t>директором уполномоченного органа –</w:t>
      </w:r>
      <w:r w:rsidR="008C01B6" w:rsidRPr="0039115B">
        <w:rPr>
          <w:spacing w:val="-4"/>
          <w:sz w:val="28"/>
          <w:szCs w:val="28"/>
        </w:rPr>
        <w:t xml:space="preserve"> 1 календарный день;</w:t>
      </w:r>
    </w:p>
    <w:p w:rsidR="008C01B6" w:rsidRPr="008C01B6" w:rsidRDefault="008C01B6" w:rsidP="00CC30E7">
      <w:pPr>
        <w:shd w:val="clear" w:color="auto" w:fill="FFFFFF"/>
        <w:spacing w:line="318" w:lineRule="exact"/>
        <w:ind w:firstLine="709"/>
        <w:jc w:val="both"/>
        <w:rPr>
          <w:sz w:val="28"/>
          <w:szCs w:val="28"/>
        </w:rPr>
      </w:pPr>
      <w:r w:rsidRPr="008C01B6">
        <w:rPr>
          <w:sz w:val="28"/>
          <w:szCs w:val="28"/>
        </w:rPr>
        <w:t>департаментом ар</w:t>
      </w:r>
      <w:r w:rsidR="0039115B">
        <w:rPr>
          <w:sz w:val="28"/>
          <w:szCs w:val="28"/>
        </w:rPr>
        <w:t>хитектуры и градостроительства а</w:t>
      </w:r>
      <w:r w:rsidRPr="008C01B6">
        <w:rPr>
          <w:sz w:val="28"/>
          <w:szCs w:val="28"/>
        </w:rPr>
        <w:t>дминистрации</w:t>
      </w:r>
      <w:r w:rsidR="0039115B">
        <w:rPr>
          <w:sz w:val="28"/>
          <w:szCs w:val="28"/>
        </w:rPr>
        <w:t xml:space="preserve"> муниципального образования город Краснодар –</w:t>
      </w:r>
      <w:r w:rsidRPr="008C01B6">
        <w:rPr>
          <w:sz w:val="28"/>
          <w:szCs w:val="28"/>
        </w:rPr>
        <w:t xml:space="preserve"> 1 календарный день;</w:t>
      </w:r>
    </w:p>
    <w:p w:rsidR="008C01B6" w:rsidRPr="008C01B6" w:rsidRDefault="008C01B6" w:rsidP="00CC30E7">
      <w:pPr>
        <w:shd w:val="clear" w:color="auto" w:fill="FFFFFF"/>
        <w:spacing w:line="318" w:lineRule="exact"/>
        <w:ind w:firstLine="709"/>
        <w:jc w:val="both"/>
        <w:rPr>
          <w:sz w:val="28"/>
          <w:szCs w:val="28"/>
        </w:rPr>
      </w:pPr>
      <w:r w:rsidRPr="008C01B6">
        <w:rPr>
          <w:sz w:val="28"/>
          <w:szCs w:val="28"/>
        </w:rPr>
        <w:t>департаментом тр</w:t>
      </w:r>
      <w:r w:rsidR="0039115B">
        <w:rPr>
          <w:sz w:val="28"/>
          <w:szCs w:val="28"/>
        </w:rPr>
        <w:t>анспорта и дорожного хозяйства а</w:t>
      </w:r>
      <w:r w:rsidRPr="008C01B6">
        <w:rPr>
          <w:sz w:val="28"/>
          <w:szCs w:val="28"/>
        </w:rPr>
        <w:t>дминистрации</w:t>
      </w:r>
      <w:r w:rsidR="0039115B">
        <w:rPr>
          <w:sz w:val="28"/>
          <w:szCs w:val="28"/>
        </w:rPr>
        <w:t xml:space="preserve"> муниципального образования город Краснодар –</w:t>
      </w:r>
      <w:r w:rsidRPr="008C01B6">
        <w:rPr>
          <w:sz w:val="28"/>
          <w:szCs w:val="28"/>
        </w:rPr>
        <w:t xml:space="preserve"> 1 календарный день;</w:t>
      </w:r>
    </w:p>
    <w:p w:rsidR="008C01B6" w:rsidRPr="008C01B6" w:rsidRDefault="0039115B" w:rsidP="00CC30E7">
      <w:pPr>
        <w:shd w:val="clear" w:color="auto" w:fill="FFFFFF"/>
        <w:spacing w:line="318" w:lineRule="exact"/>
        <w:ind w:firstLine="709"/>
        <w:jc w:val="both"/>
        <w:rPr>
          <w:sz w:val="28"/>
          <w:szCs w:val="28"/>
        </w:rPr>
      </w:pPr>
      <w:r>
        <w:rPr>
          <w:sz w:val="28"/>
          <w:szCs w:val="28"/>
        </w:rPr>
        <w:t>правовым департаментом а</w:t>
      </w:r>
      <w:r w:rsidR="008C01B6" w:rsidRPr="008C01B6">
        <w:rPr>
          <w:sz w:val="28"/>
          <w:szCs w:val="28"/>
        </w:rPr>
        <w:t>дминистрации</w:t>
      </w:r>
      <w:r>
        <w:rPr>
          <w:sz w:val="28"/>
          <w:szCs w:val="28"/>
        </w:rPr>
        <w:t xml:space="preserve"> муниципального образования город Краснодар – 3</w:t>
      </w:r>
      <w:r w:rsidR="008C01B6" w:rsidRPr="008C01B6">
        <w:rPr>
          <w:sz w:val="28"/>
          <w:szCs w:val="28"/>
        </w:rPr>
        <w:t xml:space="preserve"> календарных дня.</w:t>
      </w:r>
    </w:p>
    <w:p w:rsidR="008C01B6" w:rsidRPr="00746815" w:rsidRDefault="00746815" w:rsidP="00CC30E7">
      <w:pPr>
        <w:shd w:val="clear" w:color="auto" w:fill="FFFFFF"/>
        <w:spacing w:line="324" w:lineRule="exact"/>
        <w:ind w:firstLine="709"/>
        <w:jc w:val="both"/>
        <w:rPr>
          <w:spacing w:val="-2"/>
          <w:sz w:val="28"/>
          <w:szCs w:val="28"/>
        </w:rPr>
      </w:pPr>
      <w:r w:rsidRPr="00746815">
        <w:rPr>
          <w:spacing w:val="-6"/>
          <w:sz w:val="28"/>
          <w:szCs w:val="28"/>
        </w:rPr>
        <w:lastRenderedPageBreak/>
        <w:t>Согласованный проект постановления подписывае</w:t>
      </w:r>
      <w:r w:rsidR="008C01B6" w:rsidRPr="00746815">
        <w:rPr>
          <w:spacing w:val="-6"/>
          <w:sz w:val="28"/>
          <w:szCs w:val="28"/>
        </w:rPr>
        <w:t>тся главой муниципального</w:t>
      </w:r>
      <w:r w:rsidR="008C01B6" w:rsidRPr="00746815">
        <w:rPr>
          <w:spacing w:val="-2"/>
          <w:sz w:val="28"/>
          <w:szCs w:val="28"/>
        </w:rPr>
        <w:t xml:space="preserve"> образования город Краснодар или уполномоченным им лицом в течение </w:t>
      </w:r>
      <w:r>
        <w:rPr>
          <w:spacing w:val="-2"/>
          <w:sz w:val="28"/>
          <w:szCs w:val="28"/>
        </w:rPr>
        <w:t xml:space="preserve">                             </w:t>
      </w:r>
      <w:r w:rsidR="008C01B6" w:rsidRPr="00746815">
        <w:rPr>
          <w:spacing w:val="-2"/>
          <w:sz w:val="28"/>
          <w:szCs w:val="28"/>
        </w:rPr>
        <w:t>1 календарного дня.</w:t>
      </w:r>
    </w:p>
    <w:p w:rsidR="008C01B6" w:rsidRPr="008C01B6" w:rsidRDefault="008C01B6" w:rsidP="00CC30E7">
      <w:pPr>
        <w:shd w:val="clear" w:color="auto" w:fill="FFFFFF"/>
        <w:spacing w:line="324" w:lineRule="exact"/>
        <w:ind w:firstLine="709"/>
        <w:jc w:val="both"/>
        <w:rPr>
          <w:sz w:val="28"/>
          <w:szCs w:val="28"/>
        </w:rPr>
      </w:pPr>
      <w:r w:rsidRPr="008C01B6">
        <w:rPr>
          <w:sz w:val="28"/>
          <w:szCs w:val="28"/>
        </w:rPr>
        <w:t xml:space="preserve">Регистрация </w:t>
      </w:r>
      <w:r w:rsidR="00746815">
        <w:rPr>
          <w:sz w:val="28"/>
          <w:szCs w:val="28"/>
        </w:rPr>
        <w:t>проекта постановления</w:t>
      </w:r>
      <w:r w:rsidRPr="008C01B6">
        <w:rPr>
          <w:sz w:val="28"/>
          <w:szCs w:val="28"/>
        </w:rPr>
        <w:t xml:space="preserve"> осуществляется в </w:t>
      </w:r>
      <w:r w:rsidR="0039115B">
        <w:rPr>
          <w:sz w:val="28"/>
          <w:szCs w:val="28"/>
        </w:rPr>
        <w:t>общем отделе управления делами а</w:t>
      </w:r>
      <w:r w:rsidRPr="008C01B6">
        <w:rPr>
          <w:sz w:val="28"/>
          <w:szCs w:val="28"/>
        </w:rPr>
        <w:t>дминистрации</w:t>
      </w:r>
      <w:r w:rsidR="0039115B">
        <w:rPr>
          <w:sz w:val="28"/>
          <w:szCs w:val="28"/>
        </w:rPr>
        <w:t xml:space="preserve"> муниципального образования город Краснодар</w:t>
      </w:r>
      <w:r w:rsidRPr="008C01B6">
        <w:rPr>
          <w:sz w:val="28"/>
          <w:szCs w:val="28"/>
        </w:rPr>
        <w:t xml:space="preserve"> в течение 1 календарного дня.</w:t>
      </w:r>
    </w:p>
    <w:p w:rsidR="008C01B6" w:rsidRPr="008C01B6" w:rsidRDefault="00746815" w:rsidP="00CC30E7">
      <w:pPr>
        <w:shd w:val="clear" w:color="auto" w:fill="FFFFFF"/>
        <w:spacing w:line="324" w:lineRule="exact"/>
        <w:ind w:firstLine="709"/>
        <w:jc w:val="both"/>
        <w:rPr>
          <w:sz w:val="28"/>
          <w:szCs w:val="28"/>
        </w:rPr>
      </w:pPr>
      <w:r>
        <w:rPr>
          <w:sz w:val="28"/>
          <w:szCs w:val="28"/>
        </w:rPr>
        <w:t>48</w:t>
      </w:r>
      <w:r w:rsidR="008C01B6" w:rsidRPr="008C01B6">
        <w:rPr>
          <w:sz w:val="28"/>
          <w:szCs w:val="28"/>
        </w:rPr>
        <w:t>.9. В случае, если Ходатайство</w:t>
      </w:r>
      <w:r w:rsidR="0039115B">
        <w:rPr>
          <w:sz w:val="28"/>
          <w:szCs w:val="28"/>
        </w:rPr>
        <w:t xml:space="preserve"> </w:t>
      </w:r>
      <w:r w:rsidR="008C01B6" w:rsidRPr="008C01B6">
        <w:rPr>
          <w:sz w:val="28"/>
          <w:szCs w:val="28"/>
        </w:rPr>
        <w:t>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или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C01B6" w:rsidRPr="008C01B6" w:rsidRDefault="0039115B" w:rsidP="00CC30E7">
      <w:pPr>
        <w:shd w:val="clear" w:color="auto" w:fill="FFFFFF"/>
        <w:spacing w:line="324" w:lineRule="exact"/>
        <w:ind w:firstLine="709"/>
        <w:jc w:val="both"/>
        <w:rPr>
          <w:sz w:val="28"/>
          <w:szCs w:val="28"/>
        </w:rPr>
      </w:pPr>
      <w:r>
        <w:rPr>
          <w:sz w:val="28"/>
          <w:szCs w:val="28"/>
        </w:rPr>
        <w:t>Уполномоченный орган</w:t>
      </w:r>
      <w:r w:rsidR="008C01B6" w:rsidRPr="008C01B6">
        <w:rPr>
          <w:sz w:val="28"/>
          <w:szCs w:val="28"/>
        </w:rPr>
        <w:t xml:space="preserve"> в течение </w:t>
      </w:r>
      <w:r>
        <w:rPr>
          <w:sz w:val="28"/>
          <w:szCs w:val="28"/>
        </w:rPr>
        <w:t>5</w:t>
      </w:r>
      <w:r w:rsidR="008C01B6" w:rsidRPr="008C01B6">
        <w:rPr>
          <w:sz w:val="28"/>
          <w:szCs w:val="28"/>
        </w:rPr>
        <w:t xml:space="preserve"> рабочих дней со дня </w:t>
      </w:r>
      <w:r w:rsidR="002C2047">
        <w:rPr>
          <w:sz w:val="28"/>
          <w:szCs w:val="28"/>
        </w:rPr>
        <w:t xml:space="preserve">издания постановления </w:t>
      </w:r>
      <w:r w:rsidR="008C01B6" w:rsidRPr="008C01B6">
        <w:rPr>
          <w:sz w:val="28"/>
          <w:szCs w:val="28"/>
        </w:rPr>
        <w:t>обеспечивает:</w:t>
      </w:r>
    </w:p>
    <w:p w:rsidR="0039115B" w:rsidRPr="0039115B" w:rsidRDefault="0039115B" w:rsidP="00CC30E7">
      <w:pPr>
        <w:shd w:val="clear" w:color="auto" w:fill="FFFFFF"/>
        <w:spacing w:line="324" w:lineRule="exact"/>
        <w:ind w:firstLine="709"/>
        <w:jc w:val="both"/>
        <w:rPr>
          <w:sz w:val="28"/>
          <w:szCs w:val="28"/>
        </w:rPr>
      </w:pPr>
      <w:r>
        <w:rPr>
          <w:sz w:val="28"/>
          <w:szCs w:val="28"/>
        </w:rPr>
        <w:t xml:space="preserve">1) размещение </w:t>
      </w:r>
      <w:r w:rsidR="002C2047">
        <w:rPr>
          <w:sz w:val="28"/>
          <w:szCs w:val="28"/>
        </w:rPr>
        <w:t>постановления</w:t>
      </w:r>
      <w:r w:rsidRPr="0039115B">
        <w:rPr>
          <w:sz w:val="28"/>
          <w:szCs w:val="28"/>
        </w:rPr>
        <w:t xml:space="preserve"> на официальном сайте </w:t>
      </w:r>
      <w:r>
        <w:rPr>
          <w:sz w:val="28"/>
          <w:szCs w:val="28"/>
        </w:rPr>
        <w:t>уполномоченного органа</w:t>
      </w:r>
      <w:r w:rsidRPr="0039115B">
        <w:rPr>
          <w:sz w:val="28"/>
          <w:szCs w:val="28"/>
        </w:rPr>
        <w:t>;</w:t>
      </w:r>
    </w:p>
    <w:p w:rsidR="0039115B" w:rsidRPr="0039115B" w:rsidRDefault="0039115B" w:rsidP="00CC30E7">
      <w:pPr>
        <w:shd w:val="clear" w:color="auto" w:fill="FFFFFF"/>
        <w:spacing w:line="324" w:lineRule="exact"/>
        <w:ind w:firstLine="709"/>
        <w:jc w:val="both"/>
        <w:rPr>
          <w:sz w:val="28"/>
          <w:szCs w:val="28"/>
        </w:rPr>
      </w:pPr>
      <w:r>
        <w:rPr>
          <w:sz w:val="28"/>
          <w:szCs w:val="28"/>
        </w:rPr>
        <w:t xml:space="preserve">2) направление копии </w:t>
      </w:r>
      <w:r w:rsidR="002C2047">
        <w:rPr>
          <w:sz w:val="28"/>
          <w:szCs w:val="28"/>
        </w:rPr>
        <w:t>постановления</w:t>
      </w:r>
      <w:r w:rsidRPr="0039115B">
        <w:rPr>
          <w:sz w:val="28"/>
          <w:szCs w:val="28"/>
        </w:rPr>
        <w:t xml:space="preserve"> в</w:t>
      </w:r>
      <w:r w:rsidR="00AF080E" w:rsidRPr="00AF080E">
        <w:t xml:space="preserve"> </w:t>
      </w:r>
      <w:r w:rsidR="00AF080E">
        <w:rPr>
          <w:sz w:val="28"/>
          <w:szCs w:val="28"/>
        </w:rPr>
        <w:t>Управление</w:t>
      </w:r>
      <w:r w:rsidR="00AF080E" w:rsidRPr="00AF080E">
        <w:rPr>
          <w:sz w:val="28"/>
          <w:szCs w:val="28"/>
        </w:rPr>
        <w:t xml:space="preserve"> Федеральной службы государственной регистрации, кадастра и картографии по Краснодарскому краю</w:t>
      </w:r>
      <w:r w:rsidRPr="0039115B">
        <w:rPr>
          <w:sz w:val="28"/>
          <w:szCs w:val="28"/>
        </w:rPr>
        <w:t>;</w:t>
      </w:r>
    </w:p>
    <w:p w:rsidR="0039115B" w:rsidRPr="005071FB" w:rsidRDefault="00AF080E" w:rsidP="00CC30E7">
      <w:pPr>
        <w:shd w:val="clear" w:color="auto" w:fill="FFFFFF"/>
        <w:spacing w:line="324" w:lineRule="exact"/>
        <w:ind w:firstLine="709"/>
        <w:jc w:val="both"/>
        <w:rPr>
          <w:spacing w:val="-4"/>
          <w:sz w:val="28"/>
          <w:szCs w:val="28"/>
        </w:rPr>
      </w:pPr>
      <w:r w:rsidRPr="005071FB">
        <w:rPr>
          <w:spacing w:val="-4"/>
          <w:sz w:val="28"/>
          <w:szCs w:val="28"/>
        </w:rPr>
        <w:t>3) направление</w:t>
      </w:r>
      <w:r w:rsidR="0039115B" w:rsidRPr="005071FB">
        <w:rPr>
          <w:spacing w:val="-4"/>
          <w:sz w:val="28"/>
          <w:szCs w:val="28"/>
        </w:rPr>
        <w:t xml:space="preserve"> обладат</w:t>
      </w:r>
      <w:r w:rsidRPr="005071FB">
        <w:rPr>
          <w:spacing w:val="-4"/>
          <w:sz w:val="28"/>
          <w:szCs w:val="28"/>
        </w:rPr>
        <w:t xml:space="preserve">елю публичного сервитута копию </w:t>
      </w:r>
      <w:r w:rsidR="002C2047">
        <w:rPr>
          <w:spacing w:val="-4"/>
          <w:sz w:val="28"/>
          <w:szCs w:val="28"/>
        </w:rPr>
        <w:t>постановления</w:t>
      </w:r>
      <w:r w:rsidR="005071FB" w:rsidRPr="005071FB">
        <w:rPr>
          <w:spacing w:val="-4"/>
          <w:sz w:val="28"/>
          <w:szCs w:val="28"/>
        </w:rPr>
        <w:t>, сведения</w:t>
      </w:r>
      <w:r w:rsidR="0039115B" w:rsidRPr="005071FB">
        <w:rPr>
          <w:spacing w:val="-4"/>
          <w:sz w:val="28"/>
          <w:szCs w:val="28"/>
        </w:rPr>
        <w:t xml:space="preserve"> о лицах, являющихся правообладателями земельных участков, </w:t>
      </w:r>
      <w:proofErr w:type="gramStart"/>
      <w:r w:rsidR="0039115B" w:rsidRPr="005071FB">
        <w:rPr>
          <w:spacing w:val="-4"/>
          <w:sz w:val="28"/>
          <w:szCs w:val="28"/>
        </w:rPr>
        <w:t>сведения</w:t>
      </w:r>
      <w:r w:rsidR="000D09B1">
        <w:rPr>
          <w:spacing w:val="-4"/>
          <w:sz w:val="28"/>
          <w:szCs w:val="28"/>
        </w:rPr>
        <w:t xml:space="preserve"> </w:t>
      </w:r>
      <w:r w:rsidR="0039115B" w:rsidRPr="005071FB">
        <w:rPr>
          <w:spacing w:val="-4"/>
          <w:sz w:val="28"/>
          <w:szCs w:val="28"/>
        </w:rPr>
        <w:t xml:space="preserve"> о</w:t>
      </w:r>
      <w:proofErr w:type="gramEnd"/>
      <w:r w:rsidR="0039115B" w:rsidRPr="005071FB">
        <w:rPr>
          <w:spacing w:val="-4"/>
          <w:sz w:val="28"/>
          <w:szCs w:val="28"/>
        </w:rPr>
        <w:t xml:space="preserve"> </w:t>
      </w:r>
      <w:r w:rsidR="00CC5219">
        <w:rPr>
          <w:spacing w:val="-4"/>
          <w:sz w:val="28"/>
          <w:szCs w:val="28"/>
        </w:rPr>
        <w:t>лицах, подавших заявления об учё</w:t>
      </w:r>
      <w:r w:rsidR="0039115B" w:rsidRPr="005071FB">
        <w:rPr>
          <w:spacing w:val="-4"/>
          <w:sz w:val="28"/>
          <w:szCs w:val="28"/>
        </w:rPr>
        <w:t>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9115B" w:rsidRDefault="000D09B1" w:rsidP="00CC30E7">
      <w:pPr>
        <w:shd w:val="clear" w:color="auto" w:fill="FFFFFF"/>
        <w:spacing w:line="324" w:lineRule="exact"/>
        <w:ind w:firstLine="709"/>
        <w:jc w:val="both"/>
        <w:rPr>
          <w:sz w:val="28"/>
          <w:szCs w:val="28"/>
        </w:rPr>
      </w:pPr>
      <w:r>
        <w:rPr>
          <w:sz w:val="28"/>
          <w:szCs w:val="28"/>
        </w:rPr>
        <w:t>48.10</w:t>
      </w:r>
      <w:r w:rsidR="005071FB" w:rsidRPr="00F63295">
        <w:rPr>
          <w:sz w:val="28"/>
          <w:szCs w:val="28"/>
        </w:rPr>
        <w:t>.</w:t>
      </w:r>
      <w:r w:rsidR="005071FB">
        <w:rPr>
          <w:sz w:val="28"/>
          <w:szCs w:val="28"/>
        </w:rPr>
        <w:t xml:space="preserve"> Приостановление предоставления муниципальной услуги не предусмотрено.</w:t>
      </w:r>
    </w:p>
    <w:p w:rsidR="000D09B1" w:rsidRDefault="000D09B1" w:rsidP="00CC30E7">
      <w:pPr>
        <w:shd w:val="clear" w:color="auto" w:fill="FFFFFF"/>
        <w:spacing w:line="324" w:lineRule="exact"/>
        <w:ind w:firstLine="709"/>
        <w:jc w:val="both"/>
        <w:rPr>
          <w:sz w:val="28"/>
          <w:szCs w:val="28"/>
        </w:rPr>
      </w:pPr>
      <w:r w:rsidRPr="00187D21">
        <w:rPr>
          <w:sz w:val="28"/>
          <w:szCs w:val="28"/>
        </w:rPr>
        <w:t>48.11.</w:t>
      </w:r>
      <w:r>
        <w:rPr>
          <w:sz w:val="28"/>
          <w:szCs w:val="28"/>
        </w:rPr>
        <w:t xml:space="preserve"> </w:t>
      </w:r>
      <w:r w:rsidR="00187D21">
        <w:rPr>
          <w:sz w:val="28"/>
          <w:szCs w:val="28"/>
        </w:rPr>
        <w:t>Решение об установлении публичного сервитута или об отказе в предоставлении муниципальной услуги принимается в течение:</w:t>
      </w:r>
    </w:p>
    <w:p w:rsidR="00187D21" w:rsidRPr="00187D21" w:rsidRDefault="00187D21" w:rsidP="00CC30E7">
      <w:pPr>
        <w:shd w:val="clear" w:color="auto" w:fill="FFFFFF"/>
        <w:spacing w:line="324" w:lineRule="exact"/>
        <w:ind w:firstLine="709"/>
        <w:jc w:val="both"/>
        <w:rPr>
          <w:sz w:val="28"/>
          <w:szCs w:val="28"/>
        </w:rPr>
      </w:pPr>
      <w:r w:rsidRPr="00187D21">
        <w:rPr>
          <w:sz w:val="28"/>
          <w:szCs w:val="28"/>
        </w:rPr>
        <w:t>20 дней со дня поступления Ходатайства и прилагаемых документов в целях, предусмотренных подпунктами 2.3, 2.6 пункта 2 подраздела I.I раздела I настоящего регламента (в части капитального ремонта участков (частей) инженерных сооружений, являющихся линейными объектами;</w:t>
      </w:r>
    </w:p>
    <w:p w:rsidR="00187D21" w:rsidRDefault="00187D21" w:rsidP="00CC30E7">
      <w:pPr>
        <w:shd w:val="clear" w:color="auto" w:fill="FFFFFF"/>
        <w:spacing w:line="324" w:lineRule="exact"/>
        <w:ind w:firstLine="709"/>
        <w:jc w:val="both"/>
        <w:rPr>
          <w:sz w:val="28"/>
          <w:szCs w:val="28"/>
        </w:rPr>
      </w:pPr>
      <w:r w:rsidRPr="00187D21">
        <w:rPr>
          <w:sz w:val="28"/>
          <w:szCs w:val="28"/>
        </w:rPr>
        <w:t>30 дней со дня поступления Ходатайства и прилагаемых документов, в целях, предусмотренных подпунктами 2.1, 2.2, 2.4, 2.5, 2.6 (в части реконструкции участков (частей) инженерных сооружений, являющихся линейными объектами), 2.7, 2.8, 2.9 пункта 2 подраздела I.I раздела I настоящего регламента, но не ранее чем 15 дней со дня опубликования сообщения                                           о поступившем Ходатайстве, предусмотренного подпунктом 1 пункта 3                 статьи 39.42 Земельно</w:t>
      </w:r>
      <w:r>
        <w:rPr>
          <w:sz w:val="28"/>
          <w:szCs w:val="28"/>
        </w:rPr>
        <w:t>го кодекса Российской Федерации;</w:t>
      </w:r>
    </w:p>
    <w:p w:rsidR="002B48C1" w:rsidRDefault="002B48C1" w:rsidP="00CC30E7">
      <w:pPr>
        <w:shd w:val="clear" w:color="auto" w:fill="FFFFFF"/>
        <w:spacing w:line="324" w:lineRule="exact"/>
        <w:ind w:firstLine="709"/>
        <w:jc w:val="both"/>
        <w:rPr>
          <w:sz w:val="28"/>
          <w:szCs w:val="28"/>
        </w:rPr>
      </w:pPr>
      <w:r>
        <w:rPr>
          <w:sz w:val="28"/>
          <w:szCs w:val="28"/>
        </w:rPr>
        <w:t>П</w:t>
      </w:r>
      <w:r w:rsidRPr="002B48C1">
        <w:rPr>
          <w:sz w:val="28"/>
          <w:szCs w:val="28"/>
        </w:rPr>
        <w:t>ри наличии оснований, предусмо</w:t>
      </w:r>
      <w:r w:rsidR="00F002BC">
        <w:rPr>
          <w:sz w:val="28"/>
          <w:szCs w:val="28"/>
        </w:rPr>
        <w:t>тренных настоящим регламентом, в</w:t>
      </w:r>
      <w:bookmarkStart w:id="4" w:name="_GoBack"/>
      <w:bookmarkEnd w:id="4"/>
      <w:r w:rsidRPr="002B48C1">
        <w:rPr>
          <w:sz w:val="28"/>
          <w:szCs w:val="28"/>
        </w:rPr>
        <w:t>озврат Ходатайства и прилагаемых документов</w:t>
      </w:r>
      <w:r w:rsidRPr="002B48C1">
        <w:t xml:space="preserve"> </w:t>
      </w:r>
      <w:r w:rsidRPr="002B48C1">
        <w:rPr>
          <w:sz w:val="28"/>
          <w:szCs w:val="28"/>
        </w:rPr>
        <w:t>осуществляется</w:t>
      </w:r>
      <w:r>
        <w:rPr>
          <w:sz w:val="28"/>
          <w:szCs w:val="28"/>
        </w:rPr>
        <w:t xml:space="preserve"> в течении 5 рабочих дней со дня поступления Ходатайства и прилагаемых документов.</w:t>
      </w:r>
    </w:p>
    <w:p w:rsidR="005071FB" w:rsidRPr="0023243C" w:rsidRDefault="00187D21" w:rsidP="00CC30E7">
      <w:pPr>
        <w:shd w:val="clear" w:color="auto" w:fill="FFFFFF"/>
        <w:spacing w:line="326" w:lineRule="exact"/>
        <w:ind w:firstLine="709"/>
        <w:jc w:val="both"/>
        <w:rPr>
          <w:spacing w:val="-6"/>
          <w:sz w:val="28"/>
          <w:szCs w:val="28"/>
        </w:rPr>
      </w:pPr>
      <w:r w:rsidRPr="0023243C">
        <w:rPr>
          <w:spacing w:val="-6"/>
          <w:sz w:val="28"/>
          <w:szCs w:val="28"/>
        </w:rPr>
        <w:t>49</w:t>
      </w:r>
      <w:r w:rsidR="005071FB" w:rsidRPr="0023243C">
        <w:rPr>
          <w:spacing w:val="-6"/>
          <w:sz w:val="28"/>
          <w:szCs w:val="28"/>
        </w:rPr>
        <w:t xml:space="preserve">. </w:t>
      </w:r>
      <w:r w:rsidR="00DA423D">
        <w:rPr>
          <w:spacing w:val="-6"/>
          <w:sz w:val="28"/>
          <w:szCs w:val="28"/>
        </w:rPr>
        <w:t>Описание административной процедуры передачи</w:t>
      </w:r>
      <w:r w:rsidR="00F966E6" w:rsidRPr="0023243C">
        <w:rPr>
          <w:spacing w:val="-6"/>
          <w:sz w:val="28"/>
          <w:szCs w:val="28"/>
        </w:rPr>
        <w:t xml:space="preserve"> уве</w:t>
      </w:r>
      <w:r w:rsidR="0023243C" w:rsidRPr="0023243C">
        <w:rPr>
          <w:spacing w:val="-6"/>
          <w:sz w:val="28"/>
          <w:szCs w:val="28"/>
        </w:rPr>
        <w:t>домления о возврате Ходатайства</w:t>
      </w:r>
      <w:r w:rsidR="00F966E6" w:rsidRPr="0023243C">
        <w:rPr>
          <w:spacing w:val="-6"/>
          <w:sz w:val="28"/>
          <w:szCs w:val="28"/>
        </w:rPr>
        <w:t xml:space="preserve"> или результата предоставления муниципальной услуги в МФЦ для выдачи заявителю </w:t>
      </w:r>
      <w:r w:rsidR="0083681E" w:rsidRPr="0023243C">
        <w:rPr>
          <w:spacing w:val="-6"/>
          <w:sz w:val="28"/>
          <w:szCs w:val="28"/>
        </w:rPr>
        <w:t xml:space="preserve">(в случае обращения за получением муниципальной услуги через </w:t>
      </w:r>
      <w:r w:rsidR="0083681E" w:rsidRPr="0023243C">
        <w:rPr>
          <w:spacing w:val="-6"/>
          <w:sz w:val="28"/>
          <w:szCs w:val="28"/>
        </w:rPr>
        <w:lastRenderedPageBreak/>
        <w:t>МФЦ), выдача уве</w:t>
      </w:r>
      <w:r w:rsidR="0023243C" w:rsidRPr="0023243C">
        <w:rPr>
          <w:spacing w:val="-6"/>
          <w:sz w:val="28"/>
          <w:szCs w:val="28"/>
        </w:rPr>
        <w:t>домления о возврате Ходатайства</w:t>
      </w:r>
      <w:r w:rsidR="0083681E" w:rsidRPr="0023243C">
        <w:rPr>
          <w:spacing w:val="-6"/>
          <w:sz w:val="28"/>
          <w:szCs w:val="28"/>
        </w:rPr>
        <w:t xml:space="preserve"> или результата предоставления муниципальной услуги.</w:t>
      </w:r>
    </w:p>
    <w:p w:rsidR="0039115B" w:rsidRDefault="0023243C" w:rsidP="00CC30E7">
      <w:pPr>
        <w:shd w:val="clear" w:color="auto" w:fill="FFFFFF"/>
        <w:spacing w:line="326" w:lineRule="exact"/>
        <w:ind w:firstLine="709"/>
        <w:jc w:val="both"/>
        <w:rPr>
          <w:sz w:val="28"/>
          <w:szCs w:val="28"/>
        </w:rPr>
      </w:pPr>
      <w:r>
        <w:rPr>
          <w:sz w:val="28"/>
          <w:szCs w:val="28"/>
        </w:rPr>
        <w:t>49</w:t>
      </w:r>
      <w:r w:rsidR="0083681E">
        <w:rPr>
          <w:sz w:val="28"/>
          <w:szCs w:val="28"/>
        </w:rPr>
        <w:t>.1. При наличии результата предоставления муниципальной услуги, оформленного в установленном порядке или уведомления о возврате Ходатайства, работник уполномоченного органа не позднее 1 календарного дня до даты истечения срока предоставления муниципальной услуги передаёт результат предоставления муниципальной услуги в МФЦ для выдачи заявителю.</w:t>
      </w:r>
    </w:p>
    <w:p w:rsidR="0083681E" w:rsidRDefault="008C01B6" w:rsidP="00CC30E7">
      <w:pPr>
        <w:shd w:val="clear" w:color="auto" w:fill="FFFFFF"/>
        <w:spacing w:line="326" w:lineRule="exact"/>
        <w:ind w:firstLine="709"/>
        <w:jc w:val="both"/>
        <w:rPr>
          <w:sz w:val="28"/>
          <w:szCs w:val="28"/>
        </w:rPr>
      </w:pPr>
      <w:r w:rsidRPr="008C01B6">
        <w:rPr>
          <w:sz w:val="28"/>
          <w:szCs w:val="28"/>
        </w:rPr>
        <w:t xml:space="preserve">Передача </w:t>
      </w:r>
      <w:r w:rsidR="0083681E">
        <w:rPr>
          <w:sz w:val="28"/>
          <w:szCs w:val="28"/>
        </w:rPr>
        <w:t>документов из уполномоченного органа в МФЦ осуществляется на основании реестра, который составляется в двух экземплярах и содержит дату и время передачи.</w:t>
      </w:r>
    </w:p>
    <w:p w:rsidR="004522CB" w:rsidRDefault="004522CB" w:rsidP="00CC30E7">
      <w:pPr>
        <w:shd w:val="clear" w:color="auto" w:fill="FFFFFF"/>
        <w:spacing w:line="326" w:lineRule="exact"/>
        <w:ind w:firstLine="709"/>
        <w:jc w:val="both"/>
        <w:rPr>
          <w:sz w:val="28"/>
          <w:szCs w:val="28"/>
        </w:rPr>
      </w:pPr>
      <w:r>
        <w:rPr>
          <w:sz w:val="28"/>
          <w:szCs w:val="28"/>
        </w:rPr>
        <w:t>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w:t>
      </w:r>
    </w:p>
    <w:p w:rsidR="004522CB" w:rsidRDefault="004522CB" w:rsidP="00CC30E7">
      <w:pPr>
        <w:shd w:val="clear" w:color="auto" w:fill="FFFFFF"/>
        <w:spacing w:line="326" w:lineRule="exact"/>
        <w:ind w:firstLine="709"/>
        <w:jc w:val="both"/>
        <w:rPr>
          <w:sz w:val="28"/>
          <w:szCs w:val="28"/>
        </w:rPr>
      </w:pPr>
      <w:r>
        <w:rPr>
          <w:sz w:val="28"/>
          <w:szCs w:val="28"/>
        </w:rPr>
        <w:t>Работник МФЦ, получивший документы из уполномоченного органа, проверяет наличие передаваемых документов, делает в реестре отметку о принятии и передаёт принятые документы по реестру в сектор приёма и выдачи документов МФЦ.</w:t>
      </w:r>
    </w:p>
    <w:p w:rsidR="004522CB" w:rsidRDefault="00480C11" w:rsidP="00CC30E7">
      <w:pPr>
        <w:autoSpaceDE w:val="0"/>
        <w:autoSpaceDN w:val="0"/>
        <w:adjustRightInd w:val="0"/>
        <w:spacing w:line="326" w:lineRule="exact"/>
        <w:ind w:firstLine="709"/>
        <w:jc w:val="both"/>
        <w:rPr>
          <w:spacing w:val="-4"/>
          <w:sz w:val="28"/>
          <w:szCs w:val="28"/>
          <w:lang w:eastAsia="ar-SA"/>
        </w:rPr>
      </w:pPr>
      <w:r>
        <w:rPr>
          <w:spacing w:val="-4"/>
          <w:sz w:val="28"/>
          <w:szCs w:val="28"/>
          <w:lang w:eastAsia="ar-SA"/>
        </w:rPr>
        <w:t>49</w:t>
      </w:r>
      <w:r w:rsidR="00F63295" w:rsidRPr="00F63295">
        <w:rPr>
          <w:spacing w:val="-4"/>
          <w:sz w:val="28"/>
          <w:szCs w:val="28"/>
          <w:lang w:eastAsia="ar-SA"/>
        </w:rPr>
        <w:t>.2. Заявитель вправе получить результата предоставления муниципальной услуги, оформленного в установленном порядке или уведомления о возврате Ходатайства</w:t>
      </w:r>
      <w:r w:rsidR="00F63295">
        <w:rPr>
          <w:spacing w:val="-4"/>
          <w:sz w:val="28"/>
          <w:szCs w:val="28"/>
          <w:lang w:eastAsia="ar-SA"/>
        </w:rPr>
        <w:t>:</w:t>
      </w:r>
    </w:p>
    <w:p w:rsidR="00F63295" w:rsidRDefault="00F63295" w:rsidP="00CC30E7">
      <w:pPr>
        <w:autoSpaceDE w:val="0"/>
        <w:autoSpaceDN w:val="0"/>
        <w:adjustRightInd w:val="0"/>
        <w:spacing w:line="326" w:lineRule="exact"/>
        <w:ind w:firstLine="709"/>
        <w:jc w:val="both"/>
        <w:rPr>
          <w:spacing w:val="-4"/>
          <w:sz w:val="28"/>
          <w:szCs w:val="28"/>
          <w:lang w:eastAsia="ar-SA"/>
        </w:rPr>
      </w:pPr>
      <w:r>
        <w:rPr>
          <w:spacing w:val="-4"/>
          <w:sz w:val="28"/>
          <w:szCs w:val="28"/>
          <w:lang w:eastAsia="ar-SA"/>
        </w:rPr>
        <w:t>в случае обращения заявителя за получением муниципальной услуги через МФЦ – непосредственно в МФЦ;</w:t>
      </w:r>
    </w:p>
    <w:p w:rsidR="00F63295" w:rsidRDefault="00F63295" w:rsidP="00CC30E7">
      <w:pPr>
        <w:autoSpaceDE w:val="0"/>
        <w:autoSpaceDN w:val="0"/>
        <w:adjustRightInd w:val="0"/>
        <w:spacing w:line="326" w:lineRule="exact"/>
        <w:ind w:firstLine="709"/>
        <w:jc w:val="both"/>
        <w:rPr>
          <w:spacing w:val="-4"/>
          <w:sz w:val="28"/>
          <w:szCs w:val="28"/>
          <w:lang w:eastAsia="ar-SA"/>
        </w:rPr>
      </w:pPr>
      <w:r>
        <w:rPr>
          <w:spacing w:val="-4"/>
          <w:sz w:val="28"/>
          <w:szCs w:val="28"/>
          <w:lang w:eastAsia="ar-SA"/>
        </w:rPr>
        <w:t xml:space="preserve">в случае обращения заявителя </w:t>
      </w:r>
      <w:r w:rsidRPr="00F63295">
        <w:rPr>
          <w:spacing w:val="-4"/>
          <w:sz w:val="28"/>
          <w:szCs w:val="28"/>
          <w:lang w:eastAsia="ar-SA"/>
        </w:rPr>
        <w:t>за получением муниципальной услуги</w:t>
      </w:r>
      <w:r>
        <w:rPr>
          <w:spacing w:val="-4"/>
          <w:sz w:val="28"/>
          <w:szCs w:val="28"/>
          <w:lang w:eastAsia="ar-SA"/>
        </w:rPr>
        <w:t xml:space="preserve"> в уполномоченный орган – непосредственно в уполномоченном органе;</w:t>
      </w:r>
    </w:p>
    <w:p w:rsidR="00F63295" w:rsidRDefault="00F63295" w:rsidP="00CC30E7">
      <w:pPr>
        <w:autoSpaceDE w:val="0"/>
        <w:autoSpaceDN w:val="0"/>
        <w:adjustRightInd w:val="0"/>
        <w:spacing w:line="326" w:lineRule="exact"/>
        <w:ind w:firstLine="709"/>
        <w:jc w:val="both"/>
        <w:rPr>
          <w:spacing w:val="-4"/>
          <w:sz w:val="28"/>
          <w:szCs w:val="28"/>
          <w:lang w:eastAsia="ar-SA"/>
        </w:rPr>
      </w:pPr>
      <w:r>
        <w:rPr>
          <w:spacing w:val="-4"/>
          <w:sz w:val="28"/>
          <w:szCs w:val="28"/>
          <w:lang w:eastAsia="ar-SA"/>
        </w:rPr>
        <w:t>в случае обращения заявителя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F63295" w:rsidRDefault="00F63295" w:rsidP="00CC30E7">
      <w:pPr>
        <w:autoSpaceDE w:val="0"/>
        <w:autoSpaceDN w:val="0"/>
        <w:adjustRightInd w:val="0"/>
        <w:spacing w:line="326" w:lineRule="exact"/>
        <w:ind w:firstLine="709"/>
        <w:jc w:val="both"/>
        <w:rPr>
          <w:spacing w:val="-4"/>
          <w:sz w:val="28"/>
          <w:szCs w:val="28"/>
          <w:lang w:eastAsia="ar-SA"/>
        </w:rPr>
      </w:pPr>
      <w:r>
        <w:rPr>
          <w:spacing w:val="-4"/>
          <w:sz w:val="28"/>
          <w:szCs w:val="28"/>
          <w:lang w:eastAsia="ar-SA"/>
        </w:rPr>
        <w:t>в случае обращения заявителя за получением муниципальной услуги по экстерриториальному принципу – в виде электронных документов и (или) электронных образов документов в МФЦ.</w:t>
      </w:r>
    </w:p>
    <w:p w:rsidR="0070532C" w:rsidRPr="0070532C" w:rsidRDefault="00480C11" w:rsidP="00CC30E7">
      <w:pPr>
        <w:autoSpaceDE w:val="0"/>
        <w:autoSpaceDN w:val="0"/>
        <w:adjustRightInd w:val="0"/>
        <w:spacing w:line="326" w:lineRule="exact"/>
        <w:ind w:firstLine="709"/>
        <w:jc w:val="both"/>
        <w:rPr>
          <w:sz w:val="28"/>
          <w:szCs w:val="28"/>
          <w:lang w:eastAsia="ar-SA"/>
        </w:rPr>
      </w:pPr>
      <w:r>
        <w:rPr>
          <w:sz w:val="28"/>
          <w:szCs w:val="28"/>
          <w:lang w:eastAsia="ar-SA"/>
        </w:rPr>
        <w:t>49</w:t>
      </w:r>
      <w:r w:rsidR="0070532C" w:rsidRPr="0070532C">
        <w:rPr>
          <w:sz w:val="28"/>
          <w:szCs w:val="28"/>
          <w:lang w:eastAsia="ar-SA"/>
        </w:rPr>
        <w:t>.3. Порядок выдачи результата предостав</w:t>
      </w:r>
      <w:r w:rsidR="009D2025">
        <w:rPr>
          <w:sz w:val="28"/>
          <w:szCs w:val="28"/>
          <w:lang w:eastAsia="ar-SA"/>
        </w:rPr>
        <w:t>ления муниципальной услуги или уведомления</w:t>
      </w:r>
      <w:r w:rsidR="0070532C" w:rsidRPr="0070532C">
        <w:rPr>
          <w:sz w:val="28"/>
          <w:szCs w:val="28"/>
          <w:lang w:eastAsia="ar-SA"/>
        </w:rPr>
        <w:t xml:space="preserve"> о возврате </w:t>
      </w:r>
      <w:r w:rsidR="009D2025">
        <w:rPr>
          <w:sz w:val="28"/>
          <w:szCs w:val="28"/>
          <w:lang w:eastAsia="ar-SA"/>
        </w:rPr>
        <w:t>Ходатайства</w:t>
      </w:r>
      <w:r w:rsidR="0070532C" w:rsidRPr="0070532C">
        <w:rPr>
          <w:sz w:val="28"/>
          <w:szCs w:val="28"/>
          <w:lang w:eastAsia="ar-SA"/>
        </w:rPr>
        <w:t xml:space="preserve"> заявителю в МФЦ.</w:t>
      </w:r>
    </w:p>
    <w:p w:rsidR="0070532C" w:rsidRPr="0070532C" w:rsidRDefault="0070532C" w:rsidP="00CC30E7">
      <w:pPr>
        <w:autoSpaceDE w:val="0"/>
        <w:autoSpaceDN w:val="0"/>
        <w:adjustRightInd w:val="0"/>
        <w:spacing w:line="326" w:lineRule="exact"/>
        <w:ind w:firstLine="709"/>
        <w:jc w:val="both"/>
        <w:rPr>
          <w:sz w:val="28"/>
          <w:szCs w:val="28"/>
          <w:lang w:eastAsia="ar-SA"/>
        </w:rPr>
      </w:pPr>
      <w:r w:rsidRPr="0070532C">
        <w:rPr>
          <w:sz w:val="28"/>
          <w:szCs w:val="28"/>
          <w:lang w:eastAsia="ar-SA"/>
        </w:rPr>
        <w:t>При выдаче документов работник МФЦ:</w:t>
      </w:r>
    </w:p>
    <w:p w:rsidR="0070532C" w:rsidRPr="009D2025" w:rsidRDefault="0070532C" w:rsidP="00CC30E7">
      <w:pPr>
        <w:autoSpaceDE w:val="0"/>
        <w:autoSpaceDN w:val="0"/>
        <w:adjustRightInd w:val="0"/>
        <w:spacing w:line="324" w:lineRule="exact"/>
        <w:ind w:firstLine="709"/>
        <w:jc w:val="both"/>
        <w:rPr>
          <w:spacing w:val="-8"/>
          <w:sz w:val="28"/>
          <w:szCs w:val="28"/>
          <w:lang w:eastAsia="ar-SA"/>
        </w:rPr>
      </w:pPr>
      <w:r w:rsidRPr="009D2025">
        <w:rPr>
          <w:spacing w:val="-6"/>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9D2025">
        <w:rPr>
          <w:spacing w:val="-10"/>
          <w:sz w:val="28"/>
          <w:szCs w:val="28"/>
          <w:lang w:eastAsia="ar-SA"/>
        </w:rPr>
        <w:t xml:space="preserve">распечатывает с использованием программного электронного комплекса 1 экземпляр </w:t>
      </w:r>
      <w:r w:rsidRPr="009D2025">
        <w:rPr>
          <w:spacing w:val="-8"/>
          <w:sz w:val="28"/>
          <w:szCs w:val="28"/>
          <w:lang w:eastAsia="ar-SA"/>
        </w:rPr>
        <w:t>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w:t>
      </w:r>
      <w:r w:rsidR="00D1165F">
        <w:rPr>
          <w:spacing w:val="-8"/>
          <w:sz w:val="28"/>
          <w:szCs w:val="28"/>
          <w:lang w:eastAsia="ar-SA"/>
        </w:rPr>
        <w:t>анием информационных технологий</w:t>
      </w:r>
      <w:r w:rsidRPr="009D2025">
        <w:rPr>
          <w:spacing w:val="-8"/>
          <w:sz w:val="28"/>
          <w:szCs w:val="28"/>
          <w:lang w:eastAsia="ar-SA"/>
        </w:rPr>
        <w:t xml:space="preserve"> </w:t>
      </w:r>
      <w:r w:rsidR="00D1165F" w:rsidRPr="00D1165F">
        <w:rPr>
          <w:spacing w:val="-8"/>
          <w:sz w:val="28"/>
          <w:szCs w:val="28"/>
          <w:lang w:eastAsia="ar-SA"/>
        </w:rPr>
        <w:t xml:space="preserve">в порядке, определённом Федеральным законом от 29.12.2022 № 572-ФЗ                               «Об осуществлении идентификации и (или) аутентификации физических лиц                        </w:t>
      </w:r>
      <w:r w:rsidR="00D1165F" w:rsidRPr="00D1165F">
        <w:rPr>
          <w:spacing w:val="-8"/>
          <w:sz w:val="28"/>
          <w:szCs w:val="28"/>
          <w:lang w:eastAsia="ar-SA"/>
        </w:rPr>
        <w:lastRenderedPageBreak/>
        <w:t>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A4299" w:rsidRPr="009A4299">
        <w:t xml:space="preserve"> </w:t>
      </w:r>
      <w:r w:rsidR="009A4299" w:rsidRPr="009A4299">
        <w:rPr>
          <w:spacing w:val="-8"/>
          <w:sz w:val="28"/>
          <w:szCs w:val="28"/>
          <w:lang w:eastAsia="ar-SA"/>
        </w:rPr>
        <w:t>(использование вышеуказанных технологий проводится при наличии технической возможнос</w:t>
      </w:r>
      <w:r w:rsidR="009A4299">
        <w:rPr>
          <w:spacing w:val="-8"/>
          <w:sz w:val="28"/>
          <w:szCs w:val="28"/>
          <w:lang w:eastAsia="ar-SA"/>
        </w:rPr>
        <w:t>ти)</w:t>
      </w:r>
      <w:r w:rsidRPr="009D2025">
        <w:rPr>
          <w:spacing w:val="-8"/>
          <w:sz w:val="28"/>
          <w:szCs w:val="28"/>
          <w:lang w:eastAsia="ar-SA"/>
        </w:rPr>
        <w:t>;</w:t>
      </w:r>
    </w:p>
    <w:p w:rsidR="0070532C" w:rsidRPr="00D9679D" w:rsidRDefault="0070532C" w:rsidP="00CC30E7">
      <w:pPr>
        <w:autoSpaceDE w:val="0"/>
        <w:autoSpaceDN w:val="0"/>
        <w:adjustRightInd w:val="0"/>
        <w:spacing w:line="324" w:lineRule="exact"/>
        <w:ind w:firstLine="709"/>
        <w:jc w:val="both"/>
        <w:rPr>
          <w:spacing w:val="-2"/>
          <w:sz w:val="28"/>
          <w:szCs w:val="28"/>
          <w:lang w:eastAsia="ar-SA"/>
        </w:rPr>
      </w:pPr>
      <w:r w:rsidRPr="00D9679D">
        <w:rPr>
          <w:spacing w:val="-2"/>
          <w:sz w:val="28"/>
          <w:szCs w:val="28"/>
          <w:lang w:eastAsia="ar-SA"/>
        </w:rPr>
        <w:t xml:space="preserve">знакомит заявителя с содержанием результата предоставления муниципальной услуги или </w:t>
      </w:r>
      <w:r w:rsidR="00D9679D" w:rsidRPr="00D9679D">
        <w:rPr>
          <w:spacing w:val="-2"/>
          <w:sz w:val="28"/>
          <w:szCs w:val="28"/>
          <w:lang w:eastAsia="ar-SA"/>
        </w:rPr>
        <w:t>уведомления</w:t>
      </w:r>
      <w:r w:rsidR="00A35DA8" w:rsidRPr="00D9679D">
        <w:rPr>
          <w:spacing w:val="-2"/>
          <w:sz w:val="28"/>
          <w:szCs w:val="28"/>
          <w:lang w:eastAsia="ar-SA"/>
        </w:rPr>
        <w:t xml:space="preserve"> о возврате </w:t>
      </w:r>
      <w:r w:rsidR="00D9679D" w:rsidRPr="00D9679D">
        <w:rPr>
          <w:spacing w:val="-2"/>
          <w:sz w:val="28"/>
          <w:szCs w:val="28"/>
          <w:lang w:eastAsia="ar-SA"/>
        </w:rPr>
        <w:t xml:space="preserve">Ходатайства </w:t>
      </w:r>
      <w:r w:rsidR="00A35DA8" w:rsidRPr="00D9679D">
        <w:rPr>
          <w:spacing w:val="-2"/>
          <w:sz w:val="28"/>
          <w:szCs w:val="28"/>
          <w:lang w:eastAsia="ar-SA"/>
        </w:rPr>
        <w:t>и выдаё</w:t>
      </w:r>
      <w:r w:rsidRPr="00D9679D">
        <w:rPr>
          <w:spacing w:val="-2"/>
          <w:sz w:val="28"/>
          <w:szCs w:val="28"/>
          <w:lang w:eastAsia="ar-SA"/>
        </w:rPr>
        <w:t>т его.</w:t>
      </w:r>
    </w:p>
    <w:p w:rsidR="0070532C" w:rsidRPr="00D9679D" w:rsidRDefault="0070532C" w:rsidP="00CC30E7">
      <w:pPr>
        <w:autoSpaceDE w:val="0"/>
        <w:autoSpaceDN w:val="0"/>
        <w:adjustRightInd w:val="0"/>
        <w:spacing w:line="324" w:lineRule="exact"/>
        <w:ind w:firstLine="709"/>
        <w:jc w:val="both"/>
        <w:rPr>
          <w:spacing w:val="-2"/>
          <w:sz w:val="28"/>
          <w:szCs w:val="28"/>
          <w:lang w:eastAsia="ar-SA"/>
        </w:rPr>
      </w:pPr>
      <w:r w:rsidRPr="00D9679D">
        <w:rPr>
          <w:spacing w:val="-2"/>
          <w:sz w:val="28"/>
          <w:szCs w:val="28"/>
          <w:lang w:eastAsia="ar-SA"/>
        </w:rPr>
        <w:t xml:space="preserve">Заявитель подтверждает получение результата муниципальной услуги или </w:t>
      </w:r>
      <w:r w:rsidR="009D2025" w:rsidRPr="00D9679D">
        <w:rPr>
          <w:spacing w:val="-2"/>
          <w:sz w:val="28"/>
          <w:szCs w:val="28"/>
          <w:lang w:eastAsia="ar-SA"/>
        </w:rPr>
        <w:t>уведомления</w:t>
      </w:r>
      <w:r w:rsidRPr="00D9679D">
        <w:rPr>
          <w:spacing w:val="-2"/>
          <w:sz w:val="28"/>
          <w:szCs w:val="28"/>
          <w:lang w:eastAsia="ar-SA"/>
        </w:rPr>
        <w:t xml:space="preserve"> о возврате </w:t>
      </w:r>
      <w:r w:rsidR="009D2025" w:rsidRPr="00D9679D">
        <w:rPr>
          <w:spacing w:val="-2"/>
          <w:sz w:val="28"/>
          <w:szCs w:val="28"/>
          <w:lang w:eastAsia="ar-SA"/>
        </w:rPr>
        <w:t>Ходатайства</w:t>
      </w:r>
      <w:r w:rsidR="00D9679D" w:rsidRPr="00D9679D">
        <w:rPr>
          <w:spacing w:val="-2"/>
          <w:sz w:val="28"/>
          <w:szCs w:val="28"/>
          <w:lang w:eastAsia="ar-SA"/>
        </w:rPr>
        <w:t xml:space="preserve"> </w:t>
      </w:r>
      <w:r w:rsidRPr="00D9679D">
        <w:rPr>
          <w:spacing w:val="-2"/>
          <w:sz w:val="28"/>
          <w:szCs w:val="28"/>
          <w:lang w:eastAsia="ar-SA"/>
        </w:rPr>
        <w:t>личной подписью с расшифровкой в соответствующей графе расписки, которая хранится в МФЦ.</w:t>
      </w:r>
    </w:p>
    <w:p w:rsidR="0070532C" w:rsidRPr="00D9679D" w:rsidRDefault="000E15D1" w:rsidP="00CC30E7">
      <w:pPr>
        <w:autoSpaceDE w:val="0"/>
        <w:autoSpaceDN w:val="0"/>
        <w:adjustRightInd w:val="0"/>
        <w:spacing w:line="324" w:lineRule="exact"/>
        <w:ind w:firstLine="709"/>
        <w:jc w:val="both"/>
        <w:rPr>
          <w:spacing w:val="-2"/>
          <w:sz w:val="28"/>
          <w:szCs w:val="28"/>
          <w:lang w:eastAsia="ar-SA"/>
        </w:rPr>
      </w:pPr>
      <w:r>
        <w:rPr>
          <w:spacing w:val="-2"/>
          <w:sz w:val="28"/>
          <w:szCs w:val="28"/>
          <w:lang w:eastAsia="ar-SA"/>
        </w:rPr>
        <w:t>49</w:t>
      </w:r>
      <w:r w:rsidR="0070532C" w:rsidRPr="00D9679D">
        <w:rPr>
          <w:spacing w:val="-2"/>
          <w:sz w:val="28"/>
          <w:szCs w:val="28"/>
          <w:lang w:eastAsia="ar-SA"/>
        </w:rPr>
        <w:t xml:space="preserve">.4. Порядок выдачи результата предоставления муниципальной услуги или </w:t>
      </w:r>
      <w:r w:rsidR="009D2025" w:rsidRPr="00D9679D">
        <w:rPr>
          <w:spacing w:val="-2"/>
          <w:sz w:val="28"/>
          <w:szCs w:val="28"/>
          <w:lang w:eastAsia="ar-SA"/>
        </w:rPr>
        <w:t>уведомления</w:t>
      </w:r>
      <w:r w:rsidR="0070532C" w:rsidRPr="00D9679D">
        <w:rPr>
          <w:spacing w:val="-2"/>
          <w:sz w:val="28"/>
          <w:szCs w:val="28"/>
          <w:lang w:eastAsia="ar-SA"/>
        </w:rPr>
        <w:t xml:space="preserve"> о возврате </w:t>
      </w:r>
      <w:r w:rsidR="009D2025" w:rsidRPr="00D9679D">
        <w:rPr>
          <w:spacing w:val="-2"/>
          <w:sz w:val="28"/>
          <w:szCs w:val="28"/>
          <w:lang w:eastAsia="ar-SA"/>
        </w:rPr>
        <w:t>Ходатайства</w:t>
      </w:r>
      <w:r w:rsidR="00D9679D" w:rsidRPr="00D9679D">
        <w:rPr>
          <w:spacing w:val="-2"/>
          <w:sz w:val="28"/>
          <w:szCs w:val="28"/>
          <w:lang w:eastAsia="ar-SA"/>
        </w:rPr>
        <w:t xml:space="preserve"> </w:t>
      </w:r>
      <w:r w:rsidR="0070532C" w:rsidRPr="00D9679D">
        <w:rPr>
          <w:spacing w:val="-2"/>
          <w:sz w:val="28"/>
          <w:szCs w:val="28"/>
          <w:lang w:eastAsia="ar-SA"/>
        </w:rPr>
        <w:t>заявителю по экстерриториальному принципу МФЦ.</w:t>
      </w:r>
    </w:p>
    <w:p w:rsidR="0070532C" w:rsidRPr="0070532C" w:rsidRDefault="0070532C" w:rsidP="00CC30E7">
      <w:pPr>
        <w:autoSpaceDE w:val="0"/>
        <w:autoSpaceDN w:val="0"/>
        <w:adjustRightInd w:val="0"/>
        <w:spacing w:line="324" w:lineRule="exact"/>
        <w:ind w:firstLine="709"/>
        <w:jc w:val="both"/>
        <w:rPr>
          <w:sz w:val="28"/>
          <w:szCs w:val="28"/>
          <w:lang w:eastAsia="ar-SA"/>
        </w:rPr>
      </w:pPr>
      <w:r w:rsidRPr="0070532C">
        <w:rPr>
          <w:sz w:val="28"/>
          <w:szCs w:val="28"/>
          <w:lang w:eastAsia="ar-SA"/>
        </w:rPr>
        <w:t xml:space="preserve">Результат предоставления муниципальной услуги или </w:t>
      </w:r>
      <w:r w:rsidR="009D2025">
        <w:rPr>
          <w:sz w:val="28"/>
          <w:szCs w:val="28"/>
          <w:lang w:eastAsia="ar-SA"/>
        </w:rPr>
        <w:t>уведомление о возврате Ходатайства</w:t>
      </w:r>
      <w:r w:rsidR="00E45F5B">
        <w:rPr>
          <w:sz w:val="28"/>
          <w:szCs w:val="28"/>
          <w:lang w:eastAsia="ar-SA"/>
        </w:rPr>
        <w:t xml:space="preserve"> </w:t>
      </w:r>
      <w:r w:rsidRPr="0070532C">
        <w:rPr>
          <w:sz w:val="28"/>
          <w:szCs w:val="28"/>
          <w:lang w:eastAsia="ar-SA"/>
        </w:rPr>
        <w:t>в форме электронных документов и (или) электронных образов документов выдаётся в МФЦ.</w:t>
      </w:r>
    </w:p>
    <w:p w:rsidR="0070532C" w:rsidRPr="0070532C" w:rsidRDefault="0070532C" w:rsidP="00CC30E7">
      <w:pPr>
        <w:autoSpaceDE w:val="0"/>
        <w:autoSpaceDN w:val="0"/>
        <w:adjustRightInd w:val="0"/>
        <w:spacing w:line="324" w:lineRule="exact"/>
        <w:ind w:firstLine="709"/>
        <w:jc w:val="both"/>
        <w:rPr>
          <w:sz w:val="28"/>
          <w:szCs w:val="28"/>
          <w:lang w:eastAsia="ar-SA"/>
        </w:rPr>
      </w:pPr>
      <w:r w:rsidRPr="0070532C">
        <w:rPr>
          <w:sz w:val="28"/>
          <w:szCs w:val="28"/>
          <w:lang w:eastAsia="ar-SA"/>
        </w:rPr>
        <w:t>При выдаче документов работник МФЦ:</w:t>
      </w:r>
    </w:p>
    <w:p w:rsidR="0070532C" w:rsidRPr="00C22608" w:rsidRDefault="0070532C" w:rsidP="00CC30E7">
      <w:pPr>
        <w:autoSpaceDE w:val="0"/>
        <w:autoSpaceDN w:val="0"/>
        <w:adjustRightInd w:val="0"/>
        <w:spacing w:line="324" w:lineRule="exact"/>
        <w:ind w:firstLine="709"/>
        <w:jc w:val="both"/>
        <w:rPr>
          <w:spacing w:val="-6"/>
          <w:sz w:val="28"/>
          <w:szCs w:val="28"/>
          <w:lang w:eastAsia="ar-SA"/>
        </w:rPr>
      </w:pPr>
      <w:r w:rsidRPr="00E45F5B">
        <w:rPr>
          <w:spacing w:val="-4"/>
          <w:sz w:val="28"/>
          <w:szCs w:val="28"/>
          <w:lang w:eastAsia="ar-SA"/>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w:t>
      </w:r>
      <w:r w:rsidRPr="008E6067">
        <w:rPr>
          <w:spacing w:val="-2"/>
          <w:sz w:val="28"/>
          <w:szCs w:val="28"/>
          <w:lang w:eastAsia="ar-SA"/>
        </w:rPr>
        <w:t xml:space="preserve">распечатывает с использованием программного электронного комплекса </w:t>
      </w:r>
      <w:r w:rsidR="008E6067">
        <w:rPr>
          <w:spacing w:val="-2"/>
          <w:sz w:val="28"/>
          <w:szCs w:val="28"/>
          <w:lang w:eastAsia="ar-SA"/>
        </w:rPr>
        <w:t xml:space="preserve">                             </w:t>
      </w:r>
      <w:r w:rsidRPr="008E6067">
        <w:rPr>
          <w:spacing w:val="-2"/>
          <w:sz w:val="28"/>
          <w:szCs w:val="28"/>
          <w:lang w:eastAsia="ar-SA"/>
        </w:rPr>
        <w:t>1 экземпляр</w:t>
      </w:r>
      <w:r w:rsidRPr="00E45F5B">
        <w:rPr>
          <w:spacing w:val="-4"/>
          <w:sz w:val="28"/>
          <w:szCs w:val="28"/>
          <w:lang w:eastAsia="ar-SA"/>
        </w:rPr>
        <w:t xml:space="preserve">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w:t>
      </w:r>
      <w:r w:rsidR="00D1165F">
        <w:rPr>
          <w:spacing w:val="-4"/>
          <w:sz w:val="28"/>
          <w:szCs w:val="28"/>
          <w:lang w:eastAsia="ar-SA"/>
        </w:rPr>
        <w:t>анием информационных технологий</w:t>
      </w:r>
      <w:r w:rsidRPr="00E45F5B">
        <w:rPr>
          <w:spacing w:val="-4"/>
          <w:sz w:val="28"/>
          <w:szCs w:val="28"/>
          <w:lang w:eastAsia="ar-SA"/>
        </w:rPr>
        <w:t xml:space="preserve"> </w:t>
      </w:r>
      <w:r w:rsidR="00D1165F" w:rsidRPr="00D1165F">
        <w:rPr>
          <w:spacing w:val="-4"/>
          <w:sz w:val="28"/>
          <w:szCs w:val="28"/>
          <w:lang w:eastAsia="ar-SA"/>
        </w:rPr>
        <w:t xml:space="preserve">в порядке, определённом Федеральным законом </w:t>
      </w:r>
      <w:r w:rsidR="00D1165F">
        <w:rPr>
          <w:spacing w:val="-4"/>
          <w:sz w:val="28"/>
          <w:szCs w:val="28"/>
          <w:lang w:eastAsia="ar-SA"/>
        </w:rPr>
        <w:t xml:space="preserve">             </w:t>
      </w:r>
      <w:r w:rsidR="00D1165F" w:rsidRPr="00C22608">
        <w:rPr>
          <w:spacing w:val="-6"/>
          <w:sz w:val="28"/>
          <w:szCs w:val="28"/>
          <w:lang w:eastAsia="ar-SA"/>
        </w:rPr>
        <w:t>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9A4299" w:rsidRPr="009A4299">
        <w:t xml:space="preserve"> </w:t>
      </w:r>
      <w:r w:rsidR="009A4299" w:rsidRPr="009A4299">
        <w:rPr>
          <w:spacing w:val="-6"/>
          <w:sz w:val="28"/>
          <w:szCs w:val="28"/>
          <w:lang w:eastAsia="ar-SA"/>
        </w:rPr>
        <w:t>(использование вышеуказанных технологий проводится при н</w:t>
      </w:r>
      <w:r w:rsidR="009A4299">
        <w:rPr>
          <w:spacing w:val="-6"/>
          <w:sz w:val="28"/>
          <w:szCs w:val="28"/>
          <w:lang w:eastAsia="ar-SA"/>
        </w:rPr>
        <w:t>аличии технической возможности)</w:t>
      </w:r>
      <w:r w:rsidRPr="00C22608">
        <w:rPr>
          <w:spacing w:val="-6"/>
          <w:sz w:val="28"/>
          <w:szCs w:val="28"/>
          <w:lang w:eastAsia="ar-SA"/>
        </w:rPr>
        <w:t>;</w:t>
      </w:r>
    </w:p>
    <w:p w:rsidR="00E45F5B" w:rsidRDefault="00E45F5B" w:rsidP="00CC30E7">
      <w:pPr>
        <w:autoSpaceDE w:val="0"/>
        <w:autoSpaceDN w:val="0"/>
        <w:adjustRightInd w:val="0"/>
        <w:spacing w:line="324" w:lineRule="exact"/>
        <w:ind w:firstLine="709"/>
        <w:jc w:val="both"/>
        <w:rPr>
          <w:spacing w:val="-2"/>
          <w:sz w:val="28"/>
          <w:szCs w:val="28"/>
          <w:lang w:eastAsia="ar-SA"/>
        </w:rPr>
      </w:pPr>
      <w:r w:rsidRPr="00E45F5B">
        <w:rPr>
          <w:spacing w:val="-2"/>
          <w:sz w:val="28"/>
          <w:szCs w:val="28"/>
          <w:lang w:eastAsia="ar-SA"/>
        </w:rPr>
        <w:t>знакомит заявителя с содержанием результата предоставления муниципальной услуги или уведомления о возврате Ходатайства и выдаёт его.</w:t>
      </w:r>
    </w:p>
    <w:p w:rsidR="0070532C" w:rsidRPr="00E45F5B" w:rsidRDefault="00E45F5B" w:rsidP="00CC30E7">
      <w:pPr>
        <w:autoSpaceDE w:val="0"/>
        <w:autoSpaceDN w:val="0"/>
        <w:adjustRightInd w:val="0"/>
        <w:spacing w:line="324" w:lineRule="exact"/>
        <w:ind w:firstLine="709"/>
        <w:jc w:val="both"/>
        <w:rPr>
          <w:spacing w:val="-4"/>
          <w:sz w:val="28"/>
          <w:szCs w:val="28"/>
          <w:lang w:eastAsia="ar-SA"/>
        </w:rPr>
      </w:pPr>
      <w:r w:rsidRPr="00E45F5B">
        <w:rPr>
          <w:spacing w:val="-4"/>
          <w:sz w:val="28"/>
          <w:szCs w:val="28"/>
          <w:lang w:eastAsia="ar-SA"/>
        </w:rPr>
        <w:t>Заявитель подтверждает получение результата муниципальной услуги или уведомления о возврате Ходатайства личной подписью с расшифровкой в соответствующей графе расписки</w:t>
      </w:r>
      <w:r w:rsidR="0070532C" w:rsidRPr="00E45F5B">
        <w:rPr>
          <w:spacing w:val="-4"/>
          <w:sz w:val="28"/>
          <w:szCs w:val="28"/>
          <w:lang w:eastAsia="ar-SA"/>
        </w:rPr>
        <w:t>, которая хранится в МФЦ.</w:t>
      </w:r>
    </w:p>
    <w:p w:rsidR="0070532C" w:rsidRPr="008E6067" w:rsidRDefault="0070532C" w:rsidP="00CC30E7">
      <w:pPr>
        <w:autoSpaceDE w:val="0"/>
        <w:autoSpaceDN w:val="0"/>
        <w:adjustRightInd w:val="0"/>
        <w:spacing w:line="324" w:lineRule="exact"/>
        <w:ind w:firstLine="709"/>
        <w:jc w:val="both"/>
        <w:rPr>
          <w:spacing w:val="-8"/>
          <w:sz w:val="28"/>
          <w:szCs w:val="28"/>
          <w:lang w:eastAsia="ar-SA"/>
        </w:rPr>
      </w:pPr>
      <w:r w:rsidRPr="008E6067">
        <w:rPr>
          <w:spacing w:val="-8"/>
          <w:sz w:val="28"/>
          <w:szCs w:val="28"/>
          <w:lang w:eastAsia="ar-SA"/>
        </w:rPr>
        <w:t xml:space="preserve">Заявитель (представитель заявителя) для получения результата предоставления муниципальной услуги или </w:t>
      </w:r>
      <w:r w:rsidR="009D2025" w:rsidRPr="008E6067">
        <w:rPr>
          <w:spacing w:val="-8"/>
          <w:sz w:val="28"/>
          <w:szCs w:val="28"/>
          <w:lang w:eastAsia="ar-SA"/>
        </w:rPr>
        <w:t>уведомления</w:t>
      </w:r>
      <w:r w:rsidRPr="008E6067">
        <w:rPr>
          <w:spacing w:val="-8"/>
          <w:sz w:val="28"/>
          <w:szCs w:val="28"/>
          <w:lang w:eastAsia="ar-SA"/>
        </w:rPr>
        <w:t xml:space="preserve"> о возврате </w:t>
      </w:r>
      <w:r w:rsidR="009D2025" w:rsidRPr="008E6067">
        <w:rPr>
          <w:spacing w:val="-8"/>
          <w:sz w:val="28"/>
          <w:szCs w:val="28"/>
          <w:lang w:eastAsia="ar-SA"/>
        </w:rPr>
        <w:t>Ходатайства</w:t>
      </w:r>
      <w:r w:rsidR="00E45F5B" w:rsidRPr="008E6067">
        <w:rPr>
          <w:spacing w:val="-8"/>
          <w:sz w:val="28"/>
          <w:szCs w:val="28"/>
          <w:lang w:eastAsia="ar-SA"/>
        </w:rPr>
        <w:t xml:space="preserve"> </w:t>
      </w:r>
      <w:r w:rsidRPr="008E6067">
        <w:rPr>
          <w:spacing w:val="-8"/>
          <w:sz w:val="28"/>
          <w:szCs w:val="28"/>
          <w:lang w:eastAsia="ar-SA"/>
        </w:rPr>
        <w:t>на бумажном носителе имеет право обратиться непосредственно в уполномоченный орган.</w:t>
      </w:r>
    </w:p>
    <w:p w:rsidR="0070532C" w:rsidRPr="0070532C" w:rsidRDefault="00C22608" w:rsidP="00CC30E7">
      <w:pPr>
        <w:autoSpaceDE w:val="0"/>
        <w:autoSpaceDN w:val="0"/>
        <w:adjustRightInd w:val="0"/>
        <w:spacing w:line="324" w:lineRule="exact"/>
        <w:ind w:firstLine="709"/>
        <w:jc w:val="both"/>
        <w:rPr>
          <w:sz w:val="28"/>
          <w:szCs w:val="28"/>
          <w:lang w:eastAsia="ar-SA"/>
        </w:rPr>
      </w:pPr>
      <w:r>
        <w:rPr>
          <w:sz w:val="28"/>
          <w:szCs w:val="28"/>
          <w:lang w:eastAsia="ar-SA"/>
        </w:rPr>
        <w:t>49</w:t>
      </w:r>
      <w:r w:rsidR="0070532C" w:rsidRPr="0070532C">
        <w:rPr>
          <w:sz w:val="28"/>
          <w:szCs w:val="28"/>
          <w:lang w:eastAsia="ar-SA"/>
        </w:rPr>
        <w:t xml:space="preserve">.5. Порядок выдачи результата предоставления муниципальной услуги или </w:t>
      </w:r>
      <w:r w:rsidR="00ED166C">
        <w:rPr>
          <w:sz w:val="28"/>
          <w:szCs w:val="28"/>
          <w:lang w:eastAsia="ar-SA"/>
        </w:rPr>
        <w:t>уведомления</w:t>
      </w:r>
      <w:r w:rsidR="0070532C" w:rsidRPr="0070532C">
        <w:rPr>
          <w:sz w:val="28"/>
          <w:szCs w:val="28"/>
          <w:lang w:eastAsia="ar-SA"/>
        </w:rPr>
        <w:t xml:space="preserve"> о возврате </w:t>
      </w:r>
      <w:r w:rsidR="00ED166C">
        <w:rPr>
          <w:sz w:val="28"/>
          <w:szCs w:val="28"/>
          <w:lang w:eastAsia="ar-SA"/>
        </w:rPr>
        <w:t>Ходатайства</w:t>
      </w:r>
      <w:r w:rsidR="00E45F5B">
        <w:rPr>
          <w:sz w:val="28"/>
          <w:szCs w:val="28"/>
          <w:lang w:eastAsia="ar-SA"/>
        </w:rPr>
        <w:t xml:space="preserve"> </w:t>
      </w:r>
      <w:r w:rsidR="0070532C" w:rsidRPr="0070532C">
        <w:rPr>
          <w:sz w:val="28"/>
          <w:szCs w:val="28"/>
          <w:lang w:eastAsia="ar-SA"/>
        </w:rPr>
        <w:t>заявителю в уполномоченном органе.</w:t>
      </w:r>
    </w:p>
    <w:p w:rsidR="0070532C" w:rsidRPr="0070532C" w:rsidRDefault="0070532C" w:rsidP="00CC30E7">
      <w:pPr>
        <w:autoSpaceDE w:val="0"/>
        <w:autoSpaceDN w:val="0"/>
        <w:adjustRightInd w:val="0"/>
        <w:spacing w:line="324" w:lineRule="exact"/>
        <w:ind w:firstLine="709"/>
        <w:jc w:val="both"/>
        <w:rPr>
          <w:sz w:val="28"/>
          <w:szCs w:val="28"/>
          <w:lang w:eastAsia="ar-SA"/>
        </w:rPr>
      </w:pPr>
      <w:r w:rsidRPr="0070532C">
        <w:rPr>
          <w:sz w:val="28"/>
          <w:szCs w:val="28"/>
          <w:lang w:eastAsia="ar-SA"/>
        </w:rPr>
        <w:t>При выдаче документов работник уполномоченного органа:</w:t>
      </w:r>
    </w:p>
    <w:p w:rsidR="0070532C" w:rsidRPr="00E45F5B" w:rsidRDefault="0070532C" w:rsidP="00CC30E7">
      <w:pPr>
        <w:autoSpaceDE w:val="0"/>
        <w:autoSpaceDN w:val="0"/>
        <w:adjustRightInd w:val="0"/>
        <w:spacing w:line="324" w:lineRule="exact"/>
        <w:ind w:firstLine="709"/>
        <w:jc w:val="both"/>
        <w:rPr>
          <w:spacing w:val="-4"/>
          <w:sz w:val="28"/>
          <w:szCs w:val="28"/>
          <w:lang w:eastAsia="ar-SA"/>
        </w:rPr>
      </w:pPr>
      <w:r w:rsidRPr="00E45F5B">
        <w:rPr>
          <w:spacing w:val="-4"/>
          <w:sz w:val="28"/>
          <w:szCs w:val="28"/>
          <w:lang w:eastAsia="ar-SA"/>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w:t>
      </w:r>
      <w:r w:rsidR="00D1165F">
        <w:rPr>
          <w:spacing w:val="-4"/>
          <w:sz w:val="28"/>
          <w:szCs w:val="28"/>
          <w:lang w:eastAsia="ar-SA"/>
        </w:rPr>
        <w:t xml:space="preserve">анием </w:t>
      </w:r>
      <w:r w:rsidR="00D1165F">
        <w:rPr>
          <w:spacing w:val="-4"/>
          <w:sz w:val="28"/>
          <w:szCs w:val="28"/>
          <w:lang w:eastAsia="ar-SA"/>
        </w:rPr>
        <w:lastRenderedPageBreak/>
        <w:t>информационных технологий</w:t>
      </w:r>
      <w:r w:rsidRPr="00E45F5B">
        <w:rPr>
          <w:spacing w:val="-4"/>
          <w:sz w:val="28"/>
          <w:szCs w:val="28"/>
          <w:lang w:eastAsia="ar-SA"/>
        </w:rPr>
        <w:t xml:space="preserve"> </w:t>
      </w:r>
      <w:r w:rsidR="00D1165F" w:rsidRPr="00D1165F">
        <w:rPr>
          <w:spacing w:val="-4"/>
          <w:sz w:val="28"/>
          <w:szCs w:val="28"/>
          <w:lang w:eastAsia="ar-SA"/>
        </w:rPr>
        <w:t xml:space="preserve">в порядке, определённом Федеральным законом </w:t>
      </w:r>
      <w:r w:rsidR="00D1165F">
        <w:rPr>
          <w:spacing w:val="-4"/>
          <w:sz w:val="28"/>
          <w:szCs w:val="28"/>
          <w:lang w:eastAsia="ar-SA"/>
        </w:rPr>
        <w:t xml:space="preserve">            от 29.12.2022 № 572-ФЗ </w:t>
      </w:r>
      <w:r w:rsidR="00D1165F" w:rsidRPr="00D1165F">
        <w:rPr>
          <w:spacing w:val="-4"/>
          <w:sz w:val="28"/>
          <w:szCs w:val="28"/>
          <w:lang w:eastAsia="ar-SA"/>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sidR="00D1165F" w:rsidRPr="00D9679A">
        <w:rPr>
          <w:spacing w:val="-6"/>
          <w:sz w:val="28"/>
          <w:szCs w:val="28"/>
          <w:lang w:eastAsia="ar-SA"/>
        </w:rPr>
        <w:t>Федерации и признании утратившими силу отдельных положений законодательных</w:t>
      </w:r>
      <w:r w:rsidR="00D1165F" w:rsidRPr="00D1165F">
        <w:rPr>
          <w:spacing w:val="-4"/>
          <w:sz w:val="28"/>
          <w:szCs w:val="28"/>
          <w:lang w:eastAsia="ar-SA"/>
        </w:rPr>
        <w:t xml:space="preserve"> актов Российской Федерации»</w:t>
      </w:r>
      <w:r w:rsidR="009A4299" w:rsidRPr="009A4299">
        <w:t xml:space="preserve"> </w:t>
      </w:r>
      <w:r w:rsidR="009A4299" w:rsidRPr="009A4299">
        <w:rPr>
          <w:spacing w:val="-4"/>
          <w:sz w:val="28"/>
          <w:szCs w:val="28"/>
          <w:lang w:eastAsia="ar-SA"/>
        </w:rPr>
        <w:t>(использование вышеуказанных технологий проводится при н</w:t>
      </w:r>
      <w:r w:rsidR="009A4299">
        <w:rPr>
          <w:spacing w:val="-4"/>
          <w:sz w:val="28"/>
          <w:szCs w:val="28"/>
          <w:lang w:eastAsia="ar-SA"/>
        </w:rPr>
        <w:t>аличии технической возможности)</w:t>
      </w:r>
      <w:r w:rsidR="00D1165F">
        <w:rPr>
          <w:spacing w:val="-4"/>
          <w:sz w:val="28"/>
          <w:szCs w:val="28"/>
          <w:lang w:eastAsia="ar-SA"/>
        </w:rPr>
        <w:t>.</w:t>
      </w:r>
    </w:p>
    <w:p w:rsidR="0070532C" w:rsidRPr="00E45F5B" w:rsidRDefault="0070532C" w:rsidP="00CC30E7">
      <w:pPr>
        <w:autoSpaceDE w:val="0"/>
        <w:autoSpaceDN w:val="0"/>
        <w:adjustRightInd w:val="0"/>
        <w:spacing w:line="324" w:lineRule="exact"/>
        <w:ind w:firstLine="709"/>
        <w:jc w:val="both"/>
        <w:rPr>
          <w:spacing w:val="-4"/>
          <w:sz w:val="28"/>
          <w:szCs w:val="28"/>
          <w:lang w:eastAsia="ar-SA"/>
        </w:rPr>
      </w:pPr>
      <w:r w:rsidRPr="0090795F">
        <w:rPr>
          <w:spacing w:val="-10"/>
          <w:sz w:val="28"/>
          <w:szCs w:val="28"/>
          <w:lang w:eastAsia="ar-SA"/>
        </w:rPr>
        <w:t>знакомит заявителя с содержанием результата предоставления муниципальной</w:t>
      </w:r>
      <w:r w:rsidRPr="00E45F5B">
        <w:rPr>
          <w:spacing w:val="-4"/>
          <w:sz w:val="28"/>
          <w:szCs w:val="28"/>
          <w:lang w:eastAsia="ar-SA"/>
        </w:rPr>
        <w:t xml:space="preserve"> услуги или </w:t>
      </w:r>
      <w:r w:rsidR="00ED166C" w:rsidRPr="00E45F5B">
        <w:rPr>
          <w:spacing w:val="-4"/>
          <w:sz w:val="28"/>
          <w:szCs w:val="28"/>
          <w:lang w:eastAsia="ar-SA"/>
        </w:rPr>
        <w:t>уведомления</w:t>
      </w:r>
      <w:r w:rsidRPr="00E45F5B">
        <w:rPr>
          <w:spacing w:val="-4"/>
          <w:sz w:val="28"/>
          <w:szCs w:val="28"/>
          <w:lang w:eastAsia="ar-SA"/>
        </w:rPr>
        <w:t xml:space="preserve"> о возврате </w:t>
      </w:r>
      <w:r w:rsidR="00ED166C" w:rsidRPr="00E45F5B">
        <w:rPr>
          <w:spacing w:val="-4"/>
          <w:sz w:val="28"/>
          <w:szCs w:val="28"/>
          <w:lang w:eastAsia="ar-SA"/>
        </w:rPr>
        <w:t>Ходатайства</w:t>
      </w:r>
      <w:r w:rsidR="00E45F5B" w:rsidRPr="00E45F5B">
        <w:rPr>
          <w:spacing w:val="-4"/>
          <w:sz w:val="28"/>
          <w:szCs w:val="28"/>
          <w:lang w:eastAsia="ar-SA"/>
        </w:rPr>
        <w:t xml:space="preserve"> </w:t>
      </w:r>
      <w:r w:rsidR="00ED166C" w:rsidRPr="00E45F5B">
        <w:rPr>
          <w:spacing w:val="-4"/>
          <w:sz w:val="28"/>
          <w:szCs w:val="28"/>
          <w:lang w:eastAsia="ar-SA"/>
        </w:rPr>
        <w:t>и выдаё</w:t>
      </w:r>
      <w:r w:rsidRPr="00E45F5B">
        <w:rPr>
          <w:spacing w:val="-4"/>
          <w:sz w:val="28"/>
          <w:szCs w:val="28"/>
          <w:lang w:eastAsia="ar-SA"/>
        </w:rPr>
        <w:t>т его.</w:t>
      </w:r>
    </w:p>
    <w:p w:rsidR="004B0827" w:rsidRDefault="0070532C" w:rsidP="00CC30E7">
      <w:pPr>
        <w:autoSpaceDE w:val="0"/>
        <w:autoSpaceDN w:val="0"/>
        <w:adjustRightInd w:val="0"/>
        <w:spacing w:line="324" w:lineRule="exact"/>
        <w:ind w:firstLine="709"/>
        <w:jc w:val="both"/>
        <w:rPr>
          <w:spacing w:val="-4"/>
          <w:sz w:val="28"/>
          <w:szCs w:val="28"/>
          <w:lang w:eastAsia="ar-SA"/>
        </w:rPr>
      </w:pPr>
      <w:r w:rsidRPr="00E45F5B">
        <w:rPr>
          <w:spacing w:val="-4"/>
          <w:sz w:val="28"/>
          <w:szCs w:val="28"/>
          <w:lang w:eastAsia="ar-SA"/>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rsidR="00DF1381" w:rsidRDefault="00DF1381" w:rsidP="00CC30E7">
      <w:pPr>
        <w:autoSpaceDE w:val="0"/>
        <w:autoSpaceDN w:val="0"/>
        <w:adjustRightInd w:val="0"/>
        <w:spacing w:line="324" w:lineRule="exact"/>
        <w:ind w:firstLine="709"/>
        <w:jc w:val="both"/>
        <w:rPr>
          <w:spacing w:val="-4"/>
          <w:sz w:val="28"/>
          <w:szCs w:val="28"/>
          <w:lang w:eastAsia="ar-SA"/>
        </w:rPr>
      </w:pPr>
      <w:r>
        <w:rPr>
          <w:spacing w:val="-4"/>
          <w:sz w:val="28"/>
          <w:szCs w:val="28"/>
          <w:lang w:eastAsia="ar-SA"/>
        </w:rPr>
        <w:t>49.6. В случае если Ходатайство и прилагаемые документы поданы в электронном виде, сканированная копия уведомления о возврате Ходатайства или результата предоставления муниципальной услуги направляется через Портал.</w:t>
      </w:r>
    </w:p>
    <w:p w:rsidR="00DF1381" w:rsidRPr="0090795F" w:rsidRDefault="00DF1381" w:rsidP="00CC30E7">
      <w:pPr>
        <w:autoSpaceDE w:val="0"/>
        <w:autoSpaceDN w:val="0"/>
        <w:adjustRightInd w:val="0"/>
        <w:spacing w:line="324" w:lineRule="exact"/>
        <w:ind w:firstLine="709"/>
        <w:jc w:val="both"/>
        <w:rPr>
          <w:spacing w:val="-6"/>
          <w:sz w:val="28"/>
          <w:szCs w:val="28"/>
          <w:lang w:eastAsia="ar-SA"/>
        </w:rPr>
      </w:pPr>
      <w:r w:rsidRPr="0090795F">
        <w:rPr>
          <w:spacing w:val="-6"/>
          <w:sz w:val="28"/>
          <w:szCs w:val="28"/>
          <w:lang w:eastAsia="ar-SA"/>
        </w:rPr>
        <w:t xml:space="preserve">Для получения подлинника уведомления о возврате Ходатайства или результата предоставления муниципальной услуги заявитель прибывает в уполномоченный орган с документами, удостоверяющими личность. В случае </w:t>
      </w:r>
      <w:r w:rsidRPr="0090795F">
        <w:rPr>
          <w:spacing w:val="-10"/>
          <w:sz w:val="28"/>
          <w:szCs w:val="28"/>
          <w:lang w:eastAsia="ar-SA"/>
        </w:rPr>
        <w:t>обращения представителя – с документом, удостоверяющим личность представителя,</w:t>
      </w:r>
      <w:r w:rsidRPr="0090795F">
        <w:rPr>
          <w:spacing w:val="-6"/>
          <w:sz w:val="28"/>
          <w:szCs w:val="28"/>
          <w:lang w:eastAsia="ar-SA"/>
        </w:rPr>
        <w:t xml:space="preserve"> и документом, подтверждающим полномочия действовать от имени заявителя. </w:t>
      </w:r>
      <w:r w:rsidR="009A4299" w:rsidRPr="0090795F">
        <w:rPr>
          <w:spacing w:val="-10"/>
          <w:sz w:val="28"/>
          <w:szCs w:val="28"/>
          <w:lang w:eastAsia="ar-SA"/>
        </w:rPr>
        <w:t>Установление личности заявителя может осуществляться посредством идентификации</w:t>
      </w:r>
      <w:r w:rsidR="009A4299" w:rsidRPr="0090795F">
        <w:rPr>
          <w:spacing w:val="-6"/>
          <w:sz w:val="28"/>
          <w:szCs w:val="28"/>
          <w:lang w:eastAsia="ar-SA"/>
        </w:rPr>
        <w:t xml:space="preserve">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rsidR="0070532C" w:rsidRDefault="0070532C" w:rsidP="00CC30E7">
      <w:pPr>
        <w:autoSpaceDE w:val="0"/>
        <w:autoSpaceDN w:val="0"/>
        <w:adjustRightInd w:val="0"/>
        <w:spacing w:line="324" w:lineRule="exact"/>
        <w:ind w:firstLine="709"/>
        <w:jc w:val="both"/>
        <w:rPr>
          <w:sz w:val="28"/>
          <w:szCs w:val="28"/>
        </w:rPr>
      </w:pPr>
    </w:p>
    <w:p w:rsidR="004B0827" w:rsidRPr="003E22E2" w:rsidRDefault="004B0827" w:rsidP="00CC30E7">
      <w:pPr>
        <w:shd w:val="clear" w:color="auto" w:fill="FFFFFF"/>
        <w:spacing w:line="324" w:lineRule="exact"/>
        <w:ind w:firstLine="709"/>
        <w:jc w:val="both"/>
        <w:rPr>
          <w:b/>
          <w:spacing w:val="-6"/>
          <w:sz w:val="28"/>
          <w:szCs w:val="28"/>
        </w:rPr>
      </w:pPr>
      <w:r w:rsidRPr="003E22E2">
        <w:rPr>
          <w:b/>
          <w:spacing w:val="-6"/>
          <w:sz w:val="28"/>
          <w:szCs w:val="28"/>
        </w:rPr>
        <w:t xml:space="preserve">Подраздел </w:t>
      </w:r>
      <w:r w:rsidRPr="003E22E2">
        <w:rPr>
          <w:b/>
          <w:spacing w:val="-6"/>
          <w:sz w:val="28"/>
          <w:szCs w:val="28"/>
          <w:lang w:val="en-US"/>
        </w:rPr>
        <w:t>III</w:t>
      </w:r>
      <w:r w:rsidRPr="003E22E2">
        <w:rPr>
          <w:b/>
          <w:spacing w:val="-6"/>
          <w:sz w:val="28"/>
          <w:szCs w:val="28"/>
        </w:rPr>
        <w:t>.</w:t>
      </w:r>
      <w:r w:rsidRPr="003E22E2">
        <w:rPr>
          <w:b/>
          <w:spacing w:val="-6"/>
          <w:sz w:val="28"/>
          <w:szCs w:val="28"/>
          <w:lang w:val="en-US"/>
        </w:rPr>
        <w:t>IV</w:t>
      </w:r>
      <w:r w:rsidRPr="003E22E2">
        <w:rPr>
          <w:b/>
          <w:spacing w:val="-6"/>
          <w:sz w:val="28"/>
          <w:szCs w:val="28"/>
        </w:rPr>
        <w:t xml:space="preserve">. Описание варианта предоставления муниципальной </w:t>
      </w:r>
      <w:r w:rsidRPr="0090795F">
        <w:rPr>
          <w:b/>
          <w:spacing w:val="-8"/>
          <w:sz w:val="28"/>
          <w:szCs w:val="28"/>
        </w:rPr>
        <w:t>услуги «Исправление допущенных опечаток и ошибок в выданных в результате</w:t>
      </w:r>
      <w:r w:rsidRPr="003E22E2">
        <w:rPr>
          <w:b/>
          <w:spacing w:val="-6"/>
          <w:sz w:val="28"/>
          <w:szCs w:val="28"/>
        </w:rPr>
        <w:t xml:space="preserve"> предоставления муниципальной услуги документах»</w:t>
      </w:r>
    </w:p>
    <w:p w:rsidR="004B0827" w:rsidRDefault="004B0827" w:rsidP="00CC30E7">
      <w:pPr>
        <w:autoSpaceDE w:val="0"/>
        <w:autoSpaceDN w:val="0"/>
        <w:adjustRightInd w:val="0"/>
        <w:spacing w:line="324" w:lineRule="exact"/>
        <w:jc w:val="center"/>
        <w:outlineLvl w:val="1"/>
        <w:rPr>
          <w:sz w:val="28"/>
          <w:szCs w:val="28"/>
        </w:rPr>
      </w:pPr>
    </w:p>
    <w:p w:rsidR="004B0827" w:rsidRPr="0034430A" w:rsidRDefault="00052AED" w:rsidP="00CC30E7">
      <w:pPr>
        <w:shd w:val="clear" w:color="auto" w:fill="FFFFFF"/>
        <w:spacing w:line="324" w:lineRule="exact"/>
        <w:ind w:firstLine="709"/>
        <w:jc w:val="both"/>
        <w:rPr>
          <w:sz w:val="28"/>
          <w:szCs w:val="28"/>
        </w:rPr>
      </w:pPr>
      <w:r>
        <w:rPr>
          <w:sz w:val="28"/>
          <w:szCs w:val="28"/>
        </w:rPr>
        <w:t>50</w:t>
      </w:r>
      <w:r w:rsidR="004B0827" w:rsidRPr="0034430A">
        <w:rPr>
          <w:sz w:val="28"/>
          <w:szCs w:val="28"/>
        </w:rPr>
        <w:t>. Максимальный срок предоставления муниципальной услуги в соответствии с вариантом составляет 5 рабочих дней.</w:t>
      </w:r>
    </w:p>
    <w:p w:rsidR="00747DA4" w:rsidRPr="00747DA4" w:rsidRDefault="003E22E2" w:rsidP="00CC30E7">
      <w:pPr>
        <w:shd w:val="clear" w:color="auto" w:fill="FFFFFF"/>
        <w:spacing w:line="324" w:lineRule="exact"/>
        <w:ind w:firstLine="709"/>
        <w:jc w:val="both"/>
        <w:rPr>
          <w:sz w:val="28"/>
          <w:szCs w:val="28"/>
        </w:rPr>
      </w:pPr>
      <w:r>
        <w:rPr>
          <w:sz w:val="28"/>
          <w:szCs w:val="28"/>
        </w:rPr>
        <w:t>51</w:t>
      </w:r>
      <w:r w:rsidR="004B0827" w:rsidRPr="0034430A">
        <w:rPr>
          <w:sz w:val="28"/>
          <w:szCs w:val="28"/>
        </w:rPr>
        <w:t xml:space="preserve">. </w:t>
      </w:r>
      <w:r w:rsidR="00747DA4" w:rsidRPr="00747DA4">
        <w:rPr>
          <w:sz w:val="28"/>
          <w:szCs w:val="28"/>
        </w:rPr>
        <w:t>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747DA4" w:rsidRPr="000D5AF0" w:rsidRDefault="003E22E2" w:rsidP="00CC30E7">
      <w:pPr>
        <w:shd w:val="clear" w:color="auto" w:fill="FFFFFF"/>
        <w:spacing w:line="324" w:lineRule="exact"/>
        <w:ind w:firstLine="709"/>
        <w:jc w:val="both"/>
        <w:rPr>
          <w:spacing w:val="-6"/>
          <w:sz w:val="28"/>
          <w:szCs w:val="28"/>
        </w:rPr>
      </w:pPr>
      <w:r>
        <w:rPr>
          <w:spacing w:val="-6"/>
          <w:sz w:val="28"/>
          <w:szCs w:val="28"/>
        </w:rPr>
        <w:t xml:space="preserve">52. </w:t>
      </w:r>
      <w:r w:rsidR="00747DA4" w:rsidRPr="000D5AF0">
        <w:rPr>
          <w:spacing w:val="-6"/>
          <w:sz w:val="28"/>
          <w:szCs w:val="28"/>
        </w:rPr>
        <w:t>Заявитель вправе обратиться за исправлением допущенных опечаток и ошибок в выданных в результате предоставления муниципальной услуги документов, до момента</w:t>
      </w:r>
      <w:r w:rsidR="000D5AF0" w:rsidRPr="000D5AF0">
        <w:rPr>
          <w:spacing w:val="-6"/>
          <w:sz w:val="28"/>
          <w:szCs w:val="28"/>
        </w:rPr>
        <w:t xml:space="preserve"> регистрации соответствующего П</w:t>
      </w:r>
      <w:r w:rsidR="00747DA4" w:rsidRPr="000D5AF0">
        <w:rPr>
          <w:spacing w:val="-6"/>
          <w:sz w:val="28"/>
          <w:szCs w:val="28"/>
        </w:rPr>
        <w:t>роекта в установленном порядке.</w:t>
      </w:r>
    </w:p>
    <w:p w:rsidR="00747DA4" w:rsidRPr="00747DA4" w:rsidRDefault="009A643D" w:rsidP="00CC30E7">
      <w:pPr>
        <w:shd w:val="clear" w:color="auto" w:fill="FFFFFF"/>
        <w:spacing w:line="330" w:lineRule="exact"/>
        <w:ind w:firstLine="709"/>
        <w:jc w:val="both"/>
        <w:rPr>
          <w:sz w:val="28"/>
          <w:szCs w:val="28"/>
        </w:rPr>
      </w:pPr>
      <w:r>
        <w:rPr>
          <w:sz w:val="28"/>
          <w:szCs w:val="28"/>
        </w:rPr>
        <w:t>53</w:t>
      </w:r>
      <w:r w:rsidR="00747DA4" w:rsidRPr="00747DA4">
        <w:rPr>
          <w:sz w:val="28"/>
          <w:szCs w:val="28"/>
        </w:rPr>
        <w:t xml:space="preserve">. В процессе предоставления муниципальной услуги в соответствии с вариантом предоставления муниципальной услуги «Исправление допущенных </w:t>
      </w:r>
      <w:r w:rsidR="00747DA4" w:rsidRPr="00747DA4">
        <w:rPr>
          <w:sz w:val="28"/>
          <w:szCs w:val="28"/>
        </w:rPr>
        <w:lastRenderedPageBreak/>
        <w:t>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747DA4" w:rsidRPr="00747DA4" w:rsidRDefault="00747DA4" w:rsidP="00CC30E7">
      <w:pPr>
        <w:shd w:val="clear" w:color="auto" w:fill="FFFFFF"/>
        <w:spacing w:line="330" w:lineRule="exact"/>
        <w:ind w:firstLine="709"/>
        <w:jc w:val="both"/>
        <w:rPr>
          <w:sz w:val="28"/>
          <w:szCs w:val="28"/>
        </w:rPr>
      </w:pPr>
      <w:r w:rsidRPr="00747DA4">
        <w:rPr>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47DA4" w:rsidRPr="00747DA4" w:rsidRDefault="00747DA4" w:rsidP="00CC30E7">
      <w:pPr>
        <w:shd w:val="clear" w:color="auto" w:fill="FFFFFF"/>
        <w:spacing w:line="330" w:lineRule="exact"/>
        <w:ind w:firstLine="709"/>
        <w:jc w:val="both"/>
        <w:rPr>
          <w:sz w:val="28"/>
          <w:szCs w:val="28"/>
        </w:rPr>
      </w:pPr>
      <w:r w:rsidRPr="00747DA4">
        <w:rPr>
          <w:sz w:val="28"/>
          <w:szCs w:val="28"/>
        </w:rPr>
        <w:t>исправление опечаток и (или) ошибок, допущенных в выданных в результате предоставления муниципальной услуги документах;</w:t>
      </w:r>
    </w:p>
    <w:p w:rsidR="00747DA4" w:rsidRPr="00747DA4" w:rsidRDefault="00747DA4" w:rsidP="00CC30E7">
      <w:pPr>
        <w:shd w:val="clear" w:color="auto" w:fill="FFFFFF"/>
        <w:spacing w:line="330" w:lineRule="exact"/>
        <w:ind w:firstLine="709"/>
        <w:jc w:val="both"/>
        <w:rPr>
          <w:sz w:val="28"/>
          <w:szCs w:val="28"/>
        </w:rPr>
      </w:pPr>
      <w:r w:rsidRPr="00747DA4">
        <w:rPr>
          <w:sz w:val="28"/>
          <w:szCs w:val="28"/>
        </w:rPr>
        <w:t>выдача результата предоставления муниципальной услуги без опечаток и (или) ошибок.</w:t>
      </w:r>
    </w:p>
    <w:p w:rsidR="00747DA4" w:rsidRPr="000D5AF0" w:rsidRDefault="009A643D" w:rsidP="00CC30E7">
      <w:pPr>
        <w:shd w:val="clear" w:color="auto" w:fill="FFFFFF"/>
        <w:spacing w:line="330" w:lineRule="exact"/>
        <w:ind w:firstLine="709"/>
        <w:jc w:val="both"/>
        <w:rPr>
          <w:spacing w:val="-6"/>
          <w:sz w:val="28"/>
          <w:szCs w:val="28"/>
        </w:rPr>
      </w:pPr>
      <w:r>
        <w:rPr>
          <w:spacing w:val="-6"/>
          <w:sz w:val="28"/>
          <w:szCs w:val="28"/>
        </w:rPr>
        <w:t>54</w:t>
      </w:r>
      <w:r w:rsidR="00747DA4" w:rsidRPr="000D5AF0">
        <w:rPr>
          <w:spacing w:val="-6"/>
          <w:sz w:val="28"/>
          <w:szCs w:val="28"/>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47DA4" w:rsidRPr="000D5AF0" w:rsidRDefault="00747DA4" w:rsidP="00CC30E7">
      <w:pPr>
        <w:shd w:val="clear" w:color="auto" w:fill="FFFFFF"/>
        <w:spacing w:line="330" w:lineRule="exact"/>
        <w:ind w:firstLine="709"/>
        <w:jc w:val="both"/>
        <w:rPr>
          <w:spacing w:val="-6"/>
          <w:sz w:val="28"/>
          <w:szCs w:val="28"/>
        </w:rPr>
      </w:pPr>
      <w:r w:rsidRPr="000D5AF0">
        <w:rPr>
          <w:spacing w:val="-6"/>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747DA4" w:rsidRPr="000D5AF0" w:rsidRDefault="009A643D" w:rsidP="00CC30E7">
      <w:pPr>
        <w:shd w:val="clear" w:color="auto" w:fill="FFFFFF"/>
        <w:spacing w:line="330" w:lineRule="exact"/>
        <w:ind w:firstLine="709"/>
        <w:jc w:val="both"/>
        <w:rPr>
          <w:spacing w:val="-8"/>
          <w:sz w:val="28"/>
          <w:szCs w:val="28"/>
        </w:rPr>
      </w:pPr>
      <w:r>
        <w:rPr>
          <w:spacing w:val="-8"/>
          <w:sz w:val="28"/>
          <w:szCs w:val="28"/>
        </w:rPr>
        <w:t>55</w:t>
      </w:r>
      <w:r w:rsidR="00747DA4" w:rsidRPr="000D5AF0">
        <w:rPr>
          <w:spacing w:val="-8"/>
          <w:sz w:val="28"/>
          <w:szCs w:val="28"/>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rsidR="00747DA4" w:rsidRPr="000D5AF0" w:rsidRDefault="00747DA4" w:rsidP="00CC30E7">
      <w:pPr>
        <w:shd w:val="clear" w:color="auto" w:fill="FFFFFF"/>
        <w:spacing w:line="330" w:lineRule="exact"/>
        <w:ind w:firstLine="709"/>
        <w:jc w:val="both"/>
        <w:rPr>
          <w:spacing w:val="-8"/>
          <w:sz w:val="28"/>
          <w:szCs w:val="28"/>
        </w:rPr>
      </w:pPr>
      <w:r w:rsidRPr="000D5AF0">
        <w:rPr>
          <w:spacing w:val="-8"/>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одного рабочего дня с даты регистрации соответствующего заявления.</w:t>
      </w:r>
    </w:p>
    <w:p w:rsidR="00747DA4" w:rsidRPr="000D5AF0" w:rsidRDefault="00747DA4" w:rsidP="00CC30E7">
      <w:pPr>
        <w:shd w:val="clear" w:color="auto" w:fill="FFFFFF"/>
        <w:spacing w:line="330" w:lineRule="exact"/>
        <w:ind w:firstLine="709"/>
        <w:jc w:val="both"/>
        <w:rPr>
          <w:spacing w:val="-8"/>
          <w:sz w:val="28"/>
          <w:szCs w:val="28"/>
        </w:rPr>
      </w:pPr>
      <w:r w:rsidRPr="000D5AF0">
        <w:rPr>
          <w:spacing w:val="-8"/>
          <w:sz w:val="28"/>
          <w:szCs w:val="28"/>
        </w:rPr>
        <w:t>Критерием принятия решения является наличие или отсутствие таких опечаток и (или) ошибок.</w:t>
      </w:r>
    </w:p>
    <w:p w:rsidR="00747DA4" w:rsidRPr="000D5AF0" w:rsidRDefault="00747DA4" w:rsidP="00CC30E7">
      <w:pPr>
        <w:shd w:val="clear" w:color="auto" w:fill="FFFFFF"/>
        <w:spacing w:line="330" w:lineRule="exact"/>
        <w:ind w:firstLine="709"/>
        <w:jc w:val="both"/>
        <w:rPr>
          <w:spacing w:val="-8"/>
          <w:sz w:val="28"/>
          <w:szCs w:val="28"/>
        </w:rPr>
      </w:pPr>
      <w:r w:rsidRPr="000D5AF0">
        <w:rPr>
          <w:spacing w:val="-8"/>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p>
    <w:p w:rsidR="00747DA4" w:rsidRPr="000D5AF0" w:rsidRDefault="00747DA4" w:rsidP="00CC30E7">
      <w:pPr>
        <w:shd w:val="clear" w:color="auto" w:fill="FFFFFF"/>
        <w:spacing w:line="330" w:lineRule="exact"/>
        <w:ind w:firstLine="709"/>
        <w:jc w:val="both"/>
        <w:rPr>
          <w:spacing w:val="-8"/>
          <w:sz w:val="28"/>
          <w:szCs w:val="28"/>
        </w:rPr>
      </w:pPr>
      <w:r w:rsidRPr="000D5AF0">
        <w:rPr>
          <w:spacing w:val="-8"/>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w:t>
      </w:r>
    </w:p>
    <w:p w:rsidR="00747DA4" w:rsidRPr="00F7239E" w:rsidRDefault="00747DA4" w:rsidP="00CC30E7">
      <w:pPr>
        <w:shd w:val="clear" w:color="auto" w:fill="FFFFFF"/>
        <w:spacing w:line="330" w:lineRule="exact"/>
        <w:ind w:firstLine="709"/>
        <w:jc w:val="both"/>
        <w:rPr>
          <w:sz w:val="28"/>
          <w:szCs w:val="28"/>
        </w:rPr>
      </w:pPr>
      <w:r w:rsidRPr="0090795F">
        <w:rPr>
          <w:sz w:val="28"/>
          <w:szCs w:val="28"/>
        </w:rPr>
        <w:t>Данный мотивированный ответ подписывается руководителем уполномоченного</w:t>
      </w:r>
      <w:r w:rsidRPr="00F7239E">
        <w:rPr>
          <w:sz w:val="28"/>
          <w:szCs w:val="28"/>
        </w:rPr>
        <w:t xml:space="preserve"> органа и подлежит регистрации в установленном порядке в течение 2 рабочих дней.</w:t>
      </w:r>
    </w:p>
    <w:p w:rsidR="00747DA4" w:rsidRPr="009A643D" w:rsidRDefault="009A643D" w:rsidP="00CC30E7">
      <w:pPr>
        <w:shd w:val="clear" w:color="auto" w:fill="FFFFFF"/>
        <w:spacing w:line="330" w:lineRule="exact"/>
        <w:ind w:firstLine="709"/>
        <w:jc w:val="both"/>
        <w:rPr>
          <w:spacing w:val="-4"/>
          <w:sz w:val="28"/>
          <w:szCs w:val="28"/>
        </w:rPr>
      </w:pPr>
      <w:r w:rsidRPr="009A643D">
        <w:rPr>
          <w:spacing w:val="-4"/>
          <w:sz w:val="28"/>
          <w:szCs w:val="28"/>
        </w:rPr>
        <w:t>56</w:t>
      </w:r>
      <w:r w:rsidR="00747DA4" w:rsidRPr="009A643D">
        <w:rPr>
          <w:spacing w:val="-4"/>
          <w:sz w:val="28"/>
          <w:szCs w:val="28"/>
        </w:rPr>
        <w:t>. Описание административной процедуры выдачи результата предоставления муниципальной услуги без опечаток и (или) ошибок.</w:t>
      </w:r>
    </w:p>
    <w:p w:rsidR="004B0827" w:rsidRPr="009A643D" w:rsidRDefault="00747DA4" w:rsidP="00CC30E7">
      <w:pPr>
        <w:shd w:val="clear" w:color="auto" w:fill="FFFFFF"/>
        <w:spacing w:line="330" w:lineRule="exact"/>
        <w:ind w:firstLine="709"/>
        <w:jc w:val="both"/>
        <w:rPr>
          <w:spacing w:val="-4"/>
          <w:sz w:val="28"/>
          <w:szCs w:val="28"/>
        </w:rPr>
      </w:pPr>
      <w:r w:rsidRPr="009A643D">
        <w:rPr>
          <w:spacing w:val="-4"/>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4B0827" w:rsidRPr="003263FA" w:rsidRDefault="004B0827" w:rsidP="00B2668B">
      <w:pPr>
        <w:widowControl w:val="0"/>
        <w:spacing w:line="326" w:lineRule="exact"/>
        <w:jc w:val="center"/>
        <w:rPr>
          <w:b/>
          <w:sz w:val="28"/>
          <w:szCs w:val="28"/>
        </w:rPr>
      </w:pPr>
      <w:r w:rsidRPr="003263FA">
        <w:rPr>
          <w:b/>
          <w:sz w:val="28"/>
          <w:szCs w:val="28"/>
        </w:rPr>
        <w:lastRenderedPageBreak/>
        <w:t xml:space="preserve">Раздел </w:t>
      </w:r>
      <w:r w:rsidRPr="003263FA">
        <w:rPr>
          <w:b/>
          <w:sz w:val="28"/>
          <w:szCs w:val="28"/>
          <w:lang w:val="en-US"/>
        </w:rPr>
        <w:t>IV</w:t>
      </w:r>
      <w:r w:rsidRPr="003263FA">
        <w:rPr>
          <w:b/>
          <w:sz w:val="28"/>
          <w:szCs w:val="28"/>
        </w:rPr>
        <w:t xml:space="preserve"> </w:t>
      </w:r>
    </w:p>
    <w:p w:rsidR="004B0827" w:rsidRPr="003263FA" w:rsidRDefault="004B0827" w:rsidP="00B2668B">
      <w:pPr>
        <w:widowControl w:val="0"/>
        <w:spacing w:line="326" w:lineRule="exact"/>
        <w:jc w:val="center"/>
        <w:rPr>
          <w:b/>
          <w:sz w:val="28"/>
          <w:szCs w:val="28"/>
        </w:rPr>
      </w:pPr>
      <w:r w:rsidRPr="003263FA">
        <w:rPr>
          <w:b/>
          <w:sz w:val="28"/>
          <w:szCs w:val="28"/>
          <w:shd w:val="clear" w:color="auto" w:fill="FFFFFF"/>
        </w:rPr>
        <w:t>Формы контроля за исполнением регламента</w:t>
      </w:r>
    </w:p>
    <w:p w:rsidR="004B0827" w:rsidRPr="00ED7052" w:rsidRDefault="004B0827" w:rsidP="00B2668B">
      <w:pPr>
        <w:widowControl w:val="0"/>
        <w:spacing w:line="326" w:lineRule="exact"/>
        <w:ind w:firstLine="567"/>
        <w:jc w:val="both"/>
        <w:outlineLvl w:val="2"/>
        <w:rPr>
          <w:b/>
          <w:spacing w:val="-4"/>
          <w:sz w:val="28"/>
          <w:szCs w:val="28"/>
        </w:rPr>
      </w:pPr>
      <w:r w:rsidRPr="00ED7052">
        <w:rPr>
          <w:b/>
          <w:spacing w:val="-10"/>
          <w:sz w:val="28"/>
          <w:szCs w:val="28"/>
        </w:rPr>
        <w:t xml:space="preserve">Подраздел </w:t>
      </w:r>
      <w:r w:rsidRPr="00ED7052">
        <w:rPr>
          <w:b/>
          <w:spacing w:val="-10"/>
          <w:sz w:val="28"/>
          <w:szCs w:val="28"/>
          <w:lang w:val="en-US"/>
        </w:rPr>
        <w:t>IV</w:t>
      </w:r>
      <w:r w:rsidRPr="00ED7052">
        <w:rPr>
          <w:b/>
          <w:spacing w:val="-10"/>
          <w:sz w:val="28"/>
          <w:szCs w:val="28"/>
        </w:rPr>
        <w:t>.</w:t>
      </w:r>
      <w:r w:rsidRPr="00ED7052">
        <w:rPr>
          <w:b/>
          <w:spacing w:val="-10"/>
          <w:sz w:val="28"/>
          <w:szCs w:val="28"/>
          <w:lang w:val="en-US"/>
        </w:rPr>
        <w:t>I</w:t>
      </w:r>
      <w:r w:rsidRPr="00ED7052">
        <w:rPr>
          <w:b/>
          <w:spacing w:val="-10"/>
          <w:sz w:val="28"/>
          <w:szCs w:val="28"/>
        </w:rPr>
        <w:t>. Порядок осуществления текущего контроля</w:t>
      </w:r>
      <w:r w:rsidR="00E94934" w:rsidRPr="00ED7052">
        <w:rPr>
          <w:b/>
          <w:spacing w:val="-10"/>
          <w:sz w:val="28"/>
          <w:szCs w:val="28"/>
        </w:rPr>
        <w:t xml:space="preserve"> </w:t>
      </w:r>
      <w:r w:rsidRPr="00ED7052">
        <w:rPr>
          <w:b/>
          <w:spacing w:val="-10"/>
          <w:sz w:val="28"/>
          <w:szCs w:val="28"/>
        </w:rPr>
        <w:t>за соблюдением</w:t>
      </w:r>
      <w:r w:rsidRPr="00ED7052">
        <w:rPr>
          <w:b/>
          <w:spacing w:val="-4"/>
          <w:sz w:val="28"/>
          <w:szCs w:val="28"/>
        </w:rPr>
        <w:t xml:space="preserve">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5279" w:rsidRPr="003263FA" w:rsidRDefault="00CE5279" w:rsidP="00B2668B">
      <w:pPr>
        <w:widowControl w:val="0"/>
        <w:autoSpaceDE w:val="0"/>
        <w:autoSpaceDN w:val="0"/>
        <w:adjustRightInd w:val="0"/>
        <w:spacing w:line="326" w:lineRule="exact"/>
        <w:ind w:firstLine="709"/>
        <w:jc w:val="both"/>
        <w:outlineLvl w:val="2"/>
        <w:rPr>
          <w:bCs/>
          <w:sz w:val="28"/>
          <w:szCs w:val="28"/>
          <w:shd w:val="clear" w:color="auto" w:fill="FFFFFF"/>
        </w:rPr>
      </w:pPr>
    </w:p>
    <w:p w:rsidR="00E12BF7" w:rsidRPr="00F10DB6" w:rsidRDefault="004B0827" w:rsidP="00B2668B">
      <w:pPr>
        <w:widowControl w:val="0"/>
        <w:spacing w:line="326" w:lineRule="exact"/>
        <w:ind w:firstLine="709"/>
        <w:jc w:val="both"/>
        <w:rPr>
          <w:spacing w:val="-10"/>
          <w:sz w:val="28"/>
          <w:szCs w:val="28"/>
        </w:rPr>
      </w:pPr>
      <w:r w:rsidRPr="00F10DB6">
        <w:rPr>
          <w:spacing w:val="-10"/>
          <w:sz w:val="28"/>
          <w:szCs w:val="28"/>
        </w:rPr>
        <w:t>5</w:t>
      </w:r>
      <w:r w:rsidR="009A643D">
        <w:rPr>
          <w:spacing w:val="-10"/>
          <w:sz w:val="28"/>
          <w:szCs w:val="28"/>
        </w:rPr>
        <w:t>7</w:t>
      </w:r>
      <w:r w:rsidRPr="00F10DB6">
        <w:rPr>
          <w:spacing w:val="-10"/>
          <w:sz w:val="28"/>
          <w:szCs w:val="28"/>
        </w:rPr>
        <w:t xml:space="preserve">. </w:t>
      </w:r>
      <w:r w:rsidR="00E12BF7" w:rsidRPr="00F10DB6">
        <w:rPr>
          <w:spacing w:val="-10"/>
          <w:sz w:val="28"/>
          <w:szCs w:val="28"/>
        </w:rPr>
        <w:t>Должностные лица, муниципальные служащие, специалисты, участвующие в предоставлении муниципальной услуги, руководствуются положениями настоящего регламента.</w:t>
      </w:r>
    </w:p>
    <w:p w:rsidR="00E12BF7" w:rsidRPr="00E12BF7" w:rsidRDefault="00E12BF7" w:rsidP="00B2668B">
      <w:pPr>
        <w:widowControl w:val="0"/>
        <w:spacing w:line="326" w:lineRule="exact"/>
        <w:ind w:firstLine="709"/>
        <w:jc w:val="both"/>
        <w:rPr>
          <w:sz w:val="28"/>
          <w:szCs w:val="28"/>
        </w:rPr>
      </w:pPr>
      <w:r w:rsidRPr="00E12BF7">
        <w:rPr>
          <w:sz w:val="28"/>
          <w:szCs w:val="28"/>
        </w:rPr>
        <w:t xml:space="preserve">В должностных инструкциях лиц, участвующих в предоставлении муниципальной услуги, осуществляющих функции по предоставлению </w:t>
      </w:r>
      <w:r w:rsidRPr="002D473B">
        <w:rPr>
          <w:spacing w:val="-10"/>
          <w:sz w:val="28"/>
          <w:szCs w:val="28"/>
        </w:rPr>
        <w:t>муниципальной услуги, устанавливаются должностные обязанности, ответственность</w:t>
      </w:r>
      <w:r w:rsidRPr="00E12BF7">
        <w:rPr>
          <w:sz w:val="28"/>
          <w:szCs w:val="28"/>
        </w:rPr>
        <w:t>, требования к знаниям и квалификации.</w:t>
      </w:r>
    </w:p>
    <w:p w:rsidR="00E12BF7" w:rsidRPr="00E12BF7" w:rsidRDefault="00ED7052" w:rsidP="00B2668B">
      <w:pPr>
        <w:widowControl w:val="0"/>
        <w:spacing w:line="326" w:lineRule="exact"/>
        <w:ind w:firstLine="709"/>
        <w:jc w:val="both"/>
        <w:rPr>
          <w:sz w:val="28"/>
          <w:szCs w:val="28"/>
        </w:rPr>
      </w:pPr>
      <w:r>
        <w:rPr>
          <w:sz w:val="28"/>
          <w:szCs w:val="28"/>
        </w:rPr>
        <w:t>Лица, указанные в пункте 57</w:t>
      </w:r>
      <w:r w:rsidR="00E12BF7" w:rsidRPr="00E12BF7">
        <w:rPr>
          <w:sz w:val="28"/>
          <w:szCs w:val="28"/>
        </w:rPr>
        <w:t xml:space="preserve"> настоящего раздела регламента,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rsidR="00E12BF7" w:rsidRPr="006456EA" w:rsidRDefault="009A643D" w:rsidP="00B2668B">
      <w:pPr>
        <w:widowControl w:val="0"/>
        <w:spacing w:line="326" w:lineRule="exact"/>
        <w:ind w:firstLine="709"/>
        <w:jc w:val="both"/>
        <w:rPr>
          <w:spacing w:val="-6"/>
          <w:sz w:val="28"/>
          <w:szCs w:val="28"/>
        </w:rPr>
      </w:pPr>
      <w:r w:rsidRPr="006456EA">
        <w:rPr>
          <w:spacing w:val="-6"/>
          <w:sz w:val="28"/>
          <w:szCs w:val="28"/>
        </w:rPr>
        <w:t>58</w:t>
      </w:r>
      <w:r w:rsidR="00E12BF7" w:rsidRPr="006456EA">
        <w:rPr>
          <w:spacing w:val="-6"/>
          <w:sz w:val="28"/>
          <w:szCs w:val="28"/>
        </w:rPr>
        <w:t xml:space="preserve">. Текущий контроль и координация последовательности действий, </w:t>
      </w:r>
      <w:r w:rsidR="00E12BF7" w:rsidRPr="006456EA">
        <w:rPr>
          <w:spacing w:val="-10"/>
          <w:sz w:val="28"/>
          <w:szCs w:val="28"/>
        </w:rPr>
        <w:t>определенных административными процедурами, по предоставлению муниципальной</w:t>
      </w:r>
      <w:r w:rsidR="00E12BF7" w:rsidRPr="006456EA">
        <w:rPr>
          <w:spacing w:val="-6"/>
          <w:sz w:val="28"/>
          <w:szCs w:val="28"/>
        </w:rPr>
        <w:t xml:space="preserve"> услуг</w:t>
      </w:r>
      <w:r w:rsidR="006456EA" w:rsidRPr="006456EA">
        <w:rPr>
          <w:spacing w:val="-6"/>
          <w:sz w:val="28"/>
          <w:szCs w:val="28"/>
        </w:rPr>
        <w:t>и лицами, указанными в пункте 57</w:t>
      </w:r>
      <w:r w:rsidR="00E12BF7" w:rsidRPr="006456EA">
        <w:rPr>
          <w:spacing w:val="-6"/>
          <w:sz w:val="28"/>
          <w:szCs w:val="28"/>
        </w:rPr>
        <w:t xml:space="preserve"> настоящего раздела регламента, осуществляется постоянно непосредственно руководителем уполномоченного органа путем проведения проверок.</w:t>
      </w:r>
    </w:p>
    <w:p w:rsidR="003B0D15" w:rsidRDefault="009A643D" w:rsidP="00B2668B">
      <w:pPr>
        <w:widowControl w:val="0"/>
        <w:spacing w:line="326" w:lineRule="exact"/>
        <w:ind w:firstLine="709"/>
        <w:jc w:val="both"/>
        <w:rPr>
          <w:sz w:val="28"/>
          <w:szCs w:val="28"/>
        </w:rPr>
      </w:pPr>
      <w:r>
        <w:rPr>
          <w:sz w:val="28"/>
          <w:szCs w:val="28"/>
        </w:rPr>
        <w:t>59</w:t>
      </w:r>
      <w:r w:rsidR="00E12BF7" w:rsidRPr="00E12BF7">
        <w:rPr>
          <w:sz w:val="28"/>
          <w:szCs w:val="28"/>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E12BF7" w:rsidRPr="003263FA" w:rsidRDefault="00E12BF7" w:rsidP="00B2668B">
      <w:pPr>
        <w:widowControl w:val="0"/>
        <w:spacing w:line="326" w:lineRule="exact"/>
        <w:ind w:firstLine="709"/>
        <w:jc w:val="both"/>
        <w:rPr>
          <w:sz w:val="28"/>
          <w:szCs w:val="28"/>
        </w:rPr>
      </w:pPr>
    </w:p>
    <w:p w:rsidR="004B0827" w:rsidRPr="003263FA" w:rsidRDefault="004B0827" w:rsidP="00B2668B">
      <w:pPr>
        <w:widowControl w:val="0"/>
        <w:spacing w:line="326" w:lineRule="exact"/>
        <w:ind w:firstLine="709"/>
        <w:jc w:val="both"/>
        <w:rPr>
          <w:b/>
          <w:sz w:val="28"/>
          <w:szCs w:val="28"/>
        </w:rPr>
      </w:pPr>
      <w:r w:rsidRPr="003263FA">
        <w:rPr>
          <w:b/>
          <w:sz w:val="28"/>
          <w:szCs w:val="28"/>
        </w:rPr>
        <w:t>Подраздел IV.II. Порядок и периодичность осуществления</w:t>
      </w:r>
      <w:r w:rsidR="00E94934">
        <w:rPr>
          <w:b/>
          <w:sz w:val="28"/>
          <w:szCs w:val="28"/>
        </w:rPr>
        <w:t xml:space="preserve"> </w:t>
      </w:r>
      <w:r w:rsidRPr="003263FA">
        <w:rPr>
          <w:b/>
          <w:sz w:val="28"/>
          <w:szCs w:val="28"/>
        </w:rPr>
        <w:t xml:space="preserve">плановых </w:t>
      </w:r>
      <w:r w:rsidRPr="009610CF">
        <w:rPr>
          <w:b/>
          <w:spacing w:val="-6"/>
          <w:sz w:val="28"/>
          <w:szCs w:val="28"/>
        </w:rPr>
        <w:t>и внеплановых проверок полноты и качества</w:t>
      </w:r>
      <w:r w:rsidR="00E94934" w:rsidRPr="009610CF">
        <w:rPr>
          <w:b/>
          <w:spacing w:val="-6"/>
          <w:sz w:val="28"/>
          <w:szCs w:val="28"/>
        </w:rPr>
        <w:t xml:space="preserve"> </w:t>
      </w:r>
      <w:r w:rsidRPr="009610CF">
        <w:rPr>
          <w:b/>
          <w:spacing w:val="-6"/>
          <w:sz w:val="28"/>
          <w:szCs w:val="28"/>
        </w:rPr>
        <w:t>предоставления муниципальной</w:t>
      </w:r>
      <w:r w:rsidRPr="003263FA">
        <w:rPr>
          <w:b/>
          <w:sz w:val="28"/>
          <w:szCs w:val="28"/>
        </w:rPr>
        <w:t xml:space="preserve"> услуги, в том числе порядок</w:t>
      </w:r>
      <w:r w:rsidR="00E94934">
        <w:rPr>
          <w:b/>
          <w:sz w:val="28"/>
          <w:szCs w:val="28"/>
        </w:rPr>
        <w:t xml:space="preserve"> </w:t>
      </w:r>
      <w:r w:rsidRPr="003263FA">
        <w:rPr>
          <w:b/>
          <w:sz w:val="28"/>
          <w:szCs w:val="28"/>
        </w:rPr>
        <w:t>и формы контроля за полнотой и качеством предоставления</w:t>
      </w:r>
      <w:r w:rsidR="00E94934">
        <w:rPr>
          <w:b/>
          <w:sz w:val="28"/>
          <w:szCs w:val="28"/>
        </w:rPr>
        <w:t xml:space="preserve"> </w:t>
      </w:r>
      <w:r w:rsidRPr="003263FA">
        <w:rPr>
          <w:b/>
          <w:sz w:val="28"/>
          <w:szCs w:val="28"/>
        </w:rPr>
        <w:t>муниципальной услуги</w:t>
      </w:r>
    </w:p>
    <w:p w:rsidR="004B0827" w:rsidRPr="003263FA" w:rsidRDefault="004B0827" w:rsidP="00B2668B">
      <w:pPr>
        <w:widowControl w:val="0"/>
        <w:spacing w:line="326" w:lineRule="exact"/>
        <w:ind w:firstLine="709"/>
        <w:rPr>
          <w:sz w:val="28"/>
          <w:szCs w:val="28"/>
        </w:rPr>
      </w:pPr>
    </w:p>
    <w:p w:rsidR="00662204" w:rsidRPr="00662204" w:rsidRDefault="009A643D" w:rsidP="00B2668B">
      <w:pPr>
        <w:widowControl w:val="0"/>
        <w:spacing w:line="326" w:lineRule="exact"/>
        <w:ind w:firstLine="709"/>
        <w:jc w:val="both"/>
        <w:rPr>
          <w:sz w:val="28"/>
          <w:szCs w:val="28"/>
        </w:rPr>
      </w:pPr>
      <w:r>
        <w:rPr>
          <w:sz w:val="28"/>
          <w:szCs w:val="28"/>
        </w:rPr>
        <w:t>60</w:t>
      </w:r>
      <w:r w:rsidR="004B0827" w:rsidRPr="003263FA">
        <w:rPr>
          <w:sz w:val="28"/>
          <w:szCs w:val="28"/>
        </w:rPr>
        <w:t xml:space="preserve">. </w:t>
      </w:r>
      <w:r w:rsidR="00662204" w:rsidRPr="00662204">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662204" w:rsidRPr="00F10DB6" w:rsidRDefault="00662204" w:rsidP="00B2668B">
      <w:pPr>
        <w:widowControl w:val="0"/>
        <w:spacing w:line="326" w:lineRule="exact"/>
        <w:ind w:firstLine="709"/>
        <w:jc w:val="both"/>
        <w:rPr>
          <w:spacing w:val="-10"/>
          <w:sz w:val="28"/>
          <w:szCs w:val="28"/>
        </w:rPr>
      </w:pPr>
      <w:r w:rsidRPr="00F10DB6">
        <w:rPr>
          <w:spacing w:val="-10"/>
          <w:sz w:val="28"/>
          <w:szCs w:val="28"/>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rsidR="00662204" w:rsidRPr="00662204" w:rsidRDefault="00662204" w:rsidP="00640E62">
      <w:pPr>
        <w:widowControl w:val="0"/>
        <w:spacing w:line="316" w:lineRule="exact"/>
        <w:ind w:firstLine="709"/>
        <w:jc w:val="both"/>
        <w:rPr>
          <w:sz w:val="28"/>
          <w:szCs w:val="28"/>
        </w:rPr>
      </w:pPr>
      <w:r w:rsidRPr="00662204">
        <w:rPr>
          <w:sz w:val="28"/>
          <w:szCs w:val="28"/>
        </w:rPr>
        <w:lastRenderedPageBreak/>
        <w:t>Проведение плановых проверок, полноты и качества предоставления муниципальной услуги осуществляется в соответс</w:t>
      </w:r>
      <w:r w:rsidR="002A55D6">
        <w:rPr>
          <w:sz w:val="28"/>
          <w:szCs w:val="28"/>
        </w:rPr>
        <w:t>твии с утверждё</w:t>
      </w:r>
      <w:r w:rsidRPr="00662204">
        <w:rPr>
          <w:sz w:val="28"/>
          <w:szCs w:val="28"/>
        </w:rPr>
        <w:t>нным графиком, но не реже одного раза в год.</w:t>
      </w:r>
    </w:p>
    <w:p w:rsidR="00662204" w:rsidRPr="00662204" w:rsidRDefault="00662204" w:rsidP="00640E62">
      <w:pPr>
        <w:widowControl w:val="0"/>
        <w:spacing w:line="316" w:lineRule="exact"/>
        <w:ind w:firstLine="709"/>
        <w:jc w:val="both"/>
        <w:rPr>
          <w:sz w:val="28"/>
          <w:szCs w:val="28"/>
        </w:rPr>
      </w:pPr>
      <w:r w:rsidRPr="00662204">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662204" w:rsidRPr="00662204" w:rsidRDefault="00662204" w:rsidP="00640E62">
      <w:pPr>
        <w:widowControl w:val="0"/>
        <w:spacing w:line="316" w:lineRule="exact"/>
        <w:ind w:firstLine="709"/>
        <w:jc w:val="both"/>
        <w:rPr>
          <w:sz w:val="28"/>
          <w:szCs w:val="28"/>
        </w:rPr>
      </w:pPr>
      <w:r w:rsidRPr="00662204">
        <w:rPr>
          <w:sz w:val="28"/>
          <w:szCs w:val="28"/>
        </w:rPr>
        <w:t>В ходе плановых и внеплановых проверок:</w:t>
      </w:r>
    </w:p>
    <w:p w:rsidR="00662204" w:rsidRPr="00662204" w:rsidRDefault="00662204" w:rsidP="00640E62">
      <w:pPr>
        <w:widowControl w:val="0"/>
        <w:spacing w:line="316" w:lineRule="exact"/>
        <w:ind w:firstLine="709"/>
        <w:jc w:val="both"/>
        <w:rPr>
          <w:sz w:val="28"/>
          <w:szCs w:val="28"/>
        </w:rPr>
      </w:pPr>
      <w:r w:rsidRPr="00662204">
        <w:rPr>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662204" w:rsidRPr="00662204" w:rsidRDefault="00662204" w:rsidP="00640E62">
      <w:pPr>
        <w:widowControl w:val="0"/>
        <w:spacing w:line="316" w:lineRule="exact"/>
        <w:ind w:firstLine="709"/>
        <w:jc w:val="both"/>
        <w:rPr>
          <w:sz w:val="28"/>
          <w:szCs w:val="28"/>
        </w:rPr>
      </w:pPr>
      <w:r w:rsidRPr="00662204">
        <w:rPr>
          <w:sz w:val="28"/>
          <w:szCs w:val="28"/>
        </w:rPr>
        <w:t>проверяется соблюдение сроков и последовательности исполнения административных процедур;</w:t>
      </w:r>
    </w:p>
    <w:p w:rsidR="004B0827" w:rsidRDefault="00662204" w:rsidP="00640E62">
      <w:pPr>
        <w:widowControl w:val="0"/>
        <w:spacing w:line="316" w:lineRule="exact"/>
        <w:ind w:firstLine="709"/>
        <w:jc w:val="both"/>
        <w:rPr>
          <w:sz w:val="28"/>
          <w:szCs w:val="28"/>
        </w:rPr>
      </w:pPr>
      <w:r w:rsidRPr="00662204">
        <w:rPr>
          <w:sz w:val="28"/>
          <w:szCs w:val="28"/>
        </w:rPr>
        <w:t>выявляются нарушения прав заявителей, недостатки, допущенные в ходе предоставления муниципальной услуги.</w:t>
      </w:r>
    </w:p>
    <w:p w:rsidR="00662204" w:rsidRPr="003263FA" w:rsidRDefault="00662204" w:rsidP="00640E62">
      <w:pPr>
        <w:widowControl w:val="0"/>
        <w:spacing w:line="316" w:lineRule="exact"/>
        <w:ind w:firstLine="709"/>
        <w:jc w:val="both"/>
        <w:rPr>
          <w:sz w:val="28"/>
          <w:szCs w:val="28"/>
        </w:rPr>
      </w:pPr>
    </w:p>
    <w:p w:rsidR="004B0827" w:rsidRPr="003263FA" w:rsidRDefault="004B0827" w:rsidP="00640E62">
      <w:pPr>
        <w:widowControl w:val="0"/>
        <w:spacing w:line="316" w:lineRule="exact"/>
        <w:ind w:firstLine="709"/>
        <w:jc w:val="both"/>
        <w:rPr>
          <w:b/>
          <w:sz w:val="28"/>
          <w:szCs w:val="28"/>
        </w:rPr>
      </w:pPr>
      <w:r w:rsidRPr="00553E3A">
        <w:rPr>
          <w:b/>
          <w:spacing w:val="-4"/>
          <w:sz w:val="28"/>
          <w:szCs w:val="28"/>
        </w:rPr>
        <w:t>Подраздел IV.III.</w:t>
      </w:r>
      <w:r w:rsidRPr="00553E3A">
        <w:rPr>
          <w:spacing w:val="-4"/>
          <w:sz w:val="28"/>
          <w:szCs w:val="28"/>
        </w:rPr>
        <w:t xml:space="preserve"> </w:t>
      </w:r>
      <w:r w:rsidRPr="00553E3A">
        <w:rPr>
          <w:b/>
          <w:spacing w:val="-4"/>
          <w:sz w:val="28"/>
          <w:szCs w:val="28"/>
        </w:rPr>
        <w:t>Ответственность должностных, муниципальных</w:t>
      </w:r>
      <w:r w:rsidR="00E94934" w:rsidRPr="00553E3A">
        <w:rPr>
          <w:b/>
          <w:spacing w:val="-4"/>
          <w:sz w:val="28"/>
          <w:szCs w:val="28"/>
        </w:rPr>
        <w:t xml:space="preserve"> </w:t>
      </w:r>
      <w:r w:rsidRPr="00553E3A">
        <w:rPr>
          <w:b/>
          <w:spacing w:val="-4"/>
          <w:sz w:val="28"/>
          <w:szCs w:val="28"/>
        </w:rPr>
        <w:t>служащих, специалистов, участвующих в предоставлении</w:t>
      </w:r>
      <w:r w:rsidR="00E94934" w:rsidRPr="00553E3A">
        <w:rPr>
          <w:b/>
          <w:spacing w:val="-4"/>
          <w:sz w:val="28"/>
          <w:szCs w:val="28"/>
        </w:rPr>
        <w:t xml:space="preserve"> </w:t>
      </w:r>
      <w:r w:rsidRPr="00553E3A">
        <w:rPr>
          <w:b/>
          <w:spacing w:val="-4"/>
          <w:sz w:val="28"/>
          <w:szCs w:val="28"/>
        </w:rPr>
        <w:t>муниципальной услуги, за решения и действия (бездействие),</w:t>
      </w:r>
      <w:r w:rsidR="00E94934" w:rsidRPr="00553E3A">
        <w:rPr>
          <w:b/>
          <w:spacing w:val="-4"/>
          <w:sz w:val="28"/>
          <w:szCs w:val="28"/>
        </w:rPr>
        <w:t xml:space="preserve"> </w:t>
      </w:r>
      <w:r w:rsidRPr="00553E3A">
        <w:rPr>
          <w:b/>
          <w:spacing w:val="-4"/>
          <w:sz w:val="28"/>
          <w:szCs w:val="28"/>
        </w:rPr>
        <w:t>принимаемые (осуществляемые)</w:t>
      </w:r>
      <w:r w:rsidRPr="003263FA">
        <w:rPr>
          <w:b/>
          <w:sz w:val="28"/>
          <w:szCs w:val="28"/>
        </w:rPr>
        <w:t xml:space="preserve"> ими в ходе предоставления</w:t>
      </w:r>
      <w:r w:rsidR="00E94934">
        <w:rPr>
          <w:b/>
          <w:sz w:val="28"/>
          <w:szCs w:val="28"/>
        </w:rPr>
        <w:t xml:space="preserve"> </w:t>
      </w:r>
      <w:r w:rsidRPr="003263FA">
        <w:rPr>
          <w:b/>
          <w:sz w:val="28"/>
          <w:szCs w:val="28"/>
        </w:rPr>
        <w:t>муниципальной услуги</w:t>
      </w:r>
    </w:p>
    <w:p w:rsidR="004B0827" w:rsidRPr="003263FA" w:rsidRDefault="004B0827" w:rsidP="00640E62">
      <w:pPr>
        <w:widowControl w:val="0"/>
        <w:spacing w:line="316" w:lineRule="exact"/>
        <w:ind w:firstLine="709"/>
        <w:rPr>
          <w:b/>
          <w:sz w:val="28"/>
          <w:szCs w:val="28"/>
        </w:rPr>
      </w:pPr>
    </w:p>
    <w:p w:rsidR="00B523DF" w:rsidRPr="00B523DF" w:rsidRDefault="009A643D" w:rsidP="00640E62">
      <w:pPr>
        <w:widowControl w:val="0"/>
        <w:spacing w:line="316" w:lineRule="exact"/>
        <w:ind w:firstLine="709"/>
        <w:jc w:val="both"/>
        <w:rPr>
          <w:spacing w:val="-8"/>
          <w:sz w:val="28"/>
          <w:szCs w:val="28"/>
        </w:rPr>
      </w:pPr>
      <w:r>
        <w:rPr>
          <w:spacing w:val="-8"/>
          <w:sz w:val="28"/>
          <w:szCs w:val="28"/>
        </w:rPr>
        <w:t>61</w:t>
      </w:r>
      <w:r w:rsidR="00B523DF" w:rsidRPr="00B523DF">
        <w:rPr>
          <w:spacing w:val="-8"/>
          <w:sz w:val="28"/>
          <w:szCs w:val="28"/>
        </w:rPr>
        <w:t>.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523DF" w:rsidRPr="00B523DF" w:rsidRDefault="009A643D" w:rsidP="00640E62">
      <w:pPr>
        <w:widowControl w:val="0"/>
        <w:spacing w:line="316" w:lineRule="exact"/>
        <w:ind w:firstLine="709"/>
        <w:jc w:val="both"/>
        <w:rPr>
          <w:spacing w:val="-8"/>
          <w:sz w:val="28"/>
          <w:szCs w:val="28"/>
        </w:rPr>
      </w:pPr>
      <w:r>
        <w:rPr>
          <w:spacing w:val="-8"/>
          <w:sz w:val="28"/>
          <w:szCs w:val="28"/>
        </w:rPr>
        <w:t>62</w:t>
      </w:r>
      <w:r w:rsidR="00B523DF" w:rsidRPr="00B523DF">
        <w:rPr>
          <w:spacing w:val="-8"/>
          <w:sz w:val="28"/>
          <w:szCs w:val="28"/>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3B0D15" w:rsidRPr="00B523DF" w:rsidRDefault="009A643D" w:rsidP="00640E62">
      <w:pPr>
        <w:widowControl w:val="0"/>
        <w:spacing w:line="316" w:lineRule="exact"/>
        <w:ind w:firstLine="709"/>
        <w:jc w:val="both"/>
        <w:rPr>
          <w:spacing w:val="-10"/>
          <w:sz w:val="28"/>
          <w:szCs w:val="28"/>
        </w:rPr>
      </w:pPr>
      <w:r>
        <w:rPr>
          <w:spacing w:val="-10"/>
          <w:sz w:val="28"/>
          <w:szCs w:val="28"/>
        </w:rPr>
        <w:t>63</w:t>
      </w:r>
      <w:r w:rsidR="00B523DF" w:rsidRPr="00B523DF">
        <w:rPr>
          <w:spacing w:val="-10"/>
          <w:sz w:val="28"/>
          <w:szCs w:val="28"/>
        </w:rPr>
        <w:t>.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523DF" w:rsidRPr="003263FA" w:rsidRDefault="00B523DF" w:rsidP="00640E62">
      <w:pPr>
        <w:widowControl w:val="0"/>
        <w:spacing w:line="316" w:lineRule="exact"/>
        <w:ind w:firstLine="709"/>
        <w:jc w:val="both"/>
        <w:rPr>
          <w:sz w:val="28"/>
          <w:szCs w:val="28"/>
        </w:rPr>
      </w:pPr>
    </w:p>
    <w:p w:rsidR="004B0827" w:rsidRPr="003263FA" w:rsidRDefault="004B0827" w:rsidP="00640E62">
      <w:pPr>
        <w:widowControl w:val="0"/>
        <w:spacing w:line="316" w:lineRule="exact"/>
        <w:ind w:firstLine="709"/>
        <w:jc w:val="both"/>
        <w:rPr>
          <w:b/>
          <w:sz w:val="28"/>
          <w:szCs w:val="28"/>
        </w:rPr>
      </w:pPr>
      <w:r w:rsidRPr="003263FA">
        <w:rPr>
          <w:b/>
          <w:sz w:val="28"/>
          <w:szCs w:val="28"/>
        </w:rPr>
        <w:t>Подраздел IV.IV. Положения, характеризующие требования</w:t>
      </w:r>
      <w:r w:rsidR="00E94934">
        <w:rPr>
          <w:b/>
          <w:sz w:val="28"/>
          <w:szCs w:val="28"/>
        </w:rPr>
        <w:t xml:space="preserve"> </w:t>
      </w:r>
      <w:r w:rsidRPr="003263FA">
        <w:rPr>
          <w:b/>
          <w:sz w:val="28"/>
          <w:szCs w:val="28"/>
        </w:rPr>
        <w:t>к порядку и формам контроля за предоставлением муниципальной</w:t>
      </w:r>
      <w:r w:rsidR="00E94934">
        <w:rPr>
          <w:b/>
          <w:sz w:val="28"/>
          <w:szCs w:val="28"/>
        </w:rPr>
        <w:t xml:space="preserve"> </w:t>
      </w:r>
      <w:r w:rsidRPr="003263FA">
        <w:rPr>
          <w:b/>
          <w:sz w:val="28"/>
          <w:szCs w:val="28"/>
        </w:rPr>
        <w:t>услуги, в том числе со стороны граждан, их объединений</w:t>
      </w:r>
      <w:r w:rsidR="00E94934">
        <w:rPr>
          <w:b/>
          <w:sz w:val="28"/>
          <w:szCs w:val="28"/>
        </w:rPr>
        <w:t xml:space="preserve"> </w:t>
      </w:r>
      <w:r w:rsidRPr="003263FA">
        <w:rPr>
          <w:b/>
          <w:sz w:val="28"/>
          <w:szCs w:val="28"/>
        </w:rPr>
        <w:t>и организаций</w:t>
      </w:r>
    </w:p>
    <w:p w:rsidR="004B0827" w:rsidRPr="003263FA" w:rsidRDefault="004B0827" w:rsidP="00640E62">
      <w:pPr>
        <w:widowControl w:val="0"/>
        <w:spacing w:line="316" w:lineRule="exact"/>
        <w:ind w:firstLine="709"/>
        <w:jc w:val="both"/>
        <w:rPr>
          <w:sz w:val="28"/>
          <w:szCs w:val="28"/>
        </w:rPr>
      </w:pPr>
    </w:p>
    <w:p w:rsidR="00B523DF" w:rsidRPr="00B523DF" w:rsidRDefault="009A643D" w:rsidP="00640E62">
      <w:pPr>
        <w:autoSpaceDE w:val="0"/>
        <w:autoSpaceDN w:val="0"/>
        <w:adjustRightInd w:val="0"/>
        <w:spacing w:line="316" w:lineRule="exact"/>
        <w:ind w:firstLine="709"/>
        <w:jc w:val="both"/>
        <w:outlineLvl w:val="0"/>
        <w:rPr>
          <w:spacing w:val="-6"/>
          <w:sz w:val="28"/>
          <w:szCs w:val="28"/>
        </w:rPr>
      </w:pPr>
      <w:r>
        <w:rPr>
          <w:spacing w:val="-6"/>
          <w:sz w:val="28"/>
          <w:szCs w:val="28"/>
        </w:rPr>
        <w:t>64</w:t>
      </w:r>
      <w:r w:rsidR="00B523DF" w:rsidRPr="00B523DF">
        <w:rPr>
          <w:spacing w:val="-6"/>
          <w:sz w:val="28"/>
          <w:szCs w:val="28"/>
        </w:rPr>
        <w:t>.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регламента.</w:t>
      </w:r>
    </w:p>
    <w:p w:rsidR="00B523DF" w:rsidRPr="00B523DF" w:rsidRDefault="00B523DF" w:rsidP="00640E62">
      <w:pPr>
        <w:autoSpaceDE w:val="0"/>
        <w:autoSpaceDN w:val="0"/>
        <w:adjustRightInd w:val="0"/>
        <w:spacing w:line="316" w:lineRule="exact"/>
        <w:ind w:firstLine="709"/>
        <w:jc w:val="both"/>
        <w:outlineLvl w:val="0"/>
        <w:rPr>
          <w:spacing w:val="-6"/>
          <w:sz w:val="28"/>
          <w:szCs w:val="28"/>
        </w:rPr>
      </w:pPr>
      <w:r w:rsidRPr="00B523DF">
        <w:rPr>
          <w:spacing w:val="-6"/>
          <w:sz w:val="28"/>
          <w:szCs w:val="28"/>
        </w:rPr>
        <w:t>Проверка также может проводиться по конкретному обращению гражданина или юридического лица.</w:t>
      </w:r>
    </w:p>
    <w:p w:rsidR="00B523DF" w:rsidRPr="00B523DF" w:rsidRDefault="00B523DF" w:rsidP="00A73185">
      <w:pPr>
        <w:autoSpaceDE w:val="0"/>
        <w:autoSpaceDN w:val="0"/>
        <w:adjustRightInd w:val="0"/>
        <w:spacing w:line="324" w:lineRule="exact"/>
        <w:ind w:firstLine="709"/>
        <w:jc w:val="both"/>
        <w:outlineLvl w:val="0"/>
        <w:rPr>
          <w:spacing w:val="-6"/>
          <w:sz w:val="28"/>
          <w:szCs w:val="28"/>
        </w:rPr>
      </w:pPr>
      <w:r w:rsidRPr="00B523DF">
        <w:rPr>
          <w:spacing w:val="-6"/>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0827" w:rsidRDefault="00B523DF" w:rsidP="00A73185">
      <w:pPr>
        <w:autoSpaceDE w:val="0"/>
        <w:autoSpaceDN w:val="0"/>
        <w:adjustRightInd w:val="0"/>
        <w:spacing w:line="324" w:lineRule="exact"/>
        <w:ind w:firstLine="709"/>
        <w:jc w:val="both"/>
        <w:outlineLvl w:val="0"/>
        <w:rPr>
          <w:spacing w:val="-6"/>
          <w:sz w:val="28"/>
          <w:szCs w:val="28"/>
        </w:rPr>
      </w:pPr>
      <w:r w:rsidRPr="00B523DF">
        <w:rPr>
          <w:spacing w:val="-6"/>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73185" w:rsidRDefault="00A73185" w:rsidP="00A73185">
      <w:pPr>
        <w:autoSpaceDE w:val="0"/>
        <w:autoSpaceDN w:val="0"/>
        <w:adjustRightInd w:val="0"/>
        <w:spacing w:line="324" w:lineRule="exact"/>
        <w:ind w:firstLine="709"/>
        <w:jc w:val="both"/>
        <w:outlineLvl w:val="0"/>
        <w:rPr>
          <w:spacing w:val="-6"/>
          <w:sz w:val="28"/>
          <w:szCs w:val="28"/>
        </w:rPr>
      </w:pPr>
    </w:p>
    <w:p w:rsidR="00A73185" w:rsidRPr="00B523DF" w:rsidRDefault="00A73185" w:rsidP="00A73185">
      <w:pPr>
        <w:autoSpaceDE w:val="0"/>
        <w:autoSpaceDN w:val="0"/>
        <w:adjustRightInd w:val="0"/>
        <w:spacing w:line="324" w:lineRule="exact"/>
        <w:ind w:firstLine="709"/>
        <w:jc w:val="both"/>
        <w:outlineLvl w:val="0"/>
        <w:rPr>
          <w:b/>
          <w:bCs/>
          <w:spacing w:val="-6"/>
          <w:sz w:val="28"/>
          <w:szCs w:val="28"/>
        </w:rPr>
      </w:pPr>
    </w:p>
    <w:p w:rsidR="004B0827" w:rsidRPr="003263FA" w:rsidRDefault="004B0827" w:rsidP="00A73185">
      <w:pPr>
        <w:autoSpaceDE w:val="0"/>
        <w:autoSpaceDN w:val="0"/>
        <w:adjustRightInd w:val="0"/>
        <w:spacing w:line="324" w:lineRule="exact"/>
        <w:jc w:val="center"/>
        <w:outlineLvl w:val="0"/>
        <w:rPr>
          <w:b/>
          <w:bCs/>
          <w:sz w:val="28"/>
          <w:szCs w:val="28"/>
        </w:rPr>
      </w:pPr>
      <w:r w:rsidRPr="003263FA">
        <w:rPr>
          <w:b/>
          <w:bCs/>
          <w:sz w:val="28"/>
          <w:szCs w:val="28"/>
        </w:rPr>
        <w:t>Раздел V</w:t>
      </w:r>
    </w:p>
    <w:p w:rsidR="004B0827" w:rsidRDefault="004B0827" w:rsidP="00A73185">
      <w:pPr>
        <w:autoSpaceDE w:val="0"/>
        <w:autoSpaceDN w:val="0"/>
        <w:adjustRightInd w:val="0"/>
        <w:spacing w:line="324" w:lineRule="exact"/>
        <w:jc w:val="center"/>
        <w:rPr>
          <w:b/>
          <w:bCs/>
          <w:sz w:val="28"/>
          <w:szCs w:val="28"/>
        </w:rPr>
      </w:pPr>
      <w:r w:rsidRPr="003263FA">
        <w:rPr>
          <w:b/>
          <w:bCs/>
          <w:sz w:val="28"/>
          <w:szCs w:val="28"/>
        </w:rPr>
        <w:t>Досудебный (внесудебный) порядок</w:t>
      </w:r>
      <w:r w:rsidR="00F10DB6">
        <w:rPr>
          <w:b/>
          <w:bCs/>
          <w:sz w:val="28"/>
          <w:szCs w:val="28"/>
        </w:rPr>
        <w:t xml:space="preserve"> </w:t>
      </w:r>
      <w:r w:rsidRPr="003263FA">
        <w:rPr>
          <w:b/>
          <w:bCs/>
          <w:sz w:val="28"/>
          <w:szCs w:val="28"/>
        </w:rPr>
        <w:t>обжалования решений и действий (бездействия) органа,</w:t>
      </w:r>
      <w:r w:rsidR="00F10DB6" w:rsidRPr="003263FA">
        <w:rPr>
          <w:b/>
          <w:bCs/>
          <w:sz w:val="28"/>
          <w:szCs w:val="28"/>
        </w:rPr>
        <w:t xml:space="preserve"> </w:t>
      </w:r>
      <w:r w:rsidRPr="003263FA">
        <w:rPr>
          <w:b/>
          <w:bCs/>
          <w:sz w:val="28"/>
          <w:szCs w:val="28"/>
        </w:rPr>
        <w:t>предоставляющего муниципальную услугу, уполномоченного</w:t>
      </w:r>
      <w:r w:rsidR="00F10DB6">
        <w:rPr>
          <w:b/>
          <w:bCs/>
          <w:sz w:val="28"/>
          <w:szCs w:val="28"/>
        </w:rPr>
        <w:t xml:space="preserve"> </w:t>
      </w:r>
      <w:r w:rsidRPr="003263FA">
        <w:rPr>
          <w:b/>
          <w:bCs/>
          <w:sz w:val="28"/>
          <w:szCs w:val="28"/>
        </w:rPr>
        <w:t>органа, МФЦ, а также их должностных лиц, муниципальных служащих, работников МФЦ</w:t>
      </w:r>
    </w:p>
    <w:p w:rsidR="00F10DB6" w:rsidRDefault="00F10DB6" w:rsidP="00A73185">
      <w:pPr>
        <w:autoSpaceDE w:val="0"/>
        <w:autoSpaceDN w:val="0"/>
        <w:adjustRightInd w:val="0"/>
        <w:spacing w:line="324" w:lineRule="exact"/>
        <w:jc w:val="center"/>
        <w:rPr>
          <w:b/>
          <w:bCs/>
          <w:sz w:val="28"/>
          <w:szCs w:val="28"/>
        </w:rPr>
      </w:pPr>
    </w:p>
    <w:p w:rsidR="00F10DB6" w:rsidRPr="003263FA" w:rsidRDefault="00F10DB6" w:rsidP="00A73185">
      <w:pPr>
        <w:autoSpaceDE w:val="0"/>
        <w:autoSpaceDN w:val="0"/>
        <w:adjustRightInd w:val="0"/>
        <w:spacing w:line="324" w:lineRule="exact"/>
        <w:jc w:val="center"/>
        <w:rPr>
          <w:b/>
          <w:bCs/>
          <w:sz w:val="28"/>
          <w:szCs w:val="28"/>
        </w:rPr>
      </w:pPr>
    </w:p>
    <w:p w:rsidR="004B0827" w:rsidRPr="003263FA" w:rsidRDefault="004B0827" w:rsidP="00A73185">
      <w:pPr>
        <w:autoSpaceDE w:val="0"/>
        <w:autoSpaceDN w:val="0"/>
        <w:adjustRightInd w:val="0"/>
        <w:spacing w:line="324" w:lineRule="exact"/>
        <w:ind w:firstLine="709"/>
        <w:jc w:val="both"/>
        <w:outlineLvl w:val="1"/>
        <w:rPr>
          <w:b/>
          <w:bCs/>
          <w:sz w:val="28"/>
          <w:szCs w:val="28"/>
        </w:rPr>
      </w:pPr>
      <w:r w:rsidRPr="003263FA">
        <w:rPr>
          <w:b/>
          <w:bCs/>
          <w:sz w:val="28"/>
          <w:szCs w:val="28"/>
        </w:rPr>
        <w:t>Подраздел V.I. Информация для заинтересованных лиц</w:t>
      </w:r>
      <w:r w:rsidR="00E94934">
        <w:rPr>
          <w:b/>
          <w:bCs/>
          <w:sz w:val="28"/>
          <w:szCs w:val="28"/>
        </w:rPr>
        <w:t xml:space="preserve"> </w:t>
      </w:r>
      <w:r w:rsidRPr="003263FA">
        <w:rPr>
          <w:b/>
          <w:bCs/>
          <w:sz w:val="28"/>
          <w:szCs w:val="28"/>
        </w:rPr>
        <w:t>об их праве на досудебное (внесудебное) обжалование действий</w:t>
      </w:r>
      <w:r w:rsidR="00E94934" w:rsidRPr="003263FA">
        <w:rPr>
          <w:b/>
          <w:bCs/>
          <w:sz w:val="28"/>
          <w:szCs w:val="28"/>
        </w:rPr>
        <w:t xml:space="preserve"> </w:t>
      </w:r>
      <w:r w:rsidRPr="003263FA">
        <w:rPr>
          <w:b/>
          <w:bCs/>
          <w:sz w:val="28"/>
          <w:szCs w:val="28"/>
        </w:rPr>
        <w:t xml:space="preserve">(бездействия) и (или) </w:t>
      </w:r>
      <w:r w:rsidRPr="006A4ED6">
        <w:rPr>
          <w:b/>
          <w:bCs/>
          <w:spacing w:val="-6"/>
          <w:sz w:val="28"/>
          <w:szCs w:val="28"/>
        </w:rPr>
        <w:t>решений, принятых (осуществлённых)</w:t>
      </w:r>
      <w:r w:rsidR="00E94934" w:rsidRPr="006A4ED6">
        <w:rPr>
          <w:b/>
          <w:bCs/>
          <w:spacing w:val="-6"/>
          <w:sz w:val="28"/>
          <w:szCs w:val="28"/>
        </w:rPr>
        <w:t xml:space="preserve"> </w:t>
      </w:r>
      <w:r w:rsidRPr="006A4ED6">
        <w:rPr>
          <w:b/>
          <w:bCs/>
          <w:spacing w:val="-6"/>
          <w:sz w:val="28"/>
          <w:szCs w:val="28"/>
        </w:rPr>
        <w:t>в ходе предоставления муниципальной</w:t>
      </w:r>
      <w:r w:rsidRPr="003263FA">
        <w:rPr>
          <w:b/>
          <w:bCs/>
          <w:sz w:val="28"/>
          <w:szCs w:val="28"/>
        </w:rPr>
        <w:t xml:space="preserve"> услуги</w:t>
      </w:r>
    </w:p>
    <w:p w:rsidR="004B0827" w:rsidRPr="003B0D15" w:rsidRDefault="004B0827" w:rsidP="00A73185">
      <w:pPr>
        <w:autoSpaceDE w:val="0"/>
        <w:autoSpaceDN w:val="0"/>
        <w:adjustRightInd w:val="0"/>
        <w:spacing w:line="324" w:lineRule="exact"/>
        <w:jc w:val="both"/>
        <w:rPr>
          <w:spacing w:val="-4"/>
          <w:sz w:val="28"/>
          <w:szCs w:val="28"/>
        </w:rPr>
      </w:pPr>
    </w:p>
    <w:p w:rsidR="004B0827" w:rsidRDefault="009A643D" w:rsidP="00A73185">
      <w:pPr>
        <w:autoSpaceDE w:val="0"/>
        <w:autoSpaceDN w:val="0"/>
        <w:adjustRightInd w:val="0"/>
        <w:spacing w:line="324" w:lineRule="exact"/>
        <w:ind w:firstLine="709"/>
        <w:jc w:val="both"/>
        <w:rPr>
          <w:spacing w:val="-4"/>
          <w:sz w:val="28"/>
          <w:szCs w:val="28"/>
        </w:rPr>
      </w:pPr>
      <w:r>
        <w:rPr>
          <w:spacing w:val="-4"/>
          <w:sz w:val="28"/>
          <w:szCs w:val="28"/>
        </w:rPr>
        <w:t>65</w:t>
      </w:r>
      <w:r w:rsidR="00D16121" w:rsidRPr="00D16121">
        <w:rPr>
          <w:spacing w:val="-4"/>
          <w:sz w:val="28"/>
          <w:szCs w:val="28"/>
        </w:rPr>
        <w:t>. Заинтересованное лицо имеет право на досудебное (внесудебное) обжалование решений и действий (бездействия), принятых (осуществляемых)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w:t>
      </w:r>
      <w:r w:rsidR="00D16121">
        <w:rPr>
          <w:spacing w:val="-4"/>
          <w:sz w:val="28"/>
          <w:szCs w:val="28"/>
        </w:rPr>
        <w:t>ия муниципальной услуги (далее –</w:t>
      </w:r>
      <w:r w:rsidR="00D16121" w:rsidRPr="00D16121">
        <w:rPr>
          <w:spacing w:val="-4"/>
          <w:sz w:val="28"/>
          <w:szCs w:val="28"/>
        </w:rPr>
        <w:t xml:space="preserve"> досудебное (внесудебное) обжалование).</w:t>
      </w:r>
    </w:p>
    <w:p w:rsidR="00D16121" w:rsidRDefault="00D16121" w:rsidP="00A73185">
      <w:pPr>
        <w:autoSpaceDE w:val="0"/>
        <w:autoSpaceDN w:val="0"/>
        <w:adjustRightInd w:val="0"/>
        <w:spacing w:line="324" w:lineRule="exact"/>
        <w:ind w:firstLine="709"/>
        <w:jc w:val="both"/>
        <w:rPr>
          <w:sz w:val="28"/>
          <w:szCs w:val="28"/>
        </w:rPr>
      </w:pPr>
    </w:p>
    <w:p w:rsidR="004B0827" w:rsidRPr="0027332C" w:rsidRDefault="004B0827" w:rsidP="00A73185">
      <w:pPr>
        <w:autoSpaceDE w:val="0"/>
        <w:autoSpaceDN w:val="0"/>
        <w:adjustRightInd w:val="0"/>
        <w:spacing w:line="324" w:lineRule="exact"/>
        <w:ind w:firstLine="709"/>
        <w:jc w:val="both"/>
        <w:outlineLvl w:val="1"/>
        <w:rPr>
          <w:b/>
          <w:bCs/>
          <w:sz w:val="28"/>
          <w:szCs w:val="28"/>
        </w:rPr>
      </w:pPr>
      <w:r w:rsidRPr="0027332C">
        <w:rPr>
          <w:b/>
          <w:bCs/>
          <w:sz w:val="28"/>
          <w:szCs w:val="28"/>
        </w:rPr>
        <w:t>Подраздел V.II. Предмет жалобы</w:t>
      </w:r>
    </w:p>
    <w:p w:rsidR="004B0827" w:rsidRPr="0027332C" w:rsidRDefault="004B0827" w:rsidP="00A73185">
      <w:pPr>
        <w:autoSpaceDE w:val="0"/>
        <w:autoSpaceDN w:val="0"/>
        <w:adjustRightInd w:val="0"/>
        <w:spacing w:line="324" w:lineRule="exact"/>
        <w:jc w:val="both"/>
        <w:rPr>
          <w:sz w:val="28"/>
          <w:szCs w:val="28"/>
        </w:rPr>
      </w:pPr>
    </w:p>
    <w:p w:rsidR="00D16121" w:rsidRPr="00D16121" w:rsidRDefault="004B0827" w:rsidP="00A73185">
      <w:pPr>
        <w:autoSpaceDE w:val="0"/>
        <w:autoSpaceDN w:val="0"/>
        <w:adjustRightInd w:val="0"/>
        <w:spacing w:line="324" w:lineRule="exact"/>
        <w:ind w:firstLine="709"/>
        <w:jc w:val="both"/>
        <w:rPr>
          <w:spacing w:val="-6"/>
          <w:sz w:val="28"/>
          <w:szCs w:val="28"/>
        </w:rPr>
      </w:pPr>
      <w:r w:rsidRPr="00D16121">
        <w:rPr>
          <w:spacing w:val="-6"/>
          <w:sz w:val="28"/>
          <w:szCs w:val="28"/>
        </w:rPr>
        <w:t>6</w:t>
      </w:r>
      <w:r w:rsidR="009A643D">
        <w:rPr>
          <w:spacing w:val="-6"/>
          <w:sz w:val="28"/>
          <w:szCs w:val="28"/>
        </w:rPr>
        <w:t>6</w:t>
      </w:r>
      <w:r w:rsidRPr="00D16121">
        <w:rPr>
          <w:spacing w:val="-6"/>
          <w:sz w:val="28"/>
          <w:szCs w:val="28"/>
        </w:rPr>
        <w:t xml:space="preserve">. </w:t>
      </w:r>
      <w:r w:rsidR="00D16121" w:rsidRPr="00D16121">
        <w:rPr>
          <w:spacing w:val="-6"/>
          <w:sz w:val="28"/>
          <w:szCs w:val="28"/>
        </w:rPr>
        <w:t>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D16121" w:rsidRPr="00D16121" w:rsidRDefault="00D16121" w:rsidP="00A73185">
      <w:pPr>
        <w:autoSpaceDE w:val="0"/>
        <w:autoSpaceDN w:val="0"/>
        <w:adjustRightInd w:val="0"/>
        <w:spacing w:line="324" w:lineRule="exact"/>
        <w:ind w:firstLine="709"/>
        <w:jc w:val="both"/>
        <w:rPr>
          <w:sz w:val="28"/>
          <w:szCs w:val="28"/>
        </w:rPr>
      </w:pPr>
      <w:r w:rsidRPr="00D16121">
        <w:rPr>
          <w:sz w:val="28"/>
          <w:szCs w:val="28"/>
        </w:rPr>
        <w:t>Заявитель может обратиться с жалобой, в том числе в следующих случаях:</w:t>
      </w:r>
    </w:p>
    <w:p w:rsidR="00D16121" w:rsidRPr="00D16121" w:rsidRDefault="00D16121" w:rsidP="00A73185">
      <w:pPr>
        <w:autoSpaceDE w:val="0"/>
        <w:autoSpaceDN w:val="0"/>
        <w:adjustRightInd w:val="0"/>
        <w:spacing w:line="324" w:lineRule="exact"/>
        <w:ind w:firstLine="709"/>
        <w:jc w:val="both"/>
        <w:rPr>
          <w:sz w:val="28"/>
          <w:szCs w:val="28"/>
        </w:rPr>
      </w:pPr>
      <w:r w:rsidRPr="00D16121">
        <w:rPr>
          <w:sz w:val="28"/>
          <w:szCs w:val="28"/>
        </w:rPr>
        <w:t xml:space="preserve">нарушение срока регистрации запроса о предоставлении муниципальной услуги, запроса, указанного в статье 15.1 Федерального закона от 27.07.2010 </w:t>
      </w:r>
      <w:r>
        <w:rPr>
          <w:sz w:val="28"/>
          <w:szCs w:val="28"/>
        </w:rPr>
        <w:t xml:space="preserve">                </w:t>
      </w:r>
      <w:r w:rsidRPr="00D16121">
        <w:rPr>
          <w:sz w:val="28"/>
          <w:szCs w:val="28"/>
        </w:rPr>
        <w:t>№ 210-ФЗ «Об организации предоставления государственных и муниципальных услуг»;</w:t>
      </w:r>
    </w:p>
    <w:p w:rsidR="00D16121" w:rsidRPr="00D16121" w:rsidRDefault="00D16121" w:rsidP="006824D3">
      <w:pPr>
        <w:autoSpaceDE w:val="0"/>
        <w:autoSpaceDN w:val="0"/>
        <w:adjustRightInd w:val="0"/>
        <w:spacing w:line="318" w:lineRule="exact"/>
        <w:ind w:firstLine="709"/>
        <w:jc w:val="both"/>
        <w:rPr>
          <w:sz w:val="28"/>
          <w:szCs w:val="28"/>
        </w:rPr>
      </w:pPr>
      <w:r w:rsidRPr="00D16121">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D16121">
        <w:rPr>
          <w:sz w:val="28"/>
          <w:szCs w:val="28"/>
        </w:rPr>
        <w:lastRenderedPageBreak/>
        <w:t>предоставлению соответствующей му</w:t>
      </w:r>
      <w:r w:rsidR="00E15C95">
        <w:rPr>
          <w:sz w:val="28"/>
          <w:szCs w:val="28"/>
        </w:rPr>
        <w:t>ниципальной услуги в полном объё</w:t>
      </w:r>
      <w:r w:rsidRPr="00D16121">
        <w:rPr>
          <w:sz w:val="28"/>
          <w:szCs w:val="28"/>
        </w:rPr>
        <w:t>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16121" w:rsidRPr="00D16121" w:rsidRDefault="00D16121" w:rsidP="006824D3">
      <w:pPr>
        <w:autoSpaceDE w:val="0"/>
        <w:autoSpaceDN w:val="0"/>
        <w:adjustRightInd w:val="0"/>
        <w:spacing w:line="318" w:lineRule="exact"/>
        <w:ind w:firstLine="709"/>
        <w:jc w:val="both"/>
        <w:rPr>
          <w:sz w:val="28"/>
          <w:szCs w:val="28"/>
        </w:rPr>
      </w:pPr>
      <w:r w:rsidRPr="00D16121">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D16121" w:rsidRPr="00D16121" w:rsidRDefault="00C327B0" w:rsidP="006824D3">
      <w:pPr>
        <w:autoSpaceDE w:val="0"/>
        <w:autoSpaceDN w:val="0"/>
        <w:adjustRightInd w:val="0"/>
        <w:spacing w:line="318" w:lineRule="exact"/>
        <w:ind w:firstLine="709"/>
        <w:jc w:val="both"/>
        <w:rPr>
          <w:sz w:val="28"/>
          <w:szCs w:val="28"/>
        </w:rPr>
      </w:pPr>
      <w:r>
        <w:rPr>
          <w:sz w:val="28"/>
          <w:szCs w:val="28"/>
        </w:rPr>
        <w:t>отказ в приё</w:t>
      </w:r>
      <w:r w:rsidR="00D16121" w:rsidRPr="00D16121">
        <w:rPr>
          <w:sz w:val="28"/>
          <w:szCs w:val="28"/>
        </w:rPr>
        <w:t>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D16121" w:rsidRPr="00D16121" w:rsidRDefault="00D16121" w:rsidP="006824D3">
      <w:pPr>
        <w:autoSpaceDE w:val="0"/>
        <w:autoSpaceDN w:val="0"/>
        <w:adjustRightInd w:val="0"/>
        <w:spacing w:line="318" w:lineRule="exact"/>
        <w:ind w:firstLine="709"/>
        <w:jc w:val="both"/>
        <w:rPr>
          <w:spacing w:val="-6"/>
          <w:sz w:val="28"/>
          <w:szCs w:val="28"/>
        </w:rPr>
      </w:pPr>
      <w:r w:rsidRPr="00D16121">
        <w:rPr>
          <w:spacing w:val="-6"/>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16121" w:rsidRPr="00D16121" w:rsidRDefault="00D16121" w:rsidP="006824D3">
      <w:pPr>
        <w:autoSpaceDE w:val="0"/>
        <w:autoSpaceDN w:val="0"/>
        <w:adjustRightInd w:val="0"/>
        <w:spacing w:line="318" w:lineRule="exact"/>
        <w:ind w:firstLine="709"/>
        <w:jc w:val="both"/>
        <w:rPr>
          <w:spacing w:val="-6"/>
          <w:sz w:val="28"/>
          <w:szCs w:val="28"/>
        </w:rPr>
      </w:pPr>
      <w:r w:rsidRPr="00D16121">
        <w:rPr>
          <w:spacing w:val="-6"/>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D16121" w:rsidRPr="00D16121" w:rsidRDefault="00D16121" w:rsidP="006824D3">
      <w:pPr>
        <w:autoSpaceDE w:val="0"/>
        <w:autoSpaceDN w:val="0"/>
        <w:adjustRightInd w:val="0"/>
        <w:spacing w:line="318" w:lineRule="exact"/>
        <w:ind w:firstLine="709"/>
        <w:jc w:val="both"/>
        <w:rPr>
          <w:spacing w:val="-6"/>
          <w:sz w:val="28"/>
          <w:szCs w:val="28"/>
        </w:rPr>
      </w:pPr>
      <w:r w:rsidRPr="00D16121">
        <w:rPr>
          <w:spacing w:val="-6"/>
          <w:sz w:val="28"/>
          <w:szCs w:val="28"/>
        </w:rPr>
        <w:t>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16121" w:rsidRPr="00D16121" w:rsidRDefault="00D16121" w:rsidP="006824D3">
      <w:pPr>
        <w:autoSpaceDE w:val="0"/>
        <w:autoSpaceDN w:val="0"/>
        <w:adjustRightInd w:val="0"/>
        <w:spacing w:line="318" w:lineRule="exact"/>
        <w:ind w:firstLine="709"/>
        <w:jc w:val="both"/>
        <w:rPr>
          <w:spacing w:val="-6"/>
          <w:sz w:val="28"/>
          <w:szCs w:val="28"/>
        </w:rPr>
      </w:pPr>
      <w:r w:rsidRPr="00D16121">
        <w:rPr>
          <w:spacing w:val="-6"/>
          <w:sz w:val="28"/>
          <w:szCs w:val="28"/>
        </w:rPr>
        <w:t>нарушение срока или порядка выдачи документов по результатам предоставления муниципальной услуги;</w:t>
      </w:r>
    </w:p>
    <w:p w:rsidR="00D16121" w:rsidRPr="006A038E" w:rsidRDefault="00D16121" w:rsidP="00E91DA0">
      <w:pPr>
        <w:autoSpaceDE w:val="0"/>
        <w:autoSpaceDN w:val="0"/>
        <w:adjustRightInd w:val="0"/>
        <w:spacing w:line="318" w:lineRule="exact"/>
        <w:ind w:firstLine="709"/>
        <w:jc w:val="both"/>
        <w:rPr>
          <w:spacing w:val="-4"/>
          <w:sz w:val="28"/>
          <w:szCs w:val="28"/>
        </w:rPr>
      </w:pPr>
      <w:r w:rsidRPr="006A038E">
        <w:rPr>
          <w:spacing w:val="-4"/>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w:t>
      </w:r>
      <w:r w:rsidRPr="006A038E">
        <w:rPr>
          <w:spacing w:val="-4"/>
          <w:sz w:val="28"/>
          <w:szCs w:val="28"/>
        </w:rPr>
        <w:lastRenderedPageBreak/>
        <w:t>(внесудебное)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B0827" w:rsidRPr="006A038E" w:rsidRDefault="00D16121" w:rsidP="00E91DA0">
      <w:pPr>
        <w:autoSpaceDE w:val="0"/>
        <w:autoSpaceDN w:val="0"/>
        <w:adjustRightInd w:val="0"/>
        <w:spacing w:line="318" w:lineRule="exact"/>
        <w:ind w:firstLine="709"/>
        <w:jc w:val="both"/>
        <w:rPr>
          <w:spacing w:val="-4"/>
          <w:sz w:val="28"/>
          <w:szCs w:val="28"/>
        </w:rPr>
      </w:pPr>
      <w:r w:rsidRPr="006A038E">
        <w:rPr>
          <w:spacing w:val="-4"/>
          <w:sz w:val="28"/>
          <w:szCs w:val="28"/>
        </w:rPr>
        <w:t>требования у заявителя при предоставлении муниципальной услуги документов или информации, отсутствие и (или) недостоверность которых</w:t>
      </w:r>
      <w:r w:rsidR="006A038E">
        <w:rPr>
          <w:spacing w:val="-4"/>
          <w:sz w:val="28"/>
          <w:szCs w:val="28"/>
        </w:rPr>
        <w:t xml:space="preserve">                          </w:t>
      </w:r>
      <w:r w:rsidRPr="006A038E">
        <w:rPr>
          <w:spacing w:val="-4"/>
          <w:sz w:val="28"/>
          <w:szCs w:val="28"/>
        </w:rPr>
        <w:t xml:space="preserve"> не указывались при первоначальном отказе в приеме документов, </w:t>
      </w:r>
      <w:proofErr w:type="gramStart"/>
      <w:r w:rsidRPr="006A038E">
        <w:rPr>
          <w:spacing w:val="-4"/>
          <w:sz w:val="28"/>
          <w:szCs w:val="28"/>
        </w:rPr>
        <w:t xml:space="preserve">необходимых </w:t>
      </w:r>
      <w:r w:rsidR="006A038E">
        <w:rPr>
          <w:spacing w:val="-4"/>
          <w:sz w:val="28"/>
          <w:szCs w:val="28"/>
        </w:rPr>
        <w:t xml:space="preserve"> </w:t>
      </w:r>
      <w:r w:rsidRPr="006A038E">
        <w:rPr>
          <w:spacing w:val="-4"/>
          <w:sz w:val="28"/>
          <w:szCs w:val="28"/>
        </w:rPr>
        <w:t>для</w:t>
      </w:r>
      <w:proofErr w:type="gramEnd"/>
      <w:r w:rsidRPr="006A038E">
        <w:rPr>
          <w:spacing w:val="-4"/>
          <w:sz w:val="28"/>
          <w:szCs w:val="28"/>
        </w:rPr>
        <w:t xml:space="preserve"> предоставления муниципальной услуги, либо в предоставлении муниципальной услуги, за исключением случаев, предусмотренных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w:t>
      </w:r>
      <w:proofErr w:type="gramStart"/>
      <w:r w:rsidRPr="006A038E">
        <w:rPr>
          <w:spacing w:val="-4"/>
          <w:sz w:val="28"/>
          <w:szCs w:val="28"/>
        </w:rPr>
        <w:t xml:space="preserve">работника </w:t>
      </w:r>
      <w:r w:rsidR="006A038E">
        <w:rPr>
          <w:spacing w:val="-4"/>
          <w:sz w:val="28"/>
          <w:szCs w:val="28"/>
        </w:rPr>
        <w:t xml:space="preserve"> </w:t>
      </w:r>
      <w:r w:rsidRPr="006A038E">
        <w:rPr>
          <w:spacing w:val="-4"/>
          <w:sz w:val="28"/>
          <w:szCs w:val="28"/>
        </w:rPr>
        <w:t>МФЦ</w:t>
      </w:r>
      <w:proofErr w:type="gramEnd"/>
      <w:r w:rsidRPr="006A038E">
        <w:rPr>
          <w:spacing w:val="-4"/>
          <w:sz w:val="28"/>
          <w:szCs w:val="28"/>
        </w:rPr>
        <w:t xml:space="preserve">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D16121" w:rsidRPr="0027332C" w:rsidRDefault="00D16121" w:rsidP="00E91DA0">
      <w:pPr>
        <w:autoSpaceDE w:val="0"/>
        <w:autoSpaceDN w:val="0"/>
        <w:adjustRightInd w:val="0"/>
        <w:spacing w:line="318" w:lineRule="exact"/>
        <w:ind w:firstLine="709"/>
        <w:jc w:val="both"/>
        <w:rPr>
          <w:sz w:val="28"/>
          <w:szCs w:val="28"/>
        </w:rPr>
      </w:pPr>
    </w:p>
    <w:p w:rsidR="004B0827" w:rsidRPr="006A038E" w:rsidRDefault="004B0827" w:rsidP="00E91DA0">
      <w:pPr>
        <w:autoSpaceDE w:val="0"/>
        <w:autoSpaceDN w:val="0"/>
        <w:adjustRightInd w:val="0"/>
        <w:spacing w:line="318" w:lineRule="exact"/>
        <w:ind w:firstLine="709"/>
        <w:jc w:val="both"/>
        <w:outlineLvl w:val="1"/>
        <w:rPr>
          <w:b/>
          <w:bCs/>
          <w:spacing w:val="-4"/>
          <w:sz w:val="28"/>
          <w:szCs w:val="28"/>
        </w:rPr>
      </w:pPr>
      <w:r w:rsidRPr="00D56980">
        <w:rPr>
          <w:b/>
          <w:bCs/>
          <w:spacing w:val="-4"/>
          <w:sz w:val="28"/>
          <w:szCs w:val="28"/>
        </w:rPr>
        <w:t>Подраздел V.III. Органы, организации и должностные лица,</w:t>
      </w:r>
      <w:r w:rsidR="00C327B0" w:rsidRPr="00D56980">
        <w:rPr>
          <w:b/>
          <w:bCs/>
          <w:spacing w:val="-4"/>
          <w:sz w:val="28"/>
          <w:szCs w:val="28"/>
        </w:rPr>
        <w:t xml:space="preserve"> </w:t>
      </w:r>
      <w:r w:rsidRPr="00D56980">
        <w:rPr>
          <w:b/>
          <w:bCs/>
          <w:spacing w:val="-4"/>
          <w:sz w:val="28"/>
          <w:szCs w:val="28"/>
        </w:rPr>
        <w:t>уполномоченные</w:t>
      </w:r>
      <w:r w:rsidRPr="006A038E">
        <w:rPr>
          <w:b/>
          <w:bCs/>
          <w:spacing w:val="-4"/>
          <w:sz w:val="28"/>
          <w:szCs w:val="28"/>
        </w:rPr>
        <w:t xml:space="preserve"> на рассмотрение жалобы, которым может быть</w:t>
      </w:r>
      <w:r w:rsidR="00C327B0" w:rsidRPr="006A038E">
        <w:rPr>
          <w:b/>
          <w:bCs/>
          <w:spacing w:val="-4"/>
          <w:sz w:val="28"/>
          <w:szCs w:val="28"/>
        </w:rPr>
        <w:t xml:space="preserve"> </w:t>
      </w:r>
      <w:r w:rsidRPr="006A038E">
        <w:rPr>
          <w:b/>
          <w:bCs/>
          <w:spacing w:val="-4"/>
          <w:sz w:val="28"/>
          <w:szCs w:val="28"/>
        </w:rPr>
        <w:t>направлена жалоба заявителя в досудебном (внесудебном)</w:t>
      </w:r>
      <w:r w:rsidR="00C327B0" w:rsidRPr="006A038E">
        <w:rPr>
          <w:b/>
          <w:bCs/>
          <w:spacing w:val="-4"/>
          <w:sz w:val="28"/>
          <w:szCs w:val="28"/>
        </w:rPr>
        <w:t xml:space="preserve"> </w:t>
      </w:r>
      <w:r w:rsidRPr="006A038E">
        <w:rPr>
          <w:b/>
          <w:bCs/>
          <w:spacing w:val="-4"/>
          <w:sz w:val="28"/>
          <w:szCs w:val="28"/>
        </w:rPr>
        <w:t>порядке</w:t>
      </w:r>
    </w:p>
    <w:p w:rsidR="004B0827" w:rsidRPr="0027332C" w:rsidRDefault="004B0827" w:rsidP="00E91DA0">
      <w:pPr>
        <w:autoSpaceDE w:val="0"/>
        <w:autoSpaceDN w:val="0"/>
        <w:adjustRightInd w:val="0"/>
        <w:spacing w:line="318" w:lineRule="exact"/>
        <w:jc w:val="center"/>
        <w:rPr>
          <w:b/>
          <w:bCs/>
          <w:sz w:val="28"/>
          <w:szCs w:val="28"/>
        </w:rPr>
      </w:pPr>
    </w:p>
    <w:p w:rsidR="00C327B0" w:rsidRPr="006A038E" w:rsidRDefault="004B0827" w:rsidP="00E91DA0">
      <w:pPr>
        <w:autoSpaceDE w:val="0"/>
        <w:autoSpaceDN w:val="0"/>
        <w:adjustRightInd w:val="0"/>
        <w:spacing w:line="318" w:lineRule="exact"/>
        <w:ind w:firstLine="709"/>
        <w:jc w:val="both"/>
        <w:rPr>
          <w:spacing w:val="-2"/>
          <w:sz w:val="28"/>
          <w:szCs w:val="28"/>
        </w:rPr>
      </w:pPr>
      <w:r w:rsidRPr="006A038E">
        <w:rPr>
          <w:spacing w:val="-2"/>
          <w:sz w:val="28"/>
          <w:szCs w:val="28"/>
        </w:rPr>
        <w:t>6</w:t>
      </w:r>
      <w:r w:rsidR="00381E27" w:rsidRPr="006A038E">
        <w:rPr>
          <w:spacing w:val="-2"/>
          <w:sz w:val="28"/>
          <w:szCs w:val="28"/>
        </w:rPr>
        <w:t>7</w:t>
      </w:r>
      <w:r w:rsidRPr="006A038E">
        <w:rPr>
          <w:spacing w:val="-2"/>
          <w:sz w:val="28"/>
          <w:szCs w:val="28"/>
        </w:rPr>
        <w:t xml:space="preserve">. </w:t>
      </w:r>
      <w:r w:rsidR="00C327B0" w:rsidRPr="006A038E">
        <w:rPr>
          <w:spacing w:val="-2"/>
          <w:sz w:val="28"/>
          <w:szCs w:val="28"/>
        </w:rPr>
        <w:t>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C327B0" w:rsidRPr="006A038E" w:rsidRDefault="00C327B0" w:rsidP="00E91DA0">
      <w:pPr>
        <w:autoSpaceDE w:val="0"/>
        <w:autoSpaceDN w:val="0"/>
        <w:adjustRightInd w:val="0"/>
        <w:spacing w:line="318" w:lineRule="exact"/>
        <w:ind w:firstLine="709"/>
        <w:jc w:val="both"/>
        <w:rPr>
          <w:spacing w:val="-2"/>
          <w:sz w:val="28"/>
          <w:szCs w:val="28"/>
        </w:rPr>
      </w:pPr>
      <w:r w:rsidRPr="006A038E">
        <w:rPr>
          <w:spacing w:val="-2"/>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C327B0" w:rsidRPr="006A038E" w:rsidRDefault="00C327B0" w:rsidP="00E91DA0">
      <w:pPr>
        <w:autoSpaceDE w:val="0"/>
        <w:autoSpaceDN w:val="0"/>
        <w:adjustRightInd w:val="0"/>
        <w:spacing w:line="318" w:lineRule="exact"/>
        <w:ind w:firstLine="709"/>
        <w:jc w:val="both"/>
        <w:rPr>
          <w:spacing w:val="-2"/>
          <w:sz w:val="28"/>
          <w:szCs w:val="28"/>
        </w:rPr>
      </w:pPr>
      <w:r w:rsidRPr="006A038E">
        <w:rPr>
          <w:spacing w:val="-2"/>
          <w:sz w:val="28"/>
          <w:szCs w:val="28"/>
        </w:rPr>
        <w:t xml:space="preserve">Жалобы на действия (бездействие) должностных лиц, муниципальных служащих подаются главе муниципального образования город Краснодар, </w:t>
      </w:r>
      <w:r w:rsidRPr="00D56980">
        <w:rPr>
          <w:spacing w:val="-10"/>
          <w:sz w:val="28"/>
          <w:szCs w:val="28"/>
        </w:rPr>
        <w:t>заместителю главы муниципального образования город Краснодар, координирующему</w:t>
      </w:r>
      <w:r w:rsidRPr="006A038E">
        <w:rPr>
          <w:spacing w:val="-2"/>
          <w:sz w:val="28"/>
          <w:szCs w:val="28"/>
        </w:rPr>
        <w:t xml:space="preserve"> работу уполномоченного органа, руководителю уполномоченного органа.</w:t>
      </w:r>
    </w:p>
    <w:p w:rsidR="00C327B0" w:rsidRPr="006A038E" w:rsidRDefault="00381E27" w:rsidP="00E91DA0">
      <w:pPr>
        <w:autoSpaceDE w:val="0"/>
        <w:autoSpaceDN w:val="0"/>
        <w:adjustRightInd w:val="0"/>
        <w:spacing w:line="318" w:lineRule="exact"/>
        <w:ind w:firstLine="709"/>
        <w:jc w:val="both"/>
        <w:rPr>
          <w:spacing w:val="-2"/>
          <w:sz w:val="28"/>
          <w:szCs w:val="28"/>
        </w:rPr>
      </w:pPr>
      <w:r w:rsidRPr="006A038E">
        <w:rPr>
          <w:spacing w:val="-2"/>
          <w:sz w:val="28"/>
          <w:szCs w:val="28"/>
        </w:rPr>
        <w:t>68</w:t>
      </w:r>
      <w:r w:rsidR="00C327B0" w:rsidRPr="006A038E">
        <w:rPr>
          <w:spacing w:val="-2"/>
          <w:sz w:val="28"/>
          <w:szCs w:val="28"/>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C327B0" w:rsidRPr="006A038E" w:rsidRDefault="00381E27" w:rsidP="0058168D">
      <w:pPr>
        <w:autoSpaceDE w:val="0"/>
        <w:autoSpaceDN w:val="0"/>
        <w:adjustRightInd w:val="0"/>
        <w:spacing w:line="306" w:lineRule="exact"/>
        <w:ind w:firstLine="709"/>
        <w:jc w:val="both"/>
        <w:rPr>
          <w:spacing w:val="-2"/>
          <w:sz w:val="28"/>
          <w:szCs w:val="28"/>
        </w:rPr>
      </w:pPr>
      <w:r w:rsidRPr="006A038E">
        <w:rPr>
          <w:spacing w:val="-2"/>
          <w:sz w:val="28"/>
          <w:szCs w:val="28"/>
        </w:rPr>
        <w:t>69</w:t>
      </w:r>
      <w:r w:rsidR="00C327B0" w:rsidRPr="006A038E">
        <w:rPr>
          <w:spacing w:val="-2"/>
          <w:sz w:val="28"/>
          <w:szCs w:val="28"/>
        </w:rPr>
        <w:t xml:space="preserve">.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w:t>
      </w:r>
      <w:r w:rsidR="00C327B0" w:rsidRPr="006A038E">
        <w:rPr>
          <w:spacing w:val="-2"/>
          <w:sz w:val="28"/>
          <w:szCs w:val="28"/>
        </w:rPr>
        <w:lastRenderedPageBreak/>
        <w:t>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4B0827" w:rsidRPr="006A038E" w:rsidRDefault="00381E27" w:rsidP="0058168D">
      <w:pPr>
        <w:autoSpaceDE w:val="0"/>
        <w:autoSpaceDN w:val="0"/>
        <w:adjustRightInd w:val="0"/>
        <w:spacing w:line="306" w:lineRule="exact"/>
        <w:ind w:firstLine="709"/>
        <w:jc w:val="both"/>
        <w:rPr>
          <w:spacing w:val="-2"/>
          <w:sz w:val="28"/>
          <w:szCs w:val="28"/>
        </w:rPr>
      </w:pPr>
      <w:r w:rsidRPr="006A038E">
        <w:rPr>
          <w:spacing w:val="-2"/>
          <w:sz w:val="28"/>
          <w:szCs w:val="28"/>
        </w:rPr>
        <w:t>70</w:t>
      </w:r>
      <w:r w:rsidR="00C327B0" w:rsidRPr="006A038E">
        <w:rPr>
          <w:spacing w:val="-2"/>
          <w:sz w:val="28"/>
          <w:szCs w:val="28"/>
        </w:rPr>
        <w:t xml:space="preserve">.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w:t>
      </w:r>
      <w:r w:rsidR="00C327B0" w:rsidRPr="00A92D5B">
        <w:rPr>
          <w:spacing w:val="-12"/>
          <w:sz w:val="28"/>
          <w:szCs w:val="28"/>
        </w:rPr>
        <w:t>государственных гражданских служащих Краснодарского края, многофункционального</w:t>
      </w:r>
      <w:r w:rsidR="00C327B0" w:rsidRPr="006A038E">
        <w:rPr>
          <w:spacing w:val="-2"/>
          <w:sz w:val="28"/>
          <w:szCs w:val="28"/>
        </w:rPr>
        <w:t xml:space="preserve"> центра, работников многофункционального центра» (далее – Порядок).</w:t>
      </w:r>
    </w:p>
    <w:p w:rsidR="00C327B0" w:rsidRPr="0027332C" w:rsidRDefault="00C327B0" w:rsidP="0058168D">
      <w:pPr>
        <w:autoSpaceDE w:val="0"/>
        <w:autoSpaceDN w:val="0"/>
        <w:adjustRightInd w:val="0"/>
        <w:spacing w:line="306" w:lineRule="exact"/>
        <w:ind w:firstLine="709"/>
        <w:jc w:val="both"/>
        <w:rPr>
          <w:sz w:val="28"/>
          <w:szCs w:val="28"/>
        </w:rPr>
      </w:pPr>
    </w:p>
    <w:p w:rsidR="004B0827" w:rsidRPr="0027332C" w:rsidRDefault="004B0827" w:rsidP="0058168D">
      <w:pPr>
        <w:autoSpaceDE w:val="0"/>
        <w:autoSpaceDN w:val="0"/>
        <w:adjustRightInd w:val="0"/>
        <w:spacing w:line="306" w:lineRule="exact"/>
        <w:ind w:firstLine="709"/>
        <w:jc w:val="both"/>
        <w:outlineLvl w:val="1"/>
        <w:rPr>
          <w:b/>
          <w:bCs/>
          <w:sz w:val="28"/>
          <w:szCs w:val="28"/>
        </w:rPr>
      </w:pPr>
      <w:r w:rsidRPr="0027332C">
        <w:rPr>
          <w:b/>
          <w:bCs/>
          <w:sz w:val="28"/>
          <w:szCs w:val="28"/>
        </w:rPr>
        <w:t>Подраздел V.IV. Порядок подачи и рассмотрения жалобы</w:t>
      </w:r>
    </w:p>
    <w:p w:rsidR="004B0827" w:rsidRPr="0027332C" w:rsidRDefault="004B0827" w:rsidP="0058168D">
      <w:pPr>
        <w:autoSpaceDE w:val="0"/>
        <w:autoSpaceDN w:val="0"/>
        <w:adjustRightInd w:val="0"/>
        <w:spacing w:line="306" w:lineRule="exact"/>
        <w:jc w:val="both"/>
        <w:rPr>
          <w:sz w:val="28"/>
          <w:szCs w:val="28"/>
        </w:rPr>
      </w:pPr>
    </w:p>
    <w:p w:rsidR="004B0827" w:rsidRPr="006A038E" w:rsidRDefault="00381E27" w:rsidP="0058168D">
      <w:pPr>
        <w:autoSpaceDE w:val="0"/>
        <w:autoSpaceDN w:val="0"/>
        <w:adjustRightInd w:val="0"/>
        <w:spacing w:line="306" w:lineRule="exact"/>
        <w:ind w:firstLine="709"/>
        <w:jc w:val="both"/>
        <w:rPr>
          <w:spacing w:val="-2"/>
          <w:sz w:val="28"/>
          <w:szCs w:val="28"/>
        </w:rPr>
      </w:pPr>
      <w:r w:rsidRPr="006A038E">
        <w:rPr>
          <w:spacing w:val="-2"/>
          <w:sz w:val="28"/>
          <w:szCs w:val="28"/>
        </w:rPr>
        <w:t>71</w:t>
      </w:r>
      <w:r w:rsidR="004B0827" w:rsidRPr="006A038E">
        <w:rPr>
          <w:spacing w:val="-2"/>
          <w:sz w:val="28"/>
          <w:szCs w:val="28"/>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B0827" w:rsidRPr="006A038E" w:rsidRDefault="00381E27" w:rsidP="0058168D">
      <w:pPr>
        <w:autoSpaceDE w:val="0"/>
        <w:autoSpaceDN w:val="0"/>
        <w:adjustRightInd w:val="0"/>
        <w:spacing w:line="306" w:lineRule="exact"/>
        <w:ind w:firstLine="709"/>
        <w:jc w:val="both"/>
        <w:rPr>
          <w:spacing w:val="-2"/>
          <w:sz w:val="28"/>
          <w:szCs w:val="28"/>
        </w:rPr>
      </w:pPr>
      <w:r w:rsidRPr="006A038E">
        <w:rPr>
          <w:spacing w:val="-2"/>
          <w:sz w:val="28"/>
          <w:szCs w:val="28"/>
        </w:rPr>
        <w:t>72</w:t>
      </w:r>
      <w:r w:rsidR="004B0827" w:rsidRPr="006A038E">
        <w:rPr>
          <w:spacing w:val="-2"/>
          <w:sz w:val="28"/>
          <w:szCs w:val="28"/>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7</w:t>
      </w:r>
      <w:r w:rsidR="00381E27" w:rsidRPr="006A038E">
        <w:rPr>
          <w:spacing w:val="-2"/>
          <w:sz w:val="28"/>
          <w:szCs w:val="28"/>
        </w:rPr>
        <w:t>3</w:t>
      </w:r>
      <w:r w:rsidRPr="006A038E">
        <w:rPr>
          <w:spacing w:val="-2"/>
          <w:sz w:val="28"/>
          <w:szCs w:val="28"/>
        </w:rPr>
        <w:t xml:space="preserve">.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w:t>
      </w:r>
      <w:hyperlink r:id="rId16" w:history="1">
        <w:r w:rsidRPr="006A038E">
          <w:rPr>
            <w:spacing w:val="-2"/>
            <w:sz w:val="28"/>
            <w:szCs w:val="28"/>
          </w:rPr>
          <w:t>статьей 11.2</w:t>
        </w:r>
      </w:hyperlink>
      <w:r w:rsidRPr="006A038E">
        <w:rPr>
          <w:spacing w:val="-2"/>
          <w:sz w:val="28"/>
          <w:szCs w:val="28"/>
        </w:rPr>
        <w:t xml:space="preserve"> Федерального закона от 27.07.2010 </w:t>
      </w:r>
      <w:r w:rsidR="00C327B0" w:rsidRPr="006A038E">
        <w:rPr>
          <w:spacing w:val="-2"/>
          <w:sz w:val="28"/>
          <w:szCs w:val="28"/>
        </w:rPr>
        <w:t xml:space="preserve">                      </w:t>
      </w:r>
      <w:r w:rsidRPr="006A038E">
        <w:rPr>
          <w:spacing w:val="-2"/>
          <w:sz w:val="28"/>
          <w:szCs w:val="28"/>
        </w:rPr>
        <w:t>№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w:t>
      </w:r>
      <w:r w:rsidR="00C327B0" w:rsidRPr="006A038E">
        <w:rPr>
          <w:spacing w:val="-2"/>
          <w:sz w:val="28"/>
          <w:szCs w:val="28"/>
        </w:rPr>
        <w:t xml:space="preserve"> </w:t>
      </w:r>
      <w:r w:rsidRPr="006A038E">
        <w:rPr>
          <w:spacing w:val="-2"/>
          <w:sz w:val="28"/>
          <w:szCs w:val="28"/>
        </w:rPr>
        <w:t>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w:t>
      </w:r>
      <w:r w:rsidR="00C327B0" w:rsidRPr="006A038E">
        <w:rPr>
          <w:spacing w:val="-2"/>
          <w:sz w:val="28"/>
          <w:szCs w:val="28"/>
        </w:rPr>
        <w:t>кационной сети Интернет (далее –</w:t>
      </w:r>
      <w:r w:rsidRPr="006A038E">
        <w:rPr>
          <w:spacing w:val="-2"/>
          <w:sz w:val="28"/>
          <w:szCs w:val="28"/>
        </w:rPr>
        <w:t xml:space="preserve"> система досудебного обжалования).</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7</w:t>
      </w:r>
      <w:r w:rsidR="00381E27" w:rsidRPr="006A038E">
        <w:rPr>
          <w:spacing w:val="-2"/>
          <w:sz w:val="28"/>
          <w:szCs w:val="28"/>
        </w:rPr>
        <w:t>4</w:t>
      </w:r>
      <w:r w:rsidRPr="006A038E">
        <w:rPr>
          <w:spacing w:val="-2"/>
          <w:sz w:val="28"/>
          <w:szCs w:val="28"/>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lastRenderedPageBreak/>
        <w:t>7</w:t>
      </w:r>
      <w:r w:rsidR="00381E27" w:rsidRPr="006A038E">
        <w:rPr>
          <w:spacing w:val="-2"/>
          <w:sz w:val="28"/>
          <w:szCs w:val="28"/>
        </w:rPr>
        <w:t>5</w:t>
      </w:r>
      <w:r w:rsidRPr="006A038E">
        <w:rPr>
          <w:spacing w:val="-2"/>
          <w:sz w:val="28"/>
          <w:szCs w:val="28"/>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7</w:t>
      </w:r>
      <w:r w:rsidR="00381E27" w:rsidRPr="006A038E">
        <w:rPr>
          <w:spacing w:val="-2"/>
          <w:sz w:val="28"/>
          <w:szCs w:val="28"/>
        </w:rPr>
        <w:t>6</w:t>
      </w:r>
      <w:r w:rsidRPr="006A038E">
        <w:rPr>
          <w:spacing w:val="-2"/>
          <w:sz w:val="28"/>
          <w:szCs w:val="28"/>
        </w:rPr>
        <w:t>. Жалоба должна содержать:</w:t>
      </w:r>
    </w:p>
    <w:p w:rsidR="004B0827" w:rsidRPr="006A038E" w:rsidRDefault="004B0827" w:rsidP="0058168D">
      <w:pPr>
        <w:autoSpaceDE w:val="0"/>
        <w:autoSpaceDN w:val="0"/>
        <w:adjustRightInd w:val="0"/>
        <w:spacing w:line="306" w:lineRule="exact"/>
        <w:ind w:firstLine="709"/>
        <w:jc w:val="both"/>
        <w:rPr>
          <w:spacing w:val="-2"/>
          <w:sz w:val="28"/>
          <w:szCs w:val="28"/>
        </w:rPr>
      </w:pPr>
      <w:r w:rsidRPr="00C53979">
        <w:rPr>
          <w:spacing w:val="-6"/>
          <w:sz w:val="28"/>
          <w:szCs w:val="28"/>
        </w:rPr>
        <w:t>1) наименование органа, предоставляющего муниципальную услугу (администрация муниципального образования город Краснодар), уполномоченного</w:t>
      </w:r>
      <w:r w:rsidRPr="006A038E">
        <w:rPr>
          <w:spacing w:val="-2"/>
          <w:sz w:val="28"/>
          <w:szCs w:val="28"/>
        </w:rPr>
        <w:t xml:space="preserve"> органа, должностного лица, муниципального служащего, МФЦ, его руководителя и (или) работника, решения и действия (бездействие) которых обжалуются;</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2) фам</w:t>
      </w:r>
      <w:r w:rsidR="00C327B0" w:rsidRPr="006A038E">
        <w:rPr>
          <w:spacing w:val="-2"/>
          <w:sz w:val="28"/>
          <w:szCs w:val="28"/>
        </w:rPr>
        <w:t>илию, имя, отчество (последнее –</w:t>
      </w:r>
      <w:r w:rsidRPr="006A038E">
        <w:rPr>
          <w:spacing w:val="-2"/>
          <w:sz w:val="28"/>
          <w:szCs w:val="28"/>
        </w:rPr>
        <w:t xml:space="preserve"> при наличии), сведени</w:t>
      </w:r>
      <w:r w:rsidR="0052355A" w:rsidRPr="006A038E">
        <w:rPr>
          <w:spacing w:val="-2"/>
          <w:sz w:val="28"/>
          <w:szCs w:val="28"/>
        </w:rPr>
        <w:t>я о месте жительства заявителя –</w:t>
      </w:r>
      <w:r w:rsidRPr="006A038E">
        <w:rPr>
          <w:spacing w:val="-2"/>
          <w:sz w:val="28"/>
          <w:szCs w:val="28"/>
        </w:rPr>
        <w:t xml:space="preserve"> физического лица либо наименование, сведен</w:t>
      </w:r>
      <w:r w:rsidR="0052355A" w:rsidRPr="006A038E">
        <w:rPr>
          <w:spacing w:val="-2"/>
          <w:sz w:val="28"/>
          <w:szCs w:val="28"/>
        </w:rPr>
        <w:t>ия о местонахождении заявителя –</w:t>
      </w:r>
      <w:r w:rsidRPr="006A038E">
        <w:rPr>
          <w:spacing w:val="-2"/>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B0827" w:rsidRPr="0027332C" w:rsidRDefault="004B0827" w:rsidP="0058168D">
      <w:pPr>
        <w:autoSpaceDE w:val="0"/>
        <w:autoSpaceDN w:val="0"/>
        <w:adjustRightInd w:val="0"/>
        <w:spacing w:line="306" w:lineRule="exact"/>
        <w:jc w:val="both"/>
        <w:rPr>
          <w:sz w:val="28"/>
          <w:szCs w:val="28"/>
        </w:rPr>
      </w:pPr>
    </w:p>
    <w:p w:rsidR="004B0827" w:rsidRPr="0027332C" w:rsidRDefault="004B0827" w:rsidP="0058168D">
      <w:pPr>
        <w:autoSpaceDE w:val="0"/>
        <w:autoSpaceDN w:val="0"/>
        <w:adjustRightInd w:val="0"/>
        <w:spacing w:line="306" w:lineRule="exact"/>
        <w:ind w:firstLine="709"/>
        <w:jc w:val="both"/>
        <w:outlineLvl w:val="1"/>
        <w:rPr>
          <w:b/>
          <w:bCs/>
          <w:sz w:val="28"/>
          <w:szCs w:val="28"/>
        </w:rPr>
      </w:pPr>
      <w:r w:rsidRPr="0027332C">
        <w:rPr>
          <w:b/>
          <w:bCs/>
          <w:sz w:val="28"/>
          <w:szCs w:val="28"/>
        </w:rPr>
        <w:t>Подраздел V.V. Сроки рассмотрения жалобы</w:t>
      </w:r>
    </w:p>
    <w:p w:rsidR="004B0827" w:rsidRPr="0027332C" w:rsidRDefault="004B0827" w:rsidP="0058168D">
      <w:pPr>
        <w:autoSpaceDE w:val="0"/>
        <w:autoSpaceDN w:val="0"/>
        <w:adjustRightInd w:val="0"/>
        <w:spacing w:line="306" w:lineRule="exact"/>
        <w:jc w:val="both"/>
        <w:rPr>
          <w:sz w:val="28"/>
          <w:szCs w:val="28"/>
        </w:rPr>
      </w:pPr>
    </w:p>
    <w:p w:rsidR="004B0827" w:rsidRPr="006A038E" w:rsidRDefault="004B0827" w:rsidP="0058168D">
      <w:pPr>
        <w:autoSpaceDE w:val="0"/>
        <w:autoSpaceDN w:val="0"/>
        <w:adjustRightInd w:val="0"/>
        <w:spacing w:line="306" w:lineRule="exact"/>
        <w:ind w:firstLine="709"/>
        <w:jc w:val="both"/>
        <w:rPr>
          <w:spacing w:val="-2"/>
          <w:sz w:val="28"/>
          <w:szCs w:val="28"/>
        </w:rPr>
      </w:pPr>
      <w:r w:rsidRPr="006A038E">
        <w:rPr>
          <w:spacing w:val="-2"/>
          <w:sz w:val="28"/>
          <w:szCs w:val="28"/>
        </w:rPr>
        <w:t>7</w:t>
      </w:r>
      <w:r w:rsidR="00381E27" w:rsidRPr="006A038E">
        <w:rPr>
          <w:spacing w:val="-2"/>
          <w:sz w:val="28"/>
          <w:szCs w:val="28"/>
        </w:rPr>
        <w:t>7</w:t>
      </w:r>
      <w:r w:rsidRPr="006A038E">
        <w:rPr>
          <w:spacing w:val="-2"/>
          <w:sz w:val="28"/>
          <w:szCs w:val="28"/>
        </w:rPr>
        <w:t>. Жалоба подлежит рассмотрению в т</w:t>
      </w:r>
      <w:r w:rsidR="00A76667">
        <w:rPr>
          <w:spacing w:val="-2"/>
          <w:sz w:val="28"/>
          <w:szCs w:val="28"/>
        </w:rPr>
        <w:t>ечение 15 рабочих дней со дня её</w:t>
      </w:r>
      <w:r w:rsidRPr="006A038E">
        <w:rPr>
          <w:spacing w:val="-2"/>
          <w:sz w:val="28"/>
          <w:szCs w:val="28"/>
        </w:rPr>
        <w:t xml:space="preserve">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A76667">
        <w:rPr>
          <w:spacing w:val="-2"/>
          <w:sz w:val="28"/>
          <w:szCs w:val="28"/>
        </w:rPr>
        <w:t>–</w:t>
      </w:r>
      <w:r w:rsidRPr="006A038E">
        <w:rPr>
          <w:spacing w:val="-2"/>
          <w:sz w:val="28"/>
          <w:szCs w:val="28"/>
        </w:rPr>
        <w:t xml:space="preserve"> в течение 5 рабочих дней со дня ее регистрации.</w:t>
      </w:r>
    </w:p>
    <w:p w:rsidR="004B0827" w:rsidRPr="0027332C" w:rsidRDefault="004B0827" w:rsidP="0058168D">
      <w:pPr>
        <w:autoSpaceDE w:val="0"/>
        <w:autoSpaceDN w:val="0"/>
        <w:adjustRightInd w:val="0"/>
        <w:spacing w:line="306" w:lineRule="exact"/>
        <w:jc w:val="both"/>
        <w:rPr>
          <w:sz w:val="28"/>
          <w:szCs w:val="28"/>
        </w:rPr>
      </w:pPr>
    </w:p>
    <w:p w:rsidR="004B0827" w:rsidRPr="008A2F3E" w:rsidRDefault="004B0827" w:rsidP="0058168D">
      <w:pPr>
        <w:autoSpaceDE w:val="0"/>
        <w:autoSpaceDN w:val="0"/>
        <w:adjustRightInd w:val="0"/>
        <w:spacing w:line="306" w:lineRule="exact"/>
        <w:ind w:firstLine="709"/>
        <w:jc w:val="both"/>
        <w:outlineLvl w:val="1"/>
        <w:rPr>
          <w:b/>
          <w:bCs/>
          <w:spacing w:val="-6"/>
          <w:sz w:val="28"/>
          <w:szCs w:val="28"/>
        </w:rPr>
      </w:pPr>
      <w:r w:rsidRPr="008A2F3E">
        <w:rPr>
          <w:b/>
          <w:bCs/>
          <w:spacing w:val="-6"/>
          <w:sz w:val="28"/>
          <w:szCs w:val="28"/>
        </w:rPr>
        <w:t>Подраздел V.VI. Перечень оснований</w:t>
      </w:r>
      <w:r w:rsidR="00E94934" w:rsidRPr="008A2F3E">
        <w:rPr>
          <w:b/>
          <w:bCs/>
          <w:spacing w:val="-6"/>
          <w:sz w:val="28"/>
          <w:szCs w:val="28"/>
        </w:rPr>
        <w:t xml:space="preserve"> </w:t>
      </w:r>
      <w:r w:rsidRPr="008A2F3E">
        <w:rPr>
          <w:b/>
          <w:bCs/>
          <w:spacing w:val="-6"/>
          <w:sz w:val="28"/>
          <w:szCs w:val="28"/>
        </w:rPr>
        <w:t>для приостановления рассмотрения жалобы в случае, если</w:t>
      </w:r>
      <w:r w:rsidR="00E94934" w:rsidRPr="008A2F3E">
        <w:rPr>
          <w:b/>
          <w:bCs/>
          <w:spacing w:val="-6"/>
          <w:sz w:val="28"/>
          <w:szCs w:val="28"/>
        </w:rPr>
        <w:t xml:space="preserve"> </w:t>
      </w:r>
      <w:r w:rsidRPr="008A2F3E">
        <w:rPr>
          <w:b/>
          <w:bCs/>
          <w:spacing w:val="-6"/>
          <w:sz w:val="28"/>
          <w:szCs w:val="28"/>
        </w:rPr>
        <w:t>возможность приостановления предусмотрена законодательством</w:t>
      </w:r>
      <w:r w:rsidR="00E94934" w:rsidRPr="008A2F3E">
        <w:rPr>
          <w:b/>
          <w:bCs/>
          <w:spacing w:val="-6"/>
          <w:sz w:val="28"/>
          <w:szCs w:val="28"/>
        </w:rPr>
        <w:t xml:space="preserve"> </w:t>
      </w:r>
      <w:r w:rsidR="00C327B0" w:rsidRPr="008A2F3E">
        <w:rPr>
          <w:b/>
          <w:bCs/>
          <w:spacing w:val="-6"/>
          <w:sz w:val="28"/>
          <w:szCs w:val="28"/>
        </w:rPr>
        <w:t>Российской Ф</w:t>
      </w:r>
      <w:r w:rsidRPr="008A2F3E">
        <w:rPr>
          <w:b/>
          <w:bCs/>
          <w:spacing w:val="-6"/>
          <w:sz w:val="28"/>
          <w:szCs w:val="28"/>
        </w:rPr>
        <w:t>едерации</w:t>
      </w:r>
    </w:p>
    <w:p w:rsidR="004B0827" w:rsidRPr="0027332C" w:rsidRDefault="004B0827" w:rsidP="0058168D">
      <w:pPr>
        <w:autoSpaceDE w:val="0"/>
        <w:autoSpaceDN w:val="0"/>
        <w:adjustRightInd w:val="0"/>
        <w:spacing w:line="306" w:lineRule="exact"/>
        <w:jc w:val="both"/>
        <w:rPr>
          <w:sz w:val="28"/>
          <w:szCs w:val="28"/>
        </w:rPr>
      </w:pPr>
    </w:p>
    <w:p w:rsidR="004B0827" w:rsidRPr="0027332C" w:rsidRDefault="004B0827" w:rsidP="0058168D">
      <w:pPr>
        <w:autoSpaceDE w:val="0"/>
        <w:autoSpaceDN w:val="0"/>
        <w:adjustRightInd w:val="0"/>
        <w:spacing w:line="306" w:lineRule="exact"/>
        <w:ind w:firstLine="709"/>
        <w:jc w:val="both"/>
        <w:rPr>
          <w:sz w:val="28"/>
          <w:szCs w:val="28"/>
        </w:rPr>
      </w:pPr>
      <w:r w:rsidRPr="0027332C">
        <w:rPr>
          <w:sz w:val="28"/>
          <w:szCs w:val="28"/>
        </w:rPr>
        <w:t>7</w:t>
      </w:r>
      <w:r w:rsidR="00381E27">
        <w:rPr>
          <w:sz w:val="28"/>
          <w:szCs w:val="28"/>
        </w:rPr>
        <w:t>8</w:t>
      </w:r>
      <w:r w:rsidRPr="0027332C">
        <w:rPr>
          <w:sz w:val="28"/>
          <w:szCs w:val="28"/>
        </w:rPr>
        <w:t>. Основания для приостановления рассмотрения жалобы отсутствуют.</w:t>
      </w:r>
    </w:p>
    <w:p w:rsidR="00A76667" w:rsidRDefault="00A76667" w:rsidP="0058168D">
      <w:pPr>
        <w:autoSpaceDE w:val="0"/>
        <w:autoSpaceDN w:val="0"/>
        <w:adjustRightInd w:val="0"/>
        <w:spacing w:line="306" w:lineRule="exact"/>
        <w:ind w:firstLine="709"/>
        <w:jc w:val="both"/>
        <w:outlineLvl w:val="1"/>
        <w:rPr>
          <w:b/>
          <w:bCs/>
          <w:sz w:val="28"/>
          <w:szCs w:val="28"/>
        </w:rPr>
      </w:pPr>
    </w:p>
    <w:p w:rsidR="004B0827" w:rsidRPr="0027332C" w:rsidRDefault="004B0827" w:rsidP="0058168D">
      <w:pPr>
        <w:autoSpaceDE w:val="0"/>
        <w:autoSpaceDN w:val="0"/>
        <w:adjustRightInd w:val="0"/>
        <w:spacing w:line="306" w:lineRule="exact"/>
        <w:ind w:firstLine="709"/>
        <w:jc w:val="both"/>
        <w:outlineLvl w:val="1"/>
        <w:rPr>
          <w:b/>
          <w:bCs/>
          <w:sz w:val="28"/>
          <w:szCs w:val="28"/>
        </w:rPr>
      </w:pPr>
      <w:r w:rsidRPr="0027332C">
        <w:rPr>
          <w:b/>
          <w:bCs/>
          <w:sz w:val="28"/>
          <w:szCs w:val="28"/>
        </w:rPr>
        <w:t>Подраздел V.VII. Результат рассмотрения жалобы</w:t>
      </w:r>
    </w:p>
    <w:p w:rsidR="004B0827" w:rsidRPr="0027332C" w:rsidRDefault="004B0827" w:rsidP="0058168D">
      <w:pPr>
        <w:autoSpaceDE w:val="0"/>
        <w:autoSpaceDN w:val="0"/>
        <w:adjustRightInd w:val="0"/>
        <w:spacing w:line="306" w:lineRule="exact"/>
        <w:ind w:firstLine="709"/>
        <w:jc w:val="both"/>
        <w:rPr>
          <w:sz w:val="28"/>
          <w:szCs w:val="28"/>
        </w:rPr>
      </w:pPr>
    </w:p>
    <w:p w:rsidR="004B0827" w:rsidRPr="006A038E" w:rsidRDefault="00381E27" w:rsidP="0058168D">
      <w:pPr>
        <w:autoSpaceDE w:val="0"/>
        <w:autoSpaceDN w:val="0"/>
        <w:adjustRightInd w:val="0"/>
        <w:spacing w:line="306" w:lineRule="exact"/>
        <w:ind w:firstLine="709"/>
        <w:jc w:val="both"/>
        <w:rPr>
          <w:spacing w:val="-4"/>
          <w:sz w:val="28"/>
          <w:szCs w:val="28"/>
        </w:rPr>
      </w:pPr>
      <w:bookmarkStart w:id="5" w:name="Par79"/>
      <w:bookmarkEnd w:id="5"/>
      <w:r w:rsidRPr="006A038E">
        <w:rPr>
          <w:spacing w:val="-4"/>
          <w:sz w:val="28"/>
          <w:szCs w:val="28"/>
        </w:rPr>
        <w:t>79</w:t>
      </w:r>
      <w:r w:rsidR="004B0827" w:rsidRPr="006A038E">
        <w:rPr>
          <w:spacing w:val="-4"/>
          <w:sz w:val="28"/>
          <w:szCs w:val="28"/>
        </w:rPr>
        <w:t>. По результатам рассмотрения жалобы принимается одно из следующих решений:</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6A038E">
        <w:rPr>
          <w:spacing w:val="-4"/>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2) в удовлетворении жалобы отказывается.</w:t>
      </w:r>
    </w:p>
    <w:p w:rsidR="004B0827" w:rsidRPr="006A038E" w:rsidRDefault="00381E27" w:rsidP="0058168D">
      <w:pPr>
        <w:autoSpaceDE w:val="0"/>
        <w:autoSpaceDN w:val="0"/>
        <w:adjustRightInd w:val="0"/>
        <w:spacing w:line="306" w:lineRule="exact"/>
        <w:ind w:firstLine="709"/>
        <w:jc w:val="both"/>
        <w:rPr>
          <w:spacing w:val="-4"/>
          <w:sz w:val="28"/>
          <w:szCs w:val="28"/>
        </w:rPr>
      </w:pPr>
      <w:r w:rsidRPr="006A038E">
        <w:rPr>
          <w:spacing w:val="-4"/>
          <w:sz w:val="28"/>
          <w:szCs w:val="28"/>
        </w:rPr>
        <w:t>80</w:t>
      </w:r>
      <w:r w:rsidR="004B0827" w:rsidRPr="006A038E">
        <w:rPr>
          <w:spacing w:val="-4"/>
          <w:sz w:val="28"/>
          <w:szCs w:val="28"/>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наличия вступившего в законную силу решения суда, арбитражного суда по жалобе о том же предмете и по тем же основаниям;</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подача жалобы лицом, полномочия которого не подтверждены в порядке, установленном законодательством Российской Федерации;</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4B0827" w:rsidRPr="006A038E" w:rsidRDefault="00381E27" w:rsidP="0058168D">
      <w:pPr>
        <w:autoSpaceDE w:val="0"/>
        <w:autoSpaceDN w:val="0"/>
        <w:adjustRightInd w:val="0"/>
        <w:spacing w:line="306" w:lineRule="exact"/>
        <w:ind w:firstLine="709"/>
        <w:jc w:val="both"/>
        <w:rPr>
          <w:spacing w:val="-4"/>
          <w:sz w:val="28"/>
          <w:szCs w:val="28"/>
        </w:rPr>
      </w:pPr>
      <w:r w:rsidRPr="006A038E">
        <w:rPr>
          <w:spacing w:val="-4"/>
          <w:sz w:val="28"/>
          <w:szCs w:val="28"/>
        </w:rPr>
        <w:t>81</w:t>
      </w:r>
      <w:r w:rsidR="004B0827" w:rsidRPr="006A038E">
        <w:rPr>
          <w:spacing w:val="-4"/>
          <w:sz w:val="28"/>
          <w:szCs w:val="28"/>
        </w:rPr>
        <w:t>. МФЦ отказывает в удовлетворении жалобы в соответствии с основаниями, предусмотренными Порядком.</w:t>
      </w:r>
    </w:p>
    <w:p w:rsidR="004B0827" w:rsidRPr="006A038E" w:rsidRDefault="00381E27" w:rsidP="0058168D">
      <w:pPr>
        <w:autoSpaceDE w:val="0"/>
        <w:autoSpaceDN w:val="0"/>
        <w:adjustRightInd w:val="0"/>
        <w:spacing w:line="306" w:lineRule="exact"/>
        <w:ind w:firstLine="709"/>
        <w:jc w:val="both"/>
        <w:rPr>
          <w:spacing w:val="-4"/>
          <w:sz w:val="28"/>
          <w:szCs w:val="28"/>
        </w:rPr>
      </w:pPr>
      <w:r w:rsidRPr="006A038E">
        <w:rPr>
          <w:spacing w:val="-4"/>
          <w:sz w:val="28"/>
          <w:szCs w:val="28"/>
        </w:rPr>
        <w:t>82</w:t>
      </w:r>
      <w:r w:rsidR="004B0827" w:rsidRPr="006A038E">
        <w:rPr>
          <w:spacing w:val="-4"/>
          <w:sz w:val="28"/>
          <w:szCs w:val="28"/>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наличия в жалобе нецензурных либо оскорбительных выражений, угроз жизни, здоровью и имуществу должностного лица, а также членов его семьи;</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8</w:t>
      </w:r>
      <w:r w:rsidR="00381E27" w:rsidRPr="006A038E">
        <w:rPr>
          <w:spacing w:val="-4"/>
          <w:sz w:val="28"/>
          <w:szCs w:val="28"/>
        </w:rPr>
        <w:t>3</w:t>
      </w:r>
      <w:r w:rsidRPr="006A038E">
        <w:rPr>
          <w:spacing w:val="-4"/>
          <w:sz w:val="28"/>
          <w:szCs w:val="28"/>
        </w:rPr>
        <w:t>. МФЦ оставляет жалобу без ответа в соответствии с основаниями, предусмотренными Порядком.</w:t>
      </w:r>
    </w:p>
    <w:p w:rsidR="004B0827" w:rsidRPr="006A038E" w:rsidRDefault="004B0827" w:rsidP="0058168D">
      <w:pPr>
        <w:autoSpaceDE w:val="0"/>
        <w:autoSpaceDN w:val="0"/>
        <w:adjustRightInd w:val="0"/>
        <w:spacing w:line="306" w:lineRule="exact"/>
        <w:ind w:firstLine="709"/>
        <w:jc w:val="both"/>
        <w:rPr>
          <w:spacing w:val="-4"/>
          <w:sz w:val="28"/>
          <w:szCs w:val="28"/>
        </w:rPr>
      </w:pPr>
      <w:r w:rsidRPr="006A038E">
        <w:rPr>
          <w:spacing w:val="-4"/>
          <w:sz w:val="28"/>
          <w:szCs w:val="28"/>
        </w:rPr>
        <w:t>8</w:t>
      </w:r>
      <w:r w:rsidR="00381E27" w:rsidRPr="006A038E">
        <w:rPr>
          <w:spacing w:val="-4"/>
          <w:sz w:val="28"/>
          <w:szCs w:val="28"/>
        </w:rPr>
        <w:t>4</w:t>
      </w:r>
      <w:r w:rsidRPr="006A038E">
        <w:rPr>
          <w:spacing w:val="-4"/>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0827" w:rsidRPr="0027332C" w:rsidRDefault="004B0827" w:rsidP="0058168D">
      <w:pPr>
        <w:autoSpaceDE w:val="0"/>
        <w:autoSpaceDN w:val="0"/>
        <w:adjustRightInd w:val="0"/>
        <w:spacing w:line="306" w:lineRule="exact"/>
        <w:jc w:val="both"/>
        <w:rPr>
          <w:sz w:val="28"/>
          <w:szCs w:val="28"/>
        </w:rPr>
      </w:pPr>
    </w:p>
    <w:p w:rsidR="004B0827" w:rsidRPr="0027332C" w:rsidRDefault="004B0827" w:rsidP="0058168D">
      <w:pPr>
        <w:autoSpaceDE w:val="0"/>
        <w:autoSpaceDN w:val="0"/>
        <w:adjustRightInd w:val="0"/>
        <w:spacing w:line="306" w:lineRule="exact"/>
        <w:ind w:firstLine="709"/>
        <w:jc w:val="both"/>
        <w:outlineLvl w:val="1"/>
        <w:rPr>
          <w:b/>
          <w:bCs/>
          <w:sz w:val="28"/>
          <w:szCs w:val="28"/>
        </w:rPr>
      </w:pPr>
      <w:r w:rsidRPr="0027332C">
        <w:rPr>
          <w:b/>
          <w:bCs/>
          <w:sz w:val="28"/>
          <w:szCs w:val="28"/>
        </w:rPr>
        <w:t>Подраздел V.VIII. Порядок информирования</w:t>
      </w:r>
      <w:r w:rsidR="00E94934">
        <w:rPr>
          <w:b/>
          <w:bCs/>
          <w:sz w:val="28"/>
          <w:szCs w:val="28"/>
        </w:rPr>
        <w:t xml:space="preserve"> </w:t>
      </w:r>
      <w:r w:rsidRPr="0027332C">
        <w:rPr>
          <w:b/>
          <w:bCs/>
          <w:sz w:val="28"/>
          <w:szCs w:val="28"/>
        </w:rPr>
        <w:t>заявителя о результатах рассмотрения жалобы</w:t>
      </w:r>
    </w:p>
    <w:p w:rsidR="004B0827" w:rsidRPr="0027332C" w:rsidRDefault="004B0827" w:rsidP="0058168D">
      <w:pPr>
        <w:autoSpaceDE w:val="0"/>
        <w:autoSpaceDN w:val="0"/>
        <w:adjustRightInd w:val="0"/>
        <w:spacing w:line="306" w:lineRule="exact"/>
        <w:jc w:val="both"/>
        <w:rPr>
          <w:sz w:val="28"/>
          <w:szCs w:val="28"/>
        </w:rPr>
      </w:pPr>
    </w:p>
    <w:p w:rsidR="004B0827" w:rsidRPr="00C327B0" w:rsidRDefault="004B0827" w:rsidP="0058168D">
      <w:pPr>
        <w:autoSpaceDE w:val="0"/>
        <w:autoSpaceDN w:val="0"/>
        <w:adjustRightInd w:val="0"/>
        <w:spacing w:line="306" w:lineRule="exact"/>
        <w:ind w:firstLine="709"/>
        <w:jc w:val="both"/>
        <w:rPr>
          <w:spacing w:val="-6"/>
          <w:sz w:val="28"/>
          <w:szCs w:val="28"/>
        </w:rPr>
      </w:pPr>
      <w:bookmarkStart w:id="6" w:name="Par96"/>
      <w:bookmarkEnd w:id="6"/>
      <w:r w:rsidRPr="00C327B0">
        <w:rPr>
          <w:spacing w:val="-6"/>
          <w:sz w:val="28"/>
          <w:szCs w:val="28"/>
        </w:rPr>
        <w:t>8</w:t>
      </w:r>
      <w:r w:rsidR="00381E27">
        <w:rPr>
          <w:spacing w:val="-6"/>
          <w:sz w:val="28"/>
          <w:szCs w:val="28"/>
        </w:rPr>
        <w:t>5</w:t>
      </w:r>
      <w:r w:rsidRPr="00C327B0">
        <w:rPr>
          <w:spacing w:val="-6"/>
          <w:sz w:val="28"/>
          <w:szCs w:val="28"/>
        </w:rPr>
        <w:t xml:space="preserve">. Не позднее дня, следующего за днём принятия решения, указанного в </w:t>
      </w:r>
      <w:hyperlink w:anchor="Par79" w:history="1">
        <w:r w:rsidRPr="00C327B0">
          <w:rPr>
            <w:spacing w:val="-6"/>
            <w:sz w:val="28"/>
            <w:szCs w:val="28"/>
          </w:rPr>
          <w:t>пункте 7</w:t>
        </w:r>
        <w:r w:rsidR="00381E27">
          <w:rPr>
            <w:spacing w:val="-6"/>
            <w:sz w:val="28"/>
            <w:szCs w:val="28"/>
          </w:rPr>
          <w:t>9</w:t>
        </w:r>
      </w:hyperlink>
      <w:r w:rsidRPr="00C327B0">
        <w:rPr>
          <w:spacing w:val="-6"/>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827" w:rsidRPr="00C327B0" w:rsidRDefault="004B0827" w:rsidP="0058168D">
      <w:pPr>
        <w:autoSpaceDE w:val="0"/>
        <w:autoSpaceDN w:val="0"/>
        <w:adjustRightInd w:val="0"/>
        <w:spacing w:line="306" w:lineRule="exact"/>
        <w:ind w:firstLine="709"/>
        <w:jc w:val="both"/>
        <w:rPr>
          <w:spacing w:val="-6"/>
          <w:sz w:val="28"/>
          <w:szCs w:val="28"/>
        </w:rPr>
      </w:pPr>
      <w:r w:rsidRPr="00C327B0">
        <w:rPr>
          <w:spacing w:val="-6"/>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0827" w:rsidRPr="008A2F3E" w:rsidRDefault="004B0827" w:rsidP="0058168D">
      <w:pPr>
        <w:autoSpaceDE w:val="0"/>
        <w:autoSpaceDN w:val="0"/>
        <w:adjustRightInd w:val="0"/>
        <w:spacing w:line="310" w:lineRule="exact"/>
        <w:ind w:firstLine="709"/>
        <w:jc w:val="both"/>
        <w:rPr>
          <w:spacing w:val="-8"/>
          <w:sz w:val="28"/>
          <w:szCs w:val="28"/>
        </w:rPr>
      </w:pPr>
      <w:r w:rsidRPr="008A2F3E">
        <w:rPr>
          <w:spacing w:val="-8"/>
          <w:sz w:val="28"/>
          <w:szCs w:val="28"/>
        </w:rPr>
        <w:t xml:space="preserve">В случае признания жалобы, не подлежащей удовлетворению, в ответе </w:t>
      </w:r>
      <w:r w:rsidRPr="008A2F3E">
        <w:rPr>
          <w:spacing w:val="-10"/>
          <w:sz w:val="28"/>
          <w:szCs w:val="28"/>
        </w:rPr>
        <w:t xml:space="preserve">заявителю, указанном в </w:t>
      </w:r>
      <w:hyperlink w:anchor="Par96" w:history="1">
        <w:r w:rsidRPr="008A2F3E">
          <w:rPr>
            <w:spacing w:val="-10"/>
            <w:sz w:val="28"/>
            <w:szCs w:val="28"/>
          </w:rPr>
          <w:t>абзаце первом</w:t>
        </w:r>
      </w:hyperlink>
      <w:r w:rsidRPr="008A2F3E">
        <w:rPr>
          <w:spacing w:val="-10"/>
          <w:sz w:val="28"/>
          <w:szCs w:val="28"/>
        </w:rPr>
        <w:t xml:space="preserve"> настоящего пункта, даются аргументированные</w:t>
      </w:r>
      <w:r w:rsidRPr="008A2F3E">
        <w:rPr>
          <w:spacing w:val="-8"/>
          <w:sz w:val="28"/>
          <w:szCs w:val="28"/>
        </w:rPr>
        <w:t xml:space="preserve"> </w:t>
      </w:r>
      <w:r w:rsidRPr="008A2F3E">
        <w:rPr>
          <w:spacing w:val="-8"/>
          <w:sz w:val="28"/>
          <w:szCs w:val="28"/>
        </w:rPr>
        <w:lastRenderedPageBreak/>
        <w:t>разъяснения о причинах принятого решения, а также информация о порядке обжалования принятого решения.</w:t>
      </w:r>
    </w:p>
    <w:p w:rsidR="004B0827" w:rsidRPr="00C327B0" w:rsidRDefault="004B0827" w:rsidP="0058168D">
      <w:pPr>
        <w:autoSpaceDE w:val="0"/>
        <w:autoSpaceDN w:val="0"/>
        <w:adjustRightInd w:val="0"/>
        <w:spacing w:line="310" w:lineRule="exact"/>
        <w:ind w:firstLine="709"/>
        <w:jc w:val="both"/>
        <w:rPr>
          <w:spacing w:val="-6"/>
          <w:sz w:val="28"/>
          <w:szCs w:val="28"/>
        </w:rPr>
      </w:pPr>
      <w:r w:rsidRPr="00C327B0">
        <w:rPr>
          <w:spacing w:val="-6"/>
          <w:sz w:val="28"/>
          <w:szCs w:val="28"/>
        </w:rPr>
        <w:t>8</w:t>
      </w:r>
      <w:r w:rsidR="00381E27">
        <w:rPr>
          <w:spacing w:val="-6"/>
          <w:sz w:val="28"/>
          <w:szCs w:val="28"/>
        </w:rPr>
        <w:t>6</w:t>
      </w:r>
      <w:r w:rsidRPr="00C327B0">
        <w:rPr>
          <w:spacing w:val="-6"/>
          <w:sz w:val="28"/>
          <w:szCs w:val="28"/>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B0827" w:rsidRPr="0027332C" w:rsidRDefault="004B0827" w:rsidP="0058168D">
      <w:pPr>
        <w:autoSpaceDE w:val="0"/>
        <w:autoSpaceDN w:val="0"/>
        <w:adjustRightInd w:val="0"/>
        <w:spacing w:line="310" w:lineRule="exact"/>
        <w:jc w:val="both"/>
        <w:rPr>
          <w:sz w:val="28"/>
          <w:szCs w:val="28"/>
        </w:rPr>
      </w:pPr>
    </w:p>
    <w:p w:rsidR="004B0827" w:rsidRPr="0027332C" w:rsidRDefault="004B0827" w:rsidP="0058168D">
      <w:pPr>
        <w:autoSpaceDE w:val="0"/>
        <w:autoSpaceDN w:val="0"/>
        <w:adjustRightInd w:val="0"/>
        <w:spacing w:line="310" w:lineRule="exact"/>
        <w:ind w:firstLine="709"/>
        <w:jc w:val="both"/>
        <w:outlineLvl w:val="1"/>
        <w:rPr>
          <w:b/>
          <w:bCs/>
          <w:sz w:val="28"/>
          <w:szCs w:val="28"/>
        </w:rPr>
      </w:pPr>
      <w:r w:rsidRPr="0027332C">
        <w:rPr>
          <w:b/>
          <w:bCs/>
          <w:sz w:val="28"/>
          <w:szCs w:val="28"/>
        </w:rPr>
        <w:t>Подраздел V.IX. Порядок обжалования решения по жалобе</w:t>
      </w:r>
    </w:p>
    <w:p w:rsidR="004B0827" w:rsidRPr="0027332C" w:rsidRDefault="004B0827" w:rsidP="0058168D">
      <w:pPr>
        <w:autoSpaceDE w:val="0"/>
        <w:autoSpaceDN w:val="0"/>
        <w:adjustRightInd w:val="0"/>
        <w:spacing w:line="310" w:lineRule="exact"/>
        <w:jc w:val="both"/>
        <w:rPr>
          <w:sz w:val="28"/>
          <w:szCs w:val="28"/>
        </w:rPr>
      </w:pPr>
    </w:p>
    <w:p w:rsidR="004B0827" w:rsidRDefault="004B0827" w:rsidP="0058168D">
      <w:pPr>
        <w:autoSpaceDE w:val="0"/>
        <w:autoSpaceDN w:val="0"/>
        <w:adjustRightInd w:val="0"/>
        <w:spacing w:line="310" w:lineRule="exact"/>
        <w:ind w:firstLine="709"/>
        <w:jc w:val="both"/>
        <w:rPr>
          <w:spacing w:val="-6"/>
          <w:sz w:val="28"/>
          <w:szCs w:val="28"/>
        </w:rPr>
      </w:pPr>
      <w:r w:rsidRPr="00C327B0">
        <w:rPr>
          <w:spacing w:val="-6"/>
          <w:sz w:val="28"/>
          <w:szCs w:val="28"/>
        </w:rPr>
        <w:t>8</w:t>
      </w:r>
      <w:r w:rsidR="00381E27">
        <w:rPr>
          <w:spacing w:val="-6"/>
          <w:sz w:val="28"/>
          <w:szCs w:val="28"/>
        </w:rPr>
        <w:t>7</w:t>
      </w:r>
      <w:r w:rsidRPr="00C327B0">
        <w:rPr>
          <w:spacing w:val="-6"/>
          <w:sz w:val="28"/>
          <w:szCs w:val="28"/>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A2F3E" w:rsidRPr="00C327B0" w:rsidRDefault="008A2F3E" w:rsidP="0058168D">
      <w:pPr>
        <w:autoSpaceDE w:val="0"/>
        <w:autoSpaceDN w:val="0"/>
        <w:adjustRightInd w:val="0"/>
        <w:spacing w:line="310" w:lineRule="exact"/>
        <w:ind w:firstLine="709"/>
        <w:jc w:val="both"/>
        <w:rPr>
          <w:spacing w:val="-6"/>
          <w:sz w:val="28"/>
          <w:szCs w:val="28"/>
        </w:rPr>
      </w:pPr>
    </w:p>
    <w:p w:rsidR="004B0827" w:rsidRPr="0027332C" w:rsidRDefault="004B0827" w:rsidP="0058168D">
      <w:pPr>
        <w:autoSpaceDE w:val="0"/>
        <w:autoSpaceDN w:val="0"/>
        <w:adjustRightInd w:val="0"/>
        <w:spacing w:line="310" w:lineRule="exact"/>
        <w:ind w:firstLine="709"/>
        <w:jc w:val="both"/>
        <w:outlineLvl w:val="1"/>
        <w:rPr>
          <w:b/>
          <w:bCs/>
          <w:sz w:val="28"/>
          <w:szCs w:val="28"/>
        </w:rPr>
      </w:pPr>
      <w:r w:rsidRPr="0027332C">
        <w:rPr>
          <w:b/>
          <w:bCs/>
          <w:sz w:val="28"/>
          <w:szCs w:val="28"/>
        </w:rPr>
        <w:t>Подраздел V.X. Право заявителя</w:t>
      </w:r>
      <w:r w:rsidR="00E94934">
        <w:rPr>
          <w:b/>
          <w:bCs/>
          <w:sz w:val="28"/>
          <w:szCs w:val="28"/>
        </w:rPr>
        <w:t xml:space="preserve"> </w:t>
      </w:r>
      <w:r w:rsidRPr="0027332C">
        <w:rPr>
          <w:b/>
          <w:bCs/>
          <w:sz w:val="28"/>
          <w:szCs w:val="28"/>
        </w:rPr>
        <w:t>на получение информации и документов, необходимых</w:t>
      </w:r>
      <w:r w:rsidR="00E94934">
        <w:rPr>
          <w:b/>
          <w:bCs/>
          <w:sz w:val="28"/>
          <w:szCs w:val="28"/>
        </w:rPr>
        <w:t xml:space="preserve"> </w:t>
      </w:r>
      <w:r w:rsidRPr="0027332C">
        <w:rPr>
          <w:b/>
          <w:bCs/>
          <w:sz w:val="28"/>
          <w:szCs w:val="28"/>
        </w:rPr>
        <w:t>для обоснования и рассмотрения жалобы</w:t>
      </w:r>
    </w:p>
    <w:p w:rsidR="004B0827" w:rsidRPr="0027332C" w:rsidRDefault="004B0827" w:rsidP="0058168D">
      <w:pPr>
        <w:autoSpaceDE w:val="0"/>
        <w:autoSpaceDN w:val="0"/>
        <w:adjustRightInd w:val="0"/>
        <w:spacing w:line="310" w:lineRule="exact"/>
        <w:jc w:val="both"/>
        <w:rPr>
          <w:sz w:val="28"/>
          <w:szCs w:val="28"/>
        </w:rPr>
      </w:pPr>
    </w:p>
    <w:p w:rsidR="004B0827" w:rsidRPr="0027332C" w:rsidRDefault="004B0827" w:rsidP="0058168D">
      <w:pPr>
        <w:autoSpaceDE w:val="0"/>
        <w:autoSpaceDN w:val="0"/>
        <w:adjustRightInd w:val="0"/>
        <w:spacing w:line="310" w:lineRule="exact"/>
        <w:ind w:firstLine="709"/>
        <w:jc w:val="both"/>
        <w:rPr>
          <w:sz w:val="28"/>
          <w:szCs w:val="28"/>
        </w:rPr>
      </w:pPr>
      <w:r w:rsidRPr="0027332C">
        <w:rPr>
          <w:sz w:val="28"/>
          <w:szCs w:val="28"/>
        </w:rPr>
        <w:t>8</w:t>
      </w:r>
      <w:r w:rsidR="00381E27">
        <w:rPr>
          <w:sz w:val="28"/>
          <w:szCs w:val="28"/>
        </w:rPr>
        <w:t>8</w:t>
      </w:r>
      <w:r w:rsidRPr="0027332C">
        <w:rPr>
          <w:sz w:val="28"/>
          <w:szCs w:val="28"/>
        </w:rPr>
        <w:t xml:space="preserve">.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w:t>
      </w:r>
      <w:r w:rsidR="0064066F">
        <w:rPr>
          <w:sz w:val="28"/>
          <w:szCs w:val="28"/>
        </w:rPr>
        <w:t>Портала, а также при личном приё</w:t>
      </w:r>
      <w:r w:rsidRPr="0027332C">
        <w:rPr>
          <w:sz w:val="28"/>
          <w:szCs w:val="28"/>
        </w:rPr>
        <w:t>ме заявителя.</w:t>
      </w:r>
    </w:p>
    <w:p w:rsidR="004B0827" w:rsidRPr="0027332C" w:rsidRDefault="004B0827" w:rsidP="0058168D">
      <w:pPr>
        <w:autoSpaceDE w:val="0"/>
        <w:autoSpaceDN w:val="0"/>
        <w:adjustRightInd w:val="0"/>
        <w:spacing w:line="310" w:lineRule="exact"/>
        <w:jc w:val="both"/>
        <w:rPr>
          <w:sz w:val="28"/>
          <w:szCs w:val="28"/>
        </w:rPr>
      </w:pPr>
    </w:p>
    <w:p w:rsidR="004B0827" w:rsidRPr="0027332C" w:rsidRDefault="004B0827" w:rsidP="0058168D">
      <w:pPr>
        <w:autoSpaceDE w:val="0"/>
        <w:autoSpaceDN w:val="0"/>
        <w:adjustRightInd w:val="0"/>
        <w:spacing w:line="310" w:lineRule="exact"/>
        <w:ind w:firstLine="709"/>
        <w:jc w:val="both"/>
        <w:outlineLvl w:val="1"/>
        <w:rPr>
          <w:b/>
          <w:bCs/>
          <w:sz w:val="28"/>
          <w:szCs w:val="28"/>
        </w:rPr>
      </w:pPr>
      <w:r w:rsidRPr="0027332C">
        <w:rPr>
          <w:b/>
          <w:bCs/>
          <w:sz w:val="28"/>
          <w:szCs w:val="28"/>
        </w:rPr>
        <w:t>Подраздел V.XI. Способы информирования заявителей</w:t>
      </w:r>
      <w:r w:rsidR="00E94934">
        <w:rPr>
          <w:b/>
          <w:bCs/>
          <w:sz w:val="28"/>
          <w:szCs w:val="28"/>
        </w:rPr>
        <w:t xml:space="preserve"> </w:t>
      </w:r>
      <w:r w:rsidRPr="0027332C">
        <w:rPr>
          <w:b/>
          <w:bCs/>
          <w:sz w:val="28"/>
          <w:szCs w:val="28"/>
        </w:rPr>
        <w:t>о порядке подачи и рассмотрения жалобы, в том числе</w:t>
      </w:r>
      <w:r w:rsidR="00E94934">
        <w:rPr>
          <w:b/>
          <w:bCs/>
          <w:sz w:val="28"/>
          <w:szCs w:val="28"/>
        </w:rPr>
        <w:t xml:space="preserve"> </w:t>
      </w:r>
      <w:r w:rsidRPr="0027332C">
        <w:rPr>
          <w:b/>
          <w:bCs/>
          <w:sz w:val="28"/>
          <w:szCs w:val="28"/>
        </w:rPr>
        <w:t>с использованием портала</w:t>
      </w:r>
    </w:p>
    <w:p w:rsidR="004B0827" w:rsidRPr="0027332C" w:rsidRDefault="004B0827" w:rsidP="0058168D">
      <w:pPr>
        <w:autoSpaceDE w:val="0"/>
        <w:autoSpaceDN w:val="0"/>
        <w:adjustRightInd w:val="0"/>
        <w:spacing w:line="310" w:lineRule="exact"/>
        <w:jc w:val="both"/>
        <w:rPr>
          <w:sz w:val="28"/>
          <w:szCs w:val="28"/>
        </w:rPr>
      </w:pPr>
    </w:p>
    <w:p w:rsidR="004B0827" w:rsidRPr="0027332C" w:rsidRDefault="00381E27" w:rsidP="0058168D">
      <w:pPr>
        <w:autoSpaceDE w:val="0"/>
        <w:autoSpaceDN w:val="0"/>
        <w:adjustRightInd w:val="0"/>
        <w:spacing w:line="310" w:lineRule="exact"/>
        <w:ind w:firstLine="709"/>
        <w:jc w:val="both"/>
        <w:rPr>
          <w:sz w:val="28"/>
          <w:szCs w:val="28"/>
        </w:rPr>
      </w:pPr>
      <w:r>
        <w:rPr>
          <w:sz w:val="28"/>
          <w:szCs w:val="28"/>
        </w:rPr>
        <w:t>89</w:t>
      </w:r>
      <w:r w:rsidR="004B0827" w:rsidRPr="0027332C">
        <w:rPr>
          <w:sz w:val="28"/>
          <w:szCs w:val="28"/>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4B0827" w:rsidRPr="0027332C" w:rsidRDefault="004B0827" w:rsidP="0058168D">
      <w:pPr>
        <w:autoSpaceDE w:val="0"/>
        <w:autoSpaceDN w:val="0"/>
        <w:adjustRightInd w:val="0"/>
        <w:spacing w:line="310" w:lineRule="exact"/>
        <w:jc w:val="both"/>
        <w:rPr>
          <w:sz w:val="28"/>
          <w:szCs w:val="28"/>
        </w:rPr>
      </w:pPr>
    </w:p>
    <w:p w:rsidR="004B0827" w:rsidRPr="00307AE4" w:rsidRDefault="004B0827" w:rsidP="0058168D">
      <w:pPr>
        <w:autoSpaceDE w:val="0"/>
        <w:autoSpaceDN w:val="0"/>
        <w:adjustRightInd w:val="0"/>
        <w:spacing w:line="310" w:lineRule="exact"/>
        <w:ind w:firstLine="709"/>
        <w:jc w:val="both"/>
        <w:outlineLvl w:val="1"/>
        <w:rPr>
          <w:b/>
          <w:bCs/>
          <w:spacing w:val="-6"/>
          <w:sz w:val="28"/>
          <w:szCs w:val="28"/>
        </w:rPr>
      </w:pPr>
      <w:r w:rsidRPr="00307AE4">
        <w:rPr>
          <w:b/>
          <w:bCs/>
          <w:spacing w:val="-6"/>
          <w:sz w:val="28"/>
          <w:szCs w:val="28"/>
        </w:rPr>
        <w:t>Подраздел V.XII. Перечень нормативных правовых актов,</w:t>
      </w:r>
      <w:r w:rsidR="00E94934" w:rsidRPr="00307AE4">
        <w:rPr>
          <w:b/>
          <w:bCs/>
          <w:spacing w:val="-6"/>
          <w:sz w:val="28"/>
          <w:szCs w:val="28"/>
        </w:rPr>
        <w:t xml:space="preserve"> </w:t>
      </w:r>
      <w:r w:rsidRPr="00307AE4">
        <w:rPr>
          <w:b/>
          <w:bCs/>
          <w:spacing w:val="-6"/>
          <w:sz w:val="28"/>
          <w:szCs w:val="28"/>
        </w:rPr>
        <w:t>регулирующих порядок досудебного (внесудебного) обжалования</w:t>
      </w:r>
      <w:r w:rsidR="00E94934" w:rsidRPr="00307AE4">
        <w:rPr>
          <w:b/>
          <w:bCs/>
          <w:spacing w:val="-6"/>
          <w:sz w:val="28"/>
          <w:szCs w:val="28"/>
        </w:rPr>
        <w:t xml:space="preserve"> </w:t>
      </w:r>
      <w:r w:rsidRPr="00307AE4">
        <w:rPr>
          <w:b/>
          <w:bCs/>
          <w:spacing w:val="-6"/>
          <w:sz w:val="28"/>
          <w:szCs w:val="28"/>
        </w:rPr>
        <w:t>решений и действий (бездействия) органа, предоставляющего</w:t>
      </w:r>
      <w:r w:rsidR="00E94934" w:rsidRPr="00307AE4">
        <w:rPr>
          <w:b/>
          <w:bCs/>
          <w:spacing w:val="-6"/>
          <w:sz w:val="28"/>
          <w:szCs w:val="28"/>
        </w:rPr>
        <w:t xml:space="preserve"> </w:t>
      </w:r>
      <w:r w:rsidRPr="00307AE4">
        <w:rPr>
          <w:b/>
          <w:bCs/>
          <w:spacing w:val="-6"/>
          <w:sz w:val="28"/>
          <w:szCs w:val="28"/>
        </w:rPr>
        <w:t>муниципальную услугу, органа, участвующего в предоставлении</w:t>
      </w:r>
      <w:r w:rsidR="00E94934" w:rsidRPr="00307AE4">
        <w:rPr>
          <w:b/>
          <w:bCs/>
          <w:spacing w:val="-6"/>
          <w:sz w:val="28"/>
          <w:szCs w:val="28"/>
        </w:rPr>
        <w:t xml:space="preserve"> </w:t>
      </w:r>
      <w:r w:rsidRPr="00307AE4">
        <w:rPr>
          <w:b/>
          <w:bCs/>
          <w:spacing w:val="-6"/>
          <w:sz w:val="28"/>
          <w:szCs w:val="28"/>
        </w:rPr>
        <w:t>муниципальной услуги, МФЦ, а также их должностных лиц</w:t>
      </w:r>
    </w:p>
    <w:p w:rsidR="004B0827" w:rsidRPr="0027332C" w:rsidRDefault="004B0827" w:rsidP="0058168D">
      <w:pPr>
        <w:autoSpaceDE w:val="0"/>
        <w:autoSpaceDN w:val="0"/>
        <w:adjustRightInd w:val="0"/>
        <w:spacing w:line="310" w:lineRule="exact"/>
        <w:jc w:val="both"/>
        <w:rPr>
          <w:sz w:val="28"/>
          <w:szCs w:val="28"/>
        </w:rPr>
      </w:pPr>
    </w:p>
    <w:p w:rsidR="004B0827" w:rsidRPr="0027332C" w:rsidRDefault="00381E27" w:rsidP="0058168D">
      <w:pPr>
        <w:autoSpaceDE w:val="0"/>
        <w:autoSpaceDN w:val="0"/>
        <w:adjustRightInd w:val="0"/>
        <w:spacing w:line="310" w:lineRule="exact"/>
        <w:ind w:firstLine="539"/>
        <w:jc w:val="both"/>
        <w:rPr>
          <w:sz w:val="28"/>
          <w:szCs w:val="28"/>
        </w:rPr>
      </w:pPr>
      <w:r>
        <w:rPr>
          <w:sz w:val="28"/>
          <w:szCs w:val="28"/>
        </w:rPr>
        <w:t>90</w:t>
      </w:r>
      <w:r w:rsidR="004B0827" w:rsidRPr="0027332C">
        <w:rPr>
          <w:sz w:val="28"/>
          <w:szCs w:val="28"/>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4B0827" w:rsidRPr="0027332C" w:rsidRDefault="004B0827" w:rsidP="0058168D">
      <w:pPr>
        <w:autoSpaceDE w:val="0"/>
        <w:autoSpaceDN w:val="0"/>
        <w:adjustRightInd w:val="0"/>
        <w:spacing w:line="310" w:lineRule="exact"/>
        <w:ind w:firstLine="539"/>
        <w:jc w:val="both"/>
        <w:rPr>
          <w:sz w:val="28"/>
          <w:szCs w:val="28"/>
        </w:rPr>
      </w:pPr>
      <w:r w:rsidRPr="0027332C">
        <w:rPr>
          <w:sz w:val="28"/>
          <w:szCs w:val="28"/>
        </w:rPr>
        <w:t xml:space="preserve">Федеральный </w:t>
      </w:r>
      <w:hyperlink r:id="rId17" w:history="1">
        <w:r w:rsidRPr="0027332C">
          <w:rPr>
            <w:sz w:val="28"/>
            <w:szCs w:val="28"/>
          </w:rPr>
          <w:t>закон</w:t>
        </w:r>
      </w:hyperlink>
      <w:r w:rsidRPr="0027332C">
        <w:rPr>
          <w:sz w:val="28"/>
          <w:szCs w:val="28"/>
        </w:rPr>
        <w:t xml:space="preserve"> от 27.07.2010 № 210-ФЗ «Об организации предоставления государственных и муниципальных услуг»;</w:t>
      </w:r>
    </w:p>
    <w:p w:rsidR="004B0827" w:rsidRPr="0027332C" w:rsidRDefault="00EB2691" w:rsidP="00857AD6">
      <w:pPr>
        <w:autoSpaceDE w:val="0"/>
        <w:autoSpaceDN w:val="0"/>
        <w:adjustRightInd w:val="0"/>
        <w:spacing w:line="300" w:lineRule="exact"/>
        <w:ind w:firstLine="539"/>
        <w:jc w:val="both"/>
        <w:rPr>
          <w:sz w:val="28"/>
          <w:szCs w:val="28"/>
        </w:rPr>
      </w:pPr>
      <w:hyperlink r:id="rId18" w:history="1">
        <w:r w:rsidR="004B0827" w:rsidRPr="0027332C">
          <w:rPr>
            <w:sz w:val="28"/>
            <w:szCs w:val="28"/>
          </w:rPr>
          <w:t>постановление</w:t>
        </w:r>
      </w:hyperlink>
      <w:r w:rsidR="004B0827" w:rsidRPr="0027332C">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0827" w:rsidRPr="00CE5279" w:rsidRDefault="00EB2691" w:rsidP="00857AD6">
      <w:pPr>
        <w:autoSpaceDE w:val="0"/>
        <w:autoSpaceDN w:val="0"/>
        <w:adjustRightInd w:val="0"/>
        <w:spacing w:line="300" w:lineRule="exact"/>
        <w:ind w:firstLine="539"/>
        <w:jc w:val="both"/>
        <w:rPr>
          <w:spacing w:val="-4"/>
          <w:sz w:val="28"/>
          <w:szCs w:val="28"/>
        </w:rPr>
      </w:pPr>
      <w:hyperlink r:id="rId19" w:history="1">
        <w:r w:rsidR="004B0827" w:rsidRPr="0027332C">
          <w:rPr>
            <w:sz w:val="28"/>
            <w:szCs w:val="28"/>
          </w:rPr>
          <w:t>постановление</w:t>
        </w:r>
      </w:hyperlink>
      <w:r w:rsidR="004B0827" w:rsidRPr="0027332C">
        <w:rPr>
          <w:sz w:val="28"/>
          <w:szCs w:val="28"/>
        </w:rPr>
        <w:t xml:space="preserve">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w:t>
      </w:r>
      <w:r w:rsidR="004B0827" w:rsidRPr="00CE5279">
        <w:rPr>
          <w:spacing w:val="-4"/>
          <w:sz w:val="28"/>
          <w:szCs w:val="28"/>
        </w:rPr>
        <w:t>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4B0827" w:rsidRPr="0027332C" w:rsidRDefault="00EB2691" w:rsidP="00857AD6">
      <w:pPr>
        <w:autoSpaceDE w:val="0"/>
        <w:autoSpaceDN w:val="0"/>
        <w:adjustRightInd w:val="0"/>
        <w:spacing w:line="300" w:lineRule="exact"/>
        <w:ind w:firstLine="539"/>
        <w:jc w:val="both"/>
        <w:rPr>
          <w:sz w:val="28"/>
          <w:szCs w:val="28"/>
        </w:rPr>
      </w:pPr>
      <w:hyperlink r:id="rId20" w:history="1">
        <w:r w:rsidR="004B0827" w:rsidRPr="00A92D5B">
          <w:rPr>
            <w:spacing w:val="-6"/>
            <w:sz w:val="28"/>
            <w:szCs w:val="28"/>
          </w:rPr>
          <w:t>постановление</w:t>
        </w:r>
      </w:hyperlink>
      <w:r w:rsidR="004B0827" w:rsidRPr="00A92D5B">
        <w:rPr>
          <w:spacing w:val="-6"/>
          <w:sz w:val="28"/>
          <w:szCs w:val="28"/>
        </w:rPr>
        <w:t xml:space="preserve"> администрации муниципального образования город Краснодар </w:t>
      </w:r>
      <w:r w:rsidR="004B0827" w:rsidRPr="0027332C">
        <w:rPr>
          <w:sz w:val="28"/>
          <w:szCs w:val="28"/>
        </w:rPr>
        <w:t xml:space="preserve">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w:t>
      </w:r>
      <w:r w:rsidR="004B0827" w:rsidRPr="00A92D5B">
        <w:rPr>
          <w:spacing w:val="-8"/>
          <w:sz w:val="28"/>
          <w:szCs w:val="28"/>
        </w:rPr>
        <w:t>муниципального образования город Краснодар, их должностных лиц, муниципальных</w:t>
      </w:r>
      <w:r w:rsidR="004B0827" w:rsidRPr="0027332C">
        <w:rPr>
          <w:sz w:val="28"/>
          <w:szCs w:val="28"/>
        </w:rPr>
        <w:t xml:space="preserve"> служащих».</w:t>
      </w:r>
    </w:p>
    <w:p w:rsidR="00F00D54" w:rsidRPr="00F00D54" w:rsidRDefault="00F00D54" w:rsidP="009967BD">
      <w:pPr>
        <w:spacing w:line="300" w:lineRule="exact"/>
        <w:ind w:firstLine="709"/>
        <w:jc w:val="both"/>
        <w:rPr>
          <w:spacing w:val="-6"/>
          <w:sz w:val="28"/>
          <w:szCs w:val="28"/>
        </w:rPr>
      </w:pPr>
    </w:p>
    <w:p w:rsidR="00CF26B9" w:rsidRPr="00C951C1" w:rsidRDefault="00CF26B9" w:rsidP="009967BD">
      <w:pPr>
        <w:spacing w:line="300" w:lineRule="exact"/>
        <w:ind w:firstLine="709"/>
        <w:jc w:val="both"/>
        <w:rPr>
          <w:color w:val="000000" w:themeColor="text1"/>
          <w:sz w:val="28"/>
          <w:szCs w:val="28"/>
        </w:rPr>
      </w:pPr>
    </w:p>
    <w:tbl>
      <w:tblPr>
        <w:tblW w:w="5000" w:type="pct"/>
        <w:tblCellMar>
          <w:top w:w="15" w:type="dxa"/>
          <w:left w:w="15" w:type="dxa"/>
          <w:bottom w:w="15" w:type="dxa"/>
          <w:right w:w="15" w:type="dxa"/>
        </w:tblCellMar>
        <w:tblLook w:val="04A0" w:firstRow="1" w:lastRow="0" w:firstColumn="1" w:lastColumn="0" w:noHBand="0" w:noVBand="1"/>
      </w:tblPr>
      <w:tblGrid>
        <w:gridCol w:w="6425"/>
        <w:gridCol w:w="3213"/>
      </w:tblGrid>
      <w:tr w:rsidR="00DA7FF7" w:rsidRPr="00DA7FF7" w:rsidTr="00DA7FF7">
        <w:tc>
          <w:tcPr>
            <w:tcW w:w="3300" w:type="pct"/>
            <w:vAlign w:val="bottom"/>
            <w:hideMark/>
          </w:tcPr>
          <w:p w:rsidR="00DA7FF7" w:rsidRPr="00DA7FF7" w:rsidRDefault="00DA7FF7" w:rsidP="009967BD">
            <w:pPr>
              <w:spacing w:line="300" w:lineRule="exact"/>
              <w:rPr>
                <w:sz w:val="28"/>
                <w:szCs w:val="28"/>
              </w:rPr>
            </w:pPr>
            <w:r w:rsidRPr="00DA7FF7">
              <w:rPr>
                <w:sz w:val="28"/>
                <w:szCs w:val="28"/>
              </w:rPr>
              <w:t>Директор департамента муниципальной</w:t>
            </w:r>
            <w:r w:rsidRPr="00DA7FF7">
              <w:rPr>
                <w:sz w:val="28"/>
                <w:szCs w:val="28"/>
              </w:rPr>
              <w:br/>
              <w:t>собственности и городских земель</w:t>
            </w:r>
            <w:r w:rsidRPr="00DA7FF7">
              <w:rPr>
                <w:sz w:val="28"/>
                <w:szCs w:val="28"/>
              </w:rPr>
              <w:br/>
              <w:t>администрации муниципального</w:t>
            </w:r>
            <w:r w:rsidRPr="00DA7FF7">
              <w:rPr>
                <w:sz w:val="28"/>
                <w:szCs w:val="28"/>
              </w:rPr>
              <w:br/>
              <w:t>образования город Краснодар</w:t>
            </w:r>
          </w:p>
        </w:tc>
        <w:tc>
          <w:tcPr>
            <w:tcW w:w="1650" w:type="pct"/>
            <w:vAlign w:val="bottom"/>
            <w:hideMark/>
          </w:tcPr>
          <w:p w:rsidR="00DA7FF7" w:rsidRPr="00DA7FF7" w:rsidRDefault="00DA7FF7" w:rsidP="009967BD">
            <w:pPr>
              <w:spacing w:line="300" w:lineRule="exact"/>
              <w:jc w:val="right"/>
              <w:rPr>
                <w:sz w:val="28"/>
                <w:szCs w:val="28"/>
              </w:rPr>
            </w:pPr>
            <w:proofErr w:type="spellStart"/>
            <w:r w:rsidRPr="00DA7FF7">
              <w:rPr>
                <w:sz w:val="28"/>
                <w:szCs w:val="28"/>
              </w:rPr>
              <w:t>К.Ю.Молотилин</w:t>
            </w:r>
            <w:proofErr w:type="spellEnd"/>
          </w:p>
        </w:tc>
      </w:tr>
    </w:tbl>
    <w:p w:rsidR="002038B9" w:rsidRDefault="002038B9"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9967BD" w:rsidRDefault="009967BD" w:rsidP="00922A8D">
      <w:pPr>
        <w:shd w:val="clear" w:color="auto" w:fill="FFFFFF" w:themeFill="background1"/>
        <w:jc w:val="center"/>
        <w:rPr>
          <w:b/>
          <w:color w:val="000000"/>
          <w:sz w:val="28"/>
          <w:szCs w:val="28"/>
          <w:lang w:eastAsia="en-US"/>
        </w:rPr>
      </w:pPr>
    </w:p>
    <w:p w:rsidR="00CA47C0" w:rsidRDefault="00CA47C0" w:rsidP="003A46F2">
      <w:pPr>
        <w:shd w:val="clear" w:color="auto" w:fill="FFFFFF" w:themeFill="background1"/>
        <w:rPr>
          <w:b/>
          <w:color w:val="000000"/>
          <w:sz w:val="28"/>
          <w:szCs w:val="28"/>
          <w:lang w:eastAsia="en-US"/>
        </w:rPr>
      </w:pPr>
    </w:p>
    <w:sectPr w:rsidR="00CA47C0" w:rsidSect="00DC0135">
      <w:headerReference w:type="default" r:id="rId21"/>
      <w:pgSz w:w="11906" w:h="16838"/>
      <w:pgMar w:top="993" w:right="567" w:bottom="993"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691" w:rsidRDefault="00EB2691">
      <w:r>
        <w:separator/>
      </w:r>
    </w:p>
  </w:endnote>
  <w:endnote w:type="continuationSeparator" w:id="0">
    <w:p w:rsidR="00EB2691" w:rsidRDefault="00EB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691" w:rsidRDefault="00EB2691">
      <w:r>
        <w:separator/>
      </w:r>
    </w:p>
  </w:footnote>
  <w:footnote w:type="continuationSeparator" w:id="0">
    <w:p w:rsidR="00EB2691" w:rsidRDefault="00EB26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F7" w:rsidRPr="00F278A8" w:rsidRDefault="005757F7" w:rsidP="00341433">
    <w:pPr>
      <w:pStyle w:val="a7"/>
      <w:framePr w:wrap="around" w:vAnchor="text" w:hAnchor="page" w:x="6105" w:y="-353"/>
      <w:jc w:val="center"/>
      <w:rPr>
        <w:rStyle w:val="a6"/>
        <w:sz w:val="28"/>
        <w:szCs w:val="28"/>
      </w:rPr>
    </w:pPr>
    <w:r w:rsidRPr="00F278A8">
      <w:rPr>
        <w:rStyle w:val="a6"/>
        <w:sz w:val="28"/>
        <w:szCs w:val="28"/>
      </w:rPr>
      <w:fldChar w:fldCharType="begin"/>
    </w:r>
    <w:r w:rsidRPr="00F278A8">
      <w:rPr>
        <w:rStyle w:val="a6"/>
        <w:sz w:val="28"/>
        <w:szCs w:val="28"/>
      </w:rPr>
      <w:instrText xml:space="preserve">PAGE  </w:instrText>
    </w:r>
    <w:r w:rsidRPr="00F278A8">
      <w:rPr>
        <w:rStyle w:val="a6"/>
        <w:sz w:val="28"/>
        <w:szCs w:val="28"/>
      </w:rPr>
      <w:fldChar w:fldCharType="separate"/>
    </w:r>
    <w:r w:rsidR="00F002BC">
      <w:rPr>
        <w:rStyle w:val="a6"/>
        <w:noProof/>
        <w:sz w:val="28"/>
        <w:szCs w:val="28"/>
      </w:rPr>
      <w:t>38</w:t>
    </w:r>
    <w:r w:rsidRPr="00F278A8">
      <w:rPr>
        <w:rStyle w:val="a6"/>
        <w:sz w:val="28"/>
        <w:szCs w:val="28"/>
      </w:rPr>
      <w:fldChar w:fldCharType="end"/>
    </w:r>
  </w:p>
  <w:p w:rsidR="005757F7" w:rsidRDefault="005757F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0934"/>
    <w:multiLevelType w:val="hybridMultilevel"/>
    <w:tmpl w:val="BB289F82"/>
    <w:lvl w:ilvl="0" w:tplc="DD06D86A">
      <w:start w:val="1"/>
      <w:numFmt w:val="decimal"/>
      <w:lvlText w:val="%1."/>
      <w:lvlJc w:val="left"/>
      <w:pPr>
        <w:ind w:left="720" w:hanging="360"/>
      </w:pPr>
      <w:rPr>
        <w:color w:val="auto"/>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23244D"/>
    <w:multiLevelType w:val="hybridMultilevel"/>
    <w:tmpl w:val="B9382C2C"/>
    <w:lvl w:ilvl="0" w:tplc="4B0C88D4">
      <w:start w:val="3"/>
      <w:numFmt w:val="bullet"/>
      <w:lvlText w:val=""/>
      <w:lvlJc w:val="left"/>
      <w:pPr>
        <w:ind w:left="720" w:hanging="360"/>
      </w:pPr>
      <w:rPr>
        <w:rFonts w:ascii="Symbol" w:eastAsia="Times New Roman" w:hAnsi="Symbol" w:hint="default"/>
        <w:b/>
        <w:color w:val="000000"/>
        <w:sz w:val="1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BC292C"/>
    <w:multiLevelType w:val="hybridMultilevel"/>
    <w:tmpl w:val="019C1A2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B53FB"/>
    <w:multiLevelType w:val="hybridMultilevel"/>
    <w:tmpl w:val="01FC9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8E2170"/>
    <w:multiLevelType w:val="multilevel"/>
    <w:tmpl w:val="04102E9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205A4768"/>
    <w:multiLevelType w:val="hybridMultilevel"/>
    <w:tmpl w:val="D2D00DA0"/>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300A6"/>
    <w:multiLevelType w:val="hybridMultilevel"/>
    <w:tmpl w:val="FB9061B4"/>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87F25"/>
    <w:multiLevelType w:val="hybridMultilevel"/>
    <w:tmpl w:val="15C44E72"/>
    <w:lvl w:ilvl="0" w:tplc="17AA5E40">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2342591C"/>
    <w:multiLevelType w:val="hybridMultilevel"/>
    <w:tmpl w:val="9D8C9F00"/>
    <w:lvl w:ilvl="0" w:tplc="10027B60">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59E1FBB"/>
    <w:multiLevelType w:val="hybridMultilevel"/>
    <w:tmpl w:val="5F44330A"/>
    <w:lvl w:ilvl="0" w:tplc="96B07D4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363969B0"/>
    <w:multiLevelType w:val="hybridMultilevel"/>
    <w:tmpl w:val="89FE3D78"/>
    <w:lvl w:ilvl="0" w:tplc="7856DE0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15:restartNumberingAfterBreak="0">
    <w:nsid w:val="3D45318C"/>
    <w:multiLevelType w:val="hybridMultilevel"/>
    <w:tmpl w:val="5B72B3F6"/>
    <w:lvl w:ilvl="0" w:tplc="323C8B7A">
      <w:start w:val="3"/>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1E6540C"/>
    <w:multiLevelType w:val="hybridMultilevel"/>
    <w:tmpl w:val="551A3FB8"/>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5B54D0"/>
    <w:multiLevelType w:val="hybridMultilevel"/>
    <w:tmpl w:val="33665B4A"/>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ACE7EBE"/>
    <w:multiLevelType w:val="hybridMultilevel"/>
    <w:tmpl w:val="35740230"/>
    <w:lvl w:ilvl="0" w:tplc="7FC64512">
      <w:start w:val="3"/>
      <w:numFmt w:val="bullet"/>
      <w:lvlText w:val=""/>
      <w:lvlJc w:val="left"/>
      <w:pPr>
        <w:ind w:left="780" w:hanging="360"/>
      </w:pPr>
      <w:rPr>
        <w:rFonts w:ascii="Symbol" w:eastAsia="Times New Roman"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4DF45E44"/>
    <w:multiLevelType w:val="hybridMultilevel"/>
    <w:tmpl w:val="45C4C4DE"/>
    <w:lvl w:ilvl="0" w:tplc="3DC64FA8">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6"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5907AB"/>
    <w:multiLevelType w:val="hybridMultilevel"/>
    <w:tmpl w:val="9C46B05E"/>
    <w:lvl w:ilvl="0" w:tplc="5F92FB26">
      <w:start w:val="3"/>
      <w:numFmt w:val="bullet"/>
      <w:lvlText w:val=""/>
      <w:lvlJc w:val="left"/>
      <w:pPr>
        <w:ind w:left="420" w:hanging="360"/>
      </w:pPr>
      <w:rPr>
        <w:rFonts w:ascii="Symbol" w:eastAsia="Times New Roman" w:hAnsi="Symbol"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5E524C9F"/>
    <w:multiLevelType w:val="hybridMultilevel"/>
    <w:tmpl w:val="640A322A"/>
    <w:lvl w:ilvl="0" w:tplc="80BE5E8A">
      <w:start w:val="3"/>
      <w:numFmt w:val="bullet"/>
      <w:lvlText w:val=""/>
      <w:lvlJc w:val="left"/>
      <w:pPr>
        <w:ind w:left="1140" w:hanging="360"/>
      </w:pPr>
      <w:rPr>
        <w:rFonts w:ascii="Symbol" w:eastAsia="Times New Roman"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9" w15:restartNumberingAfterBreak="0">
    <w:nsid w:val="6B9C05D3"/>
    <w:multiLevelType w:val="hybridMultilevel"/>
    <w:tmpl w:val="0D361B4C"/>
    <w:lvl w:ilvl="0" w:tplc="04190001">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5"/>
  </w:num>
  <w:num w:numId="4">
    <w:abstractNumId w:val="6"/>
  </w:num>
  <w:num w:numId="5">
    <w:abstractNumId w:val="17"/>
  </w:num>
  <w:num w:numId="6">
    <w:abstractNumId w:val="13"/>
  </w:num>
  <w:num w:numId="7">
    <w:abstractNumId w:val="12"/>
  </w:num>
  <w:num w:numId="8">
    <w:abstractNumId w:val="11"/>
  </w:num>
  <w:num w:numId="9">
    <w:abstractNumId w:val="7"/>
  </w:num>
  <w:num w:numId="10">
    <w:abstractNumId w:val="14"/>
  </w:num>
  <w:num w:numId="11">
    <w:abstractNumId w:val="18"/>
  </w:num>
  <w:num w:numId="12">
    <w:abstractNumId w:val="1"/>
  </w:num>
  <w:num w:numId="13">
    <w:abstractNumId w:val="5"/>
  </w:num>
  <w:num w:numId="14">
    <w:abstractNumId w:val="2"/>
  </w:num>
  <w:num w:numId="15">
    <w:abstractNumId w:val="9"/>
  </w:num>
  <w:num w:numId="16">
    <w:abstractNumId w:val="10"/>
  </w:num>
  <w:num w:numId="17">
    <w:abstractNumId w:val="19"/>
  </w:num>
  <w:num w:numId="18">
    <w:abstractNumId w:val="8"/>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34E"/>
    <w:rsid w:val="000006B6"/>
    <w:rsid w:val="00000786"/>
    <w:rsid w:val="00000989"/>
    <w:rsid w:val="000014BE"/>
    <w:rsid w:val="00001C96"/>
    <w:rsid w:val="000024E7"/>
    <w:rsid w:val="00002780"/>
    <w:rsid w:val="0000390E"/>
    <w:rsid w:val="00004089"/>
    <w:rsid w:val="000041F3"/>
    <w:rsid w:val="000041FA"/>
    <w:rsid w:val="00004847"/>
    <w:rsid w:val="00005C39"/>
    <w:rsid w:val="00005CBC"/>
    <w:rsid w:val="00005D6D"/>
    <w:rsid w:val="00006662"/>
    <w:rsid w:val="000068E6"/>
    <w:rsid w:val="00007894"/>
    <w:rsid w:val="00007A42"/>
    <w:rsid w:val="00010531"/>
    <w:rsid w:val="0001076A"/>
    <w:rsid w:val="00010C87"/>
    <w:rsid w:val="000112B4"/>
    <w:rsid w:val="0001148B"/>
    <w:rsid w:val="000126B3"/>
    <w:rsid w:val="000128E9"/>
    <w:rsid w:val="00012F5E"/>
    <w:rsid w:val="0001300B"/>
    <w:rsid w:val="00013617"/>
    <w:rsid w:val="00013C51"/>
    <w:rsid w:val="00013C59"/>
    <w:rsid w:val="00013F92"/>
    <w:rsid w:val="00014250"/>
    <w:rsid w:val="00014FCE"/>
    <w:rsid w:val="0001696B"/>
    <w:rsid w:val="00016E18"/>
    <w:rsid w:val="0001700A"/>
    <w:rsid w:val="000174A4"/>
    <w:rsid w:val="00020D2B"/>
    <w:rsid w:val="00021B57"/>
    <w:rsid w:val="00021DF2"/>
    <w:rsid w:val="00022C55"/>
    <w:rsid w:val="0002387D"/>
    <w:rsid w:val="00024A4D"/>
    <w:rsid w:val="000254F5"/>
    <w:rsid w:val="00025500"/>
    <w:rsid w:val="000258F8"/>
    <w:rsid w:val="00025DF6"/>
    <w:rsid w:val="00026066"/>
    <w:rsid w:val="00026CD4"/>
    <w:rsid w:val="00026E27"/>
    <w:rsid w:val="00026ED2"/>
    <w:rsid w:val="00027C05"/>
    <w:rsid w:val="000301A5"/>
    <w:rsid w:val="0003045C"/>
    <w:rsid w:val="00030A52"/>
    <w:rsid w:val="00032D38"/>
    <w:rsid w:val="00032E52"/>
    <w:rsid w:val="000339E0"/>
    <w:rsid w:val="00034001"/>
    <w:rsid w:val="0003416D"/>
    <w:rsid w:val="00034B97"/>
    <w:rsid w:val="000353D9"/>
    <w:rsid w:val="00035BCC"/>
    <w:rsid w:val="000360F4"/>
    <w:rsid w:val="000365BA"/>
    <w:rsid w:val="000368B2"/>
    <w:rsid w:val="0004031F"/>
    <w:rsid w:val="00041063"/>
    <w:rsid w:val="00041442"/>
    <w:rsid w:val="000415D9"/>
    <w:rsid w:val="00041BDA"/>
    <w:rsid w:val="00041E13"/>
    <w:rsid w:val="000429D9"/>
    <w:rsid w:val="00043B28"/>
    <w:rsid w:val="000445D3"/>
    <w:rsid w:val="000447A1"/>
    <w:rsid w:val="00044D7C"/>
    <w:rsid w:val="000450A8"/>
    <w:rsid w:val="000458BB"/>
    <w:rsid w:val="00045A0D"/>
    <w:rsid w:val="00046801"/>
    <w:rsid w:val="0004745E"/>
    <w:rsid w:val="000475EA"/>
    <w:rsid w:val="00050313"/>
    <w:rsid w:val="000509A7"/>
    <w:rsid w:val="00052409"/>
    <w:rsid w:val="00052556"/>
    <w:rsid w:val="00052AED"/>
    <w:rsid w:val="00052BB2"/>
    <w:rsid w:val="00052F34"/>
    <w:rsid w:val="00053564"/>
    <w:rsid w:val="00053924"/>
    <w:rsid w:val="000541C7"/>
    <w:rsid w:val="000542C6"/>
    <w:rsid w:val="0005453D"/>
    <w:rsid w:val="00054F23"/>
    <w:rsid w:val="00055A7A"/>
    <w:rsid w:val="00057381"/>
    <w:rsid w:val="000573E0"/>
    <w:rsid w:val="00057ED9"/>
    <w:rsid w:val="0006089B"/>
    <w:rsid w:val="00061801"/>
    <w:rsid w:val="000628DC"/>
    <w:rsid w:val="000628EC"/>
    <w:rsid w:val="0006509F"/>
    <w:rsid w:val="00065CBC"/>
    <w:rsid w:val="00065F9B"/>
    <w:rsid w:val="000662B6"/>
    <w:rsid w:val="00066408"/>
    <w:rsid w:val="00066971"/>
    <w:rsid w:val="00066A36"/>
    <w:rsid w:val="000709CC"/>
    <w:rsid w:val="00070D3B"/>
    <w:rsid w:val="00071125"/>
    <w:rsid w:val="00073031"/>
    <w:rsid w:val="00073EC8"/>
    <w:rsid w:val="0007425F"/>
    <w:rsid w:val="00075833"/>
    <w:rsid w:val="00075E52"/>
    <w:rsid w:val="00076AA8"/>
    <w:rsid w:val="00076DB3"/>
    <w:rsid w:val="0007707B"/>
    <w:rsid w:val="00077953"/>
    <w:rsid w:val="000804C2"/>
    <w:rsid w:val="00080F47"/>
    <w:rsid w:val="000813A5"/>
    <w:rsid w:val="0008225E"/>
    <w:rsid w:val="00082919"/>
    <w:rsid w:val="00083783"/>
    <w:rsid w:val="00084EDE"/>
    <w:rsid w:val="000852EE"/>
    <w:rsid w:val="00086F36"/>
    <w:rsid w:val="00087389"/>
    <w:rsid w:val="00087A16"/>
    <w:rsid w:val="000908A1"/>
    <w:rsid w:val="00092308"/>
    <w:rsid w:val="000941D9"/>
    <w:rsid w:val="0009731E"/>
    <w:rsid w:val="00097961"/>
    <w:rsid w:val="000A06A7"/>
    <w:rsid w:val="000A1788"/>
    <w:rsid w:val="000A2623"/>
    <w:rsid w:val="000A298F"/>
    <w:rsid w:val="000A37A5"/>
    <w:rsid w:val="000A3EB1"/>
    <w:rsid w:val="000A455E"/>
    <w:rsid w:val="000A7E78"/>
    <w:rsid w:val="000B1A1E"/>
    <w:rsid w:val="000B2729"/>
    <w:rsid w:val="000B273B"/>
    <w:rsid w:val="000B2772"/>
    <w:rsid w:val="000B3332"/>
    <w:rsid w:val="000B33D0"/>
    <w:rsid w:val="000B3482"/>
    <w:rsid w:val="000B713E"/>
    <w:rsid w:val="000B71A3"/>
    <w:rsid w:val="000B77E2"/>
    <w:rsid w:val="000B79D3"/>
    <w:rsid w:val="000B7E6E"/>
    <w:rsid w:val="000C0CCD"/>
    <w:rsid w:val="000C13C8"/>
    <w:rsid w:val="000C1FD7"/>
    <w:rsid w:val="000C3A3D"/>
    <w:rsid w:val="000C4DF9"/>
    <w:rsid w:val="000C529E"/>
    <w:rsid w:val="000C5912"/>
    <w:rsid w:val="000C61A3"/>
    <w:rsid w:val="000C6E41"/>
    <w:rsid w:val="000C78D1"/>
    <w:rsid w:val="000C7A70"/>
    <w:rsid w:val="000D09B1"/>
    <w:rsid w:val="000D1936"/>
    <w:rsid w:val="000D1FCC"/>
    <w:rsid w:val="000D22DE"/>
    <w:rsid w:val="000D276A"/>
    <w:rsid w:val="000D2AA9"/>
    <w:rsid w:val="000D2E75"/>
    <w:rsid w:val="000D3AC2"/>
    <w:rsid w:val="000D3C90"/>
    <w:rsid w:val="000D4B03"/>
    <w:rsid w:val="000D4D13"/>
    <w:rsid w:val="000D559D"/>
    <w:rsid w:val="000D5AF0"/>
    <w:rsid w:val="000D651D"/>
    <w:rsid w:val="000D7372"/>
    <w:rsid w:val="000D76D9"/>
    <w:rsid w:val="000D7C29"/>
    <w:rsid w:val="000D7F93"/>
    <w:rsid w:val="000E128B"/>
    <w:rsid w:val="000E15D1"/>
    <w:rsid w:val="000E22D3"/>
    <w:rsid w:val="000E29F7"/>
    <w:rsid w:val="000E31E6"/>
    <w:rsid w:val="000E34BF"/>
    <w:rsid w:val="000E4A6F"/>
    <w:rsid w:val="000E552B"/>
    <w:rsid w:val="000E6645"/>
    <w:rsid w:val="000E6BAF"/>
    <w:rsid w:val="000E6EAC"/>
    <w:rsid w:val="000E747E"/>
    <w:rsid w:val="000E7CAA"/>
    <w:rsid w:val="000F0246"/>
    <w:rsid w:val="000F1080"/>
    <w:rsid w:val="000F11DD"/>
    <w:rsid w:val="000F1761"/>
    <w:rsid w:val="000F1F67"/>
    <w:rsid w:val="000F2096"/>
    <w:rsid w:val="000F305C"/>
    <w:rsid w:val="000F3CE1"/>
    <w:rsid w:val="000F3D94"/>
    <w:rsid w:val="000F3F04"/>
    <w:rsid w:val="000F42D0"/>
    <w:rsid w:val="000F469E"/>
    <w:rsid w:val="000F46A4"/>
    <w:rsid w:val="000F499D"/>
    <w:rsid w:val="000F4A39"/>
    <w:rsid w:val="000F4E9F"/>
    <w:rsid w:val="000F5069"/>
    <w:rsid w:val="000F5A34"/>
    <w:rsid w:val="000F65F3"/>
    <w:rsid w:val="000F67DF"/>
    <w:rsid w:val="000F6BE6"/>
    <w:rsid w:val="000F7051"/>
    <w:rsid w:val="000F71F8"/>
    <w:rsid w:val="000F7981"/>
    <w:rsid w:val="0010021D"/>
    <w:rsid w:val="001002D0"/>
    <w:rsid w:val="0010046D"/>
    <w:rsid w:val="00100B37"/>
    <w:rsid w:val="001015B9"/>
    <w:rsid w:val="001017B0"/>
    <w:rsid w:val="00101CAB"/>
    <w:rsid w:val="001020C8"/>
    <w:rsid w:val="00102D9D"/>
    <w:rsid w:val="0010314B"/>
    <w:rsid w:val="0010327A"/>
    <w:rsid w:val="00103B37"/>
    <w:rsid w:val="00103E2A"/>
    <w:rsid w:val="00104401"/>
    <w:rsid w:val="00104E45"/>
    <w:rsid w:val="001057B6"/>
    <w:rsid w:val="00106396"/>
    <w:rsid w:val="00107558"/>
    <w:rsid w:val="0010775F"/>
    <w:rsid w:val="00107AB6"/>
    <w:rsid w:val="00107CBF"/>
    <w:rsid w:val="00107ED7"/>
    <w:rsid w:val="00110004"/>
    <w:rsid w:val="00110D0F"/>
    <w:rsid w:val="00110E33"/>
    <w:rsid w:val="00111620"/>
    <w:rsid w:val="0011165C"/>
    <w:rsid w:val="00111963"/>
    <w:rsid w:val="00111B8F"/>
    <w:rsid w:val="0011335E"/>
    <w:rsid w:val="00114077"/>
    <w:rsid w:val="001140AF"/>
    <w:rsid w:val="00114118"/>
    <w:rsid w:val="0011434D"/>
    <w:rsid w:val="00116090"/>
    <w:rsid w:val="001177F0"/>
    <w:rsid w:val="0012154B"/>
    <w:rsid w:val="001228F5"/>
    <w:rsid w:val="001233C6"/>
    <w:rsid w:val="001239E0"/>
    <w:rsid w:val="00123AF8"/>
    <w:rsid w:val="00123B74"/>
    <w:rsid w:val="001242FC"/>
    <w:rsid w:val="00124576"/>
    <w:rsid w:val="001246B0"/>
    <w:rsid w:val="00124A3F"/>
    <w:rsid w:val="00125C8F"/>
    <w:rsid w:val="0012615E"/>
    <w:rsid w:val="001268B8"/>
    <w:rsid w:val="00127186"/>
    <w:rsid w:val="001271DE"/>
    <w:rsid w:val="001276BD"/>
    <w:rsid w:val="00130496"/>
    <w:rsid w:val="00130955"/>
    <w:rsid w:val="001318AA"/>
    <w:rsid w:val="0013207F"/>
    <w:rsid w:val="00132A5E"/>
    <w:rsid w:val="00133759"/>
    <w:rsid w:val="00133E82"/>
    <w:rsid w:val="001348B2"/>
    <w:rsid w:val="00134E4B"/>
    <w:rsid w:val="00134F4C"/>
    <w:rsid w:val="001364F0"/>
    <w:rsid w:val="001367E4"/>
    <w:rsid w:val="00136E95"/>
    <w:rsid w:val="00137BA4"/>
    <w:rsid w:val="00140380"/>
    <w:rsid w:val="001405AD"/>
    <w:rsid w:val="00140874"/>
    <w:rsid w:val="00141B9B"/>
    <w:rsid w:val="00141CE7"/>
    <w:rsid w:val="00142F33"/>
    <w:rsid w:val="001430DA"/>
    <w:rsid w:val="001434CC"/>
    <w:rsid w:val="00143A7A"/>
    <w:rsid w:val="00145C73"/>
    <w:rsid w:val="00145F2C"/>
    <w:rsid w:val="00146008"/>
    <w:rsid w:val="001461E2"/>
    <w:rsid w:val="001462F7"/>
    <w:rsid w:val="00146599"/>
    <w:rsid w:val="00146BA5"/>
    <w:rsid w:val="00146C9B"/>
    <w:rsid w:val="00150FC6"/>
    <w:rsid w:val="00151086"/>
    <w:rsid w:val="001510BE"/>
    <w:rsid w:val="0015143A"/>
    <w:rsid w:val="001524A6"/>
    <w:rsid w:val="00152FAE"/>
    <w:rsid w:val="001545AD"/>
    <w:rsid w:val="00154ABB"/>
    <w:rsid w:val="00156696"/>
    <w:rsid w:val="00156E88"/>
    <w:rsid w:val="00161688"/>
    <w:rsid w:val="00162610"/>
    <w:rsid w:val="00163C06"/>
    <w:rsid w:val="001654F1"/>
    <w:rsid w:val="00165ACE"/>
    <w:rsid w:val="00166D3A"/>
    <w:rsid w:val="00166D6A"/>
    <w:rsid w:val="00166DFD"/>
    <w:rsid w:val="001670BE"/>
    <w:rsid w:val="00167527"/>
    <w:rsid w:val="00167F75"/>
    <w:rsid w:val="0017074B"/>
    <w:rsid w:val="00171F2B"/>
    <w:rsid w:val="0017318B"/>
    <w:rsid w:val="00173DD4"/>
    <w:rsid w:val="001763F6"/>
    <w:rsid w:val="0017645E"/>
    <w:rsid w:val="00176A9D"/>
    <w:rsid w:val="00176CCE"/>
    <w:rsid w:val="00176FFC"/>
    <w:rsid w:val="00177023"/>
    <w:rsid w:val="001808E5"/>
    <w:rsid w:val="00180A4C"/>
    <w:rsid w:val="00180D03"/>
    <w:rsid w:val="001810B6"/>
    <w:rsid w:val="00185E09"/>
    <w:rsid w:val="001866A9"/>
    <w:rsid w:val="00186B63"/>
    <w:rsid w:val="001873C9"/>
    <w:rsid w:val="00187D21"/>
    <w:rsid w:val="00187DDE"/>
    <w:rsid w:val="00190BAC"/>
    <w:rsid w:val="00191283"/>
    <w:rsid w:val="00191957"/>
    <w:rsid w:val="00191B2E"/>
    <w:rsid w:val="001922F2"/>
    <w:rsid w:val="00193733"/>
    <w:rsid w:val="001937B8"/>
    <w:rsid w:val="00193A11"/>
    <w:rsid w:val="00193EFA"/>
    <w:rsid w:val="00194027"/>
    <w:rsid w:val="00194046"/>
    <w:rsid w:val="00194667"/>
    <w:rsid w:val="00194B99"/>
    <w:rsid w:val="0019569C"/>
    <w:rsid w:val="001963C5"/>
    <w:rsid w:val="0019655B"/>
    <w:rsid w:val="00196723"/>
    <w:rsid w:val="001A10BA"/>
    <w:rsid w:val="001A1DB3"/>
    <w:rsid w:val="001A2095"/>
    <w:rsid w:val="001A2573"/>
    <w:rsid w:val="001A363E"/>
    <w:rsid w:val="001A36F9"/>
    <w:rsid w:val="001A383A"/>
    <w:rsid w:val="001A4105"/>
    <w:rsid w:val="001A4AB2"/>
    <w:rsid w:val="001A5A18"/>
    <w:rsid w:val="001A61DB"/>
    <w:rsid w:val="001A71EA"/>
    <w:rsid w:val="001B0083"/>
    <w:rsid w:val="001B05C1"/>
    <w:rsid w:val="001B06E8"/>
    <w:rsid w:val="001B0ACF"/>
    <w:rsid w:val="001B0E40"/>
    <w:rsid w:val="001B18CF"/>
    <w:rsid w:val="001B27DF"/>
    <w:rsid w:val="001B2904"/>
    <w:rsid w:val="001B4058"/>
    <w:rsid w:val="001B426E"/>
    <w:rsid w:val="001B52D1"/>
    <w:rsid w:val="001B6DA3"/>
    <w:rsid w:val="001B71F1"/>
    <w:rsid w:val="001B7DF4"/>
    <w:rsid w:val="001C12FC"/>
    <w:rsid w:val="001C179C"/>
    <w:rsid w:val="001C1C73"/>
    <w:rsid w:val="001C2E9C"/>
    <w:rsid w:val="001C487D"/>
    <w:rsid w:val="001C5E15"/>
    <w:rsid w:val="001C6A2F"/>
    <w:rsid w:val="001C6FDF"/>
    <w:rsid w:val="001C7631"/>
    <w:rsid w:val="001C76AB"/>
    <w:rsid w:val="001C79EF"/>
    <w:rsid w:val="001D0E70"/>
    <w:rsid w:val="001D1242"/>
    <w:rsid w:val="001D1891"/>
    <w:rsid w:val="001D2447"/>
    <w:rsid w:val="001D33D0"/>
    <w:rsid w:val="001D38A8"/>
    <w:rsid w:val="001D3E9A"/>
    <w:rsid w:val="001D4D09"/>
    <w:rsid w:val="001D5645"/>
    <w:rsid w:val="001D69F2"/>
    <w:rsid w:val="001D6DDB"/>
    <w:rsid w:val="001D78BF"/>
    <w:rsid w:val="001D7AF0"/>
    <w:rsid w:val="001E013D"/>
    <w:rsid w:val="001E019A"/>
    <w:rsid w:val="001E0F76"/>
    <w:rsid w:val="001E1AA5"/>
    <w:rsid w:val="001E25D6"/>
    <w:rsid w:val="001E2DC9"/>
    <w:rsid w:val="001E3030"/>
    <w:rsid w:val="001E335C"/>
    <w:rsid w:val="001E406E"/>
    <w:rsid w:val="001E521A"/>
    <w:rsid w:val="001E5FB1"/>
    <w:rsid w:val="001E6457"/>
    <w:rsid w:val="001E6AA4"/>
    <w:rsid w:val="001E73A1"/>
    <w:rsid w:val="001E795F"/>
    <w:rsid w:val="001E7DA4"/>
    <w:rsid w:val="001F00EF"/>
    <w:rsid w:val="001F1104"/>
    <w:rsid w:val="001F163E"/>
    <w:rsid w:val="001F2BDF"/>
    <w:rsid w:val="001F3748"/>
    <w:rsid w:val="001F4037"/>
    <w:rsid w:val="001F4114"/>
    <w:rsid w:val="001F4594"/>
    <w:rsid w:val="001F4733"/>
    <w:rsid w:val="001F4AFA"/>
    <w:rsid w:val="001F4B54"/>
    <w:rsid w:val="001F7085"/>
    <w:rsid w:val="001F735F"/>
    <w:rsid w:val="001F7F89"/>
    <w:rsid w:val="00200CB2"/>
    <w:rsid w:val="002018CB"/>
    <w:rsid w:val="00201F7F"/>
    <w:rsid w:val="00202C9C"/>
    <w:rsid w:val="002038B9"/>
    <w:rsid w:val="002043C2"/>
    <w:rsid w:val="00206D75"/>
    <w:rsid w:val="00206F06"/>
    <w:rsid w:val="002070E0"/>
    <w:rsid w:val="00207C54"/>
    <w:rsid w:val="002102C5"/>
    <w:rsid w:val="00210B3E"/>
    <w:rsid w:val="00210D28"/>
    <w:rsid w:val="00211A13"/>
    <w:rsid w:val="00213228"/>
    <w:rsid w:val="00213974"/>
    <w:rsid w:val="00213B1A"/>
    <w:rsid w:val="0021556C"/>
    <w:rsid w:val="00215F95"/>
    <w:rsid w:val="00220124"/>
    <w:rsid w:val="0022071F"/>
    <w:rsid w:val="00221565"/>
    <w:rsid w:val="002216FE"/>
    <w:rsid w:val="00222FFC"/>
    <w:rsid w:val="00224508"/>
    <w:rsid w:val="002245BC"/>
    <w:rsid w:val="00224D5F"/>
    <w:rsid w:val="00224D72"/>
    <w:rsid w:val="002253B2"/>
    <w:rsid w:val="00225516"/>
    <w:rsid w:val="002255A3"/>
    <w:rsid w:val="00225A6B"/>
    <w:rsid w:val="00226C9E"/>
    <w:rsid w:val="00226F90"/>
    <w:rsid w:val="00227B82"/>
    <w:rsid w:val="00227D8D"/>
    <w:rsid w:val="00230B39"/>
    <w:rsid w:val="00230D85"/>
    <w:rsid w:val="0023243C"/>
    <w:rsid w:val="00233658"/>
    <w:rsid w:val="00233747"/>
    <w:rsid w:val="002339A8"/>
    <w:rsid w:val="00234DAA"/>
    <w:rsid w:val="002359A7"/>
    <w:rsid w:val="00235C77"/>
    <w:rsid w:val="002361D9"/>
    <w:rsid w:val="002367F3"/>
    <w:rsid w:val="00237480"/>
    <w:rsid w:val="00237C95"/>
    <w:rsid w:val="00240518"/>
    <w:rsid w:val="0024094A"/>
    <w:rsid w:val="00241CD0"/>
    <w:rsid w:val="00244354"/>
    <w:rsid w:val="00244EB3"/>
    <w:rsid w:val="0024513F"/>
    <w:rsid w:val="00245297"/>
    <w:rsid w:val="0024533A"/>
    <w:rsid w:val="00245FB5"/>
    <w:rsid w:val="00246B62"/>
    <w:rsid w:val="00247F62"/>
    <w:rsid w:val="00250192"/>
    <w:rsid w:val="002503C9"/>
    <w:rsid w:val="00250413"/>
    <w:rsid w:val="0025074D"/>
    <w:rsid w:val="0025081D"/>
    <w:rsid w:val="00250F74"/>
    <w:rsid w:val="00251D69"/>
    <w:rsid w:val="00252967"/>
    <w:rsid w:val="00252ADE"/>
    <w:rsid w:val="00253C90"/>
    <w:rsid w:val="00253EC1"/>
    <w:rsid w:val="00256187"/>
    <w:rsid w:val="00261734"/>
    <w:rsid w:val="00261E6A"/>
    <w:rsid w:val="002620C6"/>
    <w:rsid w:val="00263024"/>
    <w:rsid w:val="00263818"/>
    <w:rsid w:val="00264AF5"/>
    <w:rsid w:val="002651D2"/>
    <w:rsid w:val="002651DB"/>
    <w:rsid w:val="00265FEB"/>
    <w:rsid w:val="00266001"/>
    <w:rsid w:val="00266342"/>
    <w:rsid w:val="0026643A"/>
    <w:rsid w:val="002664E2"/>
    <w:rsid w:val="00267947"/>
    <w:rsid w:val="00267BD3"/>
    <w:rsid w:val="0027069A"/>
    <w:rsid w:val="00271048"/>
    <w:rsid w:val="00271376"/>
    <w:rsid w:val="002715EA"/>
    <w:rsid w:val="00271A99"/>
    <w:rsid w:val="00271D26"/>
    <w:rsid w:val="002721D4"/>
    <w:rsid w:val="002722A7"/>
    <w:rsid w:val="0027282C"/>
    <w:rsid w:val="0027294B"/>
    <w:rsid w:val="00272B4C"/>
    <w:rsid w:val="00272D0A"/>
    <w:rsid w:val="002736B9"/>
    <w:rsid w:val="00273726"/>
    <w:rsid w:val="0027461C"/>
    <w:rsid w:val="00275374"/>
    <w:rsid w:val="002761F7"/>
    <w:rsid w:val="00276F23"/>
    <w:rsid w:val="002809E2"/>
    <w:rsid w:val="002816D9"/>
    <w:rsid w:val="00281C8B"/>
    <w:rsid w:val="00281DEC"/>
    <w:rsid w:val="002827EA"/>
    <w:rsid w:val="00283721"/>
    <w:rsid w:val="0028575E"/>
    <w:rsid w:val="0028579C"/>
    <w:rsid w:val="00285998"/>
    <w:rsid w:val="0028630C"/>
    <w:rsid w:val="00286EDD"/>
    <w:rsid w:val="00287C7D"/>
    <w:rsid w:val="00287D60"/>
    <w:rsid w:val="002904CC"/>
    <w:rsid w:val="00290513"/>
    <w:rsid w:val="0029061F"/>
    <w:rsid w:val="00290BA8"/>
    <w:rsid w:val="00290DED"/>
    <w:rsid w:val="0029215B"/>
    <w:rsid w:val="00293CCF"/>
    <w:rsid w:val="00294360"/>
    <w:rsid w:val="00294BD6"/>
    <w:rsid w:val="002955AD"/>
    <w:rsid w:val="00296315"/>
    <w:rsid w:val="00296720"/>
    <w:rsid w:val="00296830"/>
    <w:rsid w:val="00296B41"/>
    <w:rsid w:val="00297B1F"/>
    <w:rsid w:val="00297E97"/>
    <w:rsid w:val="002A0486"/>
    <w:rsid w:val="002A0F32"/>
    <w:rsid w:val="002A12DE"/>
    <w:rsid w:val="002A1550"/>
    <w:rsid w:val="002A2A00"/>
    <w:rsid w:val="002A3A27"/>
    <w:rsid w:val="002A3B27"/>
    <w:rsid w:val="002A4ABA"/>
    <w:rsid w:val="002A53A7"/>
    <w:rsid w:val="002A5564"/>
    <w:rsid w:val="002A55D6"/>
    <w:rsid w:val="002A6C3C"/>
    <w:rsid w:val="002A70CF"/>
    <w:rsid w:val="002A73A9"/>
    <w:rsid w:val="002A74E6"/>
    <w:rsid w:val="002A75A8"/>
    <w:rsid w:val="002A7E4E"/>
    <w:rsid w:val="002B0753"/>
    <w:rsid w:val="002B0DB6"/>
    <w:rsid w:val="002B1BD2"/>
    <w:rsid w:val="002B1F3A"/>
    <w:rsid w:val="002B2220"/>
    <w:rsid w:val="002B4445"/>
    <w:rsid w:val="002B48C1"/>
    <w:rsid w:val="002B4B56"/>
    <w:rsid w:val="002B4E19"/>
    <w:rsid w:val="002B4F16"/>
    <w:rsid w:val="002B4FD8"/>
    <w:rsid w:val="002B6C04"/>
    <w:rsid w:val="002B6E85"/>
    <w:rsid w:val="002B6EF9"/>
    <w:rsid w:val="002B7084"/>
    <w:rsid w:val="002C0699"/>
    <w:rsid w:val="002C07E7"/>
    <w:rsid w:val="002C19B0"/>
    <w:rsid w:val="002C1AA5"/>
    <w:rsid w:val="002C2047"/>
    <w:rsid w:val="002C286A"/>
    <w:rsid w:val="002C2F2F"/>
    <w:rsid w:val="002C364A"/>
    <w:rsid w:val="002C413B"/>
    <w:rsid w:val="002C4989"/>
    <w:rsid w:val="002C4D3F"/>
    <w:rsid w:val="002C7104"/>
    <w:rsid w:val="002C7FC0"/>
    <w:rsid w:val="002D01AB"/>
    <w:rsid w:val="002D07E1"/>
    <w:rsid w:val="002D0946"/>
    <w:rsid w:val="002D0A13"/>
    <w:rsid w:val="002D128B"/>
    <w:rsid w:val="002D1844"/>
    <w:rsid w:val="002D20D3"/>
    <w:rsid w:val="002D2D5C"/>
    <w:rsid w:val="002D3DFF"/>
    <w:rsid w:val="002D473B"/>
    <w:rsid w:val="002D4785"/>
    <w:rsid w:val="002D4AB4"/>
    <w:rsid w:val="002D4B02"/>
    <w:rsid w:val="002D6B68"/>
    <w:rsid w:val="002D6B99"/>
    <w:rsid w:val="002E0076"/>
    <w:rsid w:val="002E07A0"/>
    <w:rsid w:val="002E1D57"/>
    <w:rsid w:val="002E3846"/>
    <w:rsid w:val="002E384A"/>
    <w:rsid w:val="002E3944"/>
    <w:rsid w:val="002E58DB"/>
    <w:rsid w:val="002E5A1D"/>
    <w:rsid w:val="002E5C3A"/>
    <w:rsid w:val="002E5D95"/>
    <w:rsid w:val="002E5DCE"/>
    <w:rsid w:val="002E5FEF"/>
    <w:rsid w:val="002E6926"/>
    <w:rsid w:val="002E7D44"/>
    <w:rsid w:val="002F0980"/>
    <w:rsid w:val="002F0B8F"/>
    <w:rsid w:val="002F1CF5"/>
    <w:rsid w:val="002F35DC"/>
    <w:rsid w:val="002F3673"/>
    <w:rsid w:val="002F3772"/>
    <w:rsid w:val="002F38B4"/>
    <w:rsid w:val="002F3FA4"/>
    <w:rsid w:val="002F405B"/>
    <w:rsid w:val="002F4874"/>
    <w:rsid w:val="002F5479"/>
    <w:rsid w:val="002F6397"/>
    <w:rsid w:val="002F71C8"/>
    <w:rsid w:val="002F71E0"/>
    <w:rsid w:val="002F784C"/>
    <w:rsid w:val="00300815"/>
    <w:rsid w:val="00300C9F"/>
    <w:rsid w:val="00300D57"/>
    <w:rsid w:val="00300F4B"/>
    <w:rsid w:val="00301048"/>
    <w:rsid w:val="00301599"/>
    <w:rsid w:val="00301D3C"/>
    <w:rsid w:val="00302021"/>
    <w:rsid w:val="003021BB"/>
    <w:rsid w:val="003032A4"/>
    <w:rsid w:val="003038F7"/>
    <w:rsid w:val="0030444C"/>
    <w:rsid w:val="00304B07"/>
    <w:rsid w:val="00304DA0"/>
    <w:rsid w:val="00304DA3"/>
    <w:rsid w:val="00305AE0"/>
    <w:rsid w:val="00306665"/>
    <w:rsid w:val="00306DE7"/>
    <w:rsid w:val="00307844"/>
    <w:rsid w:val="00307AE4"/>
    <w:rsid w:val="00310C9C"/>
    <w:rsid w:val="00311774"/>
    <w:rsid w:val="003117E3"/>
    <w:rsid w:val="00311C1D"/>
    <w:rsid w:val="00311D5E"/>
    <w:rsid w:val="00311F4D"/>
    <w:rsid w:val="00311FF3"/>
    <w:rsid w:val="00312C6E"/>
    <w:rsid w:val="0031330E"/>
    <w:rsid w:val="003133FC"/>
    <w:rsid w:val="00315D03"/>
    <w:rsid w:val="00315DAF"/>
    <w:rsid w:val="003174E2"/>
    <w:rsid w:val="003211DD"/>
    <w:rsid w:val="0032169D"/>
    <w:rsid w:val="00321B68"/>
    <w:rsid w:val="00322B68"/>
    <w:rsid w:val="003234F2"/>
    <w:rsid w:val="00324028"/>
    <w:rsid w:val="0032538C"/>
    <w:rsid w:val="00325467"/>
    <w:rsid w:val="00325885"/>
    <w:rsid w:val="00326442"/>
    <w:rsid w:val="00327EAF"/>
    <w:rsid w:val="003301F8"/>
    <w:rsid w:val="00330684"/>
    <w:rsid w:val="0033080A"/>
    <w:rsid w:val="00330986"/>
    <w:rsid w:val="003310B9"/>
    <w:rsid w:val="003313C5"/>
    <w:rsid w:val="00331BDA"/>
    <w:rsid w:val="00332F96"/>
    <w:rsid w:val="0033358E"/>
    <w:rsid w:val="00333BAC"/>
    <w:rsid w:val="00334425"/>
    <w:rsid w:val="00334788"/>
    <w:rsid w:val="003351E0"/>
    <w:rsid w:val="00335F26"/>
    <w:rsid w:val="00336434"/>
    <w:rsid w:val="003371E9"/>
    <w:rsid w:val="00337DCF"/>
    <w:rsid w:val="00337F1C"/>
    <w:rsid w:val="00337FD2"/>
    <w:rsid w:val="003400E3"/>
    <w:rsid w:val="0034097C"/>
    <w:rsid w:val="0034137B"/>
    <w:rsid w:val="00341433"/>
    <w:rsid w:val="00342D81"/>
    <w:rsid w:val="00342F30"/>
    <w:rsid w:val="0034400F"/>
    <w:rsid w:val="00344747"/>
    <w:rsid w:val="0034497B"/>
    <w:rsid w:val="00344E40"/>
    <w:rsid w:val="0034508F"/>
    <w:rsid w:val="003453BD"/>
    <w:rsid w:val="003455E1"/>
    <w:rsid w:val="003469A3"/>
    <w:rsid w:val="0034711B"/>
    <w:rsid w:val="00347618"/>
    <w:rsid w:val="00347829"/>
    <w:rsid w:val="00350AD8"/>
    <w:rsid w:val="00351F47"/>
    <w:rsid w:val="00351F94"/>
    <w:rsid w:val="00352647"/>
    <w:rsid w:val="00353485"/>
    <w:rsid w:val="00353E06"/>
    <w:rsid w:val="003540B0"/>
    <w:rsid w:val="003545D8"/>
    <w:rsid w:val="00354B78"/>
    <w:rsid w:val="003553E6"/>
    <w:rsid w:val="00355FBF"/>
    <w:rsid w:val="003568BB"/>
    <w:rsid w:val="0035749D"/>
    <w:rsid w:val="0035782A"/>
    <w:rsid w:val="003602E8"/>
    <w:rsid w:val="0036073E"/>
    <w:rsid w:val="00360AEA"/>
    <w:rsid w:val="00360F55"/>
    <w:rsid w:val="00360FE2"/>
    <w:rsid w:val="003623EF"/>
    <w:rsid w:val="00362BC7"/>
    <w:rsid w:val="003633C5"/>
    <w:rsid w:val="003639EF"/>
    <w:rsid w:val="00363AA8"/>
    <w:rsid w:val="00364009"/>
    <w:rsid w:val="0036451A"/>
    <w:rsid w:val="00364ED4"/>
    <w:rsid w:val="0036563B"/>
    <w:rsid w:val="00365A96"/>
    <w:rsid w:val="0036611C"/>
    <w:rsid w:val="0036643E"/>
    <w:rsid w:val="0036687D"/>
    <w:rsid w:val="00367449"/>
    <w:rsid w:val="00367E45"/>
    <w:rsid w:val="003702BD"/>
    <w:rsid w:val="00370914"/>
    <w:rsid w:val="00370A49"/>
    <w:rsid w:val="00370DCD"/>
    <w:rsid w:val="00371A2B"/>
    <w:rsid w:val="00372E68"/>
    <w:rsid w:val="003751ED"/>
    <w:rsid w:val="0037566C"/>
    <w:rsid w:val="00375782"/>
    <w:rsid w:val="00375B6B"/>
    <w:rsid w:val="0037707F"/>
    <w:rsid w:val="00377641"/>
    <w:rsid w:val="00377A9B"/>
    <w:rsid w:val="00380509"/>
    <w:rsid w:val="00380F6F"/>
    <w:rsid w:val="00381E11"/>
    <w:rsid w:val="00381E27"/>
    <w:rsid w:val="003825C1"/>
    <w:rsid w:val="00383019"/>
    <w:rsid w:val="00383BFC"/>
    <w:rsid w:val="00384169"/>
    <w:rsid w:val="003845E7"/>
    <w:rsid w:val="00385255"/>
    <w:rsid w:val="0038795E"/>
    <w:rsid w:val="00390005"/>
    <w:rsid w:val="003903C0"/>
    <w:rsid w:val="0039115B"/>
    <w:rsid w:val="003914D1"/>
    <w:rsid w:val="003917AC"/>
    <w:rsid w:val="00391D72"/>
    <w:rsid w:val="003931DC"/>
    <w:rsid w:val="0039385C"/>
    <w:rsid w:val="00393AEF"/>
    <w:rsid w:val="00393D21"/>
    <w:rsid w:val="0039499B"/>
    <w:rsid w:val="003950BE"/>
    <w:rsid w:val="0039590B"/>
    <w:rsid w:val="00395E5C"/>
    <w:rsid w:val="00396B8F"/>
    <w:rsid w:val="00397627"/>
    <w:rsid w:val="00397C6B"/>
    <w:rsid w:val="00397F4E"/>
    <w:rsid w:val="003A0922"/>
    <w:rsid w:val="003A0C64"/>
    <w:rsid w:val="003A356B"/>
    <w:rsid w:val="003A38E1"/>
    <w:rsid w:val="003A46F2"/>
    <w:rsid w:val="003A5214"/>
    <w:rsid w:val="003A56FC"/>
    <w:rsid w:val="003A6BB4"/>
    <w:rsid w:val="003A6C99"/>
    <w:rsid w:val="003A7613"/>
    <w:rsid w:val="003B00A2"/>
    <w:rsid w:val="003B01E0"/>
    <w:rsid w:val="003B06A5"/>
    <w:rsid w:val="003B0791"/>
    <w:rsid w:val="003B0C84"/>
    <w:rsid w:val="003B0D15"/>
    <w:rsid w:val="003B12BC"/>
    <w:rsid w:val="003B195B"/>
    <w:rsid w:val="003B1B7F"/>
    <w:rsid w:val="003B1DFD"/>
    <w:rsid w:val="003B207A"/>
    <w:rsid w:val="003B240D"/>
    <w:rsid w:val="003B2A13"/>
    <w:rsid w:val="003B2F27"/>
    <w:rsid w:val="003B3F01"/>
    <w:rsid w:val="003B4AA6"/>
    <w:rsid w:val="003B51EB"/>
    <w:rsid w:val="003B6117"/>
    <w:rsid w:val="003B685D"/>
    <w:rsid w:val="003B7274"/>
    <w:rsid w:val="003B7669"/>
    <w:rsid w:val="003C0CD3"/>
    <w:rsid w:val="003C0D73"/>
    <w:rsid w:val="003C1185"/>
    <w:rsid w:val="003C14BA"/>
    <w:rsid w:val="003C18E9"/>
    <w:rsid w:val="003C1910"/>
    <w:rsid w:val="003C3A5A"/>
    <w:rsid w:val="003C4139"/>
    <w:rsid w:val="003C580A"/>
    <w:rsid w:val="003C59EF"/>
    <w:rsid w:val="003C64CC"/>
    <w:rsid w:val="003D28C9"/>
    <w:rsid w:val="003D29E9"/>
    <w:rsid w:val="003D30F0"/>
    <w:rsid w:val="003D32A3"/>
    <w:rsid w:val="003D3B1A"/>
    <w:rsid w:val="003D3C23"/>
    <w:rsid w:val="003D5A86"/>
    <w:rsid w:val="003D66AF"/>
    <w:rsid w:val="003D6B4E"/>
    <w:rsid w:val="003D6FCA"/>
    <w:rsid w:val="003D7209"/>
    <w:rsid w:val="003D7364"/>
    <w:rsid w:val="003D78C9"/>
    <w:rsid w:val="003E1787"/>
    <w:rsid w:val="003E1EE0"/>
    <w:rsid w:val="003E22E2"/>
    <w:rsid w:val="003E23F2"/>
    <w:rsid w:val="003E2B04"/>
    <w:rsid w:val="003E3967"/>
    <w:rsid w:val="003E3C5D"/>
    <w:rsid w:val="003E403F"/>
    <w:rsid w:val="003E4716"/>
    <w:rsid w:val="003E54AE"/>
    <w:rsid w:val="003E63E9"/>
    <w:rsid w:val="003E67F5"/>
    <w:rsid w:val="003E6BBE"/>
    <w:rsid w:val="003E7FFC"/>
    <w:rsid w:val="003F01C7"/>
    <w:rsid w:val="003F0342"/>
    <w:rsid w:val="003F130B"/>
    <w:rsid w:val="003F292E"/>
    <w:rsid w:val="003F33A8"/>
    <w:rsid w:val="003F3D5B"/>
    <w:rsid w:val="003F4244"/>
    <w:rsid w:val="003F5F44"/>
    <w:rsid w:val="003F632C"/>
    <w:rsid w:val="003F6413"/>
    <w:rsid w:val="003F6B87"/>
    <w:rsid w:val="00400E39"/>
    <w:rsid w:val="004018C7"/>
    <w:rsid w:val="004019E9"/>
    <w:rsid w:val="0040279F"/>
    <w:rsid w:val="00402D43"/>
    <w:rsid w:val="00402F19"/>
    <w:rsid w:val="004051EB"/>
    <w:rsid w:val="00405ADD"/>
    <w:rsid w:val="00405D8E"/>
    <w:rsid w:val="00406331"/>
    <w:rsid w:val="00407A0B"/>
    <w:rsid w:val="00407F44"/>
    <w:rsid w:val="00410D86"/>
    <w:rsid w:val="004116CD"/>
    <w:rsid w:val="00411A86"/>
    <w:rsid w:val="0041216D"/>
    <w:rsid w:val="00412553"/>
    <w:rsid w:val="004129C4"/>
    <w:rsid w:val="004138F6"/>
    <w:rsid w:val="00413BE5"/>
    <w:rsid w:val="00413DC4"/>
    <w:rsid w:val="00414303"/>
    <w:rsid w:val="004145D4"/>
    <w:rsid w:val="0041514B"/>
    <w:rsid w:val="0041524B"/>
    <w:rsid w:val="0041597A"/>
    <w:rsid w:val="00416929"/>
    <w:rsid w:val="00416D58"/>
    <w:rsid w:val="0041729F"/>
    <w:rsid w:val="00417583"/>
    <w:rsid w:val="004178CC"/>
    <w:rsid w:val="00417C57"/>
    <w:rsid w:val="00417ED8"/>
    <w:rsid w:val="0042088F"/>
    <w:rsid w:val="00420DF3"/>
    <w:rsid w:val="004212C1"/>
    <w:rsid w:val="00421434"/>
    <w:rsid w:val="00422C5E"/>
    <w:rsid w:val="00423837"/>
    <w:rsid w:val="004239B0"/>
    <w:rsid w:val="004245BC"/>
    <w:rsid w:val="00424D7E"/>
    <w:rsid w:val="004255EC"/>
    <w:rsid w:val="004258E5"/>
    <w:rsid w:val="00425E92"/>
    <w:rsid w:val="00426089"/>
    <w:rsid w:val="00426308"/>
    <w:rsid w:val="00427E04"/>
    <w:rsid w:val="00427E29"/>
    <w:rsid w:val="0043013F"/>
    <w:rsid w:val="00430501"/>
    <w:rsid w:val="00430F7B"/>
    <w:rsid w:val="00431211"/>
    <w:rsid w:val="004323E9"/>
    <w:rsid w:val="00432750"/>
    <w:rsid w:val="004327B8"/>
    <w:rsid w:val="00432E3D"/>
    <w:rsid w:val="00433237"/>
    <w:rsid w:val="00433925"/>
    <w:rsid w:val="00433A3C"/>
    <w:rsid w:val="00434639"/>
    <w:rsid w:val="0043645A"/>
    <w:rsid w:val="00436835"/>
    <w:rsid w:val="00437908"/>
    <w:rsid w:val="0044051A"/>
    <w:rsid w:val="00440B0F"/>
    <w:rsid w:val="00442911"/>
    <w:rsid w:val="00442C4C"/>
    <w:rsid w:val="004438E2"/>
    <w:rsid w:val="00443B12"/>
    <w:rsid w:val="00444208"/>
    <w:rsid w:val="00444A09"/>
    <w:rsid w:val="00444A7C"/>
    <w:rsid w:val="00444A91"/>
    <w:rsid w:val="00445032"/>
    <w:rsid w:val="00445326"/>
    <w:rsid w:val="00445E47"/>
    <w:rsid w:val="00446A09"/>
    <w:rsid w:val="00447326"/>
    <w:rsid w:val="004475D3"/>
    <w:rsid w:val="00447A72"/>
    <w:rsid w:val="00450673"/>
    <w:rsid w:val="00450D99"/>
    <w:rsid w:val="00451578"/>
    <w:rsid w:val="00451DB7"/>
    <w:rsid w:val="00451FBA"/>
    <w:rsid w:val="004522CB"/>
    <w:rsid w:val="004526BA"/>
    <w:rsid w:val="00452A1B"/>
    <w:rsid w:val="0045348E"/>
    <w:rsid w:val="00453AD2"/>
    <w:rsid w:val="00453F5D"/>
    <w:rsid w:val="0045440B"/>
    <w:rsid w:val="0045501A"/>
    <w:rsid w:val="004560E8"/>
    <w:rsid w:val="004565DC"/>
    <w:rsid w:val="00456E7F"/>
    <w:rsid w:val="004578AB"/>
    <w:rsid w:val="00460CD2"/>
    <w:rsid w:val="004628D2"/>
    <w:rsid w:val="00462C2F"/>
    <w:rsid w:val="00462F87"/>
    <w:rsid w:val="004631B4"/>
    <w:rsid w:val="0046411E"/>
    <w:rsid w:val="00464702"/>
    <w:rsid w:val="004648F4"/>
    <w:rsid w:val="00464FC1"/>
    <w:rsid w:val="00465811"/>
    <w:rsid w:val="00465E3F"/>
    <w:rsid w:val="004669C3"/>
    <w:rsid w:val="00467522"/>
    <w:rsid w:val="0046794A"/>
    <w:rsid w:val="004679E5"/>
    <w:rsid w:val="00467C38"/>
    <w:rsid w:val="00467FF5"/>
    <w:rsid w:val="00470205"/>
    <w:rsid w:val="00470361"/>
    <w:rsid w:val="00470367"/>
    <w:rsid w:val="004706FB"/>
    <w:rsid w:val="00471195"/>
    <w:rsid w:val="00472295"/>
    <w:rsid w:val="00472C8D"/>
    <w:rsid w:val="004734F2"/>
    <w:rsid w:val="0047383C"/>
    <w:rsid w:val="004742B2"/>
    <w:rsid w:val="0047499D"/>
    <w:rsid w:val="00475444"/>
    <w:rsid w:val="0047582E"/>
    <w:rsid w:val="00476115"/>
    <w:rsid w:val="004766DA"/>
    <w:rsid w:val="0047671D"/>
    <w:rsid w:val="00476927"/>
    <w:rsid w:val="004773EE"/>
    <w:rsid w:val="0048094C"/>
    <w:rsid w:val="00480A1E"/>
    <w:rsid w:val="00480C11"/>
    <w:rsid w:val="0048101E"/>
    <w:rsid w:val="00481E82"/>
    <w:rsid w:val="00483289"/>
    <w:rsid w:val="004833B4"/>
    <w:rsid w:val="004838B3"/>
    <w:rsid w:val="00484234"/>
    <w:rsid w:val="004856F0"/>
    <w:rsid w:val="0048594B"/>
    <w:rsid w:val="00485A70"/>
    <w:rsid w:val="00485DC6"/>
    <w:rsid w:val="00485FFB"/>
    <w:rsid w:val="00490FA6"/>
    <w:rsid w:val="00491018"/>
    <w:rsid w:val="00491038"/>
    <w:rsid w:val="004915F1"/>
    <w:rsid w:val="004916F3"/>
    <w:rsid w:val="004920BB"/>
    <w:rsid w:val="00492BFD"/>
    <w:rsid w:val="00493865"/>
    <w:rsid w:val="0049390B"/>
    <w:rsid w:val="004939EB"/>
    <w:rsid w:val="00493EB0"/>
    <w:rsid w:val="00495073"/>
    <w:rsid w:val="00496D14"/>
    <w:rsid w:val="00496E73"/>
    <w:rsid w:val="00497A7F"/>
    <w:rsid w:val="004A0058"/>
    <w:rsid w:val="004A0EDA"/>
    <w:rsid w:val="004A232D"/>
    <w:rsid w:val="004A2711"/>
    <w:rsid w:val="004A3CBD"/>
    <w:rsid w:val="004A4035"/>
    <w:rsid w:val="004A5BD8"/>
    <w:rsid w:val="004A6011"/>
    <w:rsid w:val="004A6951"/>
    <w:rsid w:val="004A6BC1"/>
    <w:rsid w:val="004B0827"/>
    <w:rsid w:val="004B091A"/>
    <w:rsid w:val="004B1342"/>
    <w:rsid w:val="004B15FE"/>
    <w:rsid w:val="004B19EA"/>
    <w:rsid w:val="004B2B02"/>
    <w:rsid w:val="004B2B4C"/>
    <w:rsid w:val="004B348A"/>
    <w:rsid w:val="004B423A"/>
    <w:rsid w:val="004B4D1B"/>
    <w:rsid w:val="004B5075"/>
    <w:rsid w:val="004B5951"/>
    <w:rsid w:val="004B6537"/>
    <w:rsid w:val="004B65AC"/>
    <w:rsid w:val="004B6AD9"/>
    <w:rsid w:val="004C161E"/>
    <w:rsid w:val="004C2EA5"/>
    <w:rsid w:val="004C2EC6"/>
    <w:rsid w:val="004C3831"/>
    <w:rsid w:val="004C3D23"/>
    <w:rsid w:val="004C3DA3"/>
    <w:rsid w:val="004C4A07"/>
    <w:rsid w:val="004C4F7C"/>
    <w:rsid w:val="004C6A6E"/>
    <w:rsid w:val="004C6AF9"/>
    <w:rsid w:val="004C7AAD"/>
    <w:rsid w:val="004C7C44"/>
    <w:rsid w:val="004D0776"/>
    <w:rsid w:val="004D08D5"/>
    <w:rsid w:val="004D0A06"/>
    <w:rsid w:val="004D0D44"/>
    <w:rsid w:val="004D190F"/>
    <w:rsid w:val="004D216F"/>
    <w:rsid w:val="004D4865"/>
    <w:rsid w:val="004D5121"/>
    <w:rsid w:val="004D7268"/>
    <w:rsid w:val="004D7CF7"/>
    <w:rsid w:val="004D7DD8"/>
    <w:rsid w:val="004D7F55"/>
    <w:rsid w:val="004E0A10"/>
    <w:rsid w:val="004E1280"/>
    <w:rsid w:val="004E1431"/>
    <w:rsid w:val="004E24DF"/>
    <w:rsid w:val="004E2582"/>
    <w:rsid w:val="004E2E01"/>
    <w:rsid w:val="004E32C0"/>
    <w:rsid w:val="004E34D0"/>
    <w:rsid w:val="004E3526"/>
    <w:rsid w:val="004E36F1"/>
    <w:rsid w:val="004E37A1"/>
    <w:rsid w:val="004E3829"/>
    <w:rsid w:val="004E3A82"/>
    <w:rsid w:val="004E433E"/>
    <w:rsid w:val="004E4480"/>
    <w:rsid w:val="004E4CAC"/>
    <w:rsid w:val="004E57C4"/>
    <w:rsid w:val="004E62F6"/>
    <w:rsid w:val="004E64AA"/>
    <w:rsid w:val="004E6BA0"/>
    <w:rsid w:val="004E7DFD"/>
    <w:rsid w:val="004F0C14"/>
    <w:rsid w:val="004F0C31"/>
    <w:rsid w:val="004F21A3"/>
    <w:rsid w:val="004F2409"/>
    <w:rsid w:val="004F37B0"/>
    <w:rsid w:val="004F3D71"/>
    <w:rsid w:val="004F4CE1"/>
    <w:rsid w:val="004F5B12"/>
    <w:rsid w:val="004F6827"/>
    <w:rsid w:val="004F696D"/>
    <w:rsid w:val="004F7616"/>
    <w:rsid w:val="004F786C"/>
    <w:rsid w:val="004F7D0A"/>
    <w:rsid w:val="004F7FC9"/>
    <w:rsid w:val="00503A2C"/>
    <w:rsid w:val="00503C33"/>
    <w:rsid w:val="00503E47"/>
    <w:rsid w:val="00504029"/>
    <w:rsid w:val="005062AF"/>
    <w:rsid w:val="005067BB"/>
    <w:rsid w:val="00506B1A"/>
    <w:rsid w:val="00506C31"/>
    <w:rsid w:val="005071FB"/>
    <w:rsid w:val="00507473"/>
    <w:rsid w:val="005079B6"/>
    <w:rsid w:val="005121D4"/>
    <w:rsid w:val="00512308"/>
    <w:rsid w:val="005133A7"/>
    <w:rsid w:val="005159EC"/>
    <w:rsid w:val="005177DA"/>
    <w:rsid w:val="00520D61"/>
    <w:rsid w:val="0052115A"/>
    <w:rsid w:val="0052138F"/>
    <w:rsid w:val="005228CF"/>
    <w:rsid w:val="00522CBA"/>
    <w:rsid w:val="00523168"/>
    <w:rsid w:val="0052355A"/>
    <w:rsid w:val="00523EF3"/>
    <w:rsid w:val="005264E2"/>
    <w:rsid w:val="00526632"/>
    <w:rsid w:val="0052755E"/>
    <w:rsid w:val="00530D4C"/>
    <w:rsid w:val="00530DCC"/>
    <w:rsid w:val="005310BB"/>
    <w:rsid w:val="00531C1A"/>
    <w:rsid w:val="00531E67"/>
    <w:rsid w:val="00531F4F"/>
    <w:rsid w:val="005321EB"/>
    <w:rsid w:val="00532A0D"/>
    <w:rsid w:val="005335A8"/>
    <w:rsid w:val="005338ED"/>
    <w:rsid w:val="00533ECA"/>
    <w:rsid w:val="0053486C"/>
    <w:rsid w:val="00534894"/>
    <w:rsid w:val="00534F07"/>
    <w:rsid w:val="00535738"/>
    <w:rsid w:val="00535B52"/>
    <w:rsid w:val="005369A5"/>
    <w:rsid w:val="00537AD4"/>
    <w:rsid w:val="005410F6"/>
    <w:rsid w:val="0054249B"/>
    <w:rsid w:val="005425E1"/>
    <w:rsid w:val="00542A39"/>
    <w:rsid w:val="00543127"/>
    <w:rsid w:val="00543B19"/>
    <w:rsid w:val="00543EC1"/>
    <w:rsid w:val="005445A4"/>
    <w:rsid w:val="00544D2E"/>
    <w:rsid w:val="00545660"/>
    <w:rsid w:val="00545F64"/>
    <w:rsid w:val="0054661E"/>
    <w:rsid w:val="005476F8"/>
    <w:rsid w:val="00547D58"/>
    <w:rsid w:val="005506CF"/>
    <w:rsid w:val="00550F4C"/>
    <w:rsid w:val="005520DC"/>
    <w:rsid w:val="00552D0D"/>
    <w:rsid w:val="0055312F"/>
    <w:rsid w:val="00553559"/>
    <w:rsid w:val="00553E3A"/>
    <w:rsid w:val="00553E6B"/>
    <w:rsid w:val="00554125"/>
    <w:rsid w:val="0055474D"/>
    <w:rsid w:val="005552EB"/>
    <w:rsid w:val="00555D8D"/>
    <w:rsid w:val="005561C3"/>
    <w:rsid w:val="00556B17"/>
    <w:rsid w:val="00556D16"/>
    <w:rsid w:val="00557C40"/>
    <w:rsid w:val="00557D31"/>
    <w:rsid w:val="00560310"/>
    <w:rsid w:val="005604A0"/>
    <w:rsid w:val="0056257D"/>
    <w:rsid w:val="0056354E"/>
    <w:rsid w:val="00563B03"/>
    <w:rsid w:val="00563F0F"/>
    <w:rsid w:val="005641B2"/>
    <w:rsid w:val="00564395"/>
    <w:rsid w:val="0056691D"/>
    <w:rsid w:val="00567ADA"/>
    <w:rsid w:val="00567EED"/>
    <w:rsid w:val="005700F3"/>
    <w:rsid w:val="00571C2E"/>
    <w:rsid w:val="0057233F"/>
    <w:rsid w:val="00572B6D"/>
    <w:rsid w:val="00573515"/>
    <w:rsid w:val="0057401B"/>
    <w:rsid w:val="00574604"/>
    <w:rsid w:val="00574920"/>
    <w:rsid w:val="005750C2"/>
    <w:rsid w:val="005753CF"/>
    <w:rsid w:val="005755F1"/>
    <w:rsid w:val="005757F7"/>
    <w:rsid w:val="00575BEE"/>
    <w:rsid w:val="00575D83"/>
    <w:rsid w:val="005775B8"/>
    <w:rsid w:val="00577728"/>
    <w:rsid w:val="005778C2"/>
    <w:rsid w:val="00580A95"/>
    <w:rsid w:val="0058168D"/>
    <w:rsid w:val="0058181D"/>
    <w:rsid w:val="00581FA5"/>
    <w:rsid w:val="00582D66"/>
    <w:rsid w:val="00582F9E"/>
    <w:rsid w:val="0058303B"/>
    <w:rsid w:val="0058393C"/>
    <w:rsid w:val="00583D8D"/>
    <w:rsid w:val="00583E0D"/>
    <w:rsid w:val="0058454F"/>
    <w:rsid w:val="00584920"/>
    <w:rsid w:val="00584E4A"/>
    <w:rsid w:val="0058527F"/>
    <w:rsid w:val="005861B8"/>
    <w:rsid w:val="00586EA6"/>
    <w:rsid w:val="005871E7"/>
    <w:rsid w:val="005875DB"/>
    <w:rsid w:val="00587E76"/>
    <w:rsid w:val="005902C5"/>
    <w:rsid w:val="0059030B"/>
    <w:rsid w:val="0059036B"/>
    <w:rsid w:val="00590FEA"/>
    <w:rsid w:val="00592434"/>
    <w:rsid w:val="00592553"/>
    <w:rsid w:val="00592753"/>
    <w:rsid w:val="00594A1F"/>
    <w:rsid w:val="00595454"/>
    <w:rsid w:val="0059653F"/>
    <w:rsid w:val="005A01A0"/>
    <w:rsid w:val="005A0932"/>
    <w:rsid w:val="005A0A7D"/>
    <w:rsid w:val="005A106A"/>
    <w:rsid w:val="005A2738"/>
    <w:rsid w:val="005A2B77"/>
    <w:rsid w:val="005A2BC8"/>
    <w:rsid w:val="005A4196"/>
    <w:rsid w:val="005A43B3"/>
    <w:rsid w:val="005A4D5A"/>
    <w:rsid w:val="005A559E"/>
    <w:rsid w:val="005A5D90"/>
    <w:rsid w:val="005A74B6"/>
    <w:rsid w:val="005A754C"/>
    <w:rsid w:val="005A761B"/>
    <w:rsid w:val="005A766A"/>
    <w:rsid w:val="005B008E"/>
    <w:rsid w:val="005B050A"/>
    <w:rsid w:val="005B1C85"/>
    <w:rsid w:val="005B27D6"/>
    <w:rsid w:val="005B4B5C"/>
    <w:rsid w:val="005B4EB3"/>
    <w:rsid w:val="005B6158"/>
    <w:rsid w:val="005B61C1"/>
    <w:rsid w:val="005B6A39"/>
    <w:rsid w:val="005B786A"/>
    <w:rsid w:val="005B7A6F"/>
    <w:rsid w:val="005C0DFA"/>
    <w:rsid w:val="005C19AF"/>
    <w:rsid w:val="005C1CFE"/>
    <w:rsid w:val="005C1F7B"/>
    <w:rsid w:val="005C2926"/>
    <w:rsid w:val="005C2DDA"/>
    <w:rsid w:val="005C3518"/>
    <w:rsid w:val="005C3534"/>
    <w:rsid w:val="005C41C4"/>
    <w:rsid w:val="005C463D"/>
    <w:rsid w:val="005C7731"/>
    <w:rsid w:val="005D0012"/>
    <w:rsid w:val="005D03F5"/>
    <w:rsid w:val="005D0B9C"/>
    <w:rsid w:val="005D0FD7"/>
    <w:rsid w:val="005D1194"/>
    <w:rsid w:val="005D1BB9"/>
    <w:rsid w:val="005D1E7B"/>
    <w:rsid w:val="005D1E9D"/>
    <w:rsid w:val="005D20AF"/>
    <w:rsid w:val="005D2598"/>
    <w:rsid w:val="005D2788"/>
    <w:rsid w:val="005D2914"/>
    <w:rsid w:val="005D2F54"/>
    <w:rsid w:val="005D45A2"/>
    <w:rsid w:val="005D52B6"/>
    <w:rsid w:val="005D5748"/>
    <w:rsid w:val="005D60D0"/>
    <w:rsid w:val="005D669B"/>
    <w:rsid w:val="005D6E66"/>
    <w:rsid w:val="005D7DBB"/>
    <w:rsid w:val="005D7DFA"/>
    <w:rsid w:val="005E0BCE"/>
    <w:rsid w:val="005E10FB"/>
    <w:rsid w:val="005E14B9"/>
    <w:rsid w:val="005E1A11"/>
    <w:rsid w:val="005E2C97"/>
    <w:rsid w:val="005E3395"/>
    <w:rsid w:val="005E392E"/>
    <w:rsid w:val="005E4D84"/>
    <w:rsid w:val="005E668A"/>
    <w:rsid w:val="005E6805"/>
    <w:rsid w:val="005E76B9"/>
    <w:rsid w:val="005E7997"/>
    <w:rsid w:val="005E7E42"/>
    <w:rsid w:val="005F021A"/>
    <w:rsid w:val="005F0344"/>
    <w:rsid w:val="005F071A"/>
    <w:rsid w:val="005F07A8"/>
    <w:rsid w:val="005F13F6"/>
    <w:rsid w:val="005F1412"/>
    <w:rsid w:val="005F1530"/>
    <w:rsid w:val="005F1BE5"/>
    <w:rsid w:val="005F216F"/>
    <w:rsid w:val="005F2408"/>
    <w:rsid w:val="005F343D"/>
    <w:rsid w:val="005F3F59"/>
    <w:rsid w:val="005F4954"/>
    <w:rsid w:val="005F52DE"/>
    <w:rsid w:val="005F55ED"/>
    <w:rsid w:val="005F594C"/>
    <w:rsid w:val="005F5E38"/>
    <w:rsid w:val="005F66AA"/>
    <w:rsid w:val="00600567"/>
    <w:rsid w:val="00601171"/>
    <w:rsid w:val="0060119B"/>
    <w:rsid w:val="00601A92"/>
    <w:rsid w:val="00603573"/>
    <w:rsid w:val="006043EE"/>
    <w:rsid w:val="006049B8"/>
    <w:rsid w:val="00604F57"/>
    <w:rsid w:val="00605B9D"/>
    <w:rsid w:val="00606077"/>
    <w:rsid w:val="00607584"/>
    <w:rsid w:val="00607AC7"/>
    <w:rsid w:val="00607E05"/>
    <w:rsid w:val="00607FEF"/>
    <w:rsid w:val="00610FCB"/>
    <w:rsid w:val="00611130"/>
    <w:rsid w:val="0061115D"/>
    <w:rsid w:val="006117B4"/>
    <w:rsid w:val="00611E3A"/>
    <w:rsid w:val="0061214F"/>
    <w:rsid w:val="0061215C"/>
    <w:rsid w:val="00613D55"/>
    <w:rsid w:val="006150F3"/>
    <w:rsid w:val="006167AD"/>
    <w:rsid w:val="00617108"/>
    <w:rsid w:val="00617128"/>
    <w:rsid w:val="006178A1"/>
    <w:rsid w:val="00617B0D"/>
    <w:rsid w:val="006221BD"/>
    <w:rsid w:val="0062323E"/>
    <w:rsid w:val="00623930"/>
    <w:rsid w:val="00623A85"/>
    <w:rsid w:val="00625450"/>
    <w:rsid w:val="006255E3"/>
    <w:rsid w:val="00626D18"/>
    <w:rsid w:val="00627016"/>
    <w:rsid w:val="00627055"/>
    <w:rsid w:val="00627414"/>
    <w:rsid w:val="00627861"/>
    <w:rsid w:val="0063072F"/>
    <w:rsid w:val="00630DDC"/>
    <w:rsid w:val="00630DEC"/>
    <w:rsid w:val="006319D3"/>
    <w:rsid w:val="00631B01"/>
    <w:rsid w:val="00632439"/>
    <w:rsid w:val="00633F01"/>
    <w:rsid w:val="00635183"/>
    <w:rsid w:val="00635DB8"/>
    <w:rsid w:val="00636520"/>
    <w:rsid w:val="00636B6C"/>
    <w:rsid w:val="006371E8"/>
    <w:rsid w:val="006404BF"/>
    <w:rsid w:val="00640519"/>
    <w:rsid w:val="0064066F"/>
    <w:rsid w:val="00640E62"/>
    <w:rsid w:val="00640ED4"/>
    <w:rsid w:val="00643191"/>
    <w:rsid w:val="00643388"/>
    <w:rsid w:val="00644677"/>
    <w:rsid w:val="00644E89"/>
    <w:rsid w:val="00644EFC"/>
    <w:rsid w:val="006456EA"/>
    <w:rsid w:val="00646D37"/>
    <w:rsid w:val="00647E57"/>
    <w:rsid w:val="00650906"/>
    <w:rsid w:val="00650989"/>
    <w:rsid w:val="00650BB4"/>
    <w:rsid w:val="0065115F"/>
    <w:rsid w:val="00651F58"/>
    <w:rsid w:val="00652236"/>
    <w:rsid w:val="006526ED"/>
    <w:rsid w:val="00653785"/>
    <w:rsid w:val="0065458F"/>
    <w:rsid w:val="00655B5E"/>
    <w:rsid w:val="0065752B"/>
    <w:rsid w:val="00660436"/>
    <w:rsid w:val="006609EA"/>
    <w:rsid w:val="00660AD9"/>
    <w:rsid w:val="0066113C"/>
    <w:rsid w:val="00661225"/>
    <w:rsid w:val="00662204"/>
    <w:rsid w:val="00662FF3"/>
    <w:rsid w:val="00664EB2"/>
    <w:rsid w:val="00666B96"/>
    <w:rsid w:val="00670F91"/>
    <w:rsid w:val="00671789"/>
    <w:rsid w:val="00671EF5"/>
    <w:rsid w:val="0067272C"/>
    <w:rsid w:val="00672C73"/>
    <w:rsid w:val="006731F1"/>
    <w:rsid w:val="00674EFC"/>
    <w:rsid w:val="00675526"/>
    <w:rsid w:val="00677284"/>
    <w:rsid w:val="00677B68"/>
    <w:rsid w:val="00677EE7"/>
    <w:rsid w:val="0068031A"/>
    <w:rsid w:val="006807EB"/>
    <w:rsid w:val="00680ADB"/>
    <w:rsid w:val="0068177E"/>
    <w:rsid w:val="006824D3"/>
    <w:rsid w:val="00682FB4"/>
    <w:rsid w:val="00683017"/>
    <w:rsid w:val="006832EE"/>
    <w:rsid w:val="00684621"/>
    <w:rsid w:val="0068481E"/>
    <w:rsid w:val="00686853"/>
    <w:rsid w:val="00687EE8"/>
    <w:rsid w:val="00690404"/>
    <w:rsid w:val="00690D41"/>
    <w:rsid w:val="006924CE"/>
    <w:rsid w:val="006925A0"/>
    <w:rsid w:val="006926E7"/>
    <w:rsid w:val="00692780"/>
    <w:rsid w:val="00692BA6"/>
    <w:rsid w:val="00693987"/>
    <w:rsid w:val="0069470C"/>
    <w:rsid w:val="00694864"/>
    <w:rsid w:val="00694956"/>
    <w:rsid w:val="006956D9"/>
    <w:rsid w:val="0069573F"/>
    <w:rsid w:val="00695CF9"/>
    <w:rsid w:val="006965D7"/>
    <w:rsid w:val="00696A55"/>
    <w:rsid w:val="006A038E"/>
    <w:rsid w:val="006A0CC3"/>
    <w:rsid w:val="006A0E0E"/>
    <w:rsid w:val="006A0F71"/>
    <w:rsid w:val="006A1659"/>
    <w:rsid w:val="006A16CA"/>
    <w:rsid w:val="006A174A"/>
    <w:rsid w:val="006A1D84"/>
    <w:rsid w:val="006A2510"/>
    <w:rsid w:val="006A2BBB"/>
    <w:rsid w:val="006A4ED6"/>
    <w:rsid w:val="006A59C1"/>
    <w:rsid w:val="006A5C26"/>
    <w:rsid w:val="006A66E7"/>
    <w:rsid w:val="006A6989"/>
    <w:rsid w:val="006A6C6D"/>
    <w:rsid w:val="006A6E39"/>
    <w:rsid w:val="006A7687"/>
    <w:rsid w:val="006A771F"/>
    <w:rsid w:val="006B1760"/>
    <w:rsid w:val="006B19AB"/>
    <w:rsid w:val="006B1A9D"/>
    <w:rsid w:val="006B208B"/>
    <w:rsid w:val="006B307D"/>
    <w:rsid w:val="006B3625"/>
    <w:rsid w:val="006B395D"/>
    <w:rsid w:val="006B3B68"/>
    <w:rsid w:val="006B4495"/>
    <w:rsid w:val="006B6872"/>
    <w:rsid w:val="006B78D5"/>
    <w:rsid w:val="006C053B"/>
    <w:rsid w:val="006C0ED4"/>
    <w:rsid w:val="006C1855"/>
    <w:rsid w:val="006C1EF5"/>
    <w:rsid w:val="006C3D82"/>
    <w:rsid w:val="006C4CBC"/>
    <w:rsid w:val="006C5E46"/>
    <w:rsid w:val="006C6624"/>
    <w:rsid w:val="006C6A60"/>
    <w:rsid w:val="006C703E"/>
    <w:rsid w:val="006C7E82"/>
    <w:rsid w:val="006C7FA5"/>
    <w:rsid w:val="006D0707"/>
    <w:rsid w:val="006D4035"/>
    <w:rsid w:val="006D417A"/>
    <w:rsid w:val="006D4616"/>
    <w:rsid w:val="006D4671"/>
    <w:rsid w:val="006D5C2F"/>
    <w:rsid w:val="006D6950"/>
    <w:rsid w:val="006D70F1"/>
    <w:rsid w:val="006D76B4"/>
    <w:rsid w:val="006E068E"/>
    <w:rsid w:val="006E1C0F"/>
    <w:rsid w:val="006E2092"/>
    <w:rsid w:val="006E2723"/>
    <w:rsid w:val="006E37F8"/>
    <w:rsid w:val="006E3922"/>
    <w:rsid w:val="006E4A31"/>
    <w:rsid w:val="006E4B5B"/>
    <w:rsid w:val="006E4CE6"/>
    <w:rsid w:val="006E5003"/>
    <w:rsid w:val="006E5991"/>
    <w:rsid w:val="006E5A0C"/>
    <w:rsid w:val="006E5AD5"/>
    <w:rsid w:val="006E5CB1"/>
    <w:rsid w:val="006E61CC"/>
    <w:rsid w:val="006E682A"/>
    <w:rsid w:val="006E75B0"/>
    <w:rsid w:val="006F014D"/>
    <w:rsid w:val="006F023F"/>
    <w:rsid w:val="006F091F"/>
    <w:rsid w:val="006F26B5"/>
    <w:rsid w:val="006F3AC9"/>
    <w:rsid w:val="006F3FFE"/>
    <w:rsid w:val="006F4363"/>
    <w:rsid w:val="006F55DC"/>
    <w:rsid w:val="006F6B27"/>
    <w:rsid w:val="006F7A06"/>
    <w:rsid w:val="006F7EB8"/>
    <w:rsid w:val="0070010A"/>
    <w:rsid w:val="0070278A"/>
    <w:rsid w:val="00702825"/>
    <w:rsid w:val="00704237"/>
    <w:rsid w:val="007042F9"/>
    <w:rsid w:val="007046E7"/>
    <w:rsid w:val="0070532C"/>
    <w:rsid w:val="007053C9"/>
    <w:rsid w:val="00705736"/>
    <w:rsid w:val="00706C77"/>
    <w:rsid w:val="00706D1E"/>
    <w:rsid w:val="0070725A"/>
    <w:rsid w:val="007072AF"/>
    <w:rsid w:val="00707470"/>
    <w:rsid w:val="0070795F"/>
    <w:rsid w:val="0071004B"/>
    <w:rsid w:val="00711089"/>
    <w:rsid w:val="007134C4"/>
    <w:rsid w:val="00713694"/>
    <w:rsid w:val="007136FD"/>
    <w:rsid w:val="00713D4D"/>
    <w:rsid w:val="00714DC9"/>
    <w:rsid w:val="00715C1B"/>
    <w:rsid w:val="00715FC7"/>
    <w:rsid w:val="00716070"/>
    <w:rsid w:val="00716495"/>
    <w:rsid w:val="00716960"/>
    <w:rsid w:val="007174F1"/>
    <w:rsid w:val="00717631"/>
    <w:rsid w:val="007179C8"/>
    <w:rsid w:val="00720669"/>
    <w:rsid w:val="00720D4E"/>
    <w:rsid w:val="00721D5C"/>
    <w:rsid w:val="0072216F"/>
    <w:rsid w:val="00722B53"/>
    <w:rsid w:val="00722BF6"/>
    <w:rsid w:val="007230F5"/>
    <w:rsid w:val="00723132"/>
    <w:rsid w:val="007234BF"/>
    <w:rsid w:val="00723C1D"/>
    <w:rsid w:val="00724185"/>
    <w:rsid w:val="00724F84"/>
    <w:rsid w:val="007250AD"/>
    <w:rsid w:val="007250C9"/>
    <w:rsid w:val="00726124"/>
    <w:rsid w:val="00727D6C"/>
    <w:rsid w:val="00731088"/>
    <w:rsid w:val="00731153"/>
    <w:rsid w:val="00731D4A"/>
    <w:rsid w:val="00732A20"/>
    <w:rsid w:val="00733BC2"/>
    <w:rsid w:val="00733D24"/>
    <w:rsid w:val="007350B2"/>
    <w:rsid w:val="007354A2"/>
    <w:rsid w:val="0073587E"/>
    <w:rsid w:val="00735DC3"/>
    <w:rsid w:val="00736B80"/>
    <w:rsid w:val="00737669"/>
    <w:rsid w:val="00737EBB"/>
    <w:rsid w:val="0074003E"/>
    <w:rsid w:val="007403B1"/>
    <w:rsid w:val="0074085E"/>
    <w:rsid w:val="0074244E"/>
    <w:rsid w:val="007425C8"/>
    <w:rsid w:val="00742717"/>
    <w:rsid w:val="00743780"/>
    <w:rsid w:val="0074436C"/>
    <w:rsid w:val="007449AE"/>
    <w:rsid w:val="0074516D"/>
    <w:rsid w:val="0074582A"/>
    <w:rsid w:val="00746815"/>
    <w:rsid w:val="00746AC1"/>
    <w:rsid w:val="007471B6"/>
    <w:rsid w:val="00747DA4"/>
    <w:rsid w:val="00750464"/>
    <w:rsid w:val="0075175A"/>
    <w:rsid w:val="00752667"/>
    <w:rsid w:val="0075286C"/>
    <w:rsid w:val="00752C4D"/>
    <w:rsid w:val="00752C5C"/>
    <w:rsid w:val="00752D15"/>
    <w:rsid w:val="0075331A"/>
    <w:rsid w:val="00754307"/>
    <w:rsid w:val="00754404"/>
    <w:rsid w:val="00755511"/>
    <w:rsid w:val="00755F7A"/>
    <w:rsid w:val="007566DB"/>
    <w:rsid w:val="00756D99"/>
    <w:rsid w:val="00757340"/>
    <w:rsid w:val="00757618"/>
    <w:rsid w:val="0076028B"/>
    <w:rsid w:val="007610E3"/>
    <w:rsid w:val="00762E15"/>
    <w:rsid w:val="007642C6"/>
    <w:rsid w:val="00764F7B"/>
    <w:rsid w:val="00765124"/>
    <w:rsid w:val="0076559F"/>
    <w:rsid w:val="00765B48"/>
    <w:rsid w:val="00766B1A"/>
    <w:rsid w:val="00766F67"/>
    <w:rsid w:val="007670F9"/>
    <w:rsid w:val="0076775F"/>
    <w:rsid w:val="00767C3E"/>
    <w:rsid w:val="00770077"/>
    <w:rsid w:val="0077399A"/>
    <w:rsid w:val="00773EBE"/>
    <w:rsid w:val="007746DC"/>
    <w:rsid w:val="00774F5D"/>
    <w:rsid w:val="00775992"/>
    <w:rsid w:val="0077618A"/>
    <w:rsid w:val="00776262"/>
    <w:rsid w:val="00776397"/>
    <w:rsid w:val="0077642E"/>
    <w:rsid w:val="00776964"/>
    <w:rsid w:val="007771FF"/>
    <w:rsid w:val="007779B4"/>
    <w:rsid w:val="00780021"/>
    <w:rsid w:val="0078032A"/>
    <w:rsid w:val="00780DDD"/>
    <w:rsid w:val="00781861"/>
    <w:rsid w:val="00783B3C"/>
    <w:rsid w:val="00783B5D"/>
    <w:rsid w:val="00784BB0"/>
    <w:rsid w:val="00784F74"/>
    <w:rsid w:val="00785C56"/>
    <w:rsid w:val="00786124"/>
    <w:rsid w:val="00786368"/>
    <w:rsid w:val="007903CF"/>
    <w:rsid w:val="007906D4"/>
    <w:rsid w:val="00792D5F"/>
    <w:rsid w:val="007937CA"/>
    <w:rsid w:val="00794208"/>
    <w:rsid w:val="0079543E"/>
    <w:rsid w:val="00795864"/>
    <w:rsid w:val="00795CA8"/>
    <w:rsid w:val="00795E3B"/>
    <w:rsid w:val="00796DA9"/>
    <w:rsid w:val="007A137A"/>
    <w:rsid w:val="007A3843"/>
    <w:rsid w:val="007A4A62"/>
    <w:rsid w:val="007A5935"/>
    <w:rsid w:val="007A5B3E"/>
    <w:rsid w:val="007A7D83"/>
    <w:rsid w:val="007B0492"/>
    <w:rsid w:val="007B06AC"/>
    <w:rsid w:val="007B0C79"/>
    <w:rsid w:val="007B0DEF"/>
    <w:rsid w:val="007B10C6"/>
    <w:rsid w:val="007B187F"/>
    <w:rsid w:val="007B1CF1"/>
    <w:rsid w:val="007B2AFA"/>
    <w:rsid w:val="007B3057"/>
    <w:rsid w:val="007B318C"/>
    <w:rsid w:val="007B3709"/>
    <w:rsid w:val="007B4D2D"/>
    <w:rsid w:val="007B57F5"/>
    <w:rsid w:val="007B6835"/>
    <w:rsid w:val="007B77FD"/>
    <w:rsid w:val="007B7D07"/>
    <w:rsid w:val="007C0EB0"/>
    <w:rsid w:val="007C1DD5"/>
    <w:rsid w:val="007C22DF"/>
    <w:rsid w:val="007C32D5"/>
    <w:rsid w:val="007C37B7"/>
    <w:rsid w:val="007C3998"/>
    <w:rsid w:val="007C3EBF"/>
    <w:rsid w:val="007C6382"/>
    <w:rsid w:val="007C6ADE"/>
    <w:rsid w:val="007C73A2"/>
    <w:rsid w:val="007C7CE1"/>
    <w:rsid w:val="007D075E"/>
    <w:rsid w:val="007D2BFB"/>
    <w:rsid w:val="007D2EBC"/>
    <w:rsid w:val="007D3BD4"/>
    <w:rsid w:val="007D47D6"/>
    <w:rsid w:val="007D52F3"/>
    <w:rsid w:val="007D7C26"/>
    <w:rsid w:val="007E0AB6"/>
    <w:rsid w:val="007E1CF5"/>
    <w:rsid w:val="007E1F48"/>
    <w:rsid w:val="007E2C36"/>
    <w:rsid w:val="007E2D3A"/>
    <w:rsid w:val="007E31E1"/>
    <w:rsid w:val="007E3731"/>
    <w:rsid w:val="007E40B0"/>
    <w:rsid w:val="007E4F80"/>
    <w:rsid w:val="007E4F9C"/>
    <w:rsid w:val="007E606E"/>
    <w:rsid w:val="007E656F"/>
    <w:rsid w:val="007E6DE8"/>
    <w:rsid w:val="007E73FF"/>
    <w:rsid w:val="007F010F"/>
    <w:rsid w:val="007F043A"/>
    <w:rsid w:val="007F0FC9"/>
    <w:rsid w:val="007F1C18"/>
    <w:rsid w:val="007F1C86"/>
    <w:rsid w:val="007F2291"/>
    <w:rsid w:val="007F26CE"/>
    <w:rsid w:val="007F3A36"/>
    <w:rsid w:val="007F3D4E"/>
    <w:rsid w:val="007F406B"/>
    <w:rsid w:val="007F492C"/>
    <w:rsid w:val="007F5012"/>
    <w:rsid w:val="007F57E2"/>
    <w:rsid w:val="007F5A35"/>
    <w:rsid w:val="007F5E14"/>
    <w:rsid w:val="007F5E7B"/>
    <w:rsid w:val="007F5F60"/>
    <w:rsid w:val="007F62B6"/>
    <w:rsid w:val="007F65FB"/>
    <w:rsid w:val="007F6E62"/>
    <w:rsid w:val="007F71FA"/>
    <w:rsid w:val="008003FF"/>
    <w:rsid w:val="0080117B"/>
    <w:rsid w:val="00801430"/>
    <w:rsid w:val="008017D9"/>
    <w:rsid w:val="0080221A"/>
    <w:rsid w:val="00803A7C"/>
    <w:rsid w:val="0080446D"/>
    <w:rsid w:val="00804D29"/>
    <w:rsid w:val="00804F47"/>
    <w:rsid w:val="008056C7"/>
    <w:rsid w:val="0080580F"/>
    <w:rsid w:val="00806AA9"/>
    <w:rsid w:val="00807CAC"/>
    <w:rsid w:val="008102E3"/>
    <w:rsid w:val="00810365"/>
    <w:rsid w:val="00810E69"/>
    <w:rsid w:val="00811A90"/>
    <w:rsid w:val="00812013"/>
    <w:rsid w:val="0081259E"/>
    <w:rsid w:val="00813225"/>
    <w:rsid w:val="00813567"/>
    <w:rsid w:val="00813D71"/>
    <w:rsid w:val="008152D0"/>
    <w:rsid w:val="0081624D"/>
    <w:rsid w:val="008169D5"/>
    <w:rsid w:val="008169F1"/>
    <w:rsid w:val="008170FC"/>
    <w:rsid w:val="00817A59"/>
    <w:rsid w:val="008211EF"/>
    <w:rsid w:val="00821AA1"/>
    <w:rsid w:val="00821C75"/>
    <w:rsid w:val="0082207A"/>
    <w:rsid w:val="00822171"/>
    <w:rsid w:val="0082367F"/>
    <w:rsid w:val="008236C3"/>
    <w:rsid w:val="00823DD6"/>
    <w:rsid w:val="00823EB2"/>
    <w:rsid w:val="00823F9A"/>
    <w:rsid w:val="008241D1"/>
    <w:rsid w:val="0082472E"/>
    <w:rsid w:val="0082552B"/>
    <w:rsid w:val="00825F40"/>
    <w:rsid w:val="0082603B"/>
    <w:rsid w:val="0082715C"/>
    <w:rsid w:val="008275AE"/>
    <w:rsid w:val="00827DAB"/>
    <w:rsid w:val="008307E1"/>
    <w:rsid w:val="00831051"/>
    <w:rsid w:val="00831DF9"/>
    <w:rsid w:val="00831E59"/>
    <w:rsid w:val="008320EE"/>
    <w:rsid w:val="00832414"/>
    <w:rsid w:val="00832965"/>
    <w:rsid w:val="008329FE"/>
    <w:rsid w:val="00832C1B"/>
    <w:rsid w:val="00832E30"/>
    <w:rsid w:val="0083380A"/>
    <w:rsid w:val="00834142"/>
    <w:rsid w:val="00834BC7"/>
    <w:rsid w:val="00836391"/>
    <w:rsid w:val="008363FC"/>
    <w:rsid w:val="00836437"/>
    <w:rsid w:val="0083681E"/>
    <w:rsid w:val="00840D89"/>
    <w:rsid w:val="00841150"/>
    <w:rsid w:val="00841292"/>
    <w:rsid w:val="00841665"/>
    <w:rsid w:val="00842156"/>
    <w:rsid w:val="008424BD"/>
    <w:rsid w:val="008445EC"/>
    <w:rsid w:val="00845B63"/>
    <w:rsid w:val="00845D76"/>
    <w:rsid w:val="008463D0"/>
    <w:rsid w:val="008472C4"/>
    <w:rsid w:val="008477A1"/>
    <w:rsid w:val="0085079D"/>
    <w:rsid w:val="00850B29"/>
    <w:rsid w:val="00850E37"/>
    <w:rsid w:val="0085313C"/>
    <w:rsid w:val="008541B7"/>
    <w:rsid w:val="0085431B"/>
    <w:rsid w:val="00855D1D"/>
    <w:rsid w:val="00856C14"/>
    <w:rsid w:val="00856CA6"/>
    <w:rsid w:val="00856D16"/>
    <w:rsid w:val="00857AD6"/>
    <w:rsid w:val="00857DD9"/>
    <w:rsid w:val="00860AC3"/>
    <w:rsid w:val="0086115B"/>
    <w:rsid w:val="008616B5"/>
    <w:rsid w:val="00861C7D"/>
    <w:rsid w:val="00861E50"/>
    <w:rsid w:val="0086213E"/>
    <w:rsid w:val="0086257C"/>
    <w:rsid w:val="008629A6"/>
    <w:rsid w:val="008635E6"/>
    <w:rsid w:val="00863C28"/>
    <w:rsid w:val="00864F45"/>
    <w:rsid w:val="00867144"/>
    <w:rsid w:val="00867B95"/>
    <w:rsid w:val="00867F60"/>
    <w:rsid w:val="008703A0"/>
    <w:rsid w:val="00870549"/>
    <w:rsid w:val="0087098F"/>
    <w:rsid w:val="00870C37"/>
    <w:rsid w:val="00870F5A"/>
    <w:rsid w:val="008710EC"/>
    <w:rsid w:val="00872354"/>
    <w:rsid w:val="00872FE6"/>
    <w:rsid w:val="008734D7"/>
    <w:rsid w:val="00874CDF"/>
    <w:rsid w:val="00875692"/>
    <w:rsid w:val="00876C97"/>
    <w:rsid w:val="008817AF"/>
    <w:rsid w:val="00882116"/>
    <w:rsid w:val="0088273A"/>
    <w:rsid w:val="0088297F"/>
    <w:rsid w:val="00882FE2"/>
    <w:rsid w:val="0088413D"/>
    <w:rsid w:val="00884AF0"/>
    <w:rsid w:val="00885986"/>
    <w:rsid w:val="00886AE5"/>
    <w:rsid w:val="00886F61"/>
    <w:rsid w:val="008909ED"/>
    <w:rsid w:val="00890B95"/>
    <w:rsid w:val="00890C2A"/>
    <w:rsid w:val="008917F4"/>
    <w:rsid w:val="00893647"/>
    <w:rsid w:val="00894282"/>
    <w:rsid w:val="0089651C"/>
    <w:rsid w:val="008A0AE9"/>
    <w:rsid w:val="008A1832"/>
    <w:rsid w:val="008A2311"/>
    <w:rsid w:val="008A2F3E"/>
    <w:rsid w:val="008A474F"/>
    <w:rsid w:val="008A4C49"/>
    <w:rsid w:val="008A5235"/>
    <w:rsid w:val="008A52E5"/>
    <w:rsid w:val="008A5860"/>
    <w:rsid w:val="008A5D62"/>
    <w:rsid w:val="008B0361"/>
    <w:rsid w:val="008B05C8"/>
    <w:rsid w:val="008B0E3E"/>
    <w:rsid w:val="008B0E71"/>
    <w:rsid w:val="008B2319"/>
    <w:rsid w:val="008B2463"/>
    <w:rsid w:val="008B2682"/>
    <w:rsid w:val="008B29AF"/>
    <w:rsid w:val="008B33FA"/>
    <w:rsid w:val="008B4762"/>
    <w:rsid w:val="008B5691"/>
    <w:rsid w:val="008B5F60"/>
    <w:rsid w:val="008B6398"/>
    <w:rsid w:val="008B78B4"/>
    <w:rsid w:val="008C01B6"/>
    <w:rsid w:val="008C0334"/>
    <w:rsid w:val="008C05EE"/>
    <w:rsid w:val="008C09F3"/>
    <w:rsid w:val="008C1115"/>
    <w:rsid w:val="008C116A"/>
    <w:rsid w:val="008C182F"/>
    <w:rsid w:val="008C2630"/>
    <w:rsid w:val="008C37B3"/>
    <w:rsid w:val="008C4EFE"/>
    <w:rsid w:val="008C4F05"/>
    <w:rsid w:val="008C51C7"/>
    <w:rsid w:val="008C5564"/>
    <w:rsid w:val="008C5713"/>
    <w:rsid w:val="008C5CD5"/>
    <w:rsid w:val="008C7148"/>
    <w:rsid w:val="008C7195"/>
    <w:rsid w:val="008C72C3"/>
    <w:rsid w:val="008D0277"/>
    <w:rsid w:val="008D0A2F"/>
    <w:rsid w:val="008D0D9C"/>
    <w:rsid w:val="008D186B"/>
    <w:rsid w:val="008D2BBD"/>
    <w:rsid w:val="008D3672"/>
    <w:rsid w:val="008D40D2"/>
    <w:rsid w:val="008D42B7"/>
    <w:rsid w:val="008D488C"/>
    <w:rsid w:val="008D4E01"/>
    <w:rsid w:val="008D5018"/>
    <w:rsid w:val="008E1866"/>
    <w:rsid w:val="008E2252"/>
    <w:rsid w:val="008E2E5D"/>
    <w:rsid w:val="008E2FA9"/>
    <w:rsid w:val="008E2FC6"/>
    <w:rsid w:val="008E3471"/>
    <w:rsid w:val="008E414E"/>
    <w:rsid w:val="008E44EB"/>
    <w:rsid w:val="008E491E"/>
    <w:rsid w:val="008E4FA0"/>
    <w:rsid w:val="008E5234"/>
    <w:rsid w:val="008E52D7"/>
    <w:rsid w:val="008E53E2"/>
    <w:rsid w:val="008E55E6"/>
    <w:rsid w:val="008E56DD"/>
    <w:rsid w:val="008E6067"/>
    <w:rsid w:val="008E6F3C"/>
    <w:rsid w:val="008E7166"/>
    <w:rsid w:val="008E7676"/>
    <w:rsid w:val="008E7864"/>
    <w:rsid w:val="008E798D"/>
    <w:rsid w:val="008F0FD4"/>
    <w:rsid w:val="008F1315"/>
    <w:rsid w:val="008F1FFF"/>
    <w:rsid w:val="008F23BF"/>
    <w:rsid w:val="008F399F"/>
    <w:rsid w:val="008F4A55"/>
    <w:rsid w:val="008F51AE"/>
    <w:rsid w:val="008F587D"/>
    <w:rsid w:val="008F650D"/>
    <w:rsid w:val="0090030E"/>
    <w:rsid w:val="00900610"/>
    <w:rsid w:val="00900A85"/>
    <w:rsid w:val="00903EBD"/>
    <w:rsid w:val="0090402B"/>
    <w:rsid w:val="009040B2"/>
    <w:rsid w:val="009064EC"/>
    <w:rsid w:val="0090664F"/>
    <w:rsid w:val="009069C6"/>
    <w:rsid w:val="00907761"/>
    <w:rsid w:val="0090795F"/>
    <w:rsid w:val="00907A68"/>
    <w:rsid w:val="00907FAA"/>
    <w:rsid w:val="00910513"/>
    <w:rsid w:val="00910781"/>
    <w:rsid w:val="009108D9"/>
    <w:rsid w:val="00910E14"/>
    <w:rsid w:val="00910FAF"/>
    <w:rsid w:val="009126FE"/>
    <w:rsid w:val="009132B2"/>
    <w:rsid w:val="0091396E"/>
    <w:rsid w:val="00913A9D"/>
    <w:rsid w:val="00913B2E"/>
    <w:rsid w:val="00914240"/>
    <w:rsid w:val="00915AC1"/>
    <w:rsid w:val="00916270"/>
    <w:rsid w:val="00916513"/>
    <w:rsid w:val="00916F03"/>
    <w:rsid w:val="00917DD5"/>
    <w:rsid w:val="00917DF7"/>
    <w:rsid w:val="009204D0"/>
    <w:rsid w:val="009205D3"/>
    <w:rsid w:val="00920764"/>
    <w:rsid w:val="00920CDC"/>
    <w:rsid w:val="00920E3A"/>
    <w:rsid w:val="00920FA4"/>
    <w:rsid w:val="0092126A"/>
    <w:rsid w:val="00921333"/>
    <w:rsid w:val="00922A8D"/>
    <w:rsid w:val="00923249"/>
    <w:rsid w:val="00923CFA"/>
    <w:rsid w:val="0092465A"/>
    <w:rsid w:val="00925EB9"/>
    <w:rsid w:val="00926088"/>
    <w:rsid w:val="0092687D"/>
    <w:rsid w:val="009274F9"/>
    <w:rsid w:val="0092794C"/>
    <w:rsid w:val="00927C25"/>
    <w:rsid w:val="00930599"/>
    <w:rsid w:val="00930656"/>
    <w:rsid w:val="009307F7"/>
    <w:rsid w:val="0093178C"/>
    <w:rsid w:val="00932303"/>
    <w:rsid w:val="00932C02"/>
    <w:rsid w:val="00932D03"/>
    <w:rsid w:val="009334A0"/>
    <w:rsid w:val="00933FB4"/>
    <w:rsid w:val="00934E4C"/>
    <w:rsid w:val="00935669"/>
    <w:rsid w:val="009359D9"/>
    <w:rsid w:val="00935A36"/>
    <w:rsid w:val="00935D3B"/>
    <w:rsid w:val="0093657D"/>
    <w:rsid w:val="00936D08"/>
    <w:rsid w:val="00936FC3"/>
    <w:rsid w:val="009372A1"/>
    <w:rsid w:val="00937490"/>
    <w:rsid w:val="00937A50"/>
    <w:rsid w:val="00940B8A"/>
    <w:rsid w:val="00940FFD"/>
    <w:rsid w:val="00941D83"/>
    <w:rsid w:val="009420DE"/>
    <w:rsid w:val="00942626"/>
    <w:rsid w:val="009426B8"/>
    <w:rsid w:val="009429B0"/>
    <w:rsid w:val="009431C3"/>
    <w:rsid w:val="00943BB7"/>
    <w:rsid w:val="0094402C"/>
    <w:rsid w:val="00944DFC"/>
    <w:rsid w:val="0094562C"/>
    <w:rsid w:val="00945DF3"/>
    <w:rsid w:val="00946196"/>
    <w:rsid w:val="00946523"/>
    <w:rsid w:val="009477A1"/>
    <w:rsid w:val="00950B32"/>
    <w:rsid w:val="00950BD9"/>
    <w:rsid w:val="009510EB"/>
    <w:rsid w:val="0095172E"/>
    <w:rsid w:val="00952363"/>
    <w:rsid w:val="00952546"/>
    <w:rsid w:val="0095265A"/>
    <w:rsid w:val="00952B6F"/>
    <w:rsid w:val="0095593A"/>
    <w:rsid w:val="00956082"/>
    <w:rsid w:val="009562BA"/>
    <w:rsid w:val="00956507"/>
    <w:rsid w:val="009572F4"/>
    <w:rsid w:val="00957569"/>
    <w:rsid w:val="00957CFC"/>
    <w:rsid w:val="0096039F"/>
    <w:rsid w:val="00960876"/>
    <w:rsid w:val="00960CC3"/>
    <w:rsid w:val="009610CF"/>
    <w:rsid w:val="00961780"/>
    <w:rsid w:val="0096179A"/>
    <w:rsid w:val="00961C44"/>
    <w:rsid w:val="00962C8D"/>
    <w:rsid w:val="00962DAA"/>
    <w:rsid w:val="009631E7"/>
    <w:rsid w:val="0096349D"/>
    <w:rsid w:val="0096395D"/>
    <w:rsid w:val="00963A6D"/>
    <w:rsid w:val="00963E1C"/>
    <w:rsid w:val="00963E92"/>
    <w:rsid w:val="00964B23"/>
    <w:rsid w:val="0096503F"/>
    <w:rsid w:val="009651FF"/>
    <w:rsid w:val="0096554A"/>
    <w:rsid w:val="009657E8"/>
    <w:rsid w:val="00965C3C"/>
    <w:rsid w:val="00965F6D"/>
    <w:rsid w:val="009667C2"/>
    <w:rsid w:val="00967BDA"/>
    <w:rsid w:val="00967E24"/>
    <w:rsid w:val="00970EE9"/>
    <w:rsid w:val="00971C4A"/>
    <w:rsid w:val="009726E5"/>
    <w:rsid w:val="00973707"/>
    <w:rsid w:val="009742B4"/>
    <w:rsid w:val="009746D3"/>
    <w:rsid w:val="00974E4D"/>
    <w:rsid w:val="0097533A"/>
    <w:rsid w:val="00975E10"/>
    <w:rsid w:val="0097679F"/>
    <w:rsid w:val="00976CDC"/>
    <w:rsid w:val="00980749"/>
    <w:rsid w:val="009810C9"/>
    <w:rsid w:val="009813E9"/>
    <w:rsid w:val="00981546"/>
    <w:rsid w:val="00981A08"/>
    <w:rsid w:val="00981F47"/>
    <w:rsid w:val="00982B78"/>
    <w:rsid w:val="00982C16"/>
    <w:rsid w:val="00982C7B"/>
    <w:rsid w:val="00983DE5"/>
    <w:rsid w:val="0098538E"/>
    <w:rsid w:val="00985D36"/>
    <w:rsid w:val="00985F4E"/>
    <w:rsid w:val="00985FE0"/>
    <w:rsid w:val="009862E7"/>
    <w:rsid w:val="00986726"/>
    <w:rsid w:val="0098747D"/>
    <w:rsid w:val="009878C8"/>
    <w:rsid w:val="00991B59"/>
    <w:rsid w:val="00991FB3"/>
    <w:rsid w:val="00992475"/>
    <w:rsid w:val="00992545"/>
    <w:rsid w:val="00994C01"/>
    <w:rsid w:val="00994FEF"/>
    <w:rsid w:val="009966A4"/>
    <w:rsid w:val="009967BD"/>
    <w:rsid w:val="00996D36"/>
    <w:rsid w:val="00996D71"/>
    <w:rsid w:val="00997344"/>
    <w:rsid w:val="00997A7F"/>
    <w:rsid w:val="009A1FF5"/>
    <w:rsid w:val="009A223F"/>
    <w:rsid w:val="009A2434"/>
    <w:rsid w:val="009A4299"/>
    <w:rsid w:val="009A4B1B"/>
    <w:rsid w:val="009A4FC7"/>
    <w:rsid w:val="009A643D"/>
    <w:rsid w:val="009A6CF4"/>
    <w:rsid w:val="009A7608"/>
    <w:rsid w:val="009A761C"/>
    <w:rsid w:val="009B0045"/>
    <w:rsid w:val="009B031B"/>
    <w:rsid w:val="009B0A09"/>
    <w:rsid w:val="009B0DA7"/>
    <w:rsid w:val="009B1555"/>
    <w:rsid w:val="009B1D84"/>
    <w:rsid w:val="009B2634"/>
    <w:rsid w:val="009B2A5D"/>
    <w:rsid w:val="009B2B36"/>
    <w:rsid w:val="009B351C"/>
    <w:rsid w:val="009B379F"/>
    <w:rsid w:val="009B37CA"/>
    <w:rsid w:val="009B4D57"/>
    <w:rsid w:val="009B52D7"/>
    <w:rsid w:val="009B54F3"/>
    <w:rsid w:val="009B5CE7"/>
    <w:rsid w:val="009B7D26"/>
    <w:rsid w:val="009C01D6"/>
    <w:rsid w:val="009C03A8"/>
    <w:rsid w:val="009C09A1"/>
    <w:rsid w:val="009C0B8A"/>
    <w:rsid w:val="009C0C87"/>
    <w:rsid w:val="009C18EA"/>
    <w:rsid w:val="009C3705"/>
    <w:rsid w:val="009C3DD6"/>
    <w:rsid w:val="009C3FE2"/>
    <w:rsid w:val="009C4013"/>
    <w:rsid w:val="009C4159"/>
    <w:rsid w:val="009C42EA"/>
    <w:rsid w:val="009C4C25"/>
    <w:rsid w:val="009C55CE"/>
    <w:rsid w:val="009C63E9"/>
    <w:rsid w:val="009C7561"/>
    <w:rsid w:val="009D1F8F"/>
    <w:rsid w:val="009D2025"/>
    <w:rsid w:val="009D21DE"/>
    <w:rsid w:val="009D27A3"/>
    <w:rsid w:val="009D2817"/>
    <w:rsid w:val="009D2A40"/>
    <w:rsid w:val="009D36ED"/>
    <w:rsid w:val="009D3D89"/>
    <w:rsid w:val="009D4711"/>
    <w:rsid w:val="009D4A18"/>
    <w:rsid w:val="009D4B37"/>
    <w:rsid w:val="009D7321"/>
    <w:rsid w:val="009E07BE"/>
    <w:rsid w:val="009E172C"/>
    <w:rsid w:val="009E176A"/>
    <w:rsid w:val="009E18A8"/>
    <w:rsid w:val="009E1A5B"/>
    <w:rsid w:val="009E1D6C"/>
    <w:rsid w:val="009E27A7"/>
    <w:rsid w:val="009E3641"/>
    <w:rsid w:val="009E3D4E"/>
    <w:rsid w:val="009E40D1"/>
    <w:rsid w:val="009E476D"/>
    <w:rsid w:val="009E4774"/>
    <w:rsid w:val="009E77D9"/>
    <w:rsid w:val="009E7EEE"/>
    <w:rsid w:val="009F015C"/>
    <w:rsid w:val="009F09C1"/>
    <w:rsid w:val="009F0B10"/>
    <w:rsid w:val="009F0DE3"/>
    <w:rsid w:val="009F1416"/>
    <w:rsid w:val="009F2D35"/>
    <w:rsid w:val="009F3384"/>
    <w:rsid w:val="009F4526"/>
    <w:rsid w:val="009F459C"/>
    <w:rsid w:val="009F4DE0"/>
    <w:rsid w:val="009F4FC9"/>
    <w:rsid w:val="009F622D"/>
    <w:rsid w:val="009F7ABC"/>
    <w:rsid w:val="00A001E7"/>
    <w:rsid w:val="00A00582"/>
    <w:rsid w:val="00A007F5"/>
    <w:rsid w:val="00A00B81"/>
    <w:rsid w:val="00A019CE"/>
    <w:rsid w:val="00A02367"/>
    <w:rsid w:val="00A025AB"/>
    <w:rsid w:val="00A02A26"/>
    <w:rsid w:val="00A02C31"/>
    <w:rsid w:val="00A0396A"/>
    <w:rsid w:val="00A03CDD"/>
    <w:rsid w:val="00A05BAB"/>
    <w:rsid w:val="00A0746A"/>
    <w:rsid w:val="00A11336"/>
    <w:rsid w:val="00A11514"/>
    <w:rsid w:val="00A116E9"/>
    <w:rsid w:val="00A129A5"/>
    <w:rsid w:val="00A12AE1"/>
    <w:rsid w:val="00A136B2"/>
    <w:rsid w:val="00A150A4"/>
    <w:rsid w:val="00A15A46"/>
    <w:rsid w:val="00A15D23"/>
    <w:rsid w:val="00A15F7D"/>
    <w:rsid w:val="00A16624"/>
    <w:rsid w:val="00A248CF"/>
    <w:rsid w:val="00A26275"/>
    <w:rsid w:val="00A267FC"/>
    <w:rsid w:val="00A275D7"/>
    <w:rsid w:val="00A3065C"/>
    <w:rsid w:val="00A3177A"/>
    <w:rsid w:val="00A31A9A"/>
    <w:rsid w:val="00A320A7"/>
    <w:rsid w:val="00A331D9"/>
    <w:rsid w:val="00A335B2"/>
    <w:rsid w:val="00A33616"/>
    <w:rsid w:val="00A33813"/>
    <w:rsid w:val="00A34595"/>
    <w:rsid w:val="00A35198"/>
    <w:rsid w:val="00A35DA8"/>
    <w:rsid w:val="00A36061"/>
    <w:rsid w:val="00A370CA"/>
    <w:rsid w:val="00A4042D"/>
    <w:rsid w:val="00A40969"/>
    <w:rsid w:val="00A4168C"/>
    <w:rsid w:val="00A42617"/>
    <w:rsid w:val="00A42788"/>
    <w:rsid w:val="00A436A1"/>
    <w:rsid w:val="00A43FF2"/>
    <w:rsid w:val="00A44816"/>
    <w:rsid w:val="00A44A18"/>
    <w:rsid w:val="00A45231"/>
    <w:rsid w:val="00A476CD"/>
    <w:rsid w:val="00A47ACC"/>
    <w:rsid w:val="00A47E74"/>
    <w:rsid w:val="00A51381"/>
    <w:rsid w:val="00A51E3B"/>
    <w:rsid w:val="00A52A30"/>
    <w:rsid w:val="00A52F69"/>
    <w:rsid w:val="00A53190"/>
    <w:rsid w:val="00A53476"/>
    <w:rsid w:val="00A54594"/>
    <w:rsid w:val="00A545D2"/>
    <w:rsid w:val="00A54EC9"/>
    <w:rsid w:val="00A55CD8"/>
    <w:rsid w:val="00A55DC4"/>
    <w:rsid w:val="00A56BC2"/>
    <w:rsid w:val="00A56D1D"/>
    <w:rsid w:val="00A56F32"/>
    <w:rsid w:val="00A5729A"/>
    <w:rsid w:val="00A573F9"/>
    <w:rsid w:val="00A57652"/>
    <w:rsid w:val="00A6138C"/>
    <w:rsid w:val="00A61E5F"/>
    <w:rsid w:val="00A62A1C"/>
    <w:rsid w:val="00A631DE"/>
    <w:rsid w:val="00A63EF2"/>
    <w:rsid w:val="00A6446C"/>
    <w:rsid w:val="00A65159"/>
    <w:rsid w:val="00A66A70"/>
    <w:rsid w:val="00A66D7A"/>
    <w:rsid w:val="00A6740D"/>
    <w:rsid w:val="00A7002D"/>
    <w:rsid w:val="00A70168"/>
    <w:rsid w:val="00A71B63"/>
    <w:rsid w:val="00A71B92"/>
    <w:rsid w:val="00A72B8F"/>
    <w:rsid w:val="00A72FF4"/>
    <w:rsid w:val="00A73185"/>
    <w:rsid w:val="00A73592"/>
    <w:rsid w:val="00A736A0"/>
    <w:rsid w:val="00A739F1"/>
    <w:rsid w:val="00A73C83"/>
    <w:rsid w:val="00A73CEB"/>
    <w:rsid w:val="00A75D4B"/>
    <w:rsid w:val="00A76667"/>
    <w:rsid w:val="00A7725E"/>
    <w:rsid w:val="00A772AC"/>
    <w:rsid w:val="00A7746F"/>
    <w:rsid w:val="00A804C8"/>
    <w:rsid w:val="00A80FB4"/>
    <w:rsid w:val="00A819BE"/>
    <w:rsid w:val="00A83012"/>
    <w:rsid w:val="00A84319"/>
    <w:rsid w:val="00A843BE"/>
    <w:rsid w:val="00A84ADB"/>
    <w:rsid w:val="00A84D83"/>
    <w:rsid w:val="00A8516B"/>
    <w:rsid w:val="00A86180"/>
    <w:rsid w:val="00A8627A"/>
    <w:rsid w:val="00A8645A"/>
    <w:rsid w:val="00A865E5"/>
    <w:rsid w:val="00A86A61"/>
    <w:rsid w:val="00A90ACE"/>
    <w:rsid w:val="00A91613"/>
    <w:rsid w:val="00A91B34"/>
    <w:rsid w:val="00A92189"/>
    <w:rsid w:val="00A92570"/>
    <w:rsid w:val="00A927B8"/>
    <w:rsid w:val="00A92D5B"/>
    <w:rsid w:val="00A92DCB"/>
    <w:rsid w:val="00A939D5"/>
    <w:rsid w:val="00A93EB3"/>
    <w:rsid w:val="00A947F4"/>
    <w:rsid w:val="00A95ACF"/>
    <w:rsid w:val="00A962E0"/>
    <w:rsid w:val="00A96792"/>
    <w:rsid w:val="00A96BCE"/>
    <w:rsid w:val="00A9708D"/>
    <w:rsid w:val="00AA0141"/>
    <w:rsid w:val="00AA07D3"/>
    <w:rsid w:val="00AA1709"/>
    <w:rsid w:val="00AA17A1"/>
    <w:rsid w:val="00AA19FB"/>
    <w:rsid w:val="00AA1D1F"/>
    <w:rsid w:val="00AA3C24"/>
    <w:rsid w:val="00AA412A"/>
    <w:rsid w:val="00AA4CE5"/>
    <w:rsid w:val="00AA4F96"/>
    <w:rsid w:val="00AA60EE"/>
    <w:rsid w:val="00AA797F"/>
    <w:rsid w:val="00AA7DD9"/>
    <w:rsid w:val="00AA7F2A"/>
    <w:rsid w:val="00AB08EB"/>
    <w:rsid w:val="00AB1808"/>
    <w:rsid w:val="00AB2C17"/>
    <w:rsid w:val="00AB2CAD"/>
    <w:rsid w:val="00AB3992"/>
    <w:rsid w:val="00AB433A"/>
    <w:rsid w:val="00AB4589"/>
    <w:rsid w:val="00AB4A42"/>
    <w:rsid w:val="00AB5468"/>
    <w:rsid w:val="00AB5C36"/>
    <w:rsid w:val="00AB5D46"/>
    <w:rsid w:val="00AB5F7B"/>
    <w:rsid w:val="00AB62DB"/>
    <w:rsid w:val="00AB747D"/>
    <w:rsid w:val="00AC00B3"/>
    <w:rsid w:val="00AC04D0"/>
    <w:rsid w:val="00AC0634"/>
    <w:rsid w:val="00AC2676"/>
    <w:rsid w:val="00AC3CEE"/>
    <w:rsid w:val="00AC3D19"/>
    <w:rsid w:val="00AC4169"/>
    <w:rsid w:val="00AC4DF2"/>
    <w:rsid w:val="00AC59D1"/>
    <w:rsid w:val="00AC634F"/>
    <w:rsid w:val="00AC655A"/>
    <w:rsid w:val="00AD020C"/>
    <w:rsid w:val="00AD0805"/>
    <w:rsid w:val="00AD16B8"/>
    <w:rsid w:val="00AD1D8B"/>
    <w:rsid w:val="00AD23F6"/>
    <w:rsid w:val="00AD245A"/>
    <w:rsid w:val="00AD303F"/>
    <w:rsid w:val="00AD4284"/>
    <w:rsid w:val="00AD4A56"/>
    <w:rsid w:val="00AD4EAF"/>
    <w:rsid w:val="00AD5892"/>
    <w:rsid w:val="00AD646A"/>
    <w:rsid w:val="00AD6FEC"/>
    <w:rsid w:val="00AD71E2"/>
    <w:rsid w:val="00AD7E77"/>
    <w:rsid w:val="00AD7F35"/>
    <w:rsid w:val="00AE030A"/>
    <w:rsid w:val="00AE03F4"/>
    <w:rsid w:val="00AE045E"/>
    <w:rsid w:val="00AE04DC"/>
    <w:rsid w:val="00AE0C1B"/>
    <w:rsid w:val="00AE15E0"/>
    <w:rsid w:val="00AE1650"/>
    <w:rsid w:val="00AE239A"/>
    <w:rsid w:val="00AE26B4"/>
    <w:rsid w:val="00AE2B03"/>
    <w:rsid w:val="00AE5AD3"/>
    <w:rsid w:val="00AE638D"/>
    <w:rsid w:val="00AE763F"/>
    <w:rsid w:val="00AF080E"/>
    <w:rsid w:val="00AF092B"/>
    <w:rsid w:val="00AF10AE"/>
    <w:rsid w:val="00AF11F3"/>
    <w:rsid w:val="00AF27CB"/>
    <w:rsid w:val="00AF2C64"/>
    <w:rsid w:val="00AF4363"/>
    <w:rsid w:val="00AF481A"/>
    <w:rsid w:val="00AF48BC"/>
    <w:rsid w:val="00AF49B0"/>
    <w:rsid w:val="00AF49B8"/>
    <w:rsid w:val="00AF557D"/>
    <w:rsid w:val="00AF56BA"/>
    <w:rsid w:val="00AF5881"/>
    <w:rsid w:val="00AF7649"/>
    <w:rsid w:val="00B02627"/>
    <w:rsid w:val="00B0291E"/>
    <w:rsid w:val="00B02986"/>
    <w:rsid w:val="00B04912"/>
    <w:rsid w:val="00B04B4E"/>
    <w:rsid w:val="00B05038"/>
    <w:rsid w:val="00B07653"/>
    <w:rsid w:val="00B07795"/>
    <w:rsid w:val="00B078C2"/>
    <w:rsid w:val="00B10BD3"/>
    <w:rsid w:val="00B10C73"/>
    <w:rsid w:val="00B10D5E"/>
    <w:rsid w:val="00B1232C"/>
    <w:rsid w:val="00B13EC5"/>
    <w:rsid w:val="00B145AB"/>
    <w:rsid w:val="00B147B0"/>
    <w:rsid w:val="00B14F00"/>
    <w:rsid w:val="00B15421"/>
    <w:rsid w:val="00B160D1"/>
    <w:rsid w:val="00B168AC"/>
    <w:rsid w:val="00B1695E"/>
    <w:rsid w:val="00B1719A"/>
    <w:rsid w:val="00B173C1"/>
    <w:rsid w:val="00B17459"/>
    <w:rsid w:val="00B17916"/>
    <w:rsid w:val="00B2008E"/>
    <w:rsid w:val="00B2036F"/>
    <w:rsid w:val="00B20475"/>
    <w:rsid w:val="00B20E9F"/>
    <w:rsid w:val="00B22E7C"/>
    <w:rsid w:val="00B230B7"/>
    <w:rsid w:val="00B24D67"/>
    <w:rsid w:val="00B253DB"/>
    <w:rsid w:val="00B255D0"/>
    <w:rsid w:val="00B2668B"/>
    <w:rsid w:val="00B27EEF"/>
    <w:rsid w:val="00B30A6A"/>
    <w:rsid w:val="00B3172F"/>
    <w:rsid w:val="00B31AC0"/>
    <w:rsid w:val="00B31FAB"/>
    <w:rsid w:val="00B32000"/>
    <w:rsid w:val="00B320BE"/>
    <w:rsid w:val="00B32BBB"/>
    <w:rsid w:val="00B330C3"/>
    <w:rsid w:val="00B33331"/>
    <w:rsid w:val="00B34552"/>
    <w:rsid w:val="00B360B1"/>
    <w:rsid w:val="00B36915"/>
    <w:rsid w:val="00B37052"/>
    <w:rsid w:val="00B37A37"/>
    <w:rsid w:val="00B37E69"/>
    <w:rsid w:val="00B40834"/>
    <w:rsid w:val="00B40A73"/>
    <w:rsid w:val="00B41C72"/>
    <w:rsid w:val="00B42DDD"/>
    <w:rsid w:val="00B43337"/>
    <w:rsid w:val="00B4346A"/>
    <w:rsid w:val="00B4455C"/>
    <w:rsid w:val="00B44775"/>
    <w:rsid w:val="00B44A22"/>
    <w:rsid w:val="00B45CA4"/>
    <w:rsid w:val="00B474A8"/>
    <w:rsid w:val="00B477D4"/>
    <w:rsid w:val="00B47826"/>
    <w:rsid w:val="00B47A9A"/>
    <w:rsid w:val="00B500C1"/>
    <w:rsid w:val="00B50B4B"/>
    <w:rsid w:val="00B50CAF"/>
    <w:rsid w:val="00B50F56"/>
    <w:rsid w:val="00B516CC"/>
    <w:rsid w:val="00B520D2"/>
    <w:rsid w:val="00B523DF"/>
    <w:rsid w:val="00B5249B"/>
    <w:rsid w:val="00B531B1"/>
    <w:rsid w:val="00B53616"/>
    <w:rsid w:val="00B53D4E"/>
    <w:rsid w:val="00B54268"/>
    <w:rsid w:val="00B55CB6"/>
    <w:rsid w:val="00B56385"/>
    <w:rsid w:val="00B56516"/>
    <w:rsid w:val="00B602AC"/>
    <w:rsid w:val="00B6059B"/>
    <w:rsid w:val="00B60BF8"/>
    <w:rsid w:val="00B61088"/>
    <w:rsid w:val="00B6110C"/>
    <w:rsid w:val="00B612EB"/>
    <w:rsid w:val="00B6173E"/>
    <w:rsid w:val="00B61EBA"/>
    <w:rsid w:val="00B6270B"/>
    <w:rsid w:val="00B62F06"/>
    <w:rsid w:val="00B640E7"/>
    <w:rsid w:val="00B646D2"/>
    <w:rsid w:val="00B64A19"/>
    <w:rsid w:val="00B64DFB"/>
    <w:rsid w:val="00B65042"/>
    <w:rsid w:val="00B654E8"/>
    <w:rsid w:val="00B655CF"/>
    <w:rsid w:val="00B65772"/>
    <w:rsid w:val="00B670FF"/>
    <w:rsid w:val="00B703C2"/>
    <w:rsid w:val="00B70C9C"/>
    <w:rsid w:val="00B70E7C"/>
    <w:rsid w:val="00B717AE"/>
    <w:rsid w:val="00B71890"/>
    <w:rsid w:val="00B74151"/>
    <w:rsid w:val="00B76219"/>
    <w:rsid w:val="00B76562"/>
    <w:rsid w:val="00B805FE"/>
    <w:rsid w:val="00B80AA7"/>
    <w:rsid w:val="00B811A3"/>
    <w:rsid w:val="00B817C2"/>
    <w:rsid w:val="00B8199F"/>
    <w:rsid w:val="00B8297C"/>
    <w:rsid w:val="00B82F1F"/>
    <w:rsid w:val="00B8450F"/>
    <w:rsid w:val="00B84B15"/>
    <w:rsid w:val="00B84F0A"/>
    <w:rsid w:val="00B84F10"/>
    <w:rsid w:val="00B859F4"/>
    <w:rsid w:val="00B85C1B"/>
    <w:rsid w:val="00B8621A"/>
    <w:rsid w:val="00B864ED"/>
    <w:rsid w:val="00B8664D"/>
    <w:rsid w:val="00B87C32"/>
    <w:rsid w:val="00B87D37"/>
    <w:rsid w:val="00B9038A"/>
    <w:rsid w:val="00B90C8D"/>
    <w:rsid w:val="00B90EAA"/>
    <w:rsid w:val="00B90F56"/>
    <w:rsid w:val="00B91142"/>
    <w:rsid w:val="00B916F4"/>
    <w:rsid w:val="00B91898"/>
    <w:rsid w:val="00B91944"/>
    <w:rsid w:val="00B91EC4"/>
    <w:rsid w:val="00B922A3"/>
    <w:rsid w:val="00B93976"/>
    <w:rsid w:val="00B93B14"/>
    <w:rsid w:val="00B9432D"/>
    <w:rsid w:val="00B9432E"/>
    <w:rsid w:val="00B95670"/>
    <w:rsid w:val="00B96E80"/>
    <w:rsid w:val="00B97248"/>
    <w:rsid w:val="00B9786D"/>
    <w:rsid w:val="00B97E20"/>
    <w:rsid w:val="00B97FF4"/>
    <w:rsid w:val="00BA00DE"/>
    <w:rsid w:val="00BA0BCD"/>
    <w:rsid w:val="00BA1A94"/>
    <w:rsid w:val="00BA1FEC"/>
    <w:rsid w:val="00BA2FB1"/>
    <w:rsid w:val="00BA30E5"/>
    <w:rsid w:val="00BA4582"/>
    <w:rsid w:val="00BA4C4F"/>
    <w:rsid w:val="00BA50F8"/>
    <w:rsid w:val="00BA5628"/>
    <w:rsid w:val="00BA6DC4"/>
    <w:rsid w:val="00BA70E7"/>
    <w:rsid w:val="00BA7176"/>
    <w:rsid w:val="00BA720D"/>
    <w:rsid w:val="00BA7940"/>
    <w:rsid w:val="00BA7FDB"/>
    <w:rsid w:val="00BB0DEA"/>
    <w:rsid w:val="00BB15C1"/>
    <w:rsid w:val="00BB176B"/>
    <w:rsid w:val="00BB1AA8"/>
    <w:rsid w:val="00BB2352"/>
    <w:rsid w:val="00BB24A6"/>
    <w:rsid w:val="00BB2AE7"/>
    <w:rsid w:val="00BB2F24"/>
    <w:rsid w:val="00BB3956"/>
    <w:rsid w:val="00BB4289"/>
    <w:rsid w:val="00BB5012"/>
    <w:rsid w:val="00BB63E5"/>
    <w:rsid w:val="00BB70F5"/>
    <w:rsid w:val="00BB725C"/>
    <w:rsid w:val="00BB7342"/>
    <w:rsid w:val="00BB75A8"/>
    <w:rsid w:val="00BB76A0"/>
    <w:rsid w:val="00BC1396"/>
    <w:rsid w:val="00BC2E48"/>
    <w:rsid w:val="00BC32C8"/>
    <w:rsid w:val="00BC44C1"/>
    <w:rsid w:val="00BC4982"/>
    <w:rsid w:val="00BC5880"/>
    <w:rsid w:val="00BC649E"/>
    <w:rsid w:val="00BC71E9"/>
    <w:rsid w:val="00BC7A9C"/>
    <w:rsid w:val="00BC7C1D"/>
    <w:rsid w:val="00BC7DC9"/>
    <w:rsid w:val="00BC7E09"/>
    <w:rsid w:val="00BD09BA"/>
    <w:rsid w:val="00BD0A42"/>
    <w:rsid w:val="00BD203C"/>
    <w:rsid w:val="00BD2B1A"/>
    <w:rsid w:val="00BD341B"/>
    <w:rsid w:val="00BD3866"/>
    <w:rsid w:val="00BD38EB"/>
    <w:rsid w:val="00BD3B9C"/>
    <w:rsid w:val="00BD4194"/>
    <w:rsid w:val="00BD5BAE"/>
    <w:rsid w:val="00BD5DCE"/>
    <w:rsid w:val="00BD6C1F"/>
    <w:rsid w:val="00BD7736"/>
    <w:rsid w:val="00BE033D"/>
    <w:rsid w:val="00BE0E53"/>
    <w:rsid w:val="00BE1BA4"/>
    <w:rsid w:val="00BE3413"/>
    <w:rsid w:val="00BE3835"/>
    <w:rsid w:val="00BE453A"/>
    <w:rsid w:val="00BE5354"/>
    <w:rsid w:val="00BE5B39"/>
    <w:rsid w:val="00BE5ECB"/>
    <w:rsid w:val="00BE65BE"/>
    <w:rsid w:val="00BE69EE"/>
    <w:rsid w:val="00BE6CA4"/>
    <w:rsid w:val="00BE773A"/>
    <w:rsid w:val="00BF0846"/>
    <w:rsid w:val="00BF168D"/>
    <w:rsid w:val="00BF1CAC"/>
    <w:rsid w:val="00BF29F0"/>
    <w:rsid w:val="00BF3A57"/>
    <w:rsid w:val="00BF6E8E"/>
    <w:rsid w:val="00BF71F9"/>
    <w:rsid w:val="00BF735F"/>
    <w:rsid w:val="00BF7597"/>
    <w:rsid w:val="00BF769A"/>
    <w:rsid w:val="00C000B0"/>
    <w:rsid w:val="00C00A29"/>
    <w:rsid w:val="00C00F46"/>
    <w:rsid w:val="00C03856"/>
    <w:rsid w:val="00C03868"/>
    <w:rsid w:val="00C04E46"/>
    <w:rsid w:val="00C05960"/>
    <w:rsid w:val="00C06F44"/>
    <w:rsid w:val="00C11C15"/>
    <w:rsid w:val="00C11FBA"/>
    <w:rsid w:val="00C12AC0"/>
    <w:rsid w:val="00C14BB0"/>
    <w:rsid w:val="00C14F9E"/>
    <w:rsid w:val="00C1514C"/>
    <w:rsid w:val="00C1531A"/>
    <w:rsid w:val="00C17512"/>
    <w:rsid w:val="00C17A54"/>
    <w:rsid w:val="00C204A3"/>
    <w:rsid w:val="00C21A77"/>
    <w:rsid w:val="00C22388"/>
    <w:rsid w:val="00C22400"/>
    <w:rsid w:val="00C22608"/>
    <w:rsid w:val="00C22711"/>
    <w:rsid w:val="00C2297F"/>
    <w:rsid w:val="00C22988"/>
    <w:rsid w:val="00C22E22"/>
    <w:rsid w:val="00C22ED1"/>
    <w:rsid w:val="00C23C1B"/>
    <w:rsid w:val="00C23CCC"/>
    <w:rsid w:val="00C24428"/>
    <w:rsid w:val="00C24983"/>
    <w:rsid w:val="00C24A1B"/>
    <w:rsid w:val="00C24F54"/>
    <w:rsid w:val="00C251BF"/>
    <w:rsid w:val="00C2614F"/>
    <w:rsid w:val="00C2652B"/>
    <w:rsid w:val="00C27A9C"/>
    <w:rsid w:val="00C27BD1"/>
    <w:rsid w:val="00C3029A"/>
    <w:rsid w:val="00C307F1"/>
    <w:rsid w:val="00C30EC9"/>
    <w:rsid w:val="00C313D4"/>
    <w:rsid w:val="00C31FF4"/>
    <w:rsid w:val="00C32002"/>
    <w:rsid w:val="00C327B0"/>
    <w:rsid w:val="00C32F40"/>
    <w:rsid w:val="00C33658"/>
    <w:rsid w:val="00C336ED"/>
    <w:rsid w:val="00C34DF1"/>
    <w:rsid w:val="00C353CA"/>
    <w:rsid w:val="00C367C6"/>
    <w:rsid w:val="00C370AE"/>
    <w:rsid w:val="00C37384"/>
    <w:rsid w:val="00C37909"/>
    <w:rsid w:val="00C40048"/>
    <w:rsid w:val="00C42271"/>
    <w:rsid w:val="00C4240D"/>
    <w:rsid w:val="00C42448"/>
    <w:rsid w:val="00C42888"/>
    <w:rsid w:val="00C42AC3"/>
    <w:rsid w:val="00C42EFC"/>
    <w:rsid w:val="00C435D2"/>
    <w:rsid w:val="00C4432A"/>
    <w:rsid w:val="00C449D5"/>
    <w:rsid w:val="00C44E94"/>
    <w:rsid w:val="00C4506A"/>
    <w:rsid w:val="00C45A45"/>
    <w:rsid w:val="00C46A5A"/>
    <w:rsid w:val="00C46C18"/>
    <w:rsid w:val="00C51261"/>
    <w:rsid w:val="00C53979"/>
    <w:rsid w:val="00C53E38"/>
    <w:rsid w:val="00C545AC"/>
    <w:rsid w:val="00C549FD"/>
    <w:rsid w:val="00C54C29"/>
    <w:rsid w:val="00C54F51"/>
    <w:rsid w:val="00C55766"/>
    <w:rsid w:val="00C55A4C"/>
    <w:rsid w:val="00C55DC6"/>
    <w:rsid w:val="00C57752"/>
    <w:rsid w:val="00C602E0"/>
    <w:rsid w:val="00C621A9"/>
    <w:rsid w:val="00C62562"/>
    <w:rsid w:val="00C63548"/>
    <w:rsid w:val="00C636A0"/>
    <w:rsid w:val="00C637E3"/>
    <w:rsid w:val="00C64576"/>
    <w:rsid w:val="00C65765"/>
    <w:rsid w:val="00C667F8"/>
    <w:rsid w:val="00C66D1A"/>
    <w:rsid w:val="00C671D9"/>
    <w:rsid w:val="00C7050E"/>
    <w:rsid w:val="00C706E8"/>
    <w:rsid w:val="00C70872"/>
    <w:rsid w:val="00C70BAE"/>
    <w:rsid w:val="00C70F83"/>
    <w:rsid w:val="00C719AE"/>
    <w:rsid w:val="00C71CED"/>
    <w:rsid w:val="00C72355"/>
    <w:rsid w:val="00C74577"/>
    <w:rsid w:val="00C74821"/>
    <w:rsid w:val="00C751E2"/>
    <w:rsid w:val="00C7638F"/>
    <w:rsid w:val="00C765C6"/>
    <w:rsid w:val="00C76C5D"/>
    <w:rsid w:val="00C76DE0"/>
    <w:rsid w:val="00C77132"/>
    <w:rsid w:val="00C77B8B"/>
    <w:rsid w:val="00C80441"/>
    <w:rsid w:val="00C81520"/>
    <w:rsid w:val="00C818B1"/>
    <w:rsid w:val="00C82868"/>
    <w:rsid w:val="00C82D73"/>
    <w:rsid w:val="00C82FF9"/>
    <w:rsid w:val="00C83337"/>
    <w:rsid w:val="00C83AE6"/>
    <w:rsid w:val="00C83DDE"/>
    <w:rsid w:val="00C84331"/>
    <w:rsid w:val="00C84616"/>
    <w:rsid w:val="00C85377"/>
    <w:rsid w:val="00C856DE"/>
    <w:rsid w:val="00C85FD8"/>
    <w:rsid w:val="00C87103"/>
    <w:rsid w:val="00C87160"/>
    <w:rsid w:val="00C918D7"/>
    <w:rsid w:val="00C92025"/>
    <w:rsid w:val="00C922BF"/>
    <w:rsid w:val="00C92EE5"/>
    <w:rsid w:val="00C93E4F"/>
    <w:rsid w:val="00C9412B"/>
    <w:rsid w:val="00C94676"/>
    <w:rsid w:val="00C951C1"/>
    <w:rsid w:val="00C9559D"/>
    <w:rsid w:val="00C95730"/>
    <w:rsid w:val="00C95B2D"/>
    <w:rsid w:val="00C965A2"/>
    <w:rsid w:val="00C9694F"/>
    <w:rsid w:val="00C96A6A"/>
    <w:rsid w:val="00C97377"/>
    <w:rsid w:val="00CA01F7"/>
    <w:rsid w:val="00CA1459"/>
    <w:rsid w:val="00CA16BB"/>
    <w:rsid w:val="00CA178E"/>
    <w:rsid w:val="00CA19D0"/>
    <w:rsid w:val="00CA26C1"/>
    <w:rsid w:val="00CA2934"/>
    <w:rsid w:val="00CA393E"/>
    <w:rsid w:val="00CA47C0"/>
    <w:rsid w:val="00CA5560"/>
    <w:rsid w:val="00CA767E"/>
    <w:rsid w:val="00CB0983"/>
    <w:rsid w:val="00CB31FD"/>
    <w:rsid w:val="00CB33DA"/>
    <w:rsid w:val="00CB3A15"/>
    <w:rsid w:val="00CB4E83"/>
    <w:rsid w:val="00CB5138"/>
    <w:rsid w:val="00CB560B"/>
    <w:rsid w:val="00CB5B08"/>
    <w:rsid w:val="00CB5CCC"/>
    <w:rsid w:val="00CB62E0"/>
    <w:rsid w:val="00CB688D"/>
    <w:rsid w:val="00CB6B91"/>
    <w:rsid w:val="00CB6D56"/>
    <w:rsid w:val="00CB6EE2"/>
    <w:rsid w:val="00CC08F3"/>
    <w:rsid w:val="00CC11B0"/>
    <w:rsid w:val="00CC22D4"/>
    <w:rsid w:val="00CC2703"/>
    <w:rsid w:val="00CC30E7"/>
    <w:rsid w:val="00CC3931"/>
    <w:rsid w:val="00CC3940"/>
    <w:rsid w:val="00CC4CCE"/>
    <w:rsid w:val="00CC5219"/>
    <w:rsid w:val="00CC5377"/>
    <w:rsid w:val="00CC5416"/>
    <w:rsid w:val="00CC5DBA"/>
    <w:rsid w:val="00CC62F6"/>
    <w:rsid w:val="00CD05B2"/>
    <w:rsid w:val="00CD1031"/>
    <w:rsid w:val="00CD161B"/>
    <w:rsid w:val="00CD26F7"/>
    <w:rsid w:val="00CD2C3A"/>
    <w:rsid w:val="00CD354A"/>
    <w:rsid w:val="00CD4767"/>
    <w:rsid w:val="00CD48C0"/>
    <w:rsid w:val="00CD4CCD"/>
    <w:rsid w:val="00CD578F"/>
    <w:rsid w:val="00CD6113"/>
    <w:rsid w:val="00CD6286"/>
    <w:rsid w:val="00CD6502"/>
    <w:rsid w:val="00CD6FA5"/>
    <w:rsid w:val="00CE0B9E"/>
    <w:rsid w:val="00CE0CF1"/>
    <w:rsid w:val="00CE17D1"/>
    <w:rsid w:val="00CE216A"/>
    <w:rsid w:val="00CE2170"/>
    <w:rsid w:val="00CE3299"/>
    <w:rsid w:val="00CE36A4"/>
    <w:rsid w:val="00CE40D6"/>
    <w:rsid w:val="00CE5279"/>
    <w:rsid w:val="00CE5375"/>
    <w:rsid w:val="00CE53E5"/>
    <w:rsid w:val="00CE53EB"/>
    <w:rsid w:val="00CE56A7"/>
    <w:rsid w:val="00CE5B0F"/>
    <w:rsid w:val="00CE5B99"/>
    <w:rsid w:val="00CE5CE7"/>
    <w:rsid w:val="00CE5FF6"/>
    <w:rsid w:val="00CE60A7"/>
    <w:rsid w:val="00CE77F4"/>
    <w:rsid w:val="00CF0146"/>
    <w:rsid w:val="00CF05C0"/>
    <w:rsid w:val="00CF0C63"/>
    <w:rsid w:val="00CF1B7E"/>
    <w:rsid w:val="00CF26B9"/>
    <w:rsid w:val="00CF2B1F"/>
    <w:rsid w:val="00CF39A4"/>
    <w:rsid w:val="00CF43B5"/>
    <w:rsid w:val="00CF44E2"/>
    <w:rsid w:val="00CF46CC"/>
    <w:rsid w:val="00CF5805"/>
    <w:rsid w:val="00CF5919"/>
    <w:rsid w:val="00CF5E1D"/>
    <w:rsid w:val="00CF614E"/>
    <w:rsid w:val="00CF63D4"/>
    <w:rsid w:val="00CF7050"/>
    <w:rsid w:val="00CF791F"/>
    <w:rsid w:val="00CF7925"/>
    <w:rsid w:val="00D00FEF"/>
    <w:rsid w:val="00D01A4B"/>
    <w:rsid w:val="00D03A96"/>
    <w:rsid w:val="00D03D8A"/>
    <w:rsid w:val="00D03EE7"/>
    <w:rsid w:val="00D05EFE"/>
    <w:rsid w:val="00D071C0"/>
    <w:rsid w:val="00D0732C"/>
    <w:rsid w:val="00D1036D"/>
    <w:rsid w:val="00D10D71"/>
    <w:rsid w:val="00D10D88"/>
    <w:rsid w:val="00D10F40"/>
    <w:rsid w:val="00D10F66"/>
    <w:rsid w:val="00D1165F"/>
    <w:rsid w:val="00D11803"/>
    <w:rsid w:val="00D11FB3"/>
    <w:rsid w:val="00D14E3B"/>
    <w:rsid w:val="00D1551E"/>
    <w:rsid w:val="00D16121"/>
    <w:rsid w:val="00D165D5"/>
    <w:rsid w:val="00D20649"/>
    <w:rsid w:val="00D20C8D"/>
    <w:rsid w:val="00D20D25"/>
    <w:rsid w:val="00D21030"/>
    <w:rsid w:val="00D21758"/>
    <w:rsid w:val="00D21F56"/>
    <w:rsid w:val="00D22089"/>
    <w:rsid w:val="00D22755"/>
    <w:rsid w:val="00D22C39"/>
    <w:rsid w:val="00D23F21"/>
    <w:rsid w:val="00D249D4"/>
    <w:rsid w:val="00D253F4"/>
    <w:rsid w:val="00D25582"/>
    <w:rsid w:val="00D25851"/>
    <w:rsid w:val="00D25AF2"/>
    <w:rsid w:val="00D26E18"/>
    <w:rsid w:val="00D26E66"/>
    <w:rsid w:val="00D274F1"/>
    <w:rsid w:val="00D278CC"/>
    <w:rsid w:val="00D27B93"/>
    <w:rsid w:val="00D3007D"/>
    <w:rsid w:val="00D302F3"/>
    <w:rsid w:val="00D310E2"/>
    <w:rsid w:val="00D311A5"/>
    <w:rsid w:val="00D31375"/>
    <w:rsid w:val="00D31CF3"/>
    <w:rsid w:val="00D3269C"/>
    <w:rsid w:val="00D3469E"/>
    <w:rsid w:val="00D351E1"/>
    <w:rsid w:val="00D357AF"/>
    <w:rsid w:val="00D3776B"/>
    <w:rsid w:val="00D37A44"/>
    <w:rsid w:val="00D401BF"/>
    <w:rsid w:val="00D4166C"/>
    <w:rsid w:val="00D42021"/>
    <w:rsid w:val="00D42114"/>
    <w:rsid w:val="00D42A5F"/>
    <w:rsid w:val="00D430E7"/>
    <w:rsid w:val="00D4387F"/>
    <w:rsid w:val="00D43A5D"/>
    <w:rsid w:val="00D43EA9"/>
    <w:rsid w:val="00D4403F"/>
    <w:rsid w:val="00D449D0"/>
    <w:rsid w:val="00D451FB"/>
    <w:rsid w:val="00D455FE"/>
    <w:rsid w:val="00D4647D"/>
    <w:rsid w:val="00D4756D"/>
    <w:rsid w:val="00D50380"/>
    <w:rsid w:val="00D50484"/>
    <w:rsid w:val="00D5102D"/>
    <w:rsid w:val="00D51712"/>
    <w:rsid w:val="00D524DB"/>
    <w:rsid w:val="00D52C9D"/>
    <w:rsid w:val="00D5302E"/>
    <w:rsid w:val="00D530C8"/>
    <w:rsid w:val="00D538FD"/>
    <w:rsid w:val="00D53C8E"/>
    <w:rsid w:val="00D542F7"/>
    <w:rsid w:val="00D551F5"/>
    <w:rsid w:val="00D55A85"/>
    <w:rsid w:val="00D567CB"/>
    <w:rsid w:val="00D5694D"/>
    <w:rsid w:val="00D56980"/>
    <w:rsid w:val="00D56E32"/>
    <w:rsid w:val="00D601AE"/>
    <w:rsid w:val="00D6053D"/>
    <w:rsid w:val="00D60C5E"/>
    <w:rsid w:val="00D611F5"/>
    <w:rsid w:val="00D61219"/>
    <w:rsid w:val="00D62A59"/>
    <w:rsid w:val="00D62D20"/>
    <w:rsid w:val="00D62D4F"/>
    <w:rsid w:val="00D63FCE"/>
    <w:rsid w:val="00D640CC"/>
    <w:rsid w:val="00D646BD"/>
    <w:rsid w:val="00D647AE"/>
    <w:rsid w:val="00D66C64"/>
    <w:rsid w:val="00D66D42"/>
    <w:rsid w:val="00D6775A"/>
    <w:rsid w:val="00D701E7"/>
    <w:rsid w:val="00D70A2E"/>
    <w:rsid w:val="00D70BE1"/>
    <w:rsid w:val="00D71B71"/>
    <w:rsid w:val="00D71FF0"/>
    <w:rsid w:val="00D72401"/>
    <w:rsid w:val="00D72542"/>
    <w:rsid w:val="00D72977"/>
    <w:rsid w:val="00D72C0C"/>
    <w:rsid w:val="00D72CD4"/>
    <w:rsid w:val="00D734A6"/>
    <w:rsid w:val="00D7353C"/>
    <w:rsid w:val="00D73562"/>
    <w:rsid w:val="00D73D8A"/>
    <w:rsid w:val="00D7434E"/>
    <w:rsid w:val="00D75B86"/>
    <w:rsid w:val="00D75C5C"/>
    <w:rsid w:val="00D7637C"/>
    <w:rsid w:val="00D76D8E"/>
    <w:rsid w:val="00D76FFE"/>
    <w:rsid w:val="00D77C87"/>
    <w:rsid w:val="00D77F6B"/>
    <w:rsid w:val="00D802DB"/>
    <w:rsid w:val="00D807C3"/>
    <w:rsid w:val="00D8090D"/>
    <w:rsid w:val="00D81388"/>
    <w:rsid w:val="00D82A0C"/>
    <w:rsid w:val="00D8359B"/>
    <w:rsid w:val="00D8374D"/>
    <w:rsid w:val="00D83FA9"/>
    <w:rsid w:val="00D84251"/>
    <w:rsid w:val="00D84BAD"/>
    <w:rsid w:val="00D86686"/>
    <w:rsid w:val="00D86DB4"/>
    <w:rsid w:val="00D87FD0"/>
    <w:rsid w:val="00D90197"/>
    <w:rsid w:val="00D9043B"/>
    <w:rsid w:val="00D907C0"/>
    <w:rsid w:val="00D9116F"/>
    <w:rsid w:val="00D911A0"/>
    <w:rsid w:val="00D9304F"/>
    <w:rsid w:val="00D95056"/>
    <w:rsid w:val="00D952F2"/>
    <w:rsid w:val="00D9679A"/>
    <w:rsid w:val="00D9679D"/>
    <w:rsid w:val="00D976B3"/>
    <w:rsid w:val="00D978DF"/>
    <w:rsid w:val="00DA0D46"/>
    <w:rsid w:val="00DA0F77"/>
    <w:rsid w:val="00DA1561"/>
    <w:rsid w:val="00DA1E05"/>
    <w:rsid w:val="00DA297D"/>
    <w:rsid w:val="00DA2FDC"/>
    <w:rsid w:val="00DA3C1C"/>
    <w:rsid w:val="00DA3FA9"/>
    <w:rsid w:val="00DA423D"/>
    <w:rsid w:val="00DA72B9"/>
    <w:rsid w:val="00DA7FF7"/>
    <w:rsid w:val="00DB0888"/>
    <w:rsid w:val="00DB0D7D"/>
    <w:rsid w:val="00DB11BC"/>
    <w:rsid w:val="00DB1C85"/>
    <w:rsid w:val="00DB6194"/>
    <w:rsid w:val="00DB687B"/>
    <w:rsid w:val="00DB7259"/>
    <w:rsid w:val="00DB74E4"/>
    <w:rsid w:val="00DB7AB3"/>
    <w:rsid w:val="00DC0135"/>
    <w:rsid w:val="00DC0A82"/>
    <w:rsid w:val="00DC0E3D"/>
    <w:rsid w:val="00DC0F41"/>
    <w:rsid w:val="00DC21C7"/>
    <w:rsid w:val="00DC29F4"/>
    <w:rsid w:val="00DC30EA"/>
    <w:rsid w:val="00DC379B"/>
    <w:rsid w:val="00DC3FDC"/>
    <w:rsid w:val="00DC4B59"/>
    <w:rsid w:val="00DC4CE6"/>
    <w:rsid w:val="00DC5F5D"/>
    <w:rsid w:val="00DC6503"/>
    <w:rsid w:val="00DC6603"/>
    <w:rsid w:val="00DC7AC3"/>
    <w:rsid w:val="00DC7CBA"/>
    <w:rsid w:val="00DD0095"/>
    <w:rsid w:val="00DD0ACB"/>
    <w:rsid w:val="00DD1765"/>
    <w:rsid w:val="00DD2619"/>
    <w:rsid w:val="00DD407F"/>
    <w:rsid w:val="00DD412A"/>
    <w:rsid w:val="00DD431F"/>
    <w:rsid w:val="00DD4331"/>
    <w:rsid w:val="00DD4C53"/>
    <w:rsid w:val="00DD5A8C"/>
    <w:rsid w:val="00DD60A7"/>
    <w:rsid w:val="00DD6E19"/>
    <w:rsid w:val="00DE050C"/>
    <w:rsid w:val="00DE0D7B"/>
    <w:rsid w:val="00DE19C9"/>
    <w:rsid w:val="00DE2379"/>
    <w:rsid w:val="00DE2543"/>
    <w:rsid w:val="00DE2771"/>
    <w:rsid w:val="00DE3693"/>
    <w:rsid w:val="00DE3965"/>
    <w:rsid w:val="00DE3F4B"/>
    <w:rsid w:val="00DE3FC4"/>
    <w:rsid w:val="00DE3FE0"/>
    <w:rsid w:val="00DE44CC"/>
    <w:rsid w:val="00DE48FB"/>
    <w:rsid w:val="00DE4AB0"/>
    <w:rsid w:val="00DE51AE"/>
    <w:rsid w:val="00DE522E"/>
    <w:rsid w:val="00DE5E5A"/>
    <w:rsid w:val="00DE7472"/>
    <w:rsid w:val="00DE78A2"/>
    <w:rsid w:val="00DF04A4"/>
    <w:rsid w:val="00DF1381"/>
    <w:rsid w:val="00DF1CD7"/>
    <w:rsid w:val="00DF29DC"/>
    <w:rsid w:val="00DF307B"/>
    <w:rsid w:val="00DF3665"/>
    <w:rsid w:val="00DF36E7"/>
    <w:rsid w:val="00DF403F"/>
    <w:rsid w:val="00DF4676"/>
    <w:rsid w:val="00DF4B33"/>
    <w:rsid w:val="00DF4FF4"/>
    <w:rsid w:val="00DF5151"/>
    <w:rsid w:val="00DF590E"/>
    <w:rsid w:val="00DF5B42"/>
    <w:rsid w:val="00DF614E"/>
    <w:rsid w:val="00DF7DDF"/>
    <w:rsid w:val="00DF7DF3"/>
    <w:rsid w:val="00E000EB"/>
    <w:rsid w:val="00E00414"/>
    <w:rsid w:val="00E00A71"/>
    <w:rsid w:val="00E0175C"/>
    <w:rsid w:val="00E01FF6"/>
    <w:rsid w:val="00E025C0"/>
    <w:rsid w:val="00E0445E"/>
    <w:rsid w:val="00E044CF"/>
    <w:rsid w:val="00E05C59"/>
    <w:rsid w:val="00E06B71"/>
    <w:rsid w:val="00E06FA4"/>
    <w:rsid w:val="00E1000F"/>
    <w:rsid w:val="00E10B0A"/>
    <w:rsid w:val="00E10F7D"/>
    <w:rsid w:val="00E11302"/>
    <w:rsid w:val="00E11761"/>
    <w:rsid w:val="00E123A7"/>
    <w:rsid w:val="00E12578"/>
    <w:rsid w:val="00E12BF7"/>
    <w:rsid w:val="00E140E0"/>
    <w:rsid w:val="00E14EAC"/>
    <w:rsid w:val="00E152D0"/>
    <w:rsid w:val="00E154AB"/>
    <w:rsid w:val="00E1591E"/>
    <w:rsid w:val="00E15C95"/>
    <w:rsid w:val="00E16B6B"/>
    <w:rsid w:val="00E16BCF"/>
    <w:rsid w:val="00E209A3"/>
    <w:rsid w:val="00E20EB2"/>
    <w:rsid w:val="00E211F1"/>
    <w:rsid w:val="00E21875"/>
    <w:rsid w:val="00E21B0D"/>
    <w:rsid w:val="00E2202B"/>
    <w:rsid w:val="00E2272F"/>
    <w:rsid w:val="00E248BE"/>
    <w:rsid w:val="00E2507E"/>
    <w:rsid w:val="00E26351"/>
    <w:rsid w:val="00E26496"/>
    <w:rsid w:val="00E26D0C"/>
    <w:rsid w:val="00E27056"/>
    <w:rsid w:val="00E277D9"/>
    <w:rsid w:val="00E30807"/>
    <w:rsid w:val="00E30DF0"/>
    <w:rsid w:val="00E315B4"/>
    <w:rsid w:val="00E31C93"/>
    <w:rsid w:val="00E32BAE"/>
    <w:rsid w:val="00E32E4D"/>
    <w:rsid w:val="00E338CB"/>
    <w:rsid w:val="00E340B6"/>
    <w:rsid w:val="00E3424E"/>
    <w:rsid w:val="00E34EFE"/>
    <w:rsid w:val="00E351C7"/>
    <w:rsid w:val="00E35CB5"/>
    <w:rsid w:val="00E372CE"/>
    <w:rsid w:val="00E41EF6"/>
    <w:rsid w:val="00E42187"/>
    <w:rsid w:val="00E425FA"/>
    <w:rsid w:val="00E4363B"/>
    <w:rsid w:val="00E454F6"/>
    <w:rsid w:val="00E45F5B"/>
    <w:rsid w:val="00E4677E"/>
    <w:rsid w:val="00E46F95"/>
    <w:rsid w:val="00E47A7F"/>
    <w:rsid w:val="00E50222"/>
    <w:rsid w:val="00E502C4"/>
    <w:rsid w:val="00E50387"/>
    <w:rsid w:val="00E50CEB"/>
    <w:rsid w:val="00E52B9D"/>
    <w:rsid w:val="00E53417"/>
    <w:rsid w:val="00E53D86"/>
    <w:rsid w:val="00E5409A"/>
    <w:rsid w:val="00E542AA"/>
    <w:rsid w:val="00E54B9B"/>
    <w:rsid w:val="00E556A9"/>
    <w:rsid w:val="00E56415"/>
    <w:rsid w:val="00E565B1"/>
    <w:rsid w:val="00E569CA"/>
    <w:rsid w:val="00E57483"/>
    <w:rsid w:val="00E57C0D"/>
    <w:rsid w:val="00E60595"/>
    <w:rsid w:val="00E60E82"/>
    <w:rsid w:val="00E61B05"/>
    <w:rsid w:val="00E62F7A"/>
    <w:rsid w:val="00E64031"/>
    <w:rsid w:val="00E64943"/>
    <w:rsid w:val="00E6553D"/>
    <w:rsid w:val="00E6592B"/>
    <w:rsid w:val="00E65A9A"/>
    <w:rsid w:val="00E66937"/>
    <w:rsid w:val="00E67A3A"/>
    <w:rsid w:val="00E67BB5"/>
    <w:rsid w:val="00E67C94"/>
    <w:rsid w:val="00E70D45"/>
    <w:rsid w:val="00E71D37"/>
    <w:rsid w:val="00E7235B"/>
    <w:rsid w:val="00E72D46"/>
    <w:rsid w:val="00E73D0D"/>
    <w:rsid w:val="00E73EC8"/>
    <w:rsid w:val="00E74BE7"/>
    <w:rsid w:val="00E75104"/>
    <w:rsid w:val="00E75536"/>
    <w:rsid w:val="00E75563"/>
    <w:rsid w:val="00E75D6E"/>
    <w:rsid w:val="00E768C4"/>
    <w:rsid w:val="00E76EAB"/>
    <w:rsid w:val="00E76F0B"/>
    <w:rsid w:val="00E7775C"/>
    <w:rsid w:val="00E77BCB"/>
    <w:rsid w:val="00E80174"/>
    <w:rsid w:val="00E80832"/>
    <w:rsid w:val="00E80891"/>
    <w:rsid w:val="00E812C5"/>
    <w:rsid w:val="00E82563"/>
    <w:rsid w:val="00E825C6"/>
    <w:rsid w:val="00E82868"/>
    <w:rsid w:val="00E82FA0"/>
    <w:rsid w:val="00E82FAC"/>
    <w:rsid w:val="00E8364E"/>
    <w:rsid w:val="00E8427E"/>
    <w:rsid w:val="00E844F7"/>
    <w:rsid w:val="00E848A6"/>
    <w:rsid w:val="00E86166"/>
    <w:rsid w:val="00E863DC"/>
    <w:rsid w:val="00E8659D"/>
    <w:rsid w:val="00E86B37"/>
    <w:rsid w:val="00E86F7C"/>
    <w:rsid w:val="00E87B0F"/>
    <w:rsid w:val="00E87C33"/>
    <w:rsid w:val="00E916F5"/>
    <w:rsid w:val="00E91719"/>
    <w:rsid w:val="00E91B7E"/>
    <w:rsid w:val="00E91D44"/>
    <w:rsid w:val="00E91DA0"/>
    <w:rsid w:val="00E92708"/>
    <w:rsid w:val="00E9304D"/>
    <w:rsid w:val="00E933EF"/>
    <w:rsid w:val="00E93476"/>
    <w:rsid w:val="00E9394D"/>
    <w:rsid w:val="00E94934"/>
    <w:rsid w:val="00E94B0F"/>
    <w:rsid w:val="00E95257"/>
    <w:rsid w:val="00E9583D"/>
    <w:rsid w:val="00E958DC"/>
    <w:rsid w:val="00E95951"/>
    <w:rsid w:val="00E95A4D"/>
    <w:rsid w:val="00E95C41"/>
    <w:rsid w:val="00E96AD6"/>
    <w:rsid w:val="00E96E0F"/>
    <w:rsid w:val="00E970AD"/>
    <w:rsid w:val="00E975FE"/>
    <w:rsid w:val="00EA0133"/>
    <w:rsid w:val="00EA042D"/>
    <w:rsid w:val="00EA13AB"/>
    <w:rsid w:val="00EA6155"/>
    <w:rsid w:val="00EB0056"/>
    <w:rsid w:val="00EB0380"/>
    <w:rsid w:val="00EB1AA4"/>
    <w:rsid w:val="00EB1ADD"/>
    <w:rsid w:val="00EB2185"/>
    <w:rsid w:val="00EB2691"/>
    <w:rsid w:val="00EB2A0F"/>
    <w:rsid w:val="00EB2DCD"/>
    <w:rsid w:val="00EB3414"/>
    <w:rsid w:val="00EB3BFA"/>
    <w:rsid w:val="00EB419B"/>
    <w:rsid w:val="00EB4238"/>
    <w:rsid w:val="00EB472D"/>
    <w:rsid w:val="00EB55AC"/>
    <w:rsid w:val="00EB5682"/>
    <w:rsid w:val="00EB6D1B"/>
    <w:rsid w:val="00EC1AF4"/>
    <w:rsid w:val="00EC1DA8"/>
    <w:rsid w:val="00EC2ADD"/>
    <w:rsid w:val="00EC4703"/>
    <w:rsid w:val="00EC49FF"/>
    <w:rsid w:val="00EC4FC6"/>
    <w:rsid w:val="00EC531C"/>
    <w:rsid w:val="00EC5C3F"/>
    <w:rsid w:val="00EC6078"/>
    <w:rsid w:val="00EC7A1A"/>
    <w:rsid w:val="00ED166C"/>
    <w:rsid w:val="00ED1686"/>
    <w:rsid w:val="00ED20D6"/>
    <w:rsid w:val="00ED24EF"/>
    <w:rsid w:val="00ED3D36"/>
    <w:rsid w:val="00ED4172"/>
    <w:rsid w:val="00ED437C"/>
    <w:rsid w:val="00ED489E"/>
    <w:rsid w:val="00ED5D28"/>
    <w:rsid w:val="00ED6F7B"/>
    <w:rsid w:val="00ED7052"/>
    <w:rsid w:val="00ED7BD8"/>
    <w:rsid w:val="00EE0923"/>
    <w:rsid w:val="00EE0A9E"/>
    <w:rsid w:val="00EE0FEB"/>
    <w:rsid w:val="00EE13CA"/>
    <w:rsid w:val="00EE1D36"/>
    <w:rsid w:val="00EE1D45"/>
    <w:rsid w:val="00EE2B63"/>
    <w:rsid w:val="00EE2C2F"/>
    <w:rsid w:val="00EE3EB9"/>
    <w:rsid w:val="00EE478B"/>
    <w:rsid w:val="00EE4936"/>
    <w:rsid w:val="00EE4C00"/>
    <w:rsid w:val="00EE4D31"/>
    <w:rsid w:val="00EE50CE"/>
    <w:rsid w:val="00EE594A"/>
    <w:rsid w:val="00EE6B02"/>
    <w:rsid w:val="00EE6EB5"/>
    <w:rsid w:val="00EF0162"/>
    <w:rsid w:val="00EF0645"/>
    <w:rsid w:val="00EF0C87"/>
    <w:rsid w:val="00EF180D"/>
    <w:rsid w:val="00EF1EED"/>
    <w:rsid w:val="00EF2441"/>
    <w:rsid w:val="00EF244E"/>
    <w:rsid w:val="00EF441A"/>
    <w:rsid w:val="00EF469E"/>
    <w:rsid w:val="00EF4E49"/>
    <w:rsid w:val="00EF5A43"/>
    <w:rsid w:val="00EF5B12"/>
    <w:rsid w:val="00EF625D"/>
    <w:rsid w:val="00F00083"/>
    <w:rsid w:val="00F002BC"/>
    <w:rsid w:val="00F00828"/>
    <w:rsid w:val="00F00A94"/>
    <w:rsid w:val="00F00AEC"/>
    <w:rsid w:val="00F00D54"/>
    <w:rsid w:val="00F00DBE"/>
    <w:rsid w:val="00F0115D"/>
    <w:rsid w:val="00F014B2"/>
    <w:rsid w:val="00F02068"/>
    <w:rsid w:val="00F02E9E"/>
    <w:rsid w:val="00F03B1B"/>
    <w:rsid w:val="00F0465C"/>
    <w:rsid w:val="00F06363"/>
    <w:rsid w:val="00F06719"/>
    <w:rsid w:val="00F0698C"/>
    <w:rsid w:val="00F06D98"/>
    <w:rsid w:val="00F077F5"/>
    <w:rsid w:val="00F10800"/>
    <w:rsid w:val="00F10B78"/>
    <w:rsid w:val="00F10D7D"/>
    <w:rsid w:val="00F10DB6"/>
    <w:rsid w:val="00F11922"/>
    <w:rsid w:val="00F1246D"/>
    <w:rsid w:val="00F128B1"/>
    <w:rsid w:val="00F136A7"/>
    <w:rsid w:val="00F14152"/>
    <w:rsid w:val="00F150E6"/>
    <w:rsid w:val="00F15368"/>
    <w:rsid w:val="00F17681"/>
    <w:rsid w:val="00F20173"/>
    <w:rsid w:val="00F20181"/>
    <w:rsid w:val="00F2096A"/>
    <w:rsid w:val="00F20DDF"/>
    <w:rsid w:val="00F219AD"/>
    <w:rsid w:val="00F21E3B"/>
    <w:rsid w:val="00F23168"/>
    <w:rsid w:val="00F23462"/>
    <w:rsid w:val="00F23669"/>
    <w:rsid w:val="00F23827"/>
    <w:rsid w:val="00F23FD5"/>
    <w:rsid w:val="00F24298"/>
    <w:rsid w:val="00F24356"/>
    <w:rsid w:val="00F2451C"/>
    <w:rsid w:val="00F2543B"/>
    <w:rsid w:val="00F2550A"/>
    <w:rsid w:val="00F26162"/>
    <w:rsid w:val="00F262AC"/>
    <w:rsid w:val="00F26727"/>
    <w:rsid w:val="00F2675B"/>
    <w:rsid w:val="00F26C9B"/>
    <w:rsid w:val="00F2723F"/>
    <w:rsid w:val="00F278A8"/>
    <w:rsid w:val="00F27A6C"/>
    <w:rsid w:val="00F27A7C"/>
    <w:rsid w:val="00F27A8F"/>
    <w:rsid w:val="00F30270"/>
    <w:rsid w:val="00F30835"/>
    <w:rsid w:val="00F3180C"/>
    <w:rsid w:val="00F319BF"/>
    <w:rsid w:val="00F3264D"/>
    <w:rsid w:val="00F32650"/>
    <w:rsid w:val="00F32765"/>
    <w:rsid w:val="00F33411"/>
    <w:rsid w:val="00F335DE"/>
    <w:rsid w:val="00F34853"/>
    <w:rsid w:val="00F34E57"/>
    <w:rsid w:val="00F355DF"/>
    <w:rsid w:val="00F357C1"/>
    <w:rsid w:val="00F35E18"/>
    <w:rsid w:val="00F35F0C"/>
    <w:rsid w:val="00F361C0"/>
    <w:rsid w:val="00F365DF"/>
    <w:rsid w:val="00F36645"/>
    <w:rsid w:val="00F3766C"/>
    <w:rsid w:val="00F40551"/>
    <w:rsid w:val="00F40583"/>
    <w:rsid w:val="00F40AA2"/>
    <w:rsid w:val="00F40EE0"/>
    <w:rsid w:val="00F41652"/>
    <w:rsid w:val="00F41A30"/>
    <w:rsid w:val="00F4235D"/>
    <w:rsid w:val="00F4271E"/>
    <w:rsid w:val="00F429BB"/>
    <w:rsid w:val="00F4365F"/>
    <w:rsid w:val="00F43A71"/>
    <w:rsid w:val="00F449CD"/>
    <w:rsid w:val="00F45549"/>
    <w:rsid w:val="00F45EA9"/>
    <w:rsid w:val="00F46F81"/>
    <w:rsid w:val="00F47408"/>
    <w:rsid w:val="00F47DB1"/>
    <w:rsid w:val="00F50301"/>
    <w:rsid w:val="00F503A0"/>
    <w:rsid w:val="00F508DC"/>
    <w:rsid w:val="00F51376"/>
    <w:rsid w:val="00F51905"/>
    <w:rsid w:val="00F525E8"/>
    <w:rsid w:val="00F55429"/>
    <w:rsid w:val="00F558C0"/>
    <w:rsid w:val="00F561EB"/>
    <w:rsid w:val="00F56F2E"/>
    <w:rsid w:val="00F5729B"/>
    <w:rsid w:val="00F57526"/>
    <w:rsid w:val="00F576EA"/>
    <w:rsid w:val="00F5771E"/>
    <w:rsid w:val="00F60321"/>
    <w:rsid w:val="00F612D5"/>
    <w:rsid w:val="00F62BD2"/>
    <w:rsid w:val="00F6309A"/>
    <w:rsid w:val="00F63288"/>
    <w:rsid w:val="00F63295"/>
    <w:rsid w:val="00F63F10"/>
    <w:rsid w:val="00F6427C"/>
    <w:rsid w:val="00F659D6"/>
    <w:rsid w:val="00F66FD9"/>
    <w:rsid w:val="00F6755B"/>
    <w:rsid w:val="00F67D52"/>
    <w:rsid w:val="00F705EB"/>
    <w:rsid w:val="00F7123C"/>
    <w:rsid w:val="00F7172F"/>
    <w:rsid w:val="00F722A9"/>
    <w:rsid w:val="00F7239E"/>
    <w:rsid w:val="00F74684"/>
    <w:rsid w:val="00F74908"/>
    <w:rsid w:val="00F74D0A"/>
    <w:rsid w:val="00F7512C"/>
    <w:rsid w:val="00F75886"/>
    <w:rsid w:val="00F77A38"/>
    <w:rsid w:val="00F811A9"/>
    <w:rsid w:val="00F81EE6"/>
    <w:rsid w:val="00F82349"/>
    <w:rsid w:val="00F832FC"/>
    <w:rsid w:val="00F838D6"/>
    <w:rsid w:val="00F8431A"/>
    <w:rsid w:val="00F84BB5"/>
    <w:rsid w:val="00F84FE9"/>
    <w:rsid w:val="00F85054"/>
    <w:rsid w:val="00F8543C"/>
    <w:rsid w:val="00F866C1"/>
    <w:rsid w:val="00F90391"/>
    <w:rsid w:val="00F90958"/>
    <w:rsid w:val="00F90B3C"/>
    <w:rsid w:val="00F90B81"/>
    <w:rsid w:val="00F912B9"/>
    <w:rsid w:val="00F91C06"/>
    <w:rsid w:val="00F91CF2"/>
    <w:rsid w:val="00F94530"/>
    <w:rsid w:val="00F948BA"/>
    <w:rsid w:val="00F95B65"/>
    <w:rsid w:val="00F95CF3"/>
    <w:rsid w:val="00F9616A"/>
    <w:rsid w:val="00F9618A"/>
    <w:rsid w:val="00F96323"/>
    <w:rsid w:val="00F966BD"/>
    <w:rsid w:val="00F966E6"/>
    <w:rsid w:val="00F969F8"/>
    <w:rsid w:val="00FA1F60"/>
    <w:rsid w:val="00FA2A37"/>
    <w:rsid w:val="00FA32E8"/>
    <w:rsid w:val="00FA4FFB"/>
    <w:rsid w:val="00FA58C0"/>
    <w:rsid w:val="00FA6A87"/>
    <w:rsid w:val="00FA71D3"/>
    <w:rsid w:val="00FA7814"/>
    <w:rsid w:val="00FB01B7"/>
    <w:rsid w:val="00FB120F"/>
    <w:rsid w:val="00FB14D6"/>
    <w:rsid w:val="00FB1F1F"/>
    <w:rsid w:val="00FB2F8A"/>
    <w:rsid w:val="00FB32D7"/>
    <w:rsid w:val="00FB3D9B"/>
    <w:rsid w:val="00FB3E5B"/>
    <w:rsid w:val="00FB4AA2"/>
    <w:rsid w:val="00FB4B61"/>
    <w:rsid w:val="00FB4C2F"/>
    <w:rsid w:val="00FB5916"/>
    <w:rsid w:val="00FB5C05"/>
    <w:rsid w:val="00FB5E07"/>
    <w:rsid w:val="00FB71CE"/>
    <w:rsid w:val="00FB77FA"/>
    <w:rsid w:val="00FC0782"/>
    <w:rsid w:val="00FC0809"/>
    <w:rsid w:val="00FC08D5"/>
    <w:rsid w:val="00FC0DF5"/>
    <w:rsid w:val="00FC1305"/>
    <w:rsid w:val="00FC2CE3"/>
    <w:rsid w:val="00FC3326"/>
    <w:rsid w:val="00FC34CE"/>
    <w:rsid w:val="00FC363B"/>
    <w:rsid w:val="00FC39F8"/>
    <w:rsid w:val="00FC4560"/>
    <w:rsid w:val="00FC5BBA"/>
    <w:rsid w:val="00FC7035"/>
    <w:rsid w:val="00FC7E9E"/>
    <w:rsid w:val="00FD0230"/>
    <w:rsid w:val="00FD1B58"/>
    <w:rsid w:val="00FD1C3C"/>
    <w:rsid w:val="00FD2252"/>
    <w:rsid w:val="00FD2452"/>
    <w:rsid w:val="00FD36D7"/>
    <w:rsid w:val="00FD3802"/>
    <w:rsid w:val="00FD4A4C"/>
    <w:rsid w:val="00FD4EBF"/>
    <w:rsid w:val="00FD514F"/>
    <w:rsid w:val="00FD51A2"/>
    <w:rsid w:val="00FD53D3"/>
    <w:rsid w:val="00FD56CD"/>
    <w:rsid w:val="00FD597D"/>
    <w:rsid w:val="00FD6893"/>
    <w:rsid w:val="00FD6A40"/>
    <w:rsid w:val="00FD6B27"/>
    <w:rsid w:val="00FD7BD3"/>
    <w:rsid w:val="00FE0607"/>
    <w:rsid w:val="00FE08D4"/>
    <w:rsid w:val="00FE0EBB"/>
    <w:rsid w:val="00FE147D"/>
    <w:rsid w:val="00FE14E2"/>
    <w:rsid w:val="00FE25D0"/>
    <w:rsid w:val="00FE31BA"/>
    <w:rsid w:val="00FE31F4"/>
    <w:rsid w:val="00FE4277"/>
    <w:rsid w:val="00FE4B26"/>
    <w:rsid w:val="00FE4D9C"/>
    <w:rsid w:val="00FE4FE9"/>
    <w:rsid w:val="00FE5F5F"/>
    <w:rsid w:val="00FE6234"/>
    <w:rsid w:val="00FE6348"/>
    <w:rsid w:val="00FE6E13"/>
    <w:rsid w:val="00FE755F"/>
    <w:rsid w:val="00FF0386"/>
    <w:rsid w:val="00FF34BC"/>
    <w:rsid w:val="00FF3CFD"/>
    <w:rsid w:val="00FF4564"/>
    <w:rsid w:val="00FF4782"/>
    <w:rsid w:val="00FF5313"/>
    <w:rsid w:val="00FF5809"/>
    <w:rsid w:val="00FF6741"/>
    <w:rsid w:val="00FF693F"/>
    <w:rsid w:val="00FF7B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F0743"/>
  <w15:docId w15:val="{B000F4F6-0290-4FA2-BDDE-D380D9EF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9E5"/>
    <w:rPr>
      <w:sz w:val="24"/>
      <w:szCs w:val="24"/>
    </w:rPr>
  </w:style>
  <w:style w:type="paragraph" w:styleId="1">
    <w:name w:val="heading 1"/>
    <w:aliases w:val="Глава"/>
    <w:basedOn w:val="a"/>
    <w:next w:val="a"/>
    <w:link w:val="10"/>
    <w:uiPriority w:val="99"/>
    <w:qFormat/>
    <w:rsid w:val="00397F4E"/>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9"/>
    <w:qFormat/>
    <w:locked/>
    <w:rsid w:val="007E65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locked/>
    <w:rsid w:val="00992545"/>
    <w:rPr>
      <w:rFonts w:ascii="Cambria" w:hAnsi="Cambria" w:cs="Times New Roman"/>
      <w:b/>
      <w:bCs/>
      <w:kern w:val="32"/>
      <w:sz w:val="32"/>
      <w:szCs w:val="32"/>
    </w:rPr>
  </w:style>
  <w:style w:type="character" w:customStyle="1" w:styleId="40">
    <w:name w:val="Заголовок 4 Знак"/>
    <w:basedOn w:val="a0"/>
    <w:link w:val="4"/>
    <w:uiPriority w:val="99"/>
    <w:locked/>
    <w:rsid w:val="007E656F"/>
    <w:rPr>
      <w:rFonts w:cs="Times New Roman"/>
      <w:b/>
      <w:bCs/>
      <w:sz w:val="28"/>
      <w:szCs w:val="28"/>
    </w:rPr>
  </w:style>
  <w:style w:type="paragraph" w:styleId="a3">
    <w:name w:val="Normal (Web)"/>
    <w:basedOn w:val="a"/>
    <w:uiPriority w:val="99"/>
    <w:rsid w:val="00397F4E"/>
  </w:style>
  <w:style w:type="paragraph" w:styleId="a4">
    <w:name w:val="Block Text"/>
    <w:basedOn w:val="a"/>
    <w:uiPriority w:val="99"/>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basedOn w:val="a0"/>
    <w:uiPriority w:val="99"/>
    <w:rsid w:val="00397F4E"/>
    <w:rPr>
      <w:rFonts w:cs="Times New Roman"/>
      <w:color w:val="0000FF"/>
      <w:u w:val="single"/>
    </w:rPr>
  </w:style>
  <w:style w:type="paragraph" w:customStyle="1" w:styleId="21">
    <w:name w:val="Основной текст с отступом 21"/>
    <w:basedOn w:val="a"/>
    <w:uiPriority w:val="99"/>
    <w:rsid w:val="00397F4E"/>
    <w:pPr>
      <w:suppressAutoHyphens/>
      <w:ind w:firstLine="540"/>
      <w:jc w:val="both"/>
    </w:pPr>
    <w:rPr>
      <w:color w:val="000000"/>
      <w:sz w:val="28"/>
      <w:lang w:eastAsia="ar-SA"/>
    </w:rPr>
  </w:style>
  <w:style w:type="paragraph" w:customStyle="1" w:styleId="ConsNormal">
    <w:name w:val="ConsNormal"/>
    <w:uiPriority w:val="99"/>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uiPriority w:val="99"/>
    <w:rsid w:val="00397F4E"/>
    <w:rPr>
      <w:rFonts w:cs="Times New Roman"/>
    </w:rPr>
  </w:style>
  <w:style w:type="paragraph" w:styleId="a7">
    <w:name w:val="header"/>
    <w:basedOn w:val="a"/>
    <w:link w:val="a8"/>
    <w:uiPriority w:val="99"/>
    <w:rsid w:val="00397F4E"/>
    <w:pPr>
      <w:tabs>
        <w:tab w:val="center" w:pos="4677"/>
        <w:tab w:val="right" w:pos="9355"/>
      </w:tabs>
    </w:pPr>
  </w:style>
  <w:style w:type="character" w:customStyle="1" w:styleId="a8">
    <w:name w:val="Верхний колонтитул Знак"/>
    <w:basedOn w:val="a0"/>
    <w:link w:val="a7"/>
    <w:uiPriority w:val="99"/>
    <w:locked/>
    <w:rsid w:val="00992545"/>
    <w:rPr>
      <w:rFonts w:cs="Times New Roman"/>
      <w:sz w:val="24"/>
      <w:szCs w:val="24"/>
    </w:rPr>
  </w:style>
  <w:style w:type="paragraph" w:styleId="a9">
    <w:name w:val="footer"/>
    <w:basedOn w:val="a"/>
    <w:link w:val="aa"/>
    <w:uiPriority w:val="99"/>
    <w:rsid w:val="00397F4E"/>
    <w:pPr>
      <w:tabs>
        <w:tab w:val="center" w:pos="4677"/>
        <w:tab w:val="right" w:pos="9355"/>
      </w:tabs>
    </w:pPr>
  </w:style>
  <w:style w:type="character" w:customStyle="1" w:styleId="aa">
    <w:name w:val="Нижний колонтитул Знак"/>
    <w:basedOn w:val="a0"/>
    <w:link w:val="a9"/>
    <w:uiPriority w:val="99"/>
    <w:locked/>
    <w:rsid w:val="00992545"/>
    <w:rPr>
      <w:rFonts w:cs="Times New Roman"/>
      <w:sz w:val="24"/>
      <w:szCs w:val="24"/>
    </w:rPr>
  </w:style>
  <w:style w:type="paragraph" w:styleId="ab">
    <w:name w:val="Body Text Indent"/>
    <w:basedOn w:val="a"/>
    <w:link w:val="ac"/>
    <w:uiPriority w:val="99"/>
    <w:rsid w:val="001922F2"/>
    <w:pPr>
      <w:ind w:firstLine="720"/>
      <w:jc w:val="both"/>
    </w:pPr>
    <w:rPr>
      <w:sz w:val="28"/>
    </w:rPr>
  </w:style>
  <w:style w:type="character" w:customStyle="1" w:styleId="ac">
    <w:name w:val="Основной текст с отступом Знак"/>
    <w:basedOn w:val="a0"/>
    <w:link w:val="ab"/>
    <w:uiPriority w:val="99"/>
    <w:locked/>
    <w:rsid w:val="00992545"/>
    <w:rPr>
      <w:rFonts w:cs="Times New Roman"/>
      <w:sz w:val="24"/>
      <w:szCs w:val="24"/>
    </w:rPr>
  </w:style>
  <w:style w:type="paragraph" w:customStyle="1" w:styleId="2">
    <w:name w:val="Знак Знак Знак Знак2"/>
    <w:basedOn w:val="a"/>
    <w:uiPriority w:val="99"/>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uiPriority w:val="99"/>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8320EE"/>
    <w:pPr>
      <w:autoSpaceDE w:val="0"/>
      <w:autoSpaceDN w:val="0"/>
      <w:adjustRightInd w:val="0"/>
    </w:pPr>
    <w:rPr>
      <w:rFonts w:ascii="Arial" w:hAnsi="Arial" w:cs="Arial"/>
      <w:b/>
      <w:bCs/>
      <w:sz w:val="22"/>
      <w:szCs w:val="22"/>
    </w:rPr>
  </w:style>
  <w:style w:type="paragraph" w:styleId="ad">
    <w:name w:val="Balloon Text"/>
    <w:basedOn w:val="a"/>
    <w:link w:val="ae"/>
    <w:uiPriority w:val="99"/>
    <w:semiHidden/>
    <w:rsid w:val="00DF1CD7"/>
    <w:rPr>
      <w:rFonts w:ascii="Tahoma" w:hAnsi="Tahoma" w:cs="Tahoma"/>
      <w:sz w:val="16"/>
      <w:szCs w:val="16"/>
    </w:rPr>
  </w:style>
  <w:style w:type="character" w:customStyle="1" w:styleId="ae">
    <w:name w:val="Текст выноски Знак"/>
    <w:basedOn w:val="a0"/>
    <w:link w:val="ad"/>
    <w:uiPriority w:val="99"/>
    <w:semiHidden/>
    <w:locked/>
    <w:rsid w:val="00992545"/>
    <w:rPr>
      <w:rFonts w:cs="Times New Roman"/>
      <w:sz w:val="2"/>
    </w:rPr>
  </w:style>
  <w:style w:type="character" w:customStyle="1" w:styleId="link">
    <w:name w:val="link"/>
    <w:uiPriority w:val="99"/>
    <w:rsid w:val="008C09F3"/>
    <w:rPr>
      <w:u w:val="none"/>
      <w:effect w:val="none"/>
    </w:rPr>
  </w:style>
  <w:style w:type="paragraph" w:customStyle="1" w:styleId="s1">
    <w:name w:val="s_1"/>
    <w:basedOn w:val="a"/>
    <w:uiPriority w:val="99"/>
    <w:rsid w:val="008C09F3"/>
    <w:pPr>
      <w:ind w:firstLine="720"/>
      <w:jc w:val="both"/>
    </w:pPr>
    <w:rPr>
      <w:rFonts w:ascii="Arial"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99"/>
    <w:qFormat/>
    <w:rsid w:val="002F71E0"/>
    <w:pPr>
      <w:spacing w:after="200" w:line="276" w:lineRule="auto"/>
      <w:ind w:left="720"/>
      <w:contextualSpacing/>
    </w:pPr>
    <w:rPr>
      <w:rFonts w:ascii="Calibri" w:hAnsi="Calibri"/>
      <w:sz w:val="22"/>
      <w:szCs w:val="22"/>
      <w:lang w:eastAsia="en-US"/>
    </w:rPr>
  </w:style>
  <w:style w:type="paragraph" w:styleId="af0">
    <w:name w:val="footnote text"/>
    <w:basedOn w:val="a"/>
    <w:link w:val="af1"/>
    <w:uiPriority w:val="99"/>
    <w:semiHidden/>
    <w:rsid w:val="004C7C44"/>
    <w:rPr>
      <w:sz w:val="20"/>
      <w:szCs w:val="20"/>
    </w:rPr>
  </w:style>
  <w:style w:type="character" w:customStyle="1" w:styleId="af1">
    <w:name w:val="Текст сноски Знак"/>
    <w:basedOn w:val="a0"/>
    <w:link w:val="af0"/>
    <w:uiPriority w:val="99"/>
    <w:semiHidden/>
    <w:locked/>
    <w:rsid w:val="004C7C44"/>
    <w:rPr>
      <w:rFonts w:cs="Times New Roman"/>
    </w:rPr>
  </w:style>
  <w:style w:type="character" w:styleId="af2">
    <w:name w:val="footnote reference"/>
    <w:basedOn w:val="a0"/>
    <w:uiPriority w:val="99"/>
    <w:semiHidden/>
    <w:rsid w:val="004C7C44"/>
    <w:rPr>
      <w:rFonts w:cs="Times New Roman"/>
      <w:vertAlign w:val="superscript"/>
    </w:rPr>
  </w:style>
  <w:style w:type="character" w:styleId="af3">
    <w:name w:val="Emphasis"/>
    <w:basedOn w:val="a0"/>
    <w:uiPriority w:val="99"/>
    <w:qFormat/>
    <w:rsid w:val="00BB24A6"/>
    <w:rPr>
      <w:rFonts w:cs="Times New Roman"/>
      <w:i/>
      <w:iCs/>
    </w:rPr>
  </w:style>
  <w:style w:type="paragraph" w:customStyle="1" w:styleId="ConsPlusNonformat">
    <w:name w:val="ConsPlusNonformat"/>
    <w:uiPriority w:val="99"/>
    <w:rsid w:val="00890C2A"/>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7E656F"/>
    <w:pPr>
      <w:widowControl w:val="0"/>
      <w:autoSpaceDE w:val="0"/>
      <w:autoSpaceDN w:val="0"/>
      <w:ind w:right="19772"/>
    </w:pPr>
    <w:rPr>
      <w:rFonts w:ascii="Courier New" w:hAnsi="Courier New" w:cs="Courier New"/>
    </w:rPr>
  </w:style>
  <w:style w:type="paragraph" w:customStyle="1" w:styleId="af4">
    <w:name w:val="Знак Знак Знак Знак"/>
    <w:basedOn w:val="a"/>
    <w:uiPriority w:val="99"/>
    <w:rsid w:val="007E656F"/>
    <w:pPr>
      <w:spacing w:before="100" w:beforeAutospacing="1" w:after="100" w:afterAutospacing="1"/>
    </w:pPr>
    <w:rPr>
      <w:rFonts w:ascii="Tahoma" w:hAnsi="Tahoma"/>
      <w:sz w:val="20"/>
      <w:szCs w:val="20"/>
      <w:lang w:val="en-US" w:eastAsia="en-US"/>
    </w:rPr>
  </w:style>
  <w:style w:type="character" w:customStyle="1" w:styleId="11">
    <w:name w:val="Текст выноски Знак1"/>
    <w:uiPriority w:val="99"/>
    <w:semiHidden/>
    <w:rsid w:val="007E656F"/>
    <w:rPr>
      <w:rFonts w:ascii="Tahoma" w:hAnsi="Tahoma"/>
      <w:sz w:val="16"/>
    </w:rPr>
  </w:style>
  <w:style w:type="character" w:customStyle="1" w:styleId="12">
    <w:name w:val="Верхний колонтитул Знак1"/>
    <w:uiPriority w:val="99"/>
    <w:semiHidden/>
    <w:rsid w:val="007E656F"/>
  </w:style>
  <w:style w:type="character" w:customStyle="1" w:styleId="13">
    <w:name w:val="Нижний колонтитул Знак1"/>
    <w:uiPriority w:val="99"/>
    <w:semiHidden/>
    <w:rsid w:val="007E656F"/>
  </w:style>
  <w:style w:type="table" w:styleId="af5">
    <w:name w:val="Table Grid"/>
    <w:basedOn w:val="a1"/>
    <w:locked/>
    <w:rsid w:val="007E65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ветлая заливка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apple-converted-space">
    <w:name w:val="apple-converted-space"/>
    <w:uiPriority w:val="99"/>
    <w:rsid w:val="007E656F"/>
  </w:style>
  <w:style w:type="character" w:styleId="af6">
    <w:name w:val="FollowedHyperlink"/>
    <w:basedOn w:val="a0"/>
    <w:uiPriority w:val="99"/>
    <w:semiHidden/>
    <w:rsid w:val="007E656F"/>
    <w:rPr>
      <w:rFonts w:cs="Times New Roman"/>
      <w:color w:val="800080"/>
      <w:u w:val="single"/>
    </w:rPr>
  </w:style>
  <w:style w:type="table" w:customStyle="1" w:styleId="15">
    <w:name w:val="Сетка таблицы1"/>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ветлая заливка11"/>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20">
    <w:name w:val="Сетка таблицы2"/>
    <w:uiPriority w:val="99"/>
    <w:rsid w:val="007E656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ветлая заливка2"/>
    <w:uiPriority w:val="99"/>
    <w:rsid w:val="007E656F"/>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blk">
    <w:name w:val="blk"/>
    <w:basedOn w:val="a0"/>
    <w:rsid w:val="00D21030"/>
    <w:rPr>
      <w:rFonts w:cs="Times New Roman"/>
    </w:rPr>
  </w:style>
  <w:style w:type="character" w:customStyle="1" w:styleId="af7">
    <w:name w:val="Гипертекстовая ссылка"/>
    <w:basedOn w:val="a0"/>
    <w:uiPriority w:val="99"/>
    <w:rsid w:val="003E2B04"/>
    <w:rPr>
      <w:color w:val="106BBE"/>
    </w:rPr>
  </w:style>
  <w:style w:type="character" w:customStyle="1" w:styleId="af8">
    <w:name w:val="Цветовое выделение"/>
    <w:uiPriority w:val="99"/>
    <w:rsid w:val="0052355A"/>
    <w:rPr>
      <w:b/>
      <w:color w:val="26282F"/>
    </w:rPr>
  </w:style>
  <w:style w:type="paragraph" w:customStyle="1" w:styleId="af9">
    <w:name w:val="Таблицы (моноширинный)"/>
    <w:basedOn w:val="a"/>
    <w:next w:val="a"/>
    <w:uiPriority w:val="99"/>
    <w:rsid w:val="0052355A"/>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8273">
      <w:bodyDiv w:val="1"/>
      <w:marLeft w:val="0"/>
      <w:marRight w:val="0"/>
      <w:marTop w:val="0"/>
      <w:marBottom w:val="0"/>
      <w:divBdr>
        <w:top w:val="none" w:sz="0" w:space="0" w:color="auto"/>
        <w:left w:val="none" w:sz="0" w:space="0" w:color="auto"/>
        <w:bottom w:val="none" w:sz="0" w:space="0" w:color="auto"/>
        <w:right w:val="none" w:sz="0" w:space="0" w:color="auto"/>
      </w:divBdr>
    </w:div>
    <w:div w:id="188639618">
      <w:bodyDiv w:val="1"/>
      <w:marLeft w:val="0"/>
      <w:marRight w:val="0"/>
      <w:marTop w:val="0"/>
      <w:marBottom w:val="0"/>
      <w:divBdr>
        <w:top w:val="none" w:sz="0" w:space="0" w:color="auto"/>
        <w:left w:val="none" w:sz="0" w:space="0" w:color="auto"/>
        <w:bottom w:val="none" w:sz="0" w:space="0" w:color="auto"/>
        <w:right w:val="none" w:sz="0" w:space="0" w:color="auto"/>
      </w:divBdr>
      <w:divsChild>
        <w:div w:id="482352648">
          <w:marLeft w:val="0"/>
          <w:marRight w:val="0"/>
          <w:marTop w:val="0"/>
          <w:marBottom w:val="0"/>
          <w:divBdr>
            <w:top w:val="none" w:sz="0" w:space="0" w:color="auto"/>
            <w:left w:val="none" w:sz="0" w:space="0" w:color="auto"/>
            <w:bottom w:val="none" w:sz="0" w:space="0" w:color="auto"/>
            <w:right w:val="none" w:sz="0" w:space="0" w:color="auto"/>
          </w:divBdr>
          <w:divsChild>
            <w:div w:id="1327519241">
              <w:marLeft w:val="0"/>
              <w:marRight w:val="0"/>
              <w:marTop w:val="0"/>
              <w:marBottom w:val="0"/>
              <w:divBdr>
                <w:top w:val="none" w:sz="0" w:space="0" w:color="auto"/>
                <w:left w:val="none" w:sz="0" w:space="0" w:color="auto"/>
                <w:bottom w:val="none" w:sz="0" w:space="0" w:color="auto"/>
                <w:right w:val="none" w:sz="0" w:space="0" w:color="auto"/>
              </w:divBdr>
              <w:divsChild>
                <w:div w:id="1017389319">
                  <w:marLeft w:val="0"/>
                  <w:marRight w:val="0"/>
                  <w:marTop w:val="0"/>
                  <w:marBottom w:val="0"/>
                  <w:divBdr>
                    <w:top w:val="none" w:sz="0" w:space="0" w:color="auto"/>
                    <w:left w:val="none" w:sz="0" w:space="0" w:color="auto"/>
                    <w:bottom w:val="none" w:sz="0" w:space="0" w:color="auto"/>
                    <w:right w:val="none" w:sz="0" w:space="0" w:color="auto"/>
                  </w:divBdr>
                  <w:divsChild>
                    <w:div w:id="1645812432">
                      <w:marLeft w:val="0"/>
                      <w:marRight w:val="0"/>
                      <w:marTop w:val="0"/>
                      <w:marBottom w:val="0"/>
                      <w:divBdr>
                        <w:top w:val="none" w:sz="0" w:space="0" w:color="auto"/>
                        <w:left w:val="none" w:sz="0" w:space="0" w:color="auto"/>
                        <w:bottom w:val="none" w:sz="0" w:space="0" w:color="auto"/>
                        <w:right w:val="none" w:sz="0" w:space="0" w:color="auto"/>
                      </w:divBdr>
                    </w:div>
                  </w:divsChild>
                </w:div>
                <w:div w:id="180361574">
                  <w:marLeft w:val="0"/>
                  <w:marRight w:val="0"/>
                  <w:marTop w:val="0"/>
                  <w:marBottom w:val="0"/>
                  <w:divBdr>
                    <w:top w:val="none" w:sz="0" w:space="0" w:color="auto"/>
                    <w:left w:val="none" w:sz="0" w:space="0" w:color="auto"/>
                    <w:bottom w:val="none" w:sz="0" w:space="0" w:color="auto"/>
                    <w:right w:val="none" w:sz="0" w:space="0" w:color="auto"/>
                  </w:divBdr>
                  <w:divsChild>
                    <w:div w:id="539393113">
                      <w:marLeft w:val="0"/>
                      <w:marRight w:val="0"/>
                      <w:marTop w:val="0"/>
                      <w:marBottom w:val="0"/>
                      <w:divBdr>
                        <w:top w:val="none" w:sz="0" w:space="0" w:color="auto"/>
                        <w:left w:val="none" w:sz="0" w:space="0" w:color="auto"/>
                        <w:bottom w:val="none" w:sz="0" w:space="0" w:color="auto"/>
                        <w:right w:val="none" w:sz="0" w:space="0" w:color="auto"/>
                      </w:divBdr>
                    </w:div>
                  </w:divsChild>
                </w:div>
                <w:div w:id="895042483">
                  <w:marLeft w:val="0"/>
                  <w:marRight w:val="0"/>
                  <w:marTop w:val="0"/>
                  <w:marBottom w:val="0"/>
                  <w:divBdr>
                    <w:top w:val="none" w:sz="0" w:space="0" w:color="auto"/>
                    <w:left w:val="none" w:sz="0" w:space="0" w:color="auto"/>
                    <w:bottom w:val="none" w:sz="0" w:space="0" w:color="auto"/>
                    <w:right w:val="none" w:sz="0" w:space="0" w:color="auto"/>
                  </w:divBdr>
                  <w:divsChild>
                    <w:div w:id="1346591173">
                      <w:marLeft w:val="0"/>
                      <w:marRight w:val="0"/>
                      <w:marTop w:val="0"/>
                      <w:marBottom w:val="0"/>
                      <w:divBdr>
                        <w:top w:val="none" w:sz="0" w:space="0" w:color="auto"/>
                        <w:left w:val="none" w:sz="0" w:space="0" w:color="auto"/>
                        <w:bottom w:val="none" w:sz="0" w:space="0" w:color="auto"/>
                        <w:right w:val="none" w:sz="0" w:space="0" w:color="auto"/>
                      </w:divBdr>
                      <w:divsChild>
                        <w:div w:id="1542983488">
                          <w:marLeft w:val="0"/>
                          <w:marRight w:val="0"/>
                          <w:marTop w:val="0"/>
                          <w:marBottom w:val="0"/>
                          <w:divBdr>
                            <w:top w:val="none" w:sz="0" w:space="0" w:color="auto"/>
                            <w:left w:val="none" w:sz="0" w:space="0" w:color="auto"/>
                            <w:bottom w:val="none" w:sz="0" w:space="0" w:color="auto"/>
                            <w:right w:val="none" w:sz="0" w:space="0" w:color="auto"/>
                          </w:divBdr>
                        </w:div>
                        <w:div w:id="160977018">
                          <w:marLeft w:val="0"/>
                          <w:marRight w:val="0"/>
                          <w:marTop w:val="0"/>
                          <w:marBottom w:val="0"/>
                          <w:divBdr>
                            <w:top w:val="none" w:sz="0" w:space="0" w:color="auto"/>
                            <w:left w:val="none" w:sz="0" w:space="0" w:color="auto"/>
                            <w:bottom w:val="none" w:sz="0" w:space="0" w:color="auto"/>
                            <w:right w:val="none" w:sz="0" w:space="0" w:color="auto"/>
                          </w:divBdr>
                        </w:div>
                        <w:div w:id="2011911597">
                          <w:marLeft w:val="0"/>
                          <w:marRight w:val="0"/>
                          <w:marTop w:val="0"/>
                          <w:marBottom w:val="0"/>
                          <w:divBdr>
                            <w:top w:val="none" w:sz="0" w:space="0" w:color="auto"/>
                            <w:left w:val="none" w:sz="0" w:space="0" w:color="auto"/>
                            <w:bottom w:val="none" w:sz="0" w:space="0" w:color="auto"/>
                            <w:right w:val="none" w:sz="0" w:space="0" w:color="auto"/>
                          </w:divBdr>
                        </w:div>
                        <w:div w:id="1713849445">
                          <w:marLeft w:val="0"/>
                          <w:marRight w:val="0"/>
                          <w:marTop w:val="0"/>
                          <w:marBottom w:val="0"/>
                          <w:divBdr>
                            <w:top w:val="none" w:sz="0" w:space="0" w:color="auto"/>
                            <w:left w:val="none" w:sz="0" w:space="0" w:color="auto"/>
                            <w:bottom w:val="none" w:sz="0" w:space="0" w:color="auto"/>
                            <w:right w:val="none" w:sz="0" w:space="0" w:color="auto"/>
                          </w:divBdr>
                        </w:div>
                        <w:div w:id="2046784450">
                          <w:marLeft w:val="0"/>
                          <w:marRight w:val="0"/>
                          <w:marTop w:val="0"/>
                          <w:marBottom w:val="0"/>
                          <w:divBdr>
                            <w:top w:val="none" w:sz="0" w:space="0" w:color="auto"/>
                            <w:left w:val="none" w:sz="0" w:space="0" w:color="auto"/>
                            <w:bottom w:val="none" w:sz="0" w:space="0" w:color="auto"/>
                            <w:right w:val="none" w:sz="0" w:space="0" w:color="auto"/>
                          </w:divBdr>
                        </w:div>
                        <w:div w:id="165947237">
                          <w:marLeft w:val="0"/>
                          <w:marRight w:val="0"/>
                          <w:marTop w:val="0"/>
                          <w:marBottom w:val="0"/>
                          <w:divBdr>
                            <w:top w:val="none" w:sz="0" w:space="0" w:color="auto"/>
                            <w:left w:val="none" w:sz="0" w:space="0" w:color="auto"/>
                            <w:bottom w:val="none" w:sz="0" w:space="0" w:color="auto"/>
                            <w:right w:val="none" w:sz="0" w:space="0" w:color="auto"/>
                          </w:divBdr>
                        </w:div>
                      </w:divsChild>
                    </w:div>
                    <w:div w:id="92092645">
                      <w:marLeft w:val="0"/>
                      <w:marRight w:val="0"/>
                      <w:marTop w:val="0"/>
                      <w:marBottom w:val="0"/>
                      <w:divBdr>
                        <w:top w:val="none" w:sz="0" w:space="0" w:color="auto"/>
                        <w:left w:val="none" w:sz="0" w:space="0" w:color="auto"/>
                        <w:bottom w:val="none" w:sz="0" w:space="0" w:color="auto"/>
                        <w:right w:val="none" w:sz="0" w:space="0" w:color="auto"/>
                      </w:divBdr>
                    </w:div>
                    <w:div w:id="813181083">
                      <w:marLeft w:val="0"/>
                      <w:marRight w:val="0"/>
                      <w:marTop w:val="0"/>
                      <w:marBottom w:val="0"/>
                      <w:divBdr>
                        <w:top w:val="none" w:sz="0" w:space="0" w:color="auto"/>
                        <w:left w:val="none" w:sz="0" w:space="0" w:color="auto"/>
                        <w:bottom w:val="none" w:sz="0" w:space="0" w:color="auto"/>
                        <w:right w:val="none" w:sz="0" w:space="0" w:color="auto"/>
                      </w:divBdr>
                    </w:div>
                    <w:div w:id="16938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09394">
              <w:marLeft w:val="0"/>
              <w:marRight w:val="0"/>
              <w:marTop w:val="0"/>
              <w:marBottom w:val="0"/>
              <w:divBdr>
                <w:top w:val="none" w:sz="0" w:space="0" w:color="auto"/>
                <w:left w:val="none" w:sz="0" w:space="0" w:color="auto"/>
                <w:bottom w:val="none" w:sz="0" w:space="0" w:color="auto"/>
                <w:right w:val="none" w:sz="0" w:space="0" w:color="auto"/>
              </w:divBdr>
              <w:divsChild>
                <w:div w:id="1192886746">
                  <w:marLeft w:val="0"/>
                  <w:marRight w:val="0"/>
                  <w:marTop w:val="0"/>
                  <w:marBottom w:val="0"/>
                  <w:divBdr>
                    <w:top w:val="none" w:sz="0" w:space="0" w:color="auto"/>
                    <w:left w:val="none" w:sz="0" w:space="0" w:color="auto"/>
                    <w:bottom w:val="none" w:sz="0" w:space="0" w:color="auto"/>
                    <w:right w:val="none" w:sz="0" w:space="0" w:color="auto"/>
                  </w:divBdr>
                  <w:divsChild>
                    <w:div w:id="852111682">
                      <w:marLeft w:val="0"/>
                      <w:marRight w:val="0"/>
                      <w:marTop w:val="0"/>
                      <w:marBottom w:val="0"/>
                      <w:divBdr>
                        <w:top w:val="none" w:sz="0" w:space="0" w:color="auto"/>
                        <w:left w:val="none" w:sz="0" w:space="0" w:color="auto"/>
                        <w:bottom w:val="none" w:sz="0" w:space="0" w:color="auto"/>
                        <w:right w:val="none" w:sz="0" w:space="0" w:color="auto"/>
                      </w:divBdr>
                    </w:div>
                  </w:divsChild>
                </w:div>
                <w:div w:id="1562907250">
                  <w:marLeft w:val="0"/>
                  <w:marRight w:val="0"/>
                  <w:marTop w:val="0"/>
                  <w:marBottom w:val="0"/>
                  <w:divBdr>
                    <w:top w:val="none" w:sz="0" w:space="0" w:color="auto"/>
                    <w:left w:val="none" w:sz="0" w:space="0" w:color="auto"/>
                    <w:bottom w:val="none" w:sz="0" w:space="0" w:color="auto"/>
                    <w:right w:val="none" w:sz="0" w:space="0" w:color="auto"/>
                  </w:divBdr>
                  <w:divsChild>
                    <w:div w:id="284040614">
                      <w:marLeft w:val="0"/>
                      <w:marRight w:val="0"/>
                      <w:marTop w:val="0"/>
                      <w:marBottom w:val="0"/>
                      <w:divBdr>
                        <w:top w:val="none" w:sz="0" w:space="0" w:color="auto"/>
                        <w:left w:val="none" w:sz="0" w:space="0" w:color="auto"/>
                        <w:bottom w:val="none" w:sz="0" w:space="0" w:color="auto"/>
                        <w:right w:val="none" w:sz="0" w:space="0" w:color="auto"/>
                      </w:divBdr>
                    </w:div>
                    <w:div w:id="114174849">
                      <w:marLeft w:val="0"/>
                      <w:marRight w:val="0"/>
                      <w:marTop w:val="0"/>
                      <w:marBottom w:val="0"/>
                      <w:divBdr>
                        <w:top w:val="none" w:sz="0" w:space="0" w:color="auto"/>
                        <w:left w:val="none" w:sz="0" w:space="0" w:color="auto"/>
                        <w:bottom w:val="none" w:sz="0" w:space="0" w:color="auto"/>
                        <w:right w:val="none" w:sz="0" w:space="0" w:color="auto"/>
                      </w:divBdr>
                    </w:div>
                    <w:div w:id="354499566">
                      <w:marLeft w:val="0"/>
                      <w:marRight w:val="0"/>
                      <w:marTop w:val="0"/>
                      <w:marBottom w:val="0"/>
                      <w:divBdr>
                        <w:top w:val="none" w:sz="0" w:space="0" w:color="auto"/>
                        <w:left w:val="none" w:sz="0" w:space="0" w:color="auto"/>
                        <w:bottom w:val="none" w:sz="0" w:space="0" w:color="auto"/>
                        <w:right w:val="none" w:sz="0" w:space="0" w:color="auto"/>
                      </w:divBdr>
                      <w:divsChild>
                        <w:div w:id="411778046">
                          <w:marLeft w:val="0"/>
                          <w:marRight w:val="0"/>
                          <w:marTop w:val="240"/>
                          <w:marBottom w:val="240"/>
                          <w:divBdr>
                            <w:top w:val="none" w:sz="0" w:space="0" w:color="auto"/>
                            <w:left w:val="none" w:sz="0" w:space="0" w:color="auto"/>
                            <w:bottom w:val="none" w:sz="0" w:space="0" w:color="auto"/>
                            <w:right w:val="none" w:sz="0" w:space="0" w:color="auto"/>
                          </w:divBdr>
                        </w:div>
                      </w:divsChild>
                    </w:div>
                    <w:div w:id="920678524">
                      <w:marLeft w:val="0"/>
                      <w:marRight w:val="0"/>
                      <w:marTop w:val="0"/>
                      <w:marBottom w:val="0"/>
                      <w:divBdr>
                        <w:top w:val="none" w:sz="0" w:space="0" w:color="auto"/>
                        <w:left w:val="none" w:sz="0" w:space="0" w:color="auto"/>
                        <w:bottom w:val="none" w:sz="0" w:space="0" w:color="auto"/>
                        <w:right w:val="none" w:sz="0" w:space="0" w:color="auto"/>
                      </w:divBdr>
                    </w:div>
                  </w:divsChild>
                </w:div>
                <w:div w:id="1141312938">
                  <w:marLeft w:val="0"/>
                  <w:marRight w:val="0"/>
                  <w:marTop w:val="0"/>
                  <w:marBottom w:val="0"/>
                  <w:divBdr>
                    <w:top w:val="none" w:sz="0" w:space="0" w:color="auto"/>
                    <w:left w:val="none" w:sz="0" w:space="0" w:color="auto"/>
                    <w:bottom w:val="none" w:sz="0" w:space="0" w:color="auto"/>
                    <w:right w:val="none" w:sz="0" w:space="0" w:color="auto"/>
                  </w:divBdr>
                  <w:divsChild>
                    <w:div w:id="1067192086">
                      <w:marLeft w:val="0"/>
                      <w:marRight w:val="0"/>
                      <w:marTop w:val="0"/>
                      <w:marBottom w:val="0"/>
                      <w:divBdr>
                        <w:top w:val="none" w:sz="0" w:space="0" w:color="auto"/>
                        <w:left w:val="none" w:sz="0" w:space="0" w:color="auto"/>
                        <w:bottom w:val="none" w:sz="0" w:space="0" w:color="auto"/>
                        <w:right w:val="none" w:sz="0" w:space="0" w:color="auto"/>
                      </w:divBdr>
                    </w:div>
                  </w:divsChild>
                </w:div>
                <w:div w:id="400567868">
                  <w:marLeft w:val="0"/>
                  <w:marRight w:val="0"/>
                  <w:marTop w:val="0"/>
                  <w:marBottom w:val="0"/>
                  <w:divBdr>
                    <w:top w:val="none" w:sz="0" w:space="0" w:color="auto"/>
                    <w:left w:val="none" w:sz="0" w:space="0" w:color="auto"/>
                    <w:bottom w:val="none" w:sz="0" w:space="0" w:color="auto"/>
                    <w:right w:val="none" w:sz="0" w:space="0" w:color="auto"/>
                  </w:divBdr>
                  <w:divsChild>
                    <w:div w:id="1269849222">
                      <w:marLeft w:val="0"/>
                      <w:marRight w:val="0"/>
                      <w:marTop w:val="0"/>
                      <w:marBottom w:val="0"/>
                      <w:divBdr>
                        <w:top w:val="none" w:sz="0" w:space="0" w:color="auto"/>
                        <w:left w:val="none" w:sz="0" w:space="0" w:color="auto"/>
                        <w:bottom w:val="none" w:sz="0" w:space="0" w:color="auto"/>
                        <w:right w:val="none" w:sz="0" w:space="0" w:color="auto"/>
                      </w:divBdr>
                    </w:div>
                  </w:divsChild>
                </w:div>
                <w:div w:id="807672075">
                  <w:marLeft w:val="0"/>
                  <w:marRight w:val="0"/>
                  <w:marTop w:val="0"/>
                  <w:marBottom w:val="0"/>
                  <w:divBdr>
                    <w:top w:val="none" w:sz="0" w:space="0" w:color="auto"/>
                    <w:left w:val="none" w:sz="0" w:space="0" w:color="auto"/>
                    <w:bottom w:val="none" w:sz="0" w:space="0" w:color="auto"/>
                    <w:right w:val="none" w:sz="0" w:space="0" w:color="auto"/>
                  </w:divBdr>
                  <w:divsChild>
                    <w:div w:id="1193610289">
                      <w:marLeft w:val="0"/>
                      <w:marRight w:val="0"/>
                      <w:marTop w:val="0"/>
                      <w:marBottom w:val="0"/>
                      <w:divBdr>
                        <w:top w:val="none" w:sz="0" w:space="0" w:color="auto"/>
                        <w:left w:val="none" w:sz="0" w:space="0" w:color="auto"/>
                        <w:bottom w:val="none" w:sz="0" w:space="0" w:color="auto"/>
                        <w:right w:val="none" w:sz="0" w:space="0" w:color="auto"/>
                      </w:divBdr>
                    </w:div>
                  </w:divsChild>
                </w:div>
                <w:div w:id="128477651">
                  <w:marLeft w:val="0"/>
                  <w:marRight w:val="0"/>
                  <w:marTop w:val="0"/>
                  <w:marBottom w:val="0"/>
                  <w:divBdr>
                    <w:top w:val="none" w:sz="0" w:space="0" w:color="auto"/>
                    <w:left w:val="none" w:sz="0" w:space="0" w:color="auto"/>
                    <w:bottom w:val="none" w:sz="0" w:space="0" w:color="auto"/>
                    <w:right w:val="none" w:sz="0" w:space="0" w:color="auto"/>
                  </w:divBdr>
                  <w:divsChild>
                    <w:div w:id="237717486">
                      <w:marLeft w:val="0"/>
                      <w:marRight w:val="0"/>
                      <w:marTop w:val="0"/>
                      <w:marBottom w:val="0"/>
                      <w:divBdr>
                        <w:top w:val="none" w:sz="0" w:space="0" w:color="auto"/>
                        <w:left w:val="none" w:sz="0" w:space="0" w:color="auto"/>
                        <w:bottom w:val="none" w:sz="0" w:space="0" w:color="auto"/>
                        <w:right w:val="none" w:sz="0" w:space="0" w:color="auto"/>
                      </w:divBdr>
                      <w:divsChild>
                        <w:div w:id="1071847177">
                          <w:marLeft w:val="0"/>
                          <w:marRight w:val="0"/>
                          <w:marTop w:val="0"/>
                          <w:marBottom w:val="0"/>
                          <w:divBdr>
                            <w:top w:val="none" w:sz="0" w:space="0" w:color="auto"/>
                            <w:left w:val="none" w:sz="0" w:space="0" w:color="auto"/>
                            <w:bottom w:val="none" w:sz="0" w:space="0" w:color="auto"/>
                            <w:right w:val="none" w:sz="0" w:space="0" w:color="auto"/>
                          </w:divBdr>
                        </w:div>
                        <w:div w:id="1257441814">
                          <w:marLeft w:val="0"/>
                          <w:marRight w:val="0"/>
                          <w:marTop w:val="0"/>
                          <w:marBottom w:val="0"/>
                          <w:divBdr>
                            <w:top w:val="none" w:sz="0" w:space="0" w:color="auto"/>
                            <w:left w:val="none" w:sz="0" w:space="0" w:color="auto"/>
                            <w:bottom w:val="none" w:sz="0" w:space="0" w:color="auto"/>
                            <w:right w:val="none" w:sz="0" w:space="0" w:color="auto"/>
                          </w:divBdr>
                        </w:div>
                        <w:div w:id="31271590">
                          <w:marLeft w:val="0"/>
                          <w:marRight w:val="0"/>
                          <w:marTop w:val="0"/>
                          <w:marBottom w:val="0"/>
                          <w:divBdr>
                            <w:top w:val="none" w:sz="0" w:space="0" w:color="auto"/>
                            <w:left w:val="none" w:sz="0" w:space="0" w:color="auto"/>
                            <w:bottom w:val="none" w:sz="0" w:space="0" w:color="auto"/>
                            <w:right w:val="none" w:sz="0" w:space="0" w:color="auto"/>
                          </w:divBdr>
                        </w:div>
                        <w:div w:id="1160198011">
                          <w:marLeft w:val="0"/>
                          <w:marRight w:val="0"/>
                          <w:marTop w:val="0"/>
                          <w:marBottom w:val="0"/>
                          <w:divBdr>
                            <w:top w:val="none" w:sz="0" w:space="0" w:color="auto"/>
                            <w:left w:val="none" w:sz="0" w:space="0" w:color="auto"/>
                            <w:bottom w:val="none" w:sz="0" w:space="0" w:color="auto"/>
                            <w:right w:val="none" w:sz="0" w:space="0" w:color="auto"/>
                          </w:divBdr>
                        </w:div>
                        <w:div w:id="19832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061">
                  <w:marLeft w:val="0"/>
                  <w:marRight w:val="0"/>
                  <w:marTop w:val="0"/>
                  <w:marBottom w:val="0"/>
                  <w:divBdr>
                    <w:top w:val="none" w:sz="0" w:space="0" w:color="auto"/>
                    <w:left w:val="none" w:sz="0" w:space="0" w:color="auto"/>
                    <w:bottom w:val="none" w:sz="0" w:space="0" w:color="auto"/>
                    <w:right w:val="none" w:sz="0" w:space="0" w:color="auto"/>
                  </w:divBdr>
                  <w:divsChild>
                    <w:div w:id="20206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9367">
          <w:marLeft w:val="0"/>
          <w:marRight w:val="0"/>
          <w:marTop w:val="0"/>
          <w:marBottom w:val="0"/>
          <w:divBdr>
            <w:top w:val="none" w:sz="0" w:space="0" w:color="auto"/>
            <w:left w:val="none" w:sz="0" w:space="0" w:color="auto"/>
            <w:bottom w:val="none" w:sz="0" w:space="0" w:color="auto"/>
            <w:right w:val="none" w:sz="0" w:space="0" w:color="auto"/>
          </w:divBdr>
          <w:divsChild>
            <w:div w:id="1863276434">
              <w:marLeft w:val="0"/>
              <w:marRight w:val="0"/>
              <w:marTop w:val="0"/>
              <w:marBottom w:val="0"/>
              <w:divBdr>
                <w:top w:val="none" w:sz="0" w:space="0" w:color="auto"/>
                <w:left w:val="none" w:sz="0" w:space="0" w:color="auto"/>
                <w:bottom w:val="none" w:sz="0" w:space="0" w:color="auto"/>
                <w:right w:val="none" w:sz="0" w:space="0" w:color="auto"/>
              </w:divBdr>
              <w:divsChild>
                <w:div w:id="1848862773">
                  <w:marLeft w:val="0"/>
                  <w:marRight w:val="0"/>
                  <w:marTop w:val="0"/>
                  <w:marBottom w:val="0"/>
                  <w:divBdr>
                    <w:top w:val="none" w:sz="0" w:space="0" w:color="auto"/>
                    <w:left w:val="none" w:sz="0" w:space="0" w:color="auto"/>
                    <w:bottom w:val="none" w:sz="0" w:space="0" w:color="auto"/>
                    <w:right w:val="none" w:sz="0" w:space="0" w:color="auto"/>
                  </w:divBdr>
                  <w:divsChild>
                    <w:div w:id="831723551">
                      <w:marLeft w:val="0"/>
                      <w:marRight w:val="0"/>
                      <w:marTop w:val="0"/>
                      <w:marBottom w:val="0"/>
                      <w:divBdr>
                        <w:top w:val="none" w:sz="0" w:space="0" w:color="auto"/>
                        <w:left w:val="none" w:sz="0" w:space="0" w:color="auto"/>
                        <w:bottom w:val="none" w:sz="0" w:space="0" w:color="auto"/>
                        <w:right w:val="none" w:sz="0" w:space="0" w:color="auto"/>
                      </w:divBdr>
                      <w:divsChild>
                        <w:div w:id="841623165">
                          <w:marLeft w:val="0"/>
                          <w:marRight w:val="0"/>
                          <w:marTop w:val="0"/>
                          <w:marBottom w:val="0"/>
                          <w:divBdr>
                            <w:top w:val="none" w:sz="0" w:space="0" w:color="auto"/>
                            <w:left w:val="none" w:sz="0" w:space="0" w:color="auto"/>
                            <w:bottom w:val="none" w:sz="0" w:space="0" w:color="auto"/>
                            <w:right w:val="none" w:sz="0" w:space="0" w:color="auto"/>
                          </w:divBdr>
                        </w:div>
                        <w:div w:id="432674722">
                          <w:marLeft w:val="0"/>
                          <w:marRight w:val="0"/>
                          <w:marTop w:val="0"/>
                          <w:marBottom w:val="0"/>
                          <w:divBdr>
                            <w:top w:val="none" w:sz="0" w:space="0" w:color="auto"/>
                            <w:left w:val="none" w:sz="0" w:space="0" w:color="auto"/>
                            <w:bottom w:val="none" w:sz="0" w:space="0" w:color="auto"/>
                            <w:right w:val="none" w:sz="0" w:space="0" w:color="auto"/>
                          </w:divBdr>
                        </w:div>
                        <w:div w:id="1097945121">
                          <w:marLeft w:val="0"/>
                          <w:marRight w:val="0"/>
                          <w:marTop w:val="0"/>
                          <w:marBottom w:val="0"/>
                          <w:divBdr>
                            <w:top w:val="none" w:sz="0" w:space="0" w:color="auto"/>
                            <w:left w:val="none" w:sz="0" w:space="0" w:color="auto"/>
                            <w:bottom w:val="none" w:sz="0" w:space="0" w:color="auto"/>
                            <w:right w:val="none" w:sz="0" w:space="0" w:color="auto"/>
                          </w:divBdr>
                        </w:div>
                      </w:divsChild>
                    </w:div>
                    <w:div w:id="12612559">
                      <w:marLeft w:val="0"/>
                      <w:marRight w:val="0"/>
                      <w:marTop w:val="0"/>
                      <w:marBottom w:val="0"/>
                      <w:divBdr>
                        <w:top w:val="none" w:sz="0" w:space="0" w:color="auto"/>
                        <w:left w:val="none" w:sz="0" w:space="0" w:color="auto"/>
                        <w:bottom w:val="none" w:sz="0" w:space="0" w:color="auto"/>
                        <w:right w:val="none" w:sz="0" w:space="0" w:color="auto"/>
                      </w:divBdr>
                      <w:divsChild>
                        <w:div w:id="1600680697">
                          <w:marLeft w:val="0"/>
                          <w:marRight w:val="0"/>
                          <w:marTop w:val="0"/>
                          <w:marBottom w:val="0"/>
                          <w:divBdr>
                            <w:top w:val="none" w:sz="0" w:space="0" w:color="auto"/>
                            <w:left w:val="none" w:sz="0" w:space="0" w:color="auto"/>
                            <w:bottom w:val="none" w:sz="0" w:space="0" w:color="auto"/>
                            <w:right w:val="none" w:sz="0" w:space="0" w:color="auto"/>
                          </w:divBdr>
                        </w:div>
                        <w:div w:id="1816295536">
                          <w:marLeft w:val="0"/>
                          <w:marRight w:val="0"/>
                          <w:marTop w:val="0"/>
                          <w:marBottom w:val="0"/>
                          <w:divBdr>
                            <w:top w:val="none" w:sz="0" w:space="0" w:color="auto"/>
                            <w:left w:val="none" w:sz="0" w:space="0" w:color="auto"/>
                            <w:bottom w:val="none" w:sz="0" w:space="0" w:color="auto"/>
                            <w:right w:val="none" w:sz="0" w:space="0" w:color="auto"/>
                          </w:divBdr>
                        </w:div>
                        <w:div w:id="1742941233">
                          <w:marLeft w:val="0"/>
                          <w:marRight w:val="0"/>
                          <w:marTop w:val="0"/>
                          <w:marBottom w:val="0"/>
                          <w:divBdr>
                            <w:top w:val="none" w:sz="0" w:space="0" w:color="auto"/>
                            <w:left w:val="none" w:sz="0" w:space="0" w:color="auto"/>
                            <w:bottom w:val="none" w:sz="0" w:space="0" w:color="auto"/>
                            <w:right w:val="none" w:sz="0" w:space="0" w:color="auto"/>
                          </w:divBdr>
                          <w:divsChild>
                            <w:div w:id="107967829">
                              <w:marLeft w:val="0"/>
                              <w:marRight w:val="0"/>
                              <w:marTop w:val="240"/>
                              <w:marBottom w:val="240"/>
                              <w:divBdr>
                                <w:top w:val="none" w:sz="0" w:space="0" w:color="auto"/>
                                <w:left w:val="none" w:sz="0" w:space="0" w:color="auto"/>
                                <w:bottom w:val="none" w:sz="0" w:space="0" w:color="auto"/>
                                <w:right w:val="none" w:sz="0" w:space="0" w:color="auto"/>
                              </w:divBdr>
                            </w:div>
                          </w:divsChild>
                        </w:div>
                        <w:div w:id="1465462157">
                          <w:marLeft w:val="0"/>
                          <w:marRight w:val="0"/>
                          <w:marTop w:val="0"/>
                          <w:marBottom w:val="0"/>
                          <w:divBdr>
                            <w:top w:val="none" w:sz="0" w:space="0" w:color="auto"/>
                            <w:left w:val="none" w:sz="0" w:space="0" w:color="auto"/>
                            <w:bottom w:val="none" w:sz="0" w:space="0" w:color="auto"/>
                            <w:right w:val="none" w:sz="0" w:space="0" w:color="auto"/>
                          </w:divBdr>
                        </w:div>
                        <w:div w:id="2019261359">
                          <w:marLeft w:val="0"/>
                          <w:marRight w:val="0"/>
                          <w:marTop w:val="0"/>
                          <w:marBottom w:val="0"/>
                          <w:divBdr>
                            <w:top w:val="none" w:sz="0" w:space="0" w:color="auto"/>
                            <w:left w:val="none" w:sz="0" w:space="0" w:color="auto"/>
                            <w:bottom w:val="none" w:sz="0" w:space="0" w:color="auto"/>
                            <w:right w:val="none" w:sz="0" w:space="0" w:color="auto"/>
                          </w:divBdr>
                          <w:divsChild>
                            <w:div w:id="395130693">
                              <w:marLeft w:val="0"/>
                              <w:marRight w:val="0"/>
                              <w:marTop w:val="240"/>
                              <w:marBottom w:val="240"/>
                              <w:divBdr>
                                <w:top w:val="none" w:sz="0" w:space="0" w:color="auto"/>
                                <w:left w:val="none" w:sz="0" w:space="0" w:color="auto"/>
                                <w:bottom w:val="none" w:sz="0" w:space="0" w:color="auto"/>
                                <w:right w:val="none" w:sz="0" w:space="0" w:color="auto"/>
                              </w:divBdr>
                            </w:div>
                          </w:divsChild>
                        </w:div>
                        <w:div w:id="916670210">
                          <w:marLeft w:val="0"/>
                          <w:marRight w:val="0"/>
                          <w:marTop w:val="0"/>
                          <w:marBottom w:val="0"/>
                          <w:divBdr>
                            <w:top w:val="none" w:sz="0" w:space="0" w:color="auto"/>
                            <w:left w:val="none" w:sz="0" w:space="0" w:color="auto"/>
                            <w:bottom w:val="none" w:sz="0" w:space="0" w:color="auto"/>
                            <w:right w:val="none" w:sz="0" w:space="0" w:color="auto"/>
                          </w:divBdr>
                          <w:divsChild>
                            <w:div w:id="291717209">
                              <w:marLeft w:val="0"/>
                              <w:marRight w:val="0"/>
                              <w:marTop w:val="240"/>
                              <w:marBottom w:val="240"/>
                              <w:divBdr>
                                <w:top w:val="none" w:sz="0" w:space="0" w:color="auto"/>
                                <w:left w:val="none" w:sz="0" w:space="0" w:color="auto"/>
                                <w:bottom w:val="none" w:sz="0" w:space="0" w:color="auto"/>
                                <w:right w:val="none" w:sz="0" w:space="0" w:color="auto"/>
                              </w:divBdr>
                            </w:div>
                          </w:divsChild>
                        </w:div>
                        <w:div w:id="879056673">
                          <w:marLeft w:val="0"/>
                          <w:marRight w:val="0"/>
                          <w:marTop w:val="0"/>
                          <w:marBottom w:val="0"/>
                          <w:divBdr>
                            <w:top w:val="none" w:sz="0" w:space="0" w:color="auto"/>
                            <w:left w:val="none" w:sz="0" w:space="0" w:color="auto"/>
                            <w:bottom w:val="none" w:sz="0" w:space="0" w:color="auto"/>
                            <w:right w:val="none" w:sz="0" w:space="0" w:color="auto"/>
                          </w:divBdr>
                          <w:divsChild>
                            <w:div w:id="1503277728">
                              <w:marLeft w:val="0"/>
                              <w:marRight w:val="0"/>
                              <w:marTop w:val="0"/>
                              <w:marBottom w:val="0"/>
                              <w:divBdr>
                                <w:top w:val="none" w:sz="0" w:space="0" w:color="auto"/>
                                <w:left w:val="none" w:sz="0" w:space="0" w:color="auto"/>
                                <w:bottom w:val="none" w:sz="0" w:space="0" w:color="auto"/>
                                <w:right w:val="none" w:sz="0" w:space="0" w:color="auto"/>
                              </w:divBdr>
                              <w:divsChild>
                                <w:div w:id="12064535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25178761">
                          <w:marLeft w:val="0"/>
                          <w:marRight w:val="0"/>
                          <w:marTop w:val="0"/>
                          <w:marBottom w:val="0"/>
                          <w:divBdr>
                            <w:top w:val="none" w:sz="0" w:space="0" w:color="auto"/>
                            <w:left w:val="none" w:sz="0" w:space="0" w:color="auto"/>
                            <w:bottom w:val="none" w:sz="0" w:space="0" w:color="auto"/>
                            <w:right w:val="none" w:sz="0" w:space="0" w:color="auto"/>
                          </w:divBdr>
                        </w:div>
                        <w:div w:id="1924561925">
                          <w:marLeft w:val="0"/>
                          <w:marRight w:val="0"/>
                          <w:marTop w:val="0"/>
                          <w:marBottom w:val="0"/>
                          <w:divBdr>
                            <w:top w:val="none" w:sz="0" w:space="0" w:color="auto"/>
                            <w:left w:val="none" w:sz="0" w:space="0" w:color="auto"/>
                            <w:bottom w:val="none" w:sz="0" w:space="0" w:color="auto"/>
                            <w:right w:val="none" w:sz="0" w:space="0" w:color="auto"/>
                          </w:divBdr>
                        </w:div>
                        <w:div w:id="2138798042">
                          <w:marLeft w:val="0"/>
                          <w:marRight w:val="0"/>
                          <w:marTop w:val="0"/>
                          <w:marBottom w:val="0"/>
                          <w:divBdr>
                            <w:top w:val="none" w:sz="0" w:space="0" w:color="auto"/>
                            <w:left w:val="none" w:sz="0" w:space="0" w:color="auto"/>
                            <w:bottom w:val="none" w:sz="0" w:space="0" w:color="auto"/>
                            <w:right w:val="none" w:sz="0" w:space="0" w:color="auto"/>
                          </w:divBdr>
                        </w:div>
                      </w:divsChild>
                    </w:div>
                    <w:div w:id="824593213">
                      <w:marLeft w:val="0"/>
                      <w:marRight w:val="0"/>
                      <w:marTop w:val="0"/>
                      <w:marBottom w:val="0"/>
                      <w:divBdr>
                        <w:top w:val="none" w:sz="0" w:space="0" w:color="auto"/>
                        <w:left w:val="none" w:sz="0" w:space="0" w:color="auto"/>
                        <w:bottom w:val="none" w:sz="0" w:space="0" w:color="auto"/>
                        <w:right w:val="none" w:sz="0" w:space="0" w:color="auto"/>
                      </w:divBdr>
                      <w:divsChild>
                        <w:div w:id="1866941449">
                          <w:marLeft w:val="0"/>
                          <w:marRight w:val="0"/>
                          <w:marTop w:val="0"/>
                          <w:marBottom w:val="0"/>
                          <w:divBdr>
                            <w:top w:val="none" w:sz="0" w:space="0" w:color="auto"/>
                            <w:left w:val="none" w:sz="0" w:space="0" w:color="auto"/>
                            <w:bottom w:val="none" w:sz="0" w:space="0" w:color="auto"/>
                            <w:right w:val="none" w:sz="0" w:space="0" w:color="auto"/>
                          </w:divBdr>
                        </w:div>
                        <w:div w:id="582762511">
                          <w:marLeft w:val="0"/>
                          <w:marRight w:val="0"/>
                          <w:marTop w:val="0"/>
                          <w:marBottom w:val="0"/>
                          <w:divBdr>
                            <w:top w:val="none" w:sz="0" w:space="0" w:color="auto"/>
                            <w:left w:val="none" w:sz="0" w:space="0" w:color="auto"/>
                            <w:bottom w:val="none" w:sz="0" w:space="0" w:color="auto"/>
                            <w:right w:val="none" w:sz="0" w:space="0" w:color="auto"/>
                          </w:divBdr>
                        </w:div>
                        <w:div w:id="3896050">
                          <w:marLeft w:val="0"/>
                          <w:marRight w:val="0"/>
                          <w:marTop w:val="0"/>
                          <w:marBottom w:val="0"/>
                          <w:divBdr>
                            <w:top w:val="none" w:sz="0" w:space="0" w:color="auto"/>
                            <w:left w:val="none" w:sz="0" w:space="0" w:color="auto"/>
                            <w:bottom w:val="none" w:sz="0" w:space="0" w:color="auto"/>
                            <w:right w:val="none" w:sz="0" w:space="0" w:color="auto"/>
                          </w:divBdr>
                          <w:divsChild>
                            <w:div w:id="543952533">
                              <w:marLeft w:val="0"/>
                              <w:marRight w:val="0"/>
                              <w:marTop w:val="240"/>
                              <w:marBottom w:val="240"/>
                              <w:divBdr>
                                <w:top w:val="none" w:sz="0" w:space="0" w:color="auto"/>
                                <w:left w:val="none" w:sz="0" w:space="0" w:color="auto"/>
                                <w:bottom w:val="none" w:sz="0" w:space="0" w:color="auto"/>
                                <w:right w:val="none" w:sz="0" w:space="0" w:color="auto"/>
                              </w:divBdr>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1660503247">
                              <w:marLeft w:val="0"/>
                              <w:marRight w:val="0"/>
                              <w:marTop w:val="240"/>
                              <w:marBottom w:val="240"/>
                              <w:divBdr>
                                <w:top w:val="none" w:sz="0" w:space="0" w:color="auto"/>
                                <w:left w:val="none" w:sz="0" w:space="0" w:color="auto"/>
                                <w:bottom w:val="none" w:sz="0" w:space="0" w:color="auto"/>
                                <w:right w:val="none" w:sz="0" w:space="0" w:color="auto"/>
                              </w:divBdr>
                            </w:div>
                          </w:divsChild>
                        </w:div>
                        <w:div w:id="1817448844">
                          <w:marLeft w:val="0"/>
                          <w:marRight w:val="0"/>
                          <w:marTop w:val="0"/>
                          <w:marBottom w:val="0"/>
                          <w:divBdr>
                            <w:top w:val="none" w:sz="0" w:space="0" w:color="auto"/>
                            <w:left w:val="none" w:sz="0" w:space="0" w:color="auto"/>
                            <w:bottom w:val="none" w:sz="0" w:space="0" w:color="auto"/>
                            <w:right w:val="none" w:sz="0" w:space="0" w:color="auto"/>
                          </w:divBdr>
                          <w:divsChild>
                            <w:div w:id="935862737">
                              <w:marLeft w:val="0"/>
                              <w:marRight w:val="0"/>
                              <w:marTop w:val="240"/>
                              <w:marBottom w:val="240"/>
                              <w:divBdr>
                                <w:top w:val="none" w:sz="0" w:space="0" w:color="auto"/>
                                <w:left w:val="none" w:sz="0" w:space="0" w:color="auto"/>
                                <w:bottom w:val="none" w:sz="0" w:space="0" w:color="auto"/>
                                <w:right w:val="none" w:sz="0" w:space="0" w:color="auto"/>
                              </w:divBdr>
                            </w:div>
                          </w:divsChild>
                        </w:div>
                        <w:div w:id="845751839">
                          <w:marLeft w:val="0"/>
                          <w:marRight w:val="0"/>
                          <w:marTop w:val="0"/>
                          <w:marBottom w:val="0"/>
                          <w:divBdr>
                            <w:top w:val="none" w:sz="0" w:space="0" w:color="auto"/>
                            <w:left w:val="none" w:sz="0" w:space="0" w:color="auto"/>
                            <w:bottom w:val="none" w:sz="0" w:space="0" w:color="auto"/>
                            <w:right w:val="none" w:sz="0" w:space="0" w:color="auto"/>
                          </w:divBdr>
                        </w:div>
                        <w:div w:id="115107565">
                          <w:marLeft w:val="0"/>
                          <w:marRight w:val="0"/>
                          <w:marTop w:val="0"/>
                          <w:marBottom w:val="0"/>
                          <w:divBdr>
                            <w:top w:val="none" w:sz="0" w:space="0" w:color="auto"/>
                            <w:left w:val="none" w:sz="0" w:space="0" w:color="auto"/>
                            <w:bottom w:val="none" w:sz="0" w:space="0" w:color="auto"/>
                            <w:right w:val="none" w:sz="0" w:space="0" w:color="auto"/>
                          </w:divBdr>
                        </w:div>
                      </w:divsChild>
                    </w:div>
                    <w:div w:id="290981207">
                      <w:marLeft w:val="0"/>
                      <w:marRight w:val="0"/>
                      <w:marTop w:val="0"/>
                      <w:marBottom w:val="0"/>
                      <w:divBdr>
                        <w:top w:val="none" w:sz="0" w:space="0" w:color="auto"/>
                        <w:left w:val="none" w:sz="0" w:space="0" w:color="auto"/>
                        <w:bottom w:val="none" w:sz="0" w:space="0" w:color="auto"/>
                        <w:right w:val="none" w:sz="0" w:space="0" w:color="auto"/>
                      </w:divBdr>
                      <w:divsChild>
                        <w:div w:id="1938442044">
                          <w:marLeft w:val="0"/>
                          <w:marRight w:val="0"/>
                          <w:marTop w:val="0"/>
                          <w:marBottom w:val="0"/>
                          <w:divBdr>
                            <w:top w:val="none" w:sz="0" w:space="0" w:color="auto"/>
                            <w:left w:val="none" w:sz="0" w:space="0" w:color="auto"/>
                            <w:bottom w:val="none" w:sz="0" w:space="0" w:color="auto"/>
                            <w:right w:val="none" w:sz="0" w:space="0" w:color="auto"/>
                          </w:divBdr>
                        </w:div>
                        <w:div w:id="1710718329">
                          <w:marLeft w:val="0"/>
                          <w:marRight w:val="0"/>
                          <w:marTop w:val="0"/>
                          <w:marBottom w:val="0"/>
                          <w:divBdr>
                            <w:top w:val="none" w:sz="0" w:space="0" w:color="auto"/>
                            <w:left w:val="none" w:sz="0" w:space="0" w:color="auto"/>
                            <w:bottom w:val="none" w:sz="0" w:space="0" w:color="auto"/>
                            <w:right w:val="none" w:sz="0" w:space="0" w:color="auto"/>
                          </w:divBdr>
                        </w:div>
                        <w:div w:id="681206594">
                          <w:marLeft w:val="0"/>
                          <w:marRight w:val="0"/>
                          <w:marTop w:val="0"/>
                          <w:marBottom w:val="0"/>
                          <w:divBdr>
                            <w:top w:val="none" w:sz="0" w:space="0" w:color="auto"/>
                            <w:left w:val="none" w:sz="0" w:space="0" w:color="auto"/>
                            <w:bottom w:val="none" w:sz="0" w:space="0" w:color="auto"/>
                            <w:right w:val="none" w:sz="0" w:space="0" w:color="auto"/>
                          </w:divBdr>
                        </w:div>
                        <w:div w:id="327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4188">
              <w:marLeft w:val="0"/>
              <w:marRight w:val="0"/>
              <w:marTop w:val="0"/>
              <w:marBottom w:val="0"/>
              <w:divBdr>
                <w:top w:val="none" w:sz="0" w:space="0" w:color="auto"/>
                <w:left w:val="none" w:sz="0" w:space="0" w:color="auto"/>
                <w:bottom w:val="none" w:sz="0" w:space="0" w:color="auto"/>
                <w:right w:val="none" w:sz="0" w:space="0" w:color="auto"/>
              </w:divBdr>
              <w:divsChild>
                <w:div w:id="6307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4847">
          <w:marLeft w:val="0"/>
          <w:marRight w:val="0"/>
          <w:marTop w:val="0"/>
          <w:marBottom w:val="0"/>
          <w:divBdr>
            <w:top w:val="none" w:sz="0" w:space="0" w:color="auto"/>
            <w:left w:val="none" w:sz="0" w:space="0" w:color="auto"/>
            <w:bottom w:val="none" w:sz="0" w:space="0" w:color="auto"/>
            <w:right w:val="none" w:sz="0" w:space="0" w:color="auto"/>
          </w:divBdr>
          <w:divsChild>
            <w:div w:id="524485995">
              <w:marLeft w:val="0"/>
              <w:marRight w:val="0"/>
              <w:marTop w:val="0"/>
              <w:marBottom w:val="0"/>
              <w:divBdr>
                <w:top w:val="none" w:sz="0" w:space="0" w:color="auto"/>
                <w:left w:val="none" w:sz="0" w:space="0" w:color="auto"/>
                <w:bottom w:val="none" w:sz="0" w:space="0" w:color="auto"/>
                <w:right w:val="none" w:sz="0" w:space="0" w:color="auto"/>
              </w:divBdr>
              <w:divsChild>
                <w:div w:id="1603296334">
                  <w:marLeft w:val="0"/>
                  <w:marRight w:val="0"/>
                  <w:marTop w:val="0"/>
                  <w:marBottom w:val="0"/>
                  <w:divBdr>
                    <w:top w:val="none" w:sz="0" w:space="0" w:color="auto"/>
                    <w:left w:val="none" w:sz="0" w:space="0" w:color="auto"/>
                    <w:bottom w:val="none" w:sz="0" w:space="0" w:color="auto"/>
                    <w:right w:val="none" w:sz="0" w:space="0" w:color="auto"/>
                  </w:divBdr>
                  <w:divsChild>
                    <w:div w:id="913705181">
                      <w:marLeft w:val="0"/>
                      <w:marRight w:val="0"/>
                      <w:marTop w:val="0"/>
                      <w:marBottom w:val="0"/>
                      <w:divBdr>
                        <w:top w:val="none" w:sz="0" w:space="0" w:color="auto"/>
                        <w:left w:val="none" w:sz="0" w:space="0" w:color="auto"/>
                        <w:bottom w:val="none" w:sz="0" w:space="0" w:color="auto"/>
                        <w:right w:val="none" w:sz="0" w:space="0" w:color="auto"/>
                      </w:divBdr>
                    </w:div>
                    <w:div w:id="470563822">
                      <w:marLeft w:val="0"/>
                      <w:marRight w:val="0"/>
                      <w:marTop w:val="0"/>
                      <w:marBottom w:val="0"/>
                      <w:divBdr>
                        <w:top w:val="none" w:sz="0" w:space="0" w:color="auto"/>
                        <w:left w:val="none" w:sz="0" w:space="0" w:color="auto"/>
                        <w:bottom w:val="none" w:sz="0" w:space="0" w:color="auto"/>
                        <w:right w:val="none" w:sz="0" w:space="0" w:color="auto"/>
                      </w:divBdr>
                    </w:div>
                    <w:div w:id="663818709">
                      <w:marLeft w:val="0"/>
                      <w:marRight w:val="0"/>
                      <w:marTop w:val="0"/>
                      <w:marBottom w:val="0"/>
                      <w:divBdr>
                        <w:top w:val="none" w:sz="0" w:space="0" w:color="auto"/>
                        <w:left w:val="none" w:sz="0" w:space="0" w:color="auto"/>
                        <w:bottom w:val="none" w:sz="0" w:space="0" w:color="auto"/>
                        <w:right w:val="none" w:sz="0" w:space="0" w:color="auto"/>
                      </w:divBdr>
                    </w:div>
                    <w:div w:id="487550092">
                      <w:marLeft w:val="0"/>
                      <w:marRight w:val="0"/>
                      <w:marTop w:val="0"/>
                      <w:marBottom w:val="0"/>
                      <w:divBdr>
                        <w:top w:val="none" w:sz="0" w:space="0" w:color="auto"/>
                        <w:left w:val="none" w:sz="0" w:space="0" w:color="auto"/>
                        <w:bottom w:val="none" w:sz="0" w:space="0" w:color="auto"/>
                        <w:right w:val="none" w:sz="0" w:space="0" w:color="auto"/>
                      </w:divBdr>
                    </w:div>
                  </w:divsChild>
                </w:div>
                <w:div w:id="985935723">
                  <w:marLeft w:val="0"/>
                  <w:marRight w:val="0"/>
                  <w:marTop w:val="0"/>
                  <w:marBottom w:val="0"/>
                  <w:divBdr>
                    <w:top w:val="none" w:sz="0" w:space="0" w:color="auto"/>
                    <w:left w:val="none" w:sz="0" w:space="0" w:color="auto"/>
                    <w:bottom w:val="none" w:sz="0" w:space="0" w:color="auto"/>
                    <w:right w:val="none" w:sz="0" w:space="0" w:color="auto"/>
                  </w:divBdr>
                  <w:divsChild>
                    <w:div w:id="1249577012">
                      <w:marLeft w:val="0"/>
                      <w:marRight w:val="0"/>
                      <w:marTop w:val="0"/>
                      <w:marBottom w:val="0"/>
                      <w:divBdr>
                        <w:top w:val="none" w:sz="0" w:space="0" w:color="auto"/>
                        <w:left w:val="none" w:sz="0" w:space="0" w:color="auto"/>
                        <w:bottom w:val="none" w:sz="0" w:space="0" w:color="auto"/>
                        <w:right w:val="none" w:sz="0" w:space="0" w:color="auto"/>
                      </w:divBdr>
                    </w:div>
                    <w:div w:id="851989011">
                      <w:marLeft w:val="0"/>
                      <w:marRight w:val="0"/>
                      <w:marTop w:val="0"/>
                      <w:marBottom w:val="0"/>
                      <w:divBdr>
                        <w:top w:val="none" w:sz="0" w:space="0" w:color="auto"/>
                        <w:left w:val="none" w:sz="0" w:space="0" w:color="auto"/>
                        <w:bottom w:val="none" w:sz="0" w:space="0" w:color="auto"/>
                        <w:right w:val="none" w:sz="0" w:space="0" w:color="auto"/>
                      </w:divBdr>
                    </w:div>
                  </w:divsChild>
                </w:div>
                <w:div w:id="317849906">
                  <w:marLeft w:val="0"/>
                  <w:marRight w:val="0"/>
                  <w:marTop w:val="0"/>
                  <w:marBottom w:val="0"/>
                  <w:divBdr>
                    <w:top w:val="none" w:sz="0" w:space="0" w:color="auto"/>
                    <w:left w:val="none" w:sz="0" w:space="0" w:color="auto"/>
                    <w:bottom w:val="none" w:sz="0" w:space="0" w:color="auto"/>
                    <w:right w:val="none" w:sz="0" w:space="0" w:color="auto"/>
                  </w:divBdr>
                  <w:divsChild>
                    <w:div w:id="936448432">
                      <w:marLeft w:val="0"/>
                      <w:marRight w:val="0"/>
                      <w:marTop w:val="0"/>
                      <w:marBottom w:val="0"/>
                      <w:divBdr>
                        <w:top w:val="none" w:sz="0" w:space="0" w:color="auto"/>
                        <w:left w:val="none" w:sz="0" w:space="0" w:color="auto"/>
                        <w:bottom w:val="none" w:sz="0" w:space="0" w:color="auto"/>
                        <w:right w:val="none" w:sz="0" w:space="0" w:color="auto"/>
                      </w:divBdr>
                      <w:divsChild>
                        <w:div w:id="643394908">
                          <w:marLeft w:val="0"/>
                          <w:marRight w:val="0"/>
                          <w:marTop w:val="0"/>
                          <w:marBottom w:val="0"/>
                          <w:divBdr>
                            <w:top w:val="none" w:sz="0" w:space="0" w:color="auto"/>
                            <w:left w:val="none" w:sz="0" w:space="0" w:color="auto"/>
                            <w:bottom w:val="none" w:sz="0" w:space="0" w:color="auto"/>
                            <w:right w:val="none" w:sz="0" w:space="0" w:color="auto"/>
                          </w:divBdr>
                        </w:div>
                        <w:div w:id="4836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9834">
                  <w:marLeft w:val="0"/>
                  <w:marRight w:val="0"/>
                  <w:marTop w:val="0"/>
                  <w:marBottom w:val="0"/>
                  <w:divBdr>
                    <w:top w:val="none" w:sz="0" w:space="0" w:color="auto"/>
                    <w:left w:val="none" w:sz="0" w:space="0" w:color="auto"/>
                    <w:bottom w:val="none" w:sz="0" w:space="0" w:color="auto"/>
                    <w:right w:val="none" w:sz="0" w:space="0" w:color="auto"/>
                  </w:divBdr>
                  <w:divsChild>
                    <w:div w:id="15550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97907">
              <w:marLeft w:val="0"/>
              <w:marRight w:val="0"/>
              <w:marTop w:val="0"/>
              <w:marBottom w:val="0"/>
              <w:divBdr>
                <w:top w:val="none" w:sz="0" w:space="0" w:color="auto"/>
                <w:left w:val="none" w:sz="0" w:space="0" w:color="auto"/>
                <w:bottom w:val="none" w:sz="0" w:space="0" w:color="auto"/>
                <w:right w:val="none" w:sz="0" w:space="0" w:color="auto"/>
              </w:divBdr>
              <w:divsChild>
                <w:div w:id="1605764153">
                  <w:marLeft w:val="0"/>
                  <w:marRight w:val="0"/>
                  <w:marTop w:val="0"/>
                  <w:marBottom w:val="0"/>
                  <w:divBdr>
                    <w:top w:val="none" w:sz="0" w:space="0" w:color="auto"/>
                    <w:left w:val="none" w:sz="0" w:space="0" w:color="auto"/>
                    <w:bottom w:val="none" w:sz="0" w:space="0" w:color="auto"/>
                    <w:right w:val="none" w:sz="0" w:space="0" w:color="auto"/>
                  </w:divBdr>
                  <w:divsChild>
                    <w:div w:id="1967467452">
                      <w:marLeft w:val="0"/>
                      <w:marRight w:val="0"/>
                      <w:marTop w:val="0"/>
                      <w:marBottom w:val="0"/>
                      <w:divBdr>
                        <w:top w:val="none" w:sz="0" w:space="0" w:color="auto"/>
                        <w:left w:val="none" w:sz="0" w:space="0" w:color="auto"/>
                        <w:bottom w:val="none" w:sz="0" w:space="0" w:color="auto"/>
                        <w:right w:val="none" w:sz="0" w:space="0" w:color="auto"/>
                      </w:divBdr>
                    </w:div>
                  </w:divsChild>
                </w:div>
                <w:div w:id="1419591978">
                  <w:marLeft w:val="0"/>
                  <w:marRight w:val="0"/>
                  <w:marTop w:val="0"/>
                  <w:marBottom w:val="0"/>
                  <w:divBdr>
                    <w:top w:val="none" w:sz="0" w:space="0" w:color="auto"/>
                    <w:left w:val="none" w:sz="0" w:space="0" w:color="auto"/>
                    <w:bottom w:val="none" w:sz="0" w:space="0" w:color="auto"/>
                    <w:right w:val="none" w:sz="0" w:space="0" w:color="auto"/>
                  </w:divBdr>
                  <w:divsChild>
                    <w:div w:id="198395397">
                      <w:marLeft w:val="0"/>
                      <w:marRight w:val="0"/>
                      <w:marTop w:val="0"/>
                      <w:marBottom w:val="0"/>
                      <w:divBdr>
                        <w:top w:val="none" w:sz="0" w:space="0" w:color="auto"/>
                        <w:left w:val="none" w:sz="0" w:space="0" w:color="auto"/>
                        <w:bottom w:val="none" w:sz="0" w:space="0" w:color="auto"/>
                        <w:right w:val="none" w:sz="0" w:space="0" w:color="auto"/>
                      </w:divBdr>
                    </w:div>
                    <w:div w:id="1472793273">
                      <w:marLeft w:val="0"/>
                      <w:marRight w:val="0"/>
                      <w:marTop w:val="0"/>
                      <w:marBottom w:val="0"/>
                      <w:divBdr>
                        <w:top w:val="none" w:sz="0" w:space="0" w:color="auto"/>
                        <w:left w:val="none" w:sz="0" w:space="0" w:color="auto"/>
                        <w:bottom w:val="none" w:sz="0" w:space="0" w:color="auto"/>
                        <w:right w:val="none" w:sz="0" w:space="0" w:color="auto"/>
                      </w:divBdr>
                    </w:div>
                  </w:divsChild>
                </w:div>
                <w:div w:id="1916666527">
                  <w:marLeft w:val="0"/>
                  <w:marRight w:val="0"/>
                  <w:marTop w:val="0"/>
                  <w:marBottom w:val="0"/>
                  <w:divBdr>
                    <w:top w:val="none" w:sz="0" w:space="0" w:color="auto"/>
                    <w:left w:val="none" w:sz="0" w:space="0" w:color="auto"/>
                    <w:bottom w:val="none" w:sz="0" w:space="0" w:color="auto"/>
                    <w:right w:val="none" w:sz="0" w:space="0" w:color="auto"/>
                  </w:divBdr>
                  <w:divsChild>
                    <w:div w:id="1972709873">
                      <w:marLeft w:val="0"/>
                      <w:marRight w:val="0"/>
                      <w:marTop w:val="0"/>
                      <w:marBottom w:val="0"/>
                      <w:divBdr>
                        <w:top w:val="none" w:sz="0" w:space="0" w:color="auto"/>
                        <w:left w:val="none" w:sz="0" w:space="0" w:color="auto"/>
                        <w:bottom w:val="none" w:sz="0" w:space="0" w:color="auto"/>
                        <w:right w:val="none" w:sz="0" w:space="0" w:color="auto"/>
                      </w:divBdr>
                    </w:div>
                    <w:div w:id="600646682">
                      <w:marLeft w:val="0"/>
                      <w:marRight w:val="0"/>
                      <w:marTop w:val="0"/>
                      <w:marBottom w:val="0"/>
                      <w:divBdr>
                        <w:top w:val="none" w:sz="0" w:space="0" w:color="auto"/>
                        <w:left w:val="none" w:sz="0" w:space="0" w:color="auto"/>
                        <w:bottom w:val="none" w:sz="0" w:space="0" w:color="auto"/>
                        <w:right w:val="none" w:sz="0" w:space="0" w:color="auto"/>
                      </w:divBdr>
                    </w:div>
                    <w:div w:id="220018248">
                      <w:marLeft w:val="0"/>
                      <w:marRight w:val="0"/>
                      <w:marTop w:val="0"/>
                      <w:marBottom w:val="0"/>
                      <w:divBdr>
                        <w:top w:val="none" w:sz="0" w:space="0" w:color="auto"/>
                        <w:left w:val="none" w:sz="0" w:space="0" w:color="auto"/>
                        <w:bottom w:val="none" w:sz="0" w:space="0" w:color="auto"/>
                        <w:right w:val="none" w:sz="0" w:space="0" w:color="auto"/>
                      </w:divBdr>
                    </w:div>
                  </w:divsChild>
                </w:div>
                <w:div w:id="1325426698">
                  <w:marLeft w:val="0"/>
                  <w:marRight w:val="0"/>
                  <w:marTop w:val="0"/>
                  <w:marBottom w:val="0"/>
                  <w:divBdr>
                    <w:top w:val="none" w:sz="0" w:space="0" w:color="auto"/>
                    <w:left w:val="none" w:sz="0" w:space="0" w:color="auto"/>
                    <w:bottom w:val="none" w:sz="0" w:space="0" w:color="auto"/>
                    <w:right w:val="none" w:sz="0" w:space="0" w:color="auto"/>
                  </w:divBdr>
                  <w:divsChild>
                    <w:div w:id="243219872">
                      <w:marLeft w:val="0"/>
                      <w:marRight w:val="0"/>
                      <w:marTop w:val="0"/>
                      <w:marBottom w:val="0"/>
                      <w:divBdr>
                        <w:top w:val="none" w:sz="0" w:space="0" w:color="auto"/>
                        <w:left w:val="none" w:sz="0" w:space="0" w:color="auto"/>
                        <w:bottom w:val="none" w:sz="0" w:space="0" w:color="auto"/>
                        <w:right w:val="none" w:sz="0" w:space="0" w:color="auto"/>
                      </w:divBdr>
                    </w:div>
                    <w:div w:id="1006831605">
                      <w:marLeft w:val="0"/>
                      <w:marRight w:val="0"/>
                      <w:marTop w:val="0"/>
                      <w:marBottom w:val="0"/>
                      <w:divBdr>
                        <w:top w:val="none" w:sz="0" w:space="0" w:color="auto"/>
                        <w:left w:val="none" w:sz="0" w:space="0" w:color="auto"/>
                        <w:bottom w:val="none" w:sz="0" w:space="0" w:color="auto"/>
                        <w:right w:val="none" w:sz="0" w:space="0" w:color="auto"/>
                      </w:divBdr>
                    </w:div>
                    <w:div w:id="1321734711">
                      <w:marLeft w:val="0"/>
                      <w:marRight w:val="0"/>
                      <w:marTop w:val="0"/>
                      <w:marBottom w:val="0"/>
                      <w:divBdr>
                        <w:top w:val="none" w:sz="0" w:space="0" w:color="auto"/>
                        <w:left w:val="none" w:sz="0" w:space="0" w:color="auto"/>
                        <w:bottom w:val="none" w:sz="0" w:space="0" w:color="auto"/>
                        <w:right w:val="none" w:sz="0" w:space="0" w:color="auto"/>
                      </w:divBdr>
                    </w:div>
                    <w:div w:id="1148090322">
                      <w:marLeft w:val="0"/>
                      <w:marRight w:val="0"/>
                      <w:marTop w:val="0"/>
                      <w:marBottom w:val="0"/>
                      <w:divBdr>
                        <w:top w:val="none" w:sz="0" w:space="0" w:color="auto"/>
                        <w:left w:val="none" w:sz="0" w:space="0" w:color="auto"/>
                        <w:bottom w:val="none" w:sz="0" w:space="0" w:color="auto"/>
                        <w:right w:val="none" w:sz="0" w:space="0" w:color="auto"/>
                      </w:divBdr>
                    </w:div>
                    <w:div w:id="1584028926">
                      <w:marLeft w:val="0"/>
                      <w:marRight w:val="0"/>
                      <w:marTop w:val="0"/>
                      <w:marBottom w:val="0"/>
                      <w:divBdr>
                        <w:top w:val="none" w:sz="0" w:space="0" w:color="auto"/>
                        <w:left w:val="none" w:sz="0" w:space="0" w:color="auto"/>
                        <w:bottom w:val="none" w:sz="0" w:space="0" w:color="auto"/>
                        <w:right w:val="none" w:sz="0" w:space="0" w:color="auto"/>
                      </w:divBdr>
                    </w:div>
                    <w:div w:id="488785984">
                      <w:marLeft w:val="0"/>
                      <w:marRight w:val="0"/>
                      <w:marTop w:val="0"/>
                      <w:marBottom w:val="0"/>
                      <w:divBdr>
                        <w:top w:val="none" w:sz="0" w:space="0" w:color="auto"/>
                        <w:left w:val="none" w:sz="0" w:space="0" w:color="auto"/>
                        <w:bottom w:val="none" w:sz="0" w:space="0" w:color="auto"/>
                        <w:right w:val="none" w:sz="0" w:space="0" w:color="auto"/>
                      </w:divBdr>
                      <w:divsChild>
                        <w:div w:id="831262214">
                          <w:marLeft w:val="0"/>
                          <w:marRight w:val="0"/>
                          <w:marTop w:val="0"/>
                          <w:marBottom w:val="0"/>
                          <w:divBdr>
                            <w:top w:val="none" w:sz="0" w:space="0" w:color="auto"/>
                            <w:left w:val="none" w:sz="0" w:space="0" w:color="auto"/>
                            <w:bottom w:val="none" w:sz="0" w:space="0" w:color="auto"/>
                            <w:right w:val="none" w:sz="0" w:space="0" w:color="auto"/>
                          </w:divBdr>
                        </w:div>
                        <w:div w:id="191237305">
                          <w:marLeft w:val="0"/>
                          <w:marRight w:val="0"/>
                          <w:marTop w:val="0"/>
                          <w:marBottom w:val="0"/>
                          <w:divBdr>
                            <w:top w:val="none" w:sz="0" w:space="0" w:color="auto"/>
                            <w:left w:val="none" w:sz="0" w:space="0" w:color="auto"/>
                            <w:bottom w:val="none" w:sz="0" w:space="0" w:color="auto"/>
                            <w:right w:val="none" w:sz="0" w:space="0" w:color="auto"/>
                          </w:divBdr>
                        </w:div>
                        <w:div w:id="266043118">
                          <w:marLeft w:val="0"/>
                          <w:marRight w:val="0"/>
                          <w:marTop w:val="0"/>
                          <w:marBottom w:val="0"/>
                          <w:divBdr>
                            <w:top w:val="none" w:sz="0" w:space="0" w:color="auto"/>
                            <w:left w:val="none" w:sz="0" w:space="0" w:color="auto"/>
                            <w:bottom w:val="none" w:sz="0" w:space="0" w:color="auto"/>
                            <w:right w:val="none" w:sz="0" w:space="0" w:color="auto"/>
                          </w:divBdr>
                        </w:div>
                        <w:div w:id="4890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13535">
                  <w:marLeft w:val="0"/>
                  <w:marRight w:val="0"/>
                  <w:marTop w:val="0"/>
                  <w:marBottom w:val="0"/>
                  <w:divBdr>
                    <w:top w:val="none" w:sz="0" w:space="0" w:color="auto"/>
                    <w:left w:val="none" w:sz="0" w:space="0" w:color="auto"/>
                    <w:bottom w:val="none" w:sz="0" w:space="0" w:color="auto"/>
                    <w:right w:val="none" w:sz="0" w:space="0" w:color="auto"/>
                  </w:divBdr>
                  <w:divsChild>
                    <w:div w:id="1573926738">
                      <w:marLeft w:val="0"/>
                      <w:marRight w:val="0"/>
                      <w:marTop w:val="0"/>
                      <w:marBottom w:val="0"/>
                      <w:divBdr>
                        <w:top w:val="none" w:sz="0" w:space="0" w:color="auto"/>
                        <w:left w:val="none" w:sz="0" w:space="0" w:color="auto"/>
                        <w:bottom w:val="none" w:sz="0" w:space="0" w:color="auto"/>
                        <w:right w:val="none" w:sz="0" w:space="0" w:color="auto"/>
                      </w:divBdr>
                    </w:div>
                  </w:divsChild>
                </w:div>
                <w:div w:id="200170566">
                  <w:marLeft w:val="0"/>
                  <w:marRight w:val="0"/>
                  <w:marTop w:val="0"/>
                  <w:marBottom w:val="0"/>
                  <w:divBdr>
                    <w:top w:val="none" w:sz="0" w:space="0" w:color="auto"/>
                    <w:left w:val="none" w:sz="0" w:space="0" w:color="auto"/>
                    <w:bottom w:val="none" w:sz="0" w:space="0" w:color="auto"/>
                    <w:right w:val="none" w:sz="0" w:space="0" w:color="auto"/>
                  </w:divBdr>
                  <w:divsChild>
                    <w:div w:id="1323047831">
                      <w:marLeft w:val="0"/>
                      <w:marRight w:val="0"/>
                      <w:marTop w:val="0"/>
                      <w:marBottom w:val="0"/>
                      <w:divBdr>
                        <w:top w:val="none" w:sz="0" w:space="0" w:color="auto"/>
                        <w:left w:val="none" w:sz="0" w:space="0" w:color="auto"/>
                        <w:bottom w:val="none" w:sz="0" w:space="0" w:color="auto"/>
                        <w:right w:val="none" w:sz="0" w:space="0" w:color="auto"/>
                      </w:divBdr>
                    </w:div>
                  </w:divsChild>
                </w:div>
                <w:div w:id="816186304">
                  <w:marLeft w:val="0"/>
                  <w:marRight w:val="0"/>
                  <w:marTop w:val="0"/>
                  <w:marBottom w:val="0"/>
                  <w:divBdr>
                    <w:top w:val="none" w:sz="0" w:space="0" w:color="auto"/>
                    <w:left w:val="none" w:sz="0" w:space="0" w:color="auto"/>
                    <w:bottom w:val="none" w:sz="0" w:space="0" w:color="auto"/>
                    <w:right w:val="none" w:sz="0" w:space="0" w:color="auto"/>
                  </w:divBdr>
                  <w:divsChild>
                    <w:div w:id="908421005">
                      <w:marLeft w:val="0"/>
                      <w:marRight w:val="0"/>
                      <w:marTop w:val="0"/>
                      <w:marBottom w:val="0"/>
                      <w:divBdr>
                        <w:top w:val="none" w:sz="0" w:space="0" w:color="auto"/>
                        <w:left w:val="none" w:sz="0" w:space="0" w:color="auto"/>
                        <w:bottom w:val="none" w:sz="0" w:space="0" w:color="auto"/>
                        <w:right w:val="none" w:sz="0" w:space="0" w:color="auto"/>
                      </w:divBdr>
                      <w:divsChild>
                        <w:div w:id="369886656">
                          <w:marLeft w:val="0"/>
                          <w:marRight w:val="0"/>
                          <w:marTop w:val="0"/>
                          <w:marBottom w:val="0"/>
                          <w:divBdr>
                            <w:top w:val="none" w:sz="0" w:space="0" w:color="auto"/>
                            <w:left w:val="none" w:sz="0" w:space="0" w:color="auto"/>
                            <w:bottom w:val="none" w:sz="0" w:space="0" w:color="auto"/>
                            <w:right w:val="none" w:sz="0" w:space="0" w:color="auto"/>
                          </w:divBdr>
                        </w:div>
                        <w:div w:id="341276899">
                          <w:marLeft w:val="0"/>
                          <w:marRight w:val="0"/>
                          <w:marTop w:val="0"/>
                          <w:marBottom w:val="0"/>
                          <w:divBdr>
                            <w:top w:val="none" w:sz="0" w:space="0" w:color="auto"/>
                            <w:left w:val="none" w:sz="0" w:space="0" w:color="auto"/>
                            <w:bottom w:val="none" w:sz="0" w:space="0" w:color="auto"/>
                            <w:right w:val="none" w:sz="0" w:space="0" w:color="auto"/>
                          </w:divBdr>
                        </w:div>
                      </w:divsChild>
                    </w:div>
                    <w:div w:id="810055607">
                      <w:marLeft w:val="0"/>
                      <w:marRight w:val="0"/>
                      <w:marTop w:val="0"/>
                      <w:marBottom w:val="0"/>
                      <w:divBdr>
                        <w:top w:val="none" w:sz="0" w:space="0" w:color="auto"/>
                        <w:left w:val="none" w:sz="0" w:space="0" w:color="auto"/>
                        <w:bottom w:val="none" w:sz="0" w:space="0" w:color="auto"/>
                        <w:right w:val="none" w:sz="0" w:space="0" w:color="auto"/>
                      </w:divBdr>
                    </w:div>
                    <w:div w:id="1141968654">
                      <w:marLeft w:val="0"/>
                      <w:marRight w:val="0"/>
                      <w:marTop w:val="0"/>
                      <w:marBottom w:val="0"/>
                      <w:divBdr>
                        <w:top w:val="none" w:sz="0" w:space="0" w:color="auto"/>
                        <w:left w:val="none" w:sz="0" w:space="0" w:color="auto"/>
                        <w:bottom w:val="none" w:sz="0" w:space="0" w:color="auto"/>
                        <w:right w:val="none" w:sz="0" w:space="0" w:color="auto"/>
                      </w:divBdr>
                    </w:div>
                    <w:div w:id="553582692">
                      <w:marLeft w:val="0"/>
                      <w:marRight w:val="0"/>
                      <w:marTop w:val="0"/>
                      <w:marBottom w:val="0"/>
                      <w:divBdr>
                        <w:top w:val="none" w:sz="0" w:space="0" w:color="auto"/>
                        <w:left w:val="none" w:sz="0" w:space="0" w:color="auto"/>
                        <w:bottom w:val="none" w:sz="0" w:space="0" w:color="auto"/>
                        <w:right w:val="none" w:sz="0" w:space="0" w:color="auto"/>
                      </w:divBdr>
                    </w:div>
                    <w:div w:id="289870300">
                      <w:marLeft w:val="0"/>
                      <w:marRight w:val="0"/>
                      <w:marTop w:val="0"/>
                      <w:marBottom w:val="0"/>
                      <w:divBdr>
                        <w:top w:val="none" w:sz="0" w:space="0" w:color="auto"/>
                        <w:left w:val="none" w:sz="0" w:space="0" w:color="auto"/>
                        <w:bottom w:val="none" w:sz="0" w:space="0" w:color="auto"/>
                        <w:right w:val="none" w:sz="0" w:space="0" w:color="auto"/>
                      </w:divBdr>
                    </w:div>
                    <w:div w:id="611327723">
                      <w:marLeft w:val="0"/>
                      <w:marRight w:val="0"/>
                      <w:marTop w:val="0"/>
                      <w:marBottom w:val="0"/>
                      <w:divBdr>
                        <w:top w:val="none" w:sz="0" w:space="0" w:color="auto"/>
                        <w:left w:val="none" w:sz="0" w:space="0" w:color="auto"/>
                        <w:bottom w:val="none" w:sz="0" w:space="0" w:color="auto"/>
                        <w:right w:val="none" w:sz="0" w:space="0" w:color="auto"/>
                      </w:divBdr>
                    </w:div>
                  </w:divsChild>
                </w:div>
                <w:div w:id="683898335">
                  <w:marLeft w:val="0"/>
                  <w:marRight w:val="0"/>
                  <w:marTop w:val="0"/>
                  <w:marBottom w:val="0"/>
                  <w:divBdr>
                    <w:top w:val="none" w:sz="0" w:space="0" w:color="auto"/>
                    <w:left w:val="none" w:sz="0" w:space="0" w:color="auto"/>
                    <w:bottom w:val="none" w:sz="0" w:space="0" w:color="auto"/>
                    <w:right w:val="none" w:sz="0" w:space="0" w:color="auto"/>
                  </w:divBdr>
                  <w:divsChild>
                    <w:div w:id="1605111558">
                      <w:marLeft w:val="0"/>
                      <w:marRight w:val="0"/>
                      <w:marTop w:val="0"/>
                      <w:marBottom w:val="0"/>
                      <w:divBdr>
                        <w:top w:val="none" w:sz="0" w:space="0" w:color="auto"/>
                        <w:left w:val="none" w:sz="0" w:space="0" w:color="auto"/>
                        <w:bottom w:val="none" w:sz="0" w:space="0" w:color="auto"/>
                        <w:right w:val="none" w:sz="0" w:space="0" w:color="auto"/>
                      </w:divBdr>
                    </w:div>
                    <w:div w:id="1981693937">
                      <w:marLeft w:val="0"/>
                      <w:marRight w:val="0"/>
                      <w:marTop w:val="0"/>
                      <w:marBottom w:val="0"/>
                      <w:divBdr>
                        <w:top w:val="none" w:sz="0" w:space="0" w:color="auto"/>
                        <w:left w:val="none" w:sz="0" w:space="0" w:color="auto"/>
                        <w:bottom w:val="none" w:sz="0" w:space="0" w:color="auto"/>
                        <w:right w:val="none" w:sz="0" w:space="0" w:color="auto"/>
                      </w:divBdr>
                    </w:div>
                  </w:divsChild>
                </w:div>
                <w:div w:id="296840364">
                  <w:marLeft w:val="0"/>
                  <w:marRight w:val="0"/>
                  <w:marTop w:val="0"/>
                  <w:marBottom w:val="0"/>
                  <w:divBdr>
                    <w:top w:val="none" w:sz="0" w:space="0" w:color="auto"/>
                    <w:left w:val="none" w:sz="0" w:space="0" w:color="auto"/>
                    <w:bottom w:val="none" w:sz="0" w:space="0" w:color="auto"/>
                    <w:right w:val="none" w:sz="0" w:space="0" w:color="auto"/>
                  </w:divBdr>
                  <w:divsChild>
                    <w:div w:id="643463260">
                      <w:marLeft w:val="0"/>
                      <w:marRight w:val="0"/>
                      <w:marTop w:val="0"/>
                      <w:marBottom w:val="0"/>
                      <w:divBdr>
                        <w:top w:val="none" w:sz="0" w:space="0" w:color="auto"/>
                        <w:left w:val="none" w:sz="0" w:space="0" w:color="auto"/>
                        <w:bottom w:val="none" w:sz="0" w:space="0" w:color="auto"/>
                        <w:right w:val="none" w:sz="0" w:space="0" w:color="auto"/>
                      </w:divBdr>
                    </w:div>
                  </w:divsChild>
                </w:div>
                <w:div w:id="2052654666">
                  <w:marLeft w:val="0"/>
                  <w:marRight w:val="0"/>
                  <w:marTop w:val="0"/>
                  <w:marBottom w:val="0"/>
                  <w:divBdr>
                    <w:top w:val="none" w:sz="0" w:space="0" w:color="auto"/>
                    <w:left w:val="none" w:sz="0" w:space="0" w:color="auto"/>
                    <w:bottom w:val="none" w:sz="0" w:space="0" w:color="auto"/>
                    <w:right w:val="none" w:sz="0" w:space="0" w:color="auto"/>
                  </w:divBdr>
                  <w:divsChild>
                    <w:div w:id="989557991">
                      <w:marLeft w:val="0"/>
                      <w:marRight w:val="0"/>
                      <w:marTop w:val="0"/>
                      <w:marBottom w:val="0"/>
                      <w:divBdr>
                        <w:top w:val="none" w:sz="0" w:space="0" w:color="auto"/>
                        <w:left w:val="none" w:sz="0" w:space="0" w:color="auto"/>
                        <w:bottom w:val="none" w:sz="0" w:space="0" w:color="auto"/>
                        <w:right w:val="none" w:sz="0" w:space="0" w:color="auto"/>
                      </w:divBdr>
                    </w:div>
                  </w:divsChild>
                </w:div>
                <w:div w:id="906232263">
                  <w:marLeft w:val="0"/>
                  <w:marRight w:val="0"/>
                  <w:marTop w:val="0"/>
                  <w:marBottom w:val="0"/>
                  <w:divBdr>
                    <w:top w:val="none" w:sz="0" w:space="0" w:color="auto"/>
                    <w:left w:val="none" w:sz="0" w:space="0" w:color="auto"/>
                    <w:bottom w:val="none" w:sz="0" w:space="0" w:color="auto"/>
                    <w:right w:val="none" w:sz="0" w:space="0" w:color="auto"/>
                  </w:divBdr>
                  <w:divsChild>
                    <w:div w:id="1298923671">
                      <w:marLeft w:val="0"/>
                      <w:marRight w:val="0"/>
                      <w:marTop w:val="0"/>
                      <w:marBottom w:val="0"/>
                      <w:divBdr>
                        <w:top w:val="none" w:sz="0" w:space="0" w:color="auto"/>
                        <w:left w:val="none" w:sz="0" w:space="0" w:color="auto"/>
                        <w:bottom w:val="none" w:sz="0" w:space="0" w:color="auto"/>
                        <w:right w:val="none" w:sz="0" w:space="0" w:color="auto"/>
                      </w:divBdr>
                    </w:div>
                  </w:divsChild>
                </w:div>
                <w:div w:id="1800949863">
                  <w:marLeft w:val="0"/>
                  <w:marRight w:val="0"/>
                  <w:marTop w:val="0"/>
                  <w:marBottom w:val="0"/>
                  <w:divBdr>
                    <w:top w:val="none" w:sz="0" w:space="0" w:color="auto"/>
                    <w:left w:val="none" w:sz="0" w:space="0" w:color="auto"/>
                    <w:bottom w:val="none" w:sz="0" w:space="0" w:color="auto"/>
                    <w:right w:val="none" w:sz="0" w:space="0" w:color="auto"/>
                  </w:divBdr>
                  <w:divsChild>
                    <w:div w:id="9492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357">
      <w:bodyDiv w:val="1"/>
      <w:marLeft w:val="0"/>
      <w:marRight w:val="0"/>
      <w:marTop w:val="0"/>
      <w:marBottom w:val="0"/>
      <w:divBdr>
        <w:top w:val="none" w:sz="0" w:space="0" w:color="auto"/>
        <w:left w:val="none" w:sz="0" w:space="0" w:color="auto"/>
        <w:bottom w:val="none" w:sz="0" w:space="0" w:color="auto"/>
        <w:right w:val="none" w:sz="0" w:space="0" w:color="auto"/>
      </w:divBdr>
    </w:div>
    <w:div w:id="358624932">
      <w:bodyDiv w:val="1"/>
      <w:marLeft w:val="0"/>
      <w:marRight w:val="0"/>
      <w:marTop w:val="0"/>
      <w:marBottom w:val="0"/>
      <w:divBdr>
        <w:top w:val="none" w:sz="0" w:space="0" w:color="auto"/>
        <w:left w:val="none" w:sz="0" w:space="0" w:color="auto"/>
        <w:bottom w:val="none" w:sz="0" w:space="0" w:color="auto"/>
        <w:right w:val="none" w:sz="0" w:space="0" w:color="auto"/>
      </w:divBdr>
    </w:div>
    <w:div w:id="383022566">
      <w:bodyDiv w:val="1"/>
      <w:marLeft w:val="0"/>
      <w:marRight w:val="0"/>
      <w:marTop w:val="0"/>
      <w:marBottom w:val="0"/>
      <w:divBdr>
        <w:top w:val="none" w:sz="0" w:space="0" w:color="auto"/>
        <w:left w:val="none" w:sz="0" w:space="0" w:color="auto"/>
        <w:bottom w:val="none" w:sz="0" w:space="0" w:color="auto"/>
        <w:right w:val="none" w:sz="0" w:space="0" w:color="auto"/>
      </w:divBdr>
      <w:divsChild>
        <w:div w:id="429550763">
          <w:marLeft w:val="0"/>
          <w:marRight w:val="0"/>
          <w:marTop w:val="0"/>
          <w:marBottom w:val="0"/>
          <w:divBdr>
            <w:top w:val="none" w:sz="0" w:space="0" w:color="auto"/>
            <w:left w:val="none" w:sz="0" w:space="0" w:color="auto"/>
            <w:bottom w:val="none" w:sz="0" w:space="0" w:color="auto"/>
            <w:right w:val="none" w:sz="0" w:space="0" w:color="auto"/>
          </w:divBdr>
          <w:divsChild>
            <w:div w:id="1626350285">
              <w:marLeft w:val="0"/>
              <w:marRight w:val="0"/>
              <w:marTop w:val="0"/>
              <w:marBottom w:val="0"/>
              <w:divBdr>
                <w:top w:val="none" w:sz="0" w:space="0" w:color="auto"/>
                <w:left w:val="none" w:sz="0" w:space="0" w:color="auto"/>
                <w:bottom w:val="none" w:sz="0" w:space="0" w:color="auto"/>
                <w:right w:val="none" w:sz="0" w:space="0" w:color="auto"/>
              </w:divBdr>
              <w:divsChild>
                <w:div w:id="518348966">
                  <w:marLeft w:val="0"/>
                  <w:marRight w:val="0"/>
                  <w:marTop w:val="0"/>
                  <w:marBottom w:val="0"/>
                  <w:divBdr>
                    <w:top w:val="none" w:sz="0" w:space="0" w:color="auto"/>
                    <w:left w:val="none" w:sz="0" w:space="0" w:color="auto"/>
                    <w:bottom w:val="none" w:sz="0" w:space="0" w:color="auto"/>
                    <w:right w:val="none" w:sz="0" w:space="0" w:color="auto"/>
                  </w:divBdr>
                  <w:divsChild>
                    <w:div w:id="972177567">
                      <w:marLeft w:val="0"/>
                      <w:marRight w:val="0"/>
                      <w:marTop w:val="0"/>
                      <w:marBottom w:val="0"/>
                      <w:divBdr>
                        <w:top w:val="none" w:sz="0" w:space="0" w:color="auto"/>
                        <w:left w:val="none" w:sz="0" w:space="0" w:color="auto"/>
                        <w:bottom w:val="none" w:sz="0" w:space="0" w:color="auto"/>
                        <w:right w:val="none" w:sz="0" w:space="0" w:color="auto"/>
                      </w:divBdr>
                      <w:divsChild>
                        <w:div w:id="8915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5705">
          <w:marLeft w:val="0"/>
          <w:marRight w:val="0"/>
          <w:marTop w:val="0"/>
          <w:marBottom w:val="0"/>
          <w:divBdr>
            <w:top w:val="none" w:sz="0" w:space="0" w:color="auto"/>
            <w:left w:val="none" w:sz="0" w:space="0" w:color="auto"/>
            <w:bottom w:val="none" w:sz="0" w:space="0" w:color="auto"/>
            <w:right w:val="none" w:sz="0" w:space="0" w:color="auto"/>
          </w:divBdr>
          <w:divsChild>
            <w:div w:id="9183907">
              <w:marLeft w:val="0"/>
              <w:marRight w:val="0"/>
              <w:marTop w:val="0"/>
              <w:marBottom w:val="0"/>
              <w:divBdr>
                <w:top w:val="none" w:sz="0" w:space="0" w:color="auto"/>
                <w:left w:val="none" w:sz="0" w:space="0" w:color="auto"/>
                <w:bottom w:val="none" w:sz="0" w:space="0" w:color="auto"/>
                <w:right w:val="none" w:sz="0" w:space="0" w:color="auto"/>
              </w:divBdr>
              <w:divsChild>
                <w:div w:id="691491709">
                  <w:marLeft w:val="0"/>
                  <w:marRight w:val="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sChild>
                        <w:div w:id="243877670">
                          <w:marLeft w:val="0"/>
                          <w:marRight w:val="0"/>
                          <w:marTop w:val="0"/>
                          <w:marBottom w:val="0"/>
                          <w:divBdr>
                            <w:top w:val="none" w:sz="0" w:space="0" w:color="auto"/>
                            <w:left w:val="none" w:sz="0" w:space="0" w:color="auto"/>
                            <w:bottom w:val="none" w:sz="0" w:space="0" w:color="auto"/>
                            <w:right w:val="none" w:sz="0" w:space="0" w:color="auto"/>
                          </w:divBdr>
                        </w:div>
                      </w:divsChild>
                    </w:div>
                    <w:div w:id="11443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7034">
      <w:bodyDiv w:val="1"/>
      <w:marLeft w:val="0"/>
      <w:marRight w:val="0"/>
      <w:marTop w:val="0"/>
      <w:marBottom w:val="0"/>
      <w:divBdr>
        <w:top w:val="none" w:sz="0" w:space="0" w:color="auto"/>
        <w:left w:val="none" w:sz="0" w:space="0" w:color="auto"/>
        <w:bottom w:val="none" w:sz="0" w:space="0" w:color="auto"/>
        <w:right w:val="none" w:sz="0" w:space="0" w:color="auto"/>
      </w:divBdr>
      <w:divsChild>
        <w:div w:id="515702896">
          <w:marLeft w:val="0"/>
          <w:marRight w:val="0"/>
          <w:marTop w:val="0"/>
          <w:marBottom w:val="0"/>
          <w:divBdr>
            <w:top w:val="none" w:sz="0" w:space="0" w:color="auto"/>
            <w:left w:val="none" w:sz="0" w:space="0" w:color="auto"/>
            <w:bottom w:val="none" w:sz="0" w:space="0" w:color="auto"/>
            <w:right w:val="none" w:sz="0" w:space="0" w:color="auto"/>
          </w:divBdr>
        </w:div>
        <w:div w:id="1067412811">
          <w:marLeft w:val="0"/>
          <w:marRight w:val="0"/>
          <w:marTop w:val="0"/>
          <w:marBottom w:val="0"/>
          <w:divBdr>
            <w:top w:val="none" w:sz="0" w:space="0" w:color="auto"/>
            <w:left w:val="none" w:sz="0" w:space="0" w:color="auto"/>
            <w:bottom w:val="none" w:sz="0" w:space="0" w:color="auto"/>
            <w:right w:val="none" w:sz="0" w:space="0" w:color="auto"/>
          </w:divBdr>
        </w:div>
        <w:div w:id="2016036132">
          <w:marLeft w:val="0"/>
          <w:marRight w:val="0"/>
          <w:marTop w:val="0"/>
          <w:marBottom w:val="0"/>
          <w:divBdr>
            <w:top w:val="none" w:sz="0" w:space="0" w:color="auto"/>
            <w:left w:val="none" w:sz="0" w:space="0" w:color="auto"/>
            <w:bottom w:val="none" w:sz="0" w:space="0" w:color="auto"/>
            <w:right w:val="none" w:sz="0" w:space="0" w:color="auto"/>
          </w:divBdr>
        </w:div>
        <w:div w:id="288240141">
          <w:marLeft w:val="0"/>
          <w:marRight w:val="0"/>
          <w:marTop w:val="0"/>
          <w:marBottom w:val="0"/>
          <w:divBdr>
            <w:top w:val="none" w:sz="0" w:space="0" w:color="auto"/>
            <w:left w:val="none" w:sz="0" w:space="0" w:color="auto"/>
            <w:bottom w:val="none" w:sz="0" w:space="0" w:color="auto"/>
            <w:right w:val="none" w:sz="0" w:space="0" w:color="auto"/>
          </w:divBdr>
        </w:div>
        <w:div w:id="573394613">
          <w:marLeft w:val="0"/>
          <w:marRight w:val="0"/>
          <w:marTop w:val="0"/>
          <w:marBottom w:val="0"/>
          <w:divBdr>
            <w:top w:val="none" w:sz="0" w:space="0" w:color="auto"/>
            <w:left w:val="none" w:sz="0" w:space="0" w:color="auto"/>
            <w:bottom w:val="none" w:sz="0" w:space="0" w:color="auto"/>
            <w:right w:val="none" w:sz="0" w:space="0" w:color="auto"/>
          </w:divBdr>
        </w:div>
        <w:div w:id="64648625">
          <w:marLeft w:val="0"/>
          <w:marRight w:val="0"/>
          <w:marTop w:val="0"/>
          <w:marBottom w:val="0"/>
          <w:divBdr>
            <w:top w:val="none" w:sz="0" w:space="0" w:color="auto"/>
            <w:left w:val="none" w:sz="0" w:space="0" w:color="auto"/>
            <w:bottom w:val="none" w:sz="0" w:space="0" w:color="auto"/>
            <w:right w:val="none" w:sz="0" w:space="0" w:color="auto"/>
          </w:divBdr>
        </w:div>
        <w:div w:id="1164130064">
          <w:marLeft w:val="0"/>
          <w:marRight w:val="0"/>
          <w:marTop w:val="0"/>
          <w:marBottom w:val="0"/>
          <w:divBdr>
            <w:top w:val="none" w:sz="0" w:space="0" w:color="auto"/>
            <w:left w:val="none" w:sz="0" w:space="0" w:color="auto"/>
            <w:bottom w:val="none" w:sz="0" w:space="0" w:color="auto"/>
            <w:right w:val="none" w:sz="0" w:space="0" w:color="auto"/>
          </w:divBdr>
        </w:div>
        <w:div w:id="1772049347">
          <w:marLeft w:val="0"/>
          <w:marRight w:val="0"/>
          <w:marTop w:val="0"/>
          <w:marBottom w:val="0"/>
          <w:divBdr>
            <w:top w:val="none" w:sz="0" w:space="0" w:color="auto"/>
            <w:left w:val="none" w:sz="0" w:space="0" w:color="auto"/>
            <w:bottom w:val="none" w:sz="0" w:space="0" w:color="auto"/>
            <w:right w:val="none" w:sz="0" w:space="0" w:color="auto"/>
          </w:divBdr>
        </w:div>
        <w:div w:id="2067410452">
          <w:marLeft w:val="0"/>
          <w:marRight w:val="0"/>
          <w:marTop w:val="0"/>
          <w:marBottom w:val="0"/>
          <w:divBdr>
            <w:top w:val="none" w:sz="0" w:space="0" w:color="auto"/>
            <w:left w:val="none" w:sz="0" w:space="0" w:color="auto"/>
            <w:bottom w:val="none" w:sz="0" w:space="0" w:color="auto"/>
            <w:right w:val="none" w:sz="0" w:space="0" w:color="auto"/>
          </w:divBdr>
        </w:div>
        <w:div w:id="1031951951">
          <w:marLeft w:val="0"/>
          <w:marRight w:val="0"/>
          <w:marTop w:val="0"/>
          <w:marBottom w:val="0"/>
          <w:divBdr>
            <w:top w:val="none" w:sz="0" w:space="0" w:color="auto"/>
            <w:left w:val="none" w:sz="0" w:space="0" w:color="auto"/>
            <w:bottom w:val="none" w:sz="0" w:space="0" w:color="auto"/>
            <w:right w:val="none" w:sz="0" w:space="0" w:color="auto"/>
          </w:divBdr>
        </w:div>
        <w:div w:id="1119032535">
          <w:marLeft w:val="0"/>
          <w:marRight w:val="0"/>
          <w:marTop w:val="0"/>
          <w:marBottom w:val="0"/>
          <w:divBdr>
            <w:top w:val="none" w:sz="0" w:space="0" w:color="auto"/>
            <w:left w:val="none" w:sz="0" w:space="0" w:color="auto"/>
            <w:bottom w:val="none" w:sz="0" w:space="0" w:color="auto"/>
            <w:right w:val="none" w:sz="0" w:space="0" w:color="auto"/>
          </w:divBdr>
        </w:div>
        <w:div w:id="257058706">
          <w:marLeft w:val="0"/>
          <w:marRight w:val="0"/>
          <w:marTop w:val="0"/>
          <w:marBottom w:val="0"/>
          <w:divBdr>
            <w:top w:val="none" w:sz="0" w:space="0" w:color="auto"/>
            <w:left w:val="none" w:sz="0" w:space="0" w:color="auto"/>
            <w:bottom w:val="none" w:sz="0" w:space="0" w:color="auto"/>
            <w:right w:val="none" w:sz="0" w:space="0" w:color="auto"/>
          </w:divBdr>
        </w:div>
        <w:div w:id="1730614270">
          <w:marLeft w:val="0"/>
          <w:marRight w:val="0"/>
          <w:marTop w:val="0"/>
          <w:marBottom w:val="0"/>
          <w:divBdr>
            <w:top w:val="none" w:sz="0" w:space="0" w:color="auto"/>
            <w:left w:val="none" w:sz="0" w:space="0" w:color="auto"/>
            <w:bottom w:val="none" w:sz="0" w:space="0" w:color="auto"/>
            <w:right w:val="none" w:sz="0" w:space="0" w:color="auto"/>
          </w:divBdr>
        </w:div>
        <w:div w:id="357391158">
          <w:marLeft w:val="0"/>
          <w:marRight w:val="0"/>
          <w:marTop w:val="0"/>
          <w:marBottom w:val="0"/>
          <w:divBdr>
            <w:top w:val="none" w:sz="0" w:space="0" w:color="auto"/>
            <w:left w:val="none" w:sz="0" w:space="0" w:color="auto"/>
            <w:bottom w:val="none" w:sz="0" w:space="0" w:color="auto"/>
            <w:right w:val="none" w:sz="0" w:space="0" w:color="auto"/>
          </w:divBdr>
        </w:div>
        <w:div w:id="1552887231">
          <w:marLeft w:val="0"/>
          <w:marRight w:val="0"/>
          <w:marTop w:val="0"/>
          <w:marBottom w:val="0"/>
          <w:divBdr>
            <w:top w:val="none" w:sz="0" w:space="0" w:color="auto"/>
            <w:left w:val="none" w:sz="0" w:space="0" w:color="auto"/>
            <w:bottom w:val="none" w:sz="0" w:space="0" w:color="auto"/>
            <w:right w:val="none" w:sz="0" w:space="0" w:color="auto"/>
          </w:divBdr>
        </w:div>
        <w:div w:id="524296774">
          <w:marLeft w:val="0"/>
          <w:marRight w:val="0"/>
          <w:marTop w:val="0"/>
          <w:marBottom w:val="0"/>
          <w:divBdr>
            <w:top w:val="none" w:sz="0" w:space="0" w:color="auto"/>
            <w:left w:val="none" w:sz="0" w:space="0" w:color="auto"/>
            <w:bottom w:val="none" w:sz="0" w:space="0" w:color="auto"/>
            <w:right w:val="none" w:sz="0" w:space="0" w:color="auto"/>
          </w:divBdr>
        </w:div>
        <w:div w:id="1875313287">
          <w:marLeft w:val="0"/>
          <w:marRight w:val="0"/>
          <w:marTop w:val="0"/>
          <w:marBottom w:val="0"/>
          <w:divBdr>
            <w:top w:val="none" w:sz="0" w:space="0" w:color="auto"/>
            <w:left w:val="none" w:sz="0" w:space="0" w:color="auto"/>
            <w:bottom w:val="none" w:sz="0" w:space="0" w:color="auto"/>
            <w:right w:val="none" w:sz="0" w:space="0" w:color="auto"/>
          </w:divBdr>
        </w:div>
        <w:div w:id="2111116956">
          <w:marLeft w:val="0"/>
          <w:marRight w:val="0"/>
          <w:marTop w:val="0"/>
          <w:marBottom w:val="0"/>
          <w:divBdr>
            <w:top w:val="none" w:sz="0" w:space="0" w:color="auto"/>
            <w:left w:val="none" w:sz="0" w:space="0" w:color="auto"/>
            <w:bottom w:val="none" w:sz="0" w:space="0" w:color="auto"/>
            <w:right w:val="none" w:sz="0" w:space="0" w:color="auto"/>
          </w:divBdr>
        </w:div>
        <w:div w:id="1963732393">
          <w:marLeft w:val="0"/>
          <w:marRight w:val="0"/>
          <w:marTop w:val="0"/>
          <w:marBottom w:val="0"/>
          <w:divBdr>
            <w:top w:val="none" w:sz="0" w:space="0" w:color="auto"/>
            <w:left w:val="none" w:sz="0" w:space="0" w:color="auto"/>
            <w:bottom w:val="none" w:sz="0" w:space="0" w:color="auto"/>
            <w:right w:val="none" w:sz="0" w:space="0" w:color="auto"/>
          </w:divBdr>
        </w:div>
        <w:div w:id="1046494101">
          <w:marLeft w:val="0"/>
          <w:marRight w:val="0"/>
          <w:marTop w:val="0"/>
          <w:marBottom w:val="0"/>
          <w:divBdr>
            <w:top w:val="none" w:sz="0" w:space="0" w:color="auto"/>
            <w:left w:val="none" w:sz="0" w:space="0" w:color="auto"/>
            <w:bottom w:val="none" w:sz="0" w:space="0" w:color="auto"/>
            <w:right w:val="none" w:sz="0" w:space="0" w:color="auto"/>
          </w:divBdr>
        </w:div>
        <w:div w:id="1496341069">
          <w:marLeft w:val="0"/>
          <w:marRight w:val="0"/>
          <w:marTop w:val="0"/>
          <w:marBottom w:val="0"/>
          <w:divBdr>
            <w:top w:val="none" w:sz="0" w:space="0" w:color="auto"/>
            <w:left w:val="none" w:sz="0" w:space="0" w:color="auto"/>
            <w:bottom w:val="none" w:sz="0" w:space="0" w:color="auto"/>
            <w:right w:val="none" w:sz="0" w:space="0" w:color="auto"/>
          </w:divBdr>
        </w:div>
        <w:div w:id="1864661637">
          <w:marLeft w:val="0"/>
          <w:marRight w:val="0"/>
          <w:marTop w:val="0"/>
          <w:marBottom w:val="0"/>
          <w:divBdr>
            <w:top w:val="none" w:sz="0" w:space="0" w:color="auto"/>
            <w:left w:val="none" w:sz="0" w:space="0" w:color="auto"/>
            <w:bottom w:val="none" w:sz="0" w:space="0" w:color="auto"/>
            <w:right w:val="none" w:sz="0" w:space="0" w:color="auto"/>
          </w:divBdr>
        </w:div>
        <w:div w:id="1562138707">
          <w:marLeft w:val="0"/>
          <w:marRight w:val="0"/>
          <w:marTop w:val="0"/>
          <w:marBottom w:val="0"/>
          <w:divBdr>
            <w:top w:val="none" w:sz="0" w:space="0" w:color="auto"/>
            <w:left w:val="none" w:sz="0" w:space="0" w:color="auto"/>
            <w:bottom w:val="none" w:sz="0" w:space="0" w:color="auto"/>
            <w:right w:val="none" w:sz="0" w:space="0" w:color="auto"/>
          </w:divBdr>
        </w:div>
        <w:div w:id="2101632629">
          <w:marLeft w:val="0"/>
          <w:marRight w:val="0"/>
          <w:marTop w:val="0"/>
          <w:marBottom w:val="0"/>
          <w:divBdr>
            <w:top w:val="none" w:sz="0" w:space="0" w:color="auto"/>
            <w:left w:val="none" w:sz="0" w:space="0" w:color="auto"/>
            <w:bottom w:val="none" w:sz="0" w:space="0" w:color="auto"/>
            <w:right w:val="none" w:sz="0" w:space="0" w:color="auto"/>
          </w:divBdr>
        </w:div>
        <w:div w:id="1474953282">
          <w:marLeft w:val="0"/>
          <w:marRight w:val="0"/>
          <w:marTop w:val="0"/>
          <w:marBottom w:val="0"/>
          <w:divBdr>
            <w:top w:val="none" w:sz="0" w:space="0" w:color="auto"/>
            <w:left w:val="none" w:sz="0" w:space="0" w:color="auto"/>
            <w:bottom w:val="none" w:sz="0" w:space="0" w:color="auto"/>
            <w:right w:val="none" w:sz="0" w:space="0" w:color="auto"/>
          </w:divBdr>
        </w:div>
        <w:div w:id="1507357050">
          <w:marLeft w:val="0"/>
          <w:marRight w:val="0"/>
          <w:marTop w:val="0"/>
          <w:marBottom w:val="0"/>
          <w:divBdr>
            <w:top w:val="none" w:sz="0" w:space="0" w:color="auto"/>
            <w:left w:val="none" w:sz="0" w:space="0" w:color="auto"/>
            <w:bottom w:val="none" w:sz="0" w:space="0" w:color="auto"/>
            <w:right w:val="none" w:sz="0" w:space="0" w:color="auto"/>
          </w:divBdr>
        </w:div>
        <w:div w:id="2071535685">
          <w:marLeft w:val="0"/>
          <w:marRight w:val="0"/>
          <w:marTop w:val="0"/>
          <w:marBottom w:val="0"/>
          <w:divBdr>
            <w:top w:val="none" w:sz="0" w:space="0" w:color="auto"/>
            <w:left w:val="none" w:sz="0" w:space="0" w:color="auto"/>
            <w:bottom w:val="none" w:sz="0" w:space="0" w:color="auto"/>
            <w:right w:val="none" w:sz="0" w:space="0" w:color="auto"/>
          </w:divBdr>
        </w:div>
      </w:divsChild>
    </w:div>
    <w:div w:id="614142684">
      <w:bodyDiv w:val="1"/>
      <w:marLeft w:val="0"/>
      <w:marRight w:val="0"/>
      <w:marTop w:val="0"/>
      <w:marBottom w:val="0"/>
      <w:divBdr>
        <w:top w:val="none" w:sz="0" w:space="0" w:color="auto"/>
        <w:left w:val="none" w:sz="0" w:space="0" w:color="auto"/>
        <w:bottom w:val="none" w:sz="0" w:space="0" w:color="auto"/>
        <w:right w:val="none" w:sz="0" w:space="0" w:color="auto"/>
      </w:divBdr>
      <w:divsChild>
        <w:div w:id="2077361944">
          <w:marLeft w:val="0"/>
          <w:marRight w:val="0"/>
          <w:marTop w:val="0"/>
          <w:marBottom w:val="0"/>
          <w:divBdr>
            <w:top w:val="none" w:sz="0" w:space="0" w:color="auto"/>
            <w:left w:val="none" w:sz="0" w:space="0" w:color="auto"/>
            <w:bottom w:val="none" w:sz="0" w:space="0" w:color="auto"/>
            <w:right w:val="none" w:sz="0" w:space="0" w:color="auto"/>
          </w:divBdr>
        </w:div>
        <w:div w:id="552156221">
          <w:marLeft w:val="0"/>
          <w:marRight w:val="0"/>
          <w:marTop w:val="0"/>
          <w:marBottom w:val="0"/>
          <w:divBdr>
            <w:top w:val="none" w:sz="0" w:space="0" w:color="auto"/>
            <w:left w:val="none" w:sz="0" w:space="0" w:color="auto"/>
            <w:bottom w:val="none" w:sz="0" w:space="0" w:color="auto"/>
            <w:right w:val="none" w:sz="0" w:space="0" w:color="auto"/>
          </w:divBdr>
        </w:div>
        <w:div w:id="256864661">
          <w:marLeft w:val="0"/>
          <w:marRight w:val="0"/>
          <w:marTop w:val="0"/>
          <w:marBottom w:val="0"/>
          <w:divBdr>
            <w:top w:val="none" w:sz="0" w:space="0" w:color="auto"/>
            <w:left w:val="none" w:sz="0" w:space="0" w:color="auto"/>
            <w:bottom w:val="none" w:sz="0" w:space="0" w:color="auto"/>
            <w:right w:val="none" w:sz="0" w:space="0" w:color="auto"/>
          </w:divBdr>
        </w:div>
        <w:div w:id="75176280">
          <w:marLeft w:val="0"/>
          <w:marRight w:val="0"/>
          <w:marTop w:val="0"/>
          <w:marBottom w:val="0"/>
          <w:divBdr>
            <w:top w:val="none" w:sz="0" w:space="0" w:color="auto"/>
            <w:left w:val="none" w:sz="0" w:space="0" w:color="auto"/>
            <w:bottom w:val="none" w:sz="0" w:space="0" w:color="auto"/>
            <w:right w:val="none" w:sz="0" w:space="0" w:color="auto"/>
          </w:divBdr>
        </w:div>
        <w:div w:id="1695183882">
          <w:marLeft w:val="0"/>
          <w:marRight w:val="0"/>
          <w:marTop w:val="0"/>
          <w:marBottom w:val="0"/>
          <w:divBdr>
            <w:top w:val="none" w:sz="0" w:space="0" w:color="auto"/>
            <w:left w:val="none" w:sz="0" w:space="0" w:color="auto"/>
            <w:bottom w:val="none" w:sz="0" w:space="0" w:color="auto"/>
            <w:right w:val="none" w:sz="0" w:space="0" w:color="auto"/>
          </w:divBdr>
        </w:div>
        <w:div w:id="1385103733">
          <w:marLeft w:val="0"/>
          <w:marRight w:val="0"/>
          <w:marTop w:val="0"/>
          <w:marBottom w:val="0"/>
          <w:divBdr>
            <w:top w:val="none" w:sz="0" w:space="0" w:color="auto"/>
            <w:left w:val="none" w:sz="0" w:space="0" w:color="auto"/>
            <w:bottom w:val="none" w:sz="0" w:space="0" w:color="auto"/>
            <w:right w:val="none" w:sz="0" w:space="0" w:color="auto"/>
          </w:divBdr>
        </w:div>
        <w:div w:id="1534808827">
          <w:marLeft w:val="0"/>
          <w:marRight w:val="0"/>
          <w:marTop w:val="0"/>
          <w:marBottom w:val="0"/>
          <w:divBdr>
            <w:top w:val="none" w:sz="0" w:space="0" w:color="auto"/>
            <w:left w:val="none" w:sz="0" w:space="0" w:color="auto"/>
            <w:bottom w:val="none" w:sz="0" w:space="0" w:color="auto"/>
            <w:right w:val="none" w:sz="0" w:space="0" w:color="auto"/>
          </w:divBdr>
        </w:div>
        <w:div w:id="384258137">
          <w:marLeft w:val="0"/>
          <w:marRight w:val="0"/>
          <w:marTop w:val="0"/>
          <w:marBottom w:val="0"/>
          <w:divBdr>
            <w:top w:val="none" w:sz="0" w:space="0" w:color="auto"/>
            <w:left w:val="none" w:sz="0" w:space="0" w:color="auto"/>
            <w:bottom w:val="none" w:sz="0" w:space="0" w:color="auto"/>
            <w:right w:val="none" w:sz="0" w:space="0" w:color="auto"/>
          </w:divBdr>
        </w:div>
        <w:div w:id="10224791">
          <w:marLeft w:val="0"/>
          <w:marRight w:val="0"/>
          <w:marTop w:val="0"/>
          <w:marBottom w:val="0"/>
          <w:divBdr>
            <w:top w:val="none" w:sz="0" w:space="0" w:color="auto"/>
            <w:left w:val="none" w:sz="0" w:space="0" w:color="auto"/>
            <w:bottom w:val="none" w:sz="0" w:space="0" w:color="auto"/>
            <w:right w:val="none" w:sz="0" w:space="0" w:color="auto"/>
          </w:divBdr>
        </w:div>
        <w:div w:id="456874688">
          <w:marLeft w:val="0"/>
          <w:marRight w:val="0"/>
          <w:marTop w:val="0"/>
          <w:marBottom w:val="0"/>
          <w:divBdr>
            <w:top w:val="none" w:sz="0" w:space="0" w:color="auto"/>
            <w:left w:val="none" w:sz="0" w:space="0" w:color="auto"/>
            <w:bottom w:val="none" w:sz="0" w:space="0" w:color="auto"/>
            <w:right w:val="none" w:sz="0" w:space="0" w:color="auto"/>
          </w:divBdr>
        </w:div>
      </w:divsChild>
    </w:div>
    <w:div w:id="629017684">
      <w:bodyDiv w:val="1"/>
      <w:marLeft w:val="0"/>
      <w:marRight w:val="0"/>
      <w:marTop w:val="0"/>
      <w:marBottom w:val="0"/>
      <w:divBdr>
        <w:top w:val="none" w:sz="0" w:space="0" w:color="auto"/>
        <w:left w:val="none" w:sz="0" w:space="0" w:color="auto"/>
        <w:bottom w:val="none" w:sz="0" w:space="0" w:color="auto"/>
        <w:right w:val="none" w:sz="0" w:space="0" w:color="auto"/>
      </w:divBdr>
      <w:divsChild>
        <w:div w:id="1140533857">
          <w:marLeft w:val="0"/>
          <w:marRight w:val="0"/>
          <w:marTop w:val="0"/>
          <w:marBottom w:val="0"/>
          <w:divBdr>
            <w:top w:val="none" w:sz="0" w:space="0" w:color="auto"/>
            <w:left w:val="none" w:sz="0" w:space="0" w:color="auto"/>
            <w:bottom w:val="none" w:sz="0" w:space="0" w:color="auto"/>
            <w:right w:val="none" w:sz="0" w:space="0" w:color="auto"/>
          </w:divBdr>
          <w:divsChild>
            <w:div w:id="2036155405">
              <w:marLeft w:val="0"/>
              <w:marRight w:val="0"/>
              <w:marTop w:val="0"/>
              <w:marBottom w:val="0"/>
              <w:divBdr>
                <w:top w:val="none" w:sz="0" w:space="0" w:color="auto"/>
                <w:left w:val="none" w:sz="0" w:space="0" w:color="auto"/>
                <w:bottom w:val="none" w:sz="0" w:space="0" w:color="auto"/>
                <w:right w:val="none" w:sz="0" w:space="0" w:color="auto"/>
              </w:divBdr>
              <w:divsChild>
                <w:div w:id="260339603">
                  <w:marLeft w:val="0"/>
                  <w:marRight w:val="0"/>
                  <w:marTop w:val="0"/>
                  <w:marBottom w:val="0"/>
                  <w:divBdr>
                    <w:top w:val="none" w:sz="0" w:space="0" w:color="auto"/>
                    <w:left w:val="none" w:sz="0" w:space="0" w:color="auto"/>
                    <w:bottom w:val="none" w:sz="0" w:space="0" w:color="auto"/>
                    <w:right w:val="none" w:sz="0" w:space="0" w:color="auto"/>
                  </w:divBdr>
                  <w:divsChild>
                    <w:div w:id="970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3176">
          <w:marLeft w:val="0"/>
          <w:marRight w:val="0"/>
          <w:marTop w:val="0"/>
          <w:marBottom w:val="0"/>
          <w:divBdr>
            <w:top w:val="none" w:sz="0" w:space="0" w:color="auto"/>
            <w:left w:val="none" w:sz="0" w:space="0" w:color="auto"/>
            <w:bottom w:val="none" w:sz="0" w:space="0" w:color="auto"/>
            <w:right w:val="none" w:sz="0" w:space="0" w:color="auto"/>
          </w:divBdr>
          <w:divsChild>
            <w:div w:id="1973630989">
              <w:marLeft w:val="0"/>
              <w:marRight w:val="0"/>
              <w:marTop w:val="0"/>
              <w:marBottom w:val="0"/>
              <w:divBdr>
                <w:top w:val="none" w:sz="0" w:space="0" w:color="auto"/>
                <w:left w:val="none" w:sz="0" w:space="0" w:color="auto"/>
                <w:bottom w:val="none" w:sz="0" w:space="0" w:color="auto"/>
                <w:right w:val="none" w:sz="0" w:space="0" w:color="auto"/>
              </w:divBdr>
              <w:divsChild>
                <w:div w:id="1427379478">
                  <w:marLeft w:val="0"/>
                  <w:marRight w:val="0"/>
                  <w:marTop w:val="0"/>
                  <w:marBottom w:val="0"/>
                  <w:divBdr>
                    <w:top w:val="none" w:sz="0" w:space="0" w:color="auto"/>
                    <w:left w:val="none" w:sz="0" w:space="0" w:color="auto"/>
                    <w:bottom w:val="none" w:sz="0" w:space="0" w:color="auto"/>
                    <w:right w:val="none" w:sz="0" w:space="0" w:color="auto"/>
                  </w:divBdr>
                  <w:divsChild>
                    <w:div w:id="1276641506">
                      <w:marLeft w:val="0"/>
                      <w:marRight w:val="0"/>
                      <w:marTop w:val="0"/>
                      <w:marBottom w:val="0"/>
                      <w:divBdr>
                        <w:top w:val="none" w:sz="0" w:space="0" w:color="auto"/>
                        <w:left w:val="none" w:sz="0" w:space="0" w:color="auto"/>
                        <w:bottom w:val="none" w:sz="0" w:space="0" w:color="auto"/>
                        <w:right w:val="none" w:sz="0" w:space="0" w:color="auto"/>
                      </w:divBdr>
                      <w:divsChild>
                        <w:div w:id="1686666144">
                          <w:marLeft w:val="0"/>
                          <w:marRight w:val="0"/>
                          <w:marTop w:val="0"/>
                          <w:marBottom w:val="0"/>
                          <w:divBdr>
                            <w:top w:val="none" w:sz="0" w:space="0" w:color="auto"/>
                            <w:left w:val="none" w:sz="0" w:space="0" w:color="auto"/>
                            <w:bottom w:val="none" w:sz="0" w:space="0" w:color="auto"/>
                            <w:right w:val="none" w:sz="0" w:space="0" w:color="auto"/>
                          </w:divBdr>
                        </w:div>
                        <w:div w:id="1702705146">
                          <w:marLeft w:val="0"/>
                          <w:marRight w:val="0"/>
                          <w:marTop w:val="0"/>
                          <w:marBottom w:val="0"/>
                          <w:divBdr>
                            <w:top w:val="none" w:sz="0" w:space="0" w:color="auto"/>
                            <w:left w:val="none" w:sz="0" w:space="0" w:color="auto"/>
                            <w:bottom w:val="none" w:sz="0" w:space="0" w:color="auto"/>
                            <w:right w:val="none" w:sz="0" w:space="0" w:color="auto"/>
                          </w:divBdr>
                        </w:div>
                        <w:div w:id="468402440">
                          <w:marLeft w:val="0"/>
                          <w:marRight w:val="0"/>
                          <w:marTop w:val="0"/>
                          <w:marBottom w:val="0"/>
                          <w:divBdr>
                            <w:top w:val="none" w:sz="0" w:space="0" w:color="auto"/>
                            <w:left w:val="none" w:sz="0" w:space="0" w:color="auto"/>
                            <w:bottom w:val="none" w:sz="0" w:space="0" w:color="auto"/>
                            <w:right w:val="none" w:sz="0" w:space="0" w:color="auto"/>
                          </w:divBdr>
                        </w:div>
                        <w:div w:id="1814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717434">
      <w:bodyDiv w:val="1"/>
      <w:marLeft w:val="0"/>
      <w:marRight w:val="0"/>
      <w:marTop w:val="0"/>
      <w:marBottom w:val="0"/>
      <w:divBdr>
        <w:top w:val="none" w:sz="0" w:space="0" w:color="auto"/>
        <w:left w:val="none" w:sz="0" w:space="0" w:color="auto"/>
        <w:bottom w:val="none" w:sz="0" w:space="0" w:color="auto"/>
        <w:right w:val="none" w:sz="0" w:space="0" w:color="auto"/>
      </w:divBdr>
    </w:div>
    <w:div w:id="906644781">
      <w:bodyDiv w:val="1"/>
      <w:marLeft w:val="0"/>
      <w:marRight w:val="0"/>
      <w:marTop w:val="0"/>
      <w:marBottom w:val="0"/>
      <w:divBdr>
        <w:top w:val="none" w:sz="0" w:space="0" w:color="auto"/>
        <w:left w:val="none" w:sz="0" w:space="0" w:color="auto"/>
        <w:bottom w:val="none" w:sz="0" w:space="0" w:color="auto"/>
        <w:right w:val="none" w:sz="0" w:space="0" w:color="auto"/>
      </w:divBdr>
    </w:div>
    <w:div w:id="1096558555">
      <w:bodyDiv w:val="1"/>
      <w:marLeft w:val="0"/>
      <w:marRight w:val="0"/>
      <w:marTop w:val="0"/>
      <w:marBottom w:val="0"/>
      <w:divBdr>
        <w:top w:val="none" w:sz="0" w:space="0" w:color="auto"/>
        <w:left w:val="none" w:sz="0" w:space="0" w:color="auto"/>
        <w:bottom w:val="none" w:sz="0" w:space="0" w:color="auto"/>
        <w:right w:val="none" w:sz="0" w:space="0" w:color="auto"/>
      </w:divBdr>
    </w:div>
    <w:div w:id="1280212772">
      <w:bodyDiv w:val="1"/>
      <w:marLeft w:val="0"/>
      <w:marRight w:val="0"/>
      <w:marTop w:val="0"/>
      <w:marBottom w:val="0"/>
      <w:divBdr>
        <w:top w:val="none" w:sz="0" w:space="0" w:color="auto"/>
        <w:left w:val="none" w:sz="0" w:space="0" w:color="auto"/>
        <w:bottom w:val="none" w:sz="0" w:space="0" w:color="auto"/>
        <w:right w:val="none" w:sz="0" w:space="0" w:color="auto"/>
      </w:divBdr>
    </w:div>
    <w:div w:id="1319650559">
      <w:bodyDiv w:val="1"/>
      <w:marLeft w:val="0"/>
      <w:marRight w:val="0"/>
      <w:marTop w:val="0"/>
      <w:marBottom w:val="0"/>
      <w:divBdr>
        <w:top w:val="none" w:sz="0" w:space="0" w:color="auto"/>
        <w:left w:val="none" w:sz="0" w:space="0" w:color="auto"/>
        <w:bottom w:val="none" w:sz="0" w:space="0" w:color="auto"/>
        <w:right w:val="none" w:sz="0" w:space="0" w:color="auto"/>
      </w:divBdr>
    </w:div>
    <w:div w:id="1558203453">
      <w:bodyDiv w:val="1"/>
      <w:marLeft w:val="0"/>
      <w:marRight w:val="0"/>
      <w:marTop w:val="0"/>
      <w:marBottom w:val="0"/>
      <w:divBdr>
        <w:top w:val="none" w:sz="0" w:space="0" w:color="auto"/>
        <w:left w:val="none" w:sz="0" w:space="0" w:color="auto"/>
        <w:bottom w:val="none" w:sz="0" w:space="0" w:color="auto"/>
        <w:right w:val="none" w:sz="0" w:space="0" w:color="auto"/>
      </w:divBdr>
    </w:div>
    <w:div w:id="1778791250">
      <w:bodyDiv w:val="1"/>
      <w:marLeft w:val="0"/>
      <w:marRight w:val="0"/>
      <w:marTop w:val="0"/>
      <w:marBottom w:val="0"/>
      <w:divBdr>
        <w:top w:val="none" w:sz="0" w:space="0" w:color="auto"/>
        <w:left w:val="none" w:sz="0" w:space="0" w:color="auto"/>
        <w:bottom w:val="none" w:sz="0" w:space="0" w:color="auto"/>
        <w:right w:val="none" w:sz="0" w:space="0" w:color="auto"/>
      </w:divBdr>
    </w:div>
    <w:div w:id="1928691685">
      <w:bodyDiv w:val="1"/>
      <w:marLeft w:val="0"/>
      <w:marRight w:val="0"/>
      <w:marTop w:val="0"/>
      <w:marBottom w:val="0"/>
      <w:divBdr>
        <w:top w:val="none" w:sz="0" w:space="0" w:color="auto"/>
        <w:left w:val="none" w:sz="0" w:space="0" w:color="auto"/>
        <w:bottom w:val="none" w:sz="0" w:space="0" w:color="auto"/>
        <w:right w:val="none" w:sz="0" w:space="0" w:color="auto"/>
      </w:divBdr>
    </w:div>
    <w:div w:id="1984040746">
      <w:bodyDiv w:val="1"/>
      <w:marLeft w:val="0"/>
      <w:marRight w:val="0"/>
      <w:marTop w:val="0"/>
      <w:marBottom w:val="0"/>
      <w:divBdr>
        <w:top w:val="none" w:sz="0" w:space="0" w:color="auto"/>
        <w:left w:val="none" w:sz="0" w:space="0" w:color="auto"/>
        <w:bottom w:val="none" w:sz="0" w:space="0" w:color="auto"/>
        <w:right w:val="none" w:sz="0" w:space="0" w:color="auto"/>
      </w:divBdr>
    </w:div>
    <w:div w:id="1987273065">
      <w:marLeft w:val="30"/>
      <w:marRight w:val="30"/>
      <w:marTop w:val="0"/>
      <w:marBottom w:val="0"/>
      <w:divBdr>
        <w:top w:val="none" w:sz="0" w:space="0" w:color="auto"/>
        <w:left w:val="none" w:sz="0" w:space="0" w:color="auto"/>
        <w:bottom w:val="none" w:sz="0" w:space="0" w:color="auto"/>
        <w:right w:val="none" w:sz="0" w:space="0" w:color="auto"/>
      </w:divBdr>
      <w:divsChild>
        <w:div w:id="1987273068">
          <w:marLeft w:val="0"/>
          <w:marRight w:val="0"/>
          <w:marTop w:val="0"/>
          <w:marBottom w:val="0"/>
          <w:divBdr>
            <w:top w:val="none" w:sz="0" w:space="0" w:color="auto"/>
            <w:left w:val="none" w:sz="0" w:space="0" w:color="auto"/>
            <w:bottom w:val="none" w:sz="0" w:space="0" w:color="auto"/>
            <w:right w:val="none" w:sz="0" w:space="0" w:color="auto"/>
          </w:divBdr>
          <w:divsChild>
            <w:div w:id="1987273067">
              <w:marLeft w:val="0"/>
              <w:marRight w:val="0"/>
              <w:marTop w:val="0"/>
              <w:marBottom w:val="0"/>
              <w:divBdr>
                <w:top w:val="none" w:sz="0" w:space="0" w:color="auto"/>
                <w:left w:val="none" w:sz="0" w:space="0" w:color="auto"/>
                <w:bottom w:val="none" w:sz="0" w:space="0" w:color="auto"/>
                <w:right w:val="none" w:sz="0" w:space="0" w:color="auto"/>
              </w:divBdr>
              <w:divsChild>
                <w:div w:id="1987273075">
                  <w:marLeft w:val="180"/>
                  <w:marRight w:val="0"/>
                  <w:marTop w:val="0"/>
                  <w:marBottom w:val="0"/>
                  <w:divBdr>
                    <w:top w:val="none" w:sz="0" w:space="0" w:color="auto"/>
                    <w:left w:val="none" w:sz="0" w:space="0" w:color="auto"/>
                    <w:bottom w:val="none" w:sz="0" w:space="0" w:color="auto"/>
                    <w:right w:val="none" w:sz="0" w:space="0" w:color="auto"/>
                  </w:divBdr>
                  <w:divsChild>
                    <w:div w:id="19872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66">
      <w:marLeft w:val="0"/>
      <w:marRight w:val="0"/>
      <w:marTop w:val="0"/>
      <w:marBottom w:val="0"/>
      <w:divBdr>
        <w:top w:val="none" w:sz="0" w:space="0" w:color="auto"/>
        <w:left w:val="none" w:sz="0" w:space="0" w:color="auto"/>
        <w:bottom w:val="none" w:sz="0" w:space="0" w:color="auto"/>
        <w:right w:val="none" w:sz="0" w:space="0" w:color="auto"/>
      </w:divBdr>
    </w:div>
    <w:div w:id="1987273072">
      <w:marLeft w:val="30"/>
      <w:marRight w:val="30"/>
      <w:marTop w:val="0"/>
      <w:marBottom w:val="0"/>
      <w:divBdr>
        <w:top w:val="none" w:sz="0" w:space="0" w:color="auto"/>
        <w:left w:val="none" w:sz="0" w:space="0" w:color="auto"/>
        <w:bottom w:val="none" w:sz="0" w:space="0" w:color="auto"/>
        <w:right w:val="none" w:sz="0" w:space="0" w:color="auto"/>
      </w:divBdr>
      <w:divsChild>
        <w:div w:id="1987273074">
          <w:marLeft w:val="0"/>
          <w:marRight w:val="0"/>
          <w:marTop w:val="0"/>
          <w:marBottom w:val="0"/>
          <w:divBdr>
            <w:top w:val="none" w:sz="0" w:space="0" w:color="auto"/>
            <w:left w:val="none" w:sz="0" w:space="0" w:color="auto"/>
            <w:bottom w:val="none" w:sz="0" w:space="0" w:color="auto"/>
            <w:right w:val="none" w:sz="0" w:space="0" w:color="auto"/>
          </w:divBdr>
          <w:divsChild>
            <w:div w:id="1987273070">
              <w:marLeft w:val="0"/>
              <w:marRight w:val="0"/>
              <w:marTop w:val="0"/>
              <w:marBottom w:val="0"/>
              <w:divBdr>
                <w:top w:val="none" w:sz="0" w:space="0" w:color="auto"/>
                <w:left w:val="none" w:sz="0" w:space="0" w:color="auto"/>
                <w:bottom w:val="none" w:sz="0" w:space="0" w:color="auto"/>
                <w:right w:val="none" w:sz="0" w:space="0" w:color="auto"/>
              </w:divBdr>
              <w:divsChild>
                <w:div w:id="1987273069">
                  <w:marLeft w:val="180"/>
                  <w:marRight w:val="0"/>
                  <w:marTop w:val="0"/>
                  <w:marBottom w:val="0"/>
                  <w:divBdr>
                    <w:top w:val="none" w:sz="0" w:space="0" w:color="auto"/>
                    <w:left w:val="none" w:sz="0" w:space="0" w:color="auto"/>
                    <w:bottom w:val="none" w:sz="0" w:space="0" w:color="auto"/>
                    <w:right w:val="none" w:sz="0" w:space="0" w:color="auto"/>
                  </w:divBdr>
                  <w:divsChild>
                    <w:div w:id="19872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73076">
      <w:marLeft w:val="0"/>
      <w:marRight w:val="0"/>
      <w:marTop w:val="0"/>
      <w:marBottom w:val="0"/>
      <w:divBdr>
        <w:top w:val="none" w:sz="0" w:space="0" w:color="auto"/>
        <w:left w:val="none" w:sz="0" w:space="0" w:color="auto"/>
        <w:bottom w:val="none" w:sz="0" w:space="0" w:color="auto"/>
        <w:right w:val="none" w:sz="0" w:space="0" w:color="auto"/>
      </w:divBdr>
    </w:div>
    <w:div w:id="19872730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C4F2867810C398FCAB0FFA4A2589B96142D0188ED4371C87E7EA9DFB6805F0659583D011D43226090C89CFF6E35DcF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consultantplus://offline/ref=C4F2867810C398FCAB0FFA4A2589B96142D9118EDD3E1C87E7EA9DFB6805F0659583D011D43226090C89CFF6E35DcFO" TargetMode="External"/><Relationship Id="rId2" Type="http://schemas.openxmlformats.org/officeDocument/2006/relationships/numbering" Target="numbering.xml"/><Relationship Id="rId16" Type="http://schemas.openxmlformats.org/officeDocument/2006/relationships/hyperlink" Target="consultantplus://offline/ref=C4F2867810C398FCAB0FFA4A2589B96142D9118EDD3E1C87E7EA9DFB6805F0658783881DD734335D58D398FBE2DC71DADA4E7676735Fc1O" TargetMode="External"/><Relationship Id="rId20" Type="http://schemas.openxmlformats.org/officeDocument/2006/relationships/hyperlink" Target="consultantplus://offline/ref=C4F2867810C398FCAB0FE44733E5E66B46DA4784DA3011D3B2B5C6A63F0CFA32C0CCD14D9366350A0889CDF3FFDF6FD85Dc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consultantplus://offline/ref=C4F2867810C398FCAB0FE44733E5E66B46DA4784DC3F1FD0BDBB9BAC3755F630C7C38E4886776D040A96D3F6E4C36DDADD55c2O"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8FE5F-80AB-45C3-AFCD-0E392DE4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7522</TotalTime>
  <Pages>51</Pages>
  <Words>21141</Words>
  <Characters>120509</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Ткаченко Е.В.</cp:lastModifiedBy>
  <cp:revision>581</cp:revision>
  <cp:lastPrinted>2023-02-17T14:08:00Z</cp:lastPrinted>
  <dcterms:created xsi:type="dcterms:W3CDTF">2022-10-12T09:12:00Z</dcterms:created>
  <dcterms:modified xsi:type="dcterms:W3CDTF">2023-02-17T14:09:00Z</dcterms:modified>
</cp:coreProperties>
</file>