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5C" w:rsidRPr="00661C5C" w:rsidRDefault="00661C5C" w:rsidP="003E6158">
      <w:pPr>
        <w:tabs>
          <w:tab w:val="left" w:pos="4678"/>
          <w:tab w:val="left" w:pos="6602"/>
          <w:tab w:val="center" w:pos="7427"/>
        </w:tabs>
        <w:spacing w:after="5" w:line="263" w:lineRule="auto"/>
        <w:ind w:left="4820" w:right="28"/>
        <w:jc w:val="center"/>
      </w:pPr>
      <w:r w:rsidRPr="00661C5C">
        <w:t>Приложение 5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к конкурсной документации по проведению открытого конкурса на право осуществления перевозок по муниципальному маршруту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регулярных перевозок пассажиров и багажа автомобильным транспортом по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нерегулируемым тарифам в границах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муниципального образования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город Краснодар</w:t>
      </w:r>
      <w:r w:rsidR="002A104B">
        <w:t xml:space="preserve"> </w:t>
      </w:r>
      <w:r w:rsidR="003D1076">
        <w:t>3</w:t>
      </w:r>
      <w:r w:rsidR="002A104B">
        <w:t>/202</w:t>
      </w:r>
      <w:r w:rsidR="00EC738F">
        <w:t>2</w:t>
      </w:r>
      <w:r w:rsidRPr="00657CC2">
        <w:t>,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утвержденной приказом Департамента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транспорта и дорожного хозяйства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администрации муниципального</w:t>
      </w:r>
    </w:p>
    <w:p w:rsidR="00661C5C" w:rsidRPr="008D524A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  <w:rPr>
          <w:sz w:val="20"/>
          <w:szCs w:val="20"/>
        </w:rPr>
      </w:pPr>
      <w:r w:rsidRPr="00657CC2">
        <w:t>образования город Краснодар</w:t>
      </w:r>
    </w:p>
    <w:p w:rsidR="00661C5C" w:rsidRDefault="003E6158" w:rsidP="003E6158">
      <w:pPr>
        <w:tabs>
          <w:tab w:val="left" w:pos="4678"/>
        </w:tabs>
        <w:ind w:left="4820" w:right="28"/>
        <w:jc w:val="center"/>
        <w:rPr>
          <w:sz w:val="20"/>
          <w:szCs w:val="20"/>
          <w:u w:val="single"/>
        </w:rPr>
      </w:pPr>
      <w:r>
        <w:t xml:space="preserve">от </w:t>
      </w:r>
      <w:r w:rsidR="003D1076">
        <w:t>18</w:t>
      </w:r>
      <w:r>
        <w:t>.</w:t>
      </w:r>
      <w:r w:rsidR="00EC738F">
        <w:t>0</w:t>
      </w:r>
      <w:r w:rsidR="003D1076">
        <w:t>7</w:t>
      </w:r>
      <w:r>
        <w:t>.202</w:t>
      </w:r>
      <w:r w:rsidR="00EC738F">
        <w:t>2</w:t>
      </w:r>
      <w:r>
        <w:t xml:space="preserve"> № </w:t>
      </w:r>
      <w:r w:rsidR="00FB1FD4">
        <w:t>1</w:t>
      </w:r>
      <w:r w:rsidR="003D1076">
        <w:t>17</w:t>
      </w:r>
      <w:bookmarkStart w:id="0" w:name="_GoBack"/>
      <w:bookmarkEnd w:id="0"/>
    </w:p>
    <w:p w:rsidR="00661C5C" w:rsidRDefault="00661C5C" w:rsidP="00661C5C">
      <w:pPr>
        <w:ind w:left="5245" w:right="28"/>
        <w:jc w:val="center"/>
        <w:rPr>
          <w:sz w:val="20"/>
          <w:szCs w:val="20"/>
          <w:u w:val="single"/>
        </w:rPr>
      </w:pP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по максимальному сроку эксплуатации транспортных средств в течение срока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действия свидетельства (свидетельств) об осуществлении перевозок по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маршруту (</w:t>
      </w:r>
      <w:r>
        <w:rPr>
          <w:rFonts w:ascii="Times New Roman" w:hAnsi="Times New Roman" w:cs="Times New Roman"/>
          <w:sz w:val="24"/>
          <w:szCs w:val="24"/>
        </w:rPr>
        <w:t>маршрутам) регулярных перевозок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2A104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(</w:t>
      </w:r>
      <w:r w:rsidR="002A104B">
        <w:rPr>
          <w:rFonts w:ascii="Times New Roman" w:hAnsi="Times New Roman" w:cs="Times New Roman"/>
          <w:sz w:val="24"/>
          <w:szCs w:val="24"/>
        </w:rPr>
        <w:t xml:space="preserve">номер открытого конкурса, </w:t>
      </w:r>
      <w:r w:rsidRPr="002711AB">
        <w:rPr>
          <w:rFonts w:ascii="Times New Roman" w:hAnsi="Times New Roman" w:cs="Times New Roman"/>
          <w:sz w:val="24"/>
          <w:szCs w:val="24"/>
        </w:rPr>
        <w:t>номер лота, наименование маршрута(</w:t>
      </w:r>
      <w:proofErr w:type="spellStart"/>
      <w:r w:rsidRPr="002711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11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C5C" w:rsidRPr="002711AB" w:rsidRDefault="002A104B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1C5C" w:rsidRPr="002711AB">
        <w:rPr>
          <w:rFonts w:ascii="Times New Roman" w:hAnsi="Times New Roman" w:cs="Times New Roman"/>
          <w:sz w:val="24"/>
          <w:szCs w:val="24"/>
        </w:rPr>
        <w:t>регулярных перевозок,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  включенного (включенных) в лот)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1AB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уполномоченного участника договора простого товарищества)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Pr="002711AB">
        <w:rPr>
          <w:rFonts w:ascii="Times New Roman" w:hAnsi="Times New Roman" w:cs="Times New Roman"/>
          <w:sz w:val="24"/>
          <w:szCs w:val="24"/>
        </w:rPr>
        <w:t>обязательство осуществлять перевозки пассажиров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Краснодар, в</w:t>
      </w:r>
      <w:r w:rsidRPr="002711AB">
        <w:rPr>
          <w:rFonts w:ascii="Times New Roman" w:hAnsi="Times New Roman" w:cs="Times New Roman"/>
          <w:sz w:val="24"/>
          <w:szCs w:val="24"/>
        </w:rPr>
        <w:t xml:space="preserve">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(свидетельств) об осуществлении перевозок по </w:t>
      </w:r>
      <w:r w:rsidRPr="002711AB">
        <w:rPr>
          <w:rFonts w:ascii="Times New Roman" w:hAnsi="Times New Roman" w:cs="Times New Roman"/>
          <w:sz w:val="24"/>
          <w:szCs w:val="24"/>
        </w:rPr>
        <w:t>маршруту</w:t>
      </w:r>
      <w:r>
        <w:rPr>
          <w:rFonts w:ascii="Times New Roman" w:hAnsi="Times New Roman" w:cs="Times New Roman"/>
          <w:sz w:val="24"/>
          <w:szCs w:val="24"/>
        </w:rPr>
        <w:t xml:space="preserve"> (маршрутам) ре</w:t>
      </w:r>
      <w:r w:rsidR="00295920">
        <w:rPr>
          <w:rFonts w:ascii="Times New Roman" w:hAnsi="Times New Roman" w:cs="Times New Roman"/>
          <w:sz w:val="24"/>
          <w:szCs w:val="24"/>
        </w:rPr>
        <w:t xml:space="preserve">гулярных перевозок, включенных </w:t>
      </w:r>
      <w:r>
        <w:rPr>
          <w:rFonts w:ascii="Times New Roman" w:hAnsi="Times New Roman" w:cs="Times New Roman"/>
          <w:sz w:val="24"/>
          <w:szCs w:val="24"/>
        </w:rPr>
        <w:t>в лот</w:t>
      </w: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11A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Pr="002711AB">
        <w:rPr>
          <w:rFonts w:ascii="Times New Roman" w:hAnsi="Times New Roman" w:cs="Times New Roman"/>
          <w:sz w:val="24"/>
          <w:szCs w:val="24"/>
        </w:rPr>
        <w:t>_  транспортными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со следующим максимальным сроком </w:t>
      </w:r>
      <w:r w:rsidRPr="002711AB">
        <w:rPr>
          <w:rFonts w:ascii="Times New Roman" w:hAnsi="Times New Roman" w:cs="Times New Roman"/>
          <w:sz w:val="24"/>
          <w:szCs w:val="24"/>
        </w:rPr>
        <w:t>эксплуатации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- до 5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от 5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свыше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Default="00661C5C" w:rsidP="00661C5C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61C5C" w:rsidRPr="00657CC2" w:rsidRDefault="00661C5C" w:rsidP="00661C5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61C5C" w:rsidRDefault="00661C5C" w:rsidP="00661C5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61C5C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08" w:rsidRDefault="00FE2408"/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5C" w:rsidRDefault="00661C5C" w:rsidP="00661C5C">
      <w:r>
        <w:separator/>
      </w:r>
    </w:p>
  </w:endnote>
  <w:endnote w:type="continuationSeparator" w:id="0">
    <w:p w:rsidR="00661C5C" w:rsidRDefault="00661C5C" w:rsidP="006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5C" w:rsidRDefault="00661C5C" w:rsidP="00661C5C">
      <w:r>
        <w:separator/>
      </w:r>
    </w:p>
  </w:footnote>
  <w:footnote w:type="continuationSeparator" w:id="0">
    <w:p w:rsidR="00661C5C" w:rsidRDefault="00661C5C" w:rsidP="00661C5C">
      <w:r>
        <w:continuationSeparator/>
      </w:r>
    </w:p>
  </w:footnote>
  <w:footnote w:id="1">
    <w:p w:rsidR="00661C5C" w:rsidRDefault="00661C5C" w:rsidP="00661C5C">
      <w:pPr>
        <w:pStyle w:val="ConsPlusNonformat"/>
        <w:jc w:val="both"/>
      </w:pPr>
      <w:r w:rsidRPr="00661C5C">
        <w:rPr>
          <w:rFonts w:ascii="Times New Roman" w:hAnsi="Times New Roman" w:cs="Times New Roman"/>
          <w:sz w:val="24"/>
          <w:szCs w:val="24"/>
        </w:rPr>
        <w:footnoteRef/>
      </w:r>
      <w:r w:rsidRPr="0066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обязательство действует в отношении каждого</w:t>
      </w:r>
      <w:r w:rsidRPr="002711AB">
        <w:rPr>
          <w:rFonts w:ascii="Times New Roman" w:hAnsi="Times New Roman" w:cs="Times New Roman"/>
          <w:sz w:val="24"/>
          <w:szCs w:val="24"/>
        </w:rPr>
        <w:t xml:space="preserve"> участника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простого товарищества, в случае его заключения.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17"/>
    <w:rsid w:val="00181C63"/>
    <w:rsid w:val="00295920"/>
    <w:rsid w:val="002A104B"/>
    <w:rsid w:val="003D1076"/>
    <w:rsid w:val="003E6158"/>
    <w:rsid w:val="00661C5C"/>
    <w:rsid w:val="006C6689"/>
    <w:rsid w:val="00A8672E"/>
    <w:rsid w:val="00BB2117"/>
    <w:rsid w:val="00EC738F"/>
    <w:rsid w:val="00F0130A"/>
    <w:rsid w:val="00FB1FD4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4367-1CD6-4990-B6B8-F20262D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DEAF-35FE-4665-8B3C-1865B134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2</cp:revision>
  <dcterms:created xsi:type="dcterms:W3CDTF">2022-07-18T12:04:00Z</dcterms:created>
  <dcterms:modified xsi:type="dcterms:W3CDTF">2022-07-18T12:04:00Z</dcterms:modified>
</cp:coreProperties>
</file>