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970"/>
      </w:tblGrid>
      <w:tr w:rsidR="0038026A" w:rsidRPr="0038026A" w14:paraId="45929715" w14:textId="77777777" w:rsidTr="00DD3820">
        <w:trPr>
          <w:trHeight w:val="1818"/>
          <w:jc w:val="right"/>
        </w:trPr>
        <w:tc>
          <w:tcPr>
            <w:tcW w:w="5970" w:type="dxa"/>
            <w:shd w:val="clear" w:color="auto" w:fill="auto"/>
          </w:tcPr>
          <w:p w14:paraId="7C2AE4E2" w14:textId="3CDC05FD" w:rsidR="00DF6D86" w:rsidRPr="005E3D28" w:rsidRDefault="00DF6D86" w:rsidP="005E3D28">
            <w:pPr>
              <w:spacing w:after="0" w:line="240" w:lineRule="auto"/>
              <w:ind w:left="16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D2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 </w:t>
            </w:r>
            <w:r w:rsidR="00556F77" w:rsidRPr="005E3D2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E3D28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56F77" w:rsidRPr="005E3D2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E3D2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149BBB39" w14:textId="77777777" w:rsidR="00DF6D86" w:rsidRPr="0038026A" w:rsidRDefault="00DF6D86" w:rsidP="00664938">
            <w:pPr>
              <w:spacing w:after="0" w:line="240" w:lineRule="auto"/>
              <w:ind w:left="16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26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56A3CC5" w14:textId="77777777" w:rsidR="00DF6D86" w:rsidRPr="0038026A" w:rsidRDefault="00DF6D86" w:rsidP="00664938">
            <w:pPr>
              <w:spacing w:after="0" w:line="240" w:lineRule="auto"/>
              <w:ind w:left="16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26A">
              <w:rPr>
                <w:rFonts w:ascii="Times New Roman" w:hAnsi="Times New Roman" w:cs="Times New Roman"/>
                <w:sz w:val="28"/>
                <w:szCs w:val="28"/>
              </w:rPr>
              <w:t xml:space="preserve"> город Краснодар</w:t>
            </w:r>
          </w:p>
          <w:p w14:paraId="47AA1AD9" w14:textId="30B7862A" w:rsidR="00DF6D86" w:rsidRDefault="00DF6D86" w:rsidP="00664938">
            <w:pPr>
              <w:spacing w:after="0" w:line="240" w:lineRule="auto"/>
              <w:ind w:left="16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026A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DD382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DD382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38026A">
              <w:rPr>
                <w:rFonts w:ascii="Times New Roman" w:hAnsi="Times New Roman" w:cs="Times New Roman"/>
                <w:sz w:val="28"/>
                <w:szCs w:val="28"/>
              </w:rPr>
              <w:t xml:space="preserve">  №  </w:t>
            </w:r>
            <w:r w:rsidR="00DD382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091D2D08" w14:textId="77777777" w:rsidR="00DF6D86" w:rsidRPr="0038026A" w:rsidRDefault="00DF6D86" w:rsidP="00664938">
            <w:pPr>
              <w:ind w:left="1679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3F554706" w14:textId="77777777" w:rsidR="00DF6D86" w:rsidRPr="0038026A" w:rsidRDefault="00DF6D86" w:rsidP="00664938">
            <w:pPr>
              <w:ind w:left="1679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68A60911" w14:textId="77777777" w:rsidR="00896C35" w:rsidRDefault="00896C35" w:rsidP="00DD38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P33"/>
      <w:bookmarkEnd w:id="0"/>
    </w:p>
    <w:p w14:paraId="63AE6045" w14:textId="77777777" w:rsidR="00B60F98" w:rsidRDefault="00B60F98" w:rsidP="00B60F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ОРЯДОК</w:t>
      </w:r>
    </w:p>
    <w:p w14:paraId="4F0C3774" w14:textId="197AB9CC" w:rsidR="00DD3820" w:rsidRDefault="00B60F98" w:rsidP="00B60F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подготовки и проведения Дня охраны труда </w:t>
      </w:r>
      <w:r w:rsidRPr="00B6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 </w:t>
      </w:r>
      <w:r w:rsidR="00D9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Pr="00B6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="00D9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B6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</w:t>
      </w:r>
      <w:r w:rsidR="00D9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60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 Краснодар</w:t>
      </w:r>
    </w:p>
    <w:p w14:paraId="6CA25F9E" w14:textId="77777777" w:rsidR="00B60F98" w:rsidRPr="00DD3820" w:rsidRDefault="00B60F98" w:rsidP="00B60F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B404A5" w14:textId="77777777" w:rsidR="00D90797" w:rsidRDefault="00D90797" w:rsidP="00D907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654302" w14:textId="2A66E4DC" w:rsidR="00D90797" w:rsidRPr="00D90797" w:rsidRDefault="00D90797" w:rsidP="00D9079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9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подготовки и проведения Дня охраны труда в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 Краснодар (далее – Порядок) устанавливает процедуру подготовки и проведения </w:t>
      </w:r>
      <w:r w:rsidRPr="00D9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охраны труда в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 Краснодар. </w:t>
      </w:r>
      <w:r w:rsidRPr="00D9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1913C5" w14:textId="4A52D4D4" w:rsidR="00DD3820" w:rsidRDefault="00DD3820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Дня охраны труда в муниципальном образовании </w:t>
      </w:r>
      <w:r w:rsidR="009C6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</w:t>
      </w: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элементов системы управления охраной труда, направленным на координацию действий органов исполнительной власти Краснодарского края, </w:t>
      </w:r>
      <w:r w:rsidR="00D9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9C6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</w:t>
      </w: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государственных органов контроля (надзора), территориальных</w:t>
      </w:r>
      <w:r w:rsidR="00D8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профессиональных союзов и работодателей по обеспечению права работников на здоровые и безопасные условия труда.</w:t>
      </w:r>
      <w:r w:rsidR="0030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4D3618" w14:textId="6FDC2D0C" w:rsidR="0030375E" w:rsidRPr="00DD3820" w:rsidRDefault="0030375E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целях настоящего Порядка применяются следующие понятия и сокращения: </w:t>
      </w:r>
    </w:p>
    <w:p w14:paraId="389D37E8" w14:textId="394EE576" w:rsidR="0030375E" w:rsidRDefault="00DD3820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0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охраны труда </w:t>
      </w:r>
      <w:r w:rsidR="00574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анализ состояния работы по созданию здоровых и безопасных условий труда, повышению технологической, трудовой дисциплины, культуры производства и производительности труда</w:t>
      </w:r>
      <w:r w:rsidR="0030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C8E341A" w14:textId="58C70292" w:rsidR="00892E98" w:rsidRDefault="0030375E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89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– управление по социальным вопросам администрации </w:t>
      </w:r>
      <w:r w:rsidR="00D8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9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город Краснодар; </w:t>
      </w:r>
    </w:p>
    <w:p w14:paraId="61788476" w14:textId="77777777" w:rsidR="00892E98" w:rsidRDefault="00892E98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Органы администрации – отраслевые, функциональные и территориальные органы администрации муниципального образования город Краснодар; </w:t>
      </w:r>
    </w:p>
    <w:p w14:paraId="3577257B" w14:textId="3F8569B0" w:rsidR="00DD3820" w:rsidRPr="00DD3820" w:rsidRDefault="00892E98" w:rsidP="00892E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Семинар – День охраны труда в муниципальном образовании город Краснодар в форме семинара.    </w:t>
      </w:r>
    </w:p>
    <w:p w14:paraId="36E5AC30" w14:textId="552E3971" w:rsidR="00DD3820" w:rsidRPr="00DD3820" w:rsidRDefault="00892E98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проведения Дня охраны труда являются:</w:t>
      </w:r>
    </w:p>
    <w:p w14:paraId="240B7260" w14:textId="7BA9D89F" w:rsidR="00DD3820" w:rsidRPr="00DD3820" w:rsidRDefault="00892E98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эффективной системы контроля за выполнением мероприятий по профилактике производственного травматизма, профессиональных заболеваний, а также за своевременным устранением недостатков и нарушений, которые могут стать причинами травм, профзаболеваний, аварий, пожаров;</w:t>
      </w:r>
    </w:p>
    <w:p w14:paraId="662F848B" w14:textId="018B3BD6" w:rsidR="00DD3820" w:rsidRPr="00DD3820" w:rsidRDefault="00892E98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созданию реальных механизмов воздействия на работодателей, не обеспечивающих безопасные условия и охрану труда работников.</w:t>
      </w:r>
    </w:p>
    <w:p w14:paraId="47FCC720" w14:textId="3BEFC9AE" w:rsidR="00DD3820" w:rsidRPr="00DD3820" w:rsidRDefault="00892E98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54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целях, указанных в пункте 3 настоящего Порядка, в </w:t>
      </w:r>
      <w:r w:rsidR="00DD3820" w:rsidRPr="008541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охраны труда</w:t>
      </w:r>
      <w:r w:rsidR="00F5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Управлением, Органами администрации</w:t>
      </w:r>
      <w:r w:rsidR="00DD3820" w:rsidRPr="0085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рассматриваются:</w:t>
      </w:r>
    </w:p>
    <w:p w14:paraId="476FEF6A" w14:textId="643098D0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выполнения территориальных и производственных программ улучшения условий и охраны труда, соглашений по охране труда;</w:t>
      </w:r>
    </w:p>
    <w:p w14:paraId="2C4098B7" w14:textId="396D21C4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законодательства в области охраны труда;</w:t>
      </w:r>
    </w:p>
    <w:p w14:paraId="452F6AD7" w14:textId="61F36C08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хода проведения смотров-конкурсов, месячников и других краевых и муниципальных мероприятий по охране труда;</w:t>
      </w:r>
    </w:p>
    <w:p w14:paraId="47228316" w14:textId="28E0F8BF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работы по обеспечению профсоюзного контроля за соблюдением законодательства по охране труда, работы совместных комитетов </w:t>
      </w:r>
      <w:r w:rsidR="008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(комиссий) по охране труда;</w:t>
      </w:r>
    </w:p>
    <w:p w14:paraId="120BB9B0" w14:textId="0F55F237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специальной оценки условий труда;</w:t>
      </w:r>
    </w:p>
    <w:p w14:paraId="66DF4E7B" w14:textId="5310DFD2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работников средствами индивидуальной защиты от воздействия вредных и (или) опасных факторов производственной среды и (или) </w:t>
      </w:r>
      <w:r w:rsidR="008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загрязнения, а также на работах, выполняемых в особых температурных условиях, оснащение средствами коллективной защиты;</w:t>
      </w:r>
    </w:p>
    <w:p w14:paraId="1FD2B1B5" w14:textId="70428A14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проведения обучения и инструктажей работников по вопросам охраны труда;</w:t>
      </w:r>
    </w:p>
    <w:p w14:paraId="70F82B3E" w14:textId="1B281D68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опыт по созданию здоровых и безопасных условий труда на каждом рабочем месте;</w:t>
      </w:r>
    </w:p>
    <w:p w14:paraId="7B9FD617" w14:textId="7D8F96DA" w:rsidR="00DD3820" w:rsidRPr="00DD3820" w:rsidRDefault="002B2313" w:rsidP="00DD382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мероприятий коллективных договоров и соглашений </w:t>
      </w:r>
      <w:r w:rsidR="008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труда;</w:t>
      </w:r>
    </w:p>
    <w:p w14:paraId="122244F8" w14:textId="4F53D8B7" w:rsidR="00DD3820" w:rsidRPr="00DD3820" w:rsidRDefault="002B2313" w:rsidP="002B231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r w:rsidR="00DD3820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санитарно-бытовых помещений и устройств на производстве.</w:t>
      </w:r>
    </w:p>
    <w:p w14:paraId="0DBEFE5F" w14:textId="43A3371B" w:rsidR="00F3012D" w:rsidRPr="007C6310" w:rsidRDefault="002B2313" w:rsidP="007C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F3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празднования Всемирного дня охраны труда 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3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работа </w:t>
      </w:r>
      <w:r w:rsidR="00E719B3" w:rsidRPr="008C2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подготовке и прове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дению Дня охраны труда в муници</w:t>
      </w:r>
      <w:r w:rsidR="00E719B3" w:rsidRPr="008C2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пальном образовании город Краснодар 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еминара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различным вопросам охраны труда, соблюдению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труде, обмена передовым опытом работы. 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C45B83C" w14:textId="144F5C6B" w:rsidR="008C2832" w:rsidRDefault="00FE017F" w:rsidP="008C2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ежегодно до 28 апреля</w:t>
      </w:r>
      <w:r w:rsidR="0010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  <w:r w:rsidR="0020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еминар </w:t>
      </w:r>
      <w:r w:rsidR="0010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E7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F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0742" w:rsidRPr="0010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ответственных за организацию работ по охране труда</w:t>
      </w:r>
      <w:r w:rsidR="0010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1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AC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207FD3">
        <w:rPr>
          <w:rFonts w:ascii="Times New Roman" w:eastAsia="Times New Roman" w:hAnsi="Times New Roman" w:cs="Times New Roman"/>
          <w:sz w:val="28"/>
          <w:szCs w:val="20"/>
          <w:lang w:eastAsia="ru-RU"/>
        </w:rPr>
        <w:t>рганах администрации</w:t>
      </w:r>
      <w:r w:rsidR="008C2832" w:rsidRPr="008C2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53A8E8" w14:textId="179F6B1F" w:rsidR="009C0510" w:rsidRDefault="0090614F" w:rsidP="000D684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6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</w:t>
      </w:r>
      <w:r w:rsidR="00186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еминара</w:t>
      </w:r>
      <w:r w:rsidR="00186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не поз</w:t>
      </w:r>
      <w:r w:rsidR="005A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днее</w:t>
      </w:r>
      <w:r w:rsidR="00186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месяца до дня</w:t>
      </w:r>
      <w:r w:rsidR="0021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186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</w:t>
      </w:r>
      <w:r w:rsidR="00F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у</w:t>
      </w:r>
      <w:r w:rsidR="00F30C7D" w:rsidRPr="00F46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ждается</w:t>
      </w:r>
      <w:r w:rsidR="00F30C7D" w:rsidRPr="00F46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30C7D" w:rsidRPr="00F46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по подготовке и проведению</w:t>
      </w:r>
      <w:r w:rsidR="0021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F30C7D" w:rsidRPr="0094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азнач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</w:t>
      </w:r>
      <w:r w:rsidR="00F30C7D" w:rsidRPr="0094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30C7D" w:rsidRPr="0094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</w:t>
      </w:r>
      <w:r w:rsidR="00F30C7D" w:rsidRPr="0094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подготовку и проведение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еминара, организовывается место </w:t>
      </w:r>
      <w:r w:rsidR="0018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 w:rsidR="00F0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осуществляется приглашение </w:t>
      </w:r>
      <w:r w:rsid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</w:t>
      </w:r>
      <w:r w:rsidR="00ED7268" w:rsidRP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Координационно</w:t>
      </w:r>
      <w:r w:rsid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D7268" w:rsidRP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 w:rsid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D7268" w:rsidRP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 муниципального образования</w:t>
      </w:r>
      <w:r w:rsid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7268" w:rsidRP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</w:t>
      </w:r>
      <w:r w:rsidR="00ED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</w:t>
      </w:r>
      <w:r w:rsidR="00F30C7D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исполнительной власти Краснодарского края, </w:t>
      </w:r>
      <w:r w:rsidR="006E327E" w:rsidRPr="006E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прокуратуры города Краснодара, </w:t>
      </w:r>
      <w:r w:rsidR="00185CE4" w:rsidRPr="0018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Межрегиональной территориальной государственной инспекции труда в Краснодарском крае и Республике Адыгея</w:t>
      </w:r>
      <w:r w:rsidR="0018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E327E" w:rsidRPr="006E3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="00F30C7D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 контроля (надзора), территориальных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C7D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профессиональных союзов и работодателей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средств массовой информации для</w:t>
      </w:r>
      <w:r w:rsidR="00186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с актуальной информацией по вопросам охраны труда.</w:t>
      </w:r>
    </w:p>
    <w:p w14:paraId="4CD0506D" w14:textId="53E83A78" w:rsidR="000D6844" w:rsidRDefault="0090614F" w:rsidP="000D684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1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Информация о </w:t>
      </w:r>
      <w:r w:rsidR="000D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 w:rsidR="0001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1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еминара и </w:t>
      </w:r>
      <w:r w:rsidR="000D6844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итоги размещаются </w:t>
      </w:r>
      <w:r w:rsidR="00017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на следующий день после его проведения </w:t>
      </w:r>
      <w:r w:rsidR="000D6844" w:rsidRPr="00D20A6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официальном Интернет-портале администрации муниципального образования город Краснодар и </w:t>
      </w:r>
      <w:r w:rsidR="00017E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0D6844" w:rsidRPr="00D20A6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городской Думы Краснодара</w:t>
      </w:r>
      <w:r w:rsidR="000D6844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D6844" w:rsidRPr="004F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krd.ru</w:t>
      </w:r>
      <w:r w:rsidR="000D6844" w:rsidRPr="00DD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5EA67A7" w14:textId="20A2A296" w:rsidR="008C2832" w:rsidRDefault="0090614F" w:rsidP="001865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F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A4D1A" w:rsidRPr="00C5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охраны труда в </w:t>
      </w:r>
      <w:r w:rsidR="00545B7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0A4D1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E4220D">
        <w:rPr>
          <w:rFonts w:ascii="Times New Roman" w:eastAsia="Times New Roman" w:hAnsi="Times New Roman" w:cs="Times New Roman"/>
          <w:sz w:val="28"/>
          <w:szCs w:val="20"/>
          <w:lang w:eastAsia="ru-RU"/>
        </w:rPr>
        <w:t>ган</w:t>
      </w:r>
      <w:r w:rsidR="000D6844">
        <w:rPr>
          <w:rFonts w:ascii="Times New Roman" w:eastAsia="Times New Roman" w:hAnsi="Times New Roman" w:cs="Times New Roman"/>
          <w:sz w:val="28"/>
          <w:szCs w:val="20"/>
          <w:lang w:eastAsia="ru-RU"/>
        </w:rPr>
        <w:t>ах</w:t>
      </w:r>
      <w:r w:rsidR="00E422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6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с численностью 50 и более человек проводится ежемесячно, </w:t>
      </w:r>
      <w:r w:rsidR="009244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численностью менее 50 человек ежеквартально. </w:t>
      </w:r>
      <w:r w:rsidR="007C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154EA1" w14:textId="357429A4" w:rsidR="008C2832" w:rsidRDefault="00AF44B8" w:rsidP="008C2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90614F">
        <w:rPr>
          <w:rStyle w:val="FontStyle16"/>
          <w:sz w:val="28"/>
          <w:szCs w:val="28"/>
        </w:rPr>
        <w:t>0</w:t>
      </w:r>
      <w:r>
        <w:rPr>
          <w:rStyle w:val="FontStyle16"/>
          <w:sz w:val="28"/>
          <w:szCs w:val="28"/>
        </w:rPr>
        <w:t xml:space="preserve">. </w:t>
      </w:r>
      <w:r w:rsidR="007C6310">
        <w:rPr>
          <w:rStyle w:val="FontStyle16"/>
          <w:sz w:val="28"/>
          <w:szCs w:val="28"/>
        </w:rPr>
        <w:t>График проведения Дня</w:t>
      </w:r>
      <w:r w:rsidR="007C6310" w:rsidRPr="00C939C7">
        <w:rPr>
          <w:rStyle w:val="FontStyle16"/>
          <w:sz w:val="28"/>
          <w:szCs w:val="28"/>
        </w:rPr>
        <w:t xml:space="preserve"> охраны труда</w:t>
      </w:r>
      <w:r w:rsidR="007C6310">
        <w:rPr>
          <w:rStyle w:val="FontStyle16"/>
          <w:sz w:val="28"/>
          <w:szCs w:val="28"/>
        </w:rPr>
        <w:t xml:space="preserve"> </w:t>
      </w:r>
      <w:r w:rsidR="007C6310" w:rsidRPr="00C939C7">
        <w:rPr>
          <w:rStyle w:val="FontStyle16"/>
          <w:sz w:val="28"/>
          <w:szCs w:val="28"/>
        </w:rPr>
        <w:t>утверждается</w:t>
      </w:r>
      <w:r w:rsidR="007C6310">
        <w:rPr>
          <w:rStyle w:val="FontStyle16"/>
          <w:sz w:val="28"/>
          <w:szCs w:val="28"/>
        </w:rPr>
        <w:t xml:space="preserve"> </w:t>
      </w:r>
      <w:proofErr w:type="gramStart"/>
      <w:r w:rsidR="004D66B0">
        <w:rPr>
          <w:rStyle w:val="FontStyle16"/>
          <w:sz w:val="28"/>
          <w:szCs w:val="28"/>
        </w:rPr>
        <w:t xml:space="preserve">руководителем </w:t>
      </w:r>
      <w:r w:rsidR="00D87BFC">
        <w:rPr>
          <w:rStyle w:val="FontStyle16"/>
          <w:sz w:val="28"/>
          <w:szCs w:val="28"/>
        </w:rPr>
        <w:t xml:space="preserve"> </w:t>
      </w:r>
      <w:r w:rsidR="00545B7A">
        <w:rPr>
          <w:rStyle w:val="FontStyle16"/>
          <w:sz w:val="28"/>
          <w:szCs w:val="28"/>
        </w:rPr>
        <w:t>О</w:t>
      </w:r>
      <w:r w:rsidR="004D66B0">
        <w:rPr>
          <w:rStyle w:val="FontStyle16"/>
          <w:sz w:val="28"/>
          <w:szCs w:val="28"/>
        </w:rPr>
        <w:t>ргана</w:t>
      </w:r>
      <w:proofErr w:type="gramEnd"/>
      <w:r w:rsidR="004D66B0">
        <w:rPr>
          <w:rStyle w:val="FontStyle16"/>
          <w:sz w:val="28"/>
          <w:szCs w:val="28"/>
        </w:rPr>
        <w:t xml:space="preserve"> </w:t>
      </w:r>
      <w:r w:rsidR="00924461">
        <w:rPr>
          <w:rStyle w:val="FontStyle16"/>
          <w:sz w:val="28"/>
          <w:szCs w:val="28"/>
        </w:rPr>
        <w:t xml:space="preserve">администрации </w:t>
      </w:r>
      <w:r w:rsidR="00F47797">
        <w:rPr>
          <w:rStyle w:val="FontStyle16"/>
          <w:sz w:val="28"/>
          <w:szCs w:val="28"/>
        </w:rPr>
        <w:t>до 30 января</w:t>
      </w:r>
      <w:r w:rsidR="004D66B0">
        <w:rPr>
          <w:rStyle w:val="FontStyle16"/>
          <w:sz w:val="28"/>
          <w:szCs w:val="28"/>
        </w:rPr>
        <w:t xml:space="preserve"> </w:t>
      </w:r>
      <w:r w:rsidR="007C6310">
        <w:rPr>
          <w:rStyle w:val="FontStyle16"/>
          <w:sz w:val="28"/>
          <w:szCs w:val="28"/>
        </w:rPr>
        <w:t>ежегодно</w:t>
      </w:r>
      <w:r w:rsidR="00F47797">
        <w:rPr>
          <w:rStyle w:val="FontStyle16"/>
          <w:sz w:val="28"/>
          <w:szCs w:val="28"/>
        </w:rPr>
        <w:t xml:space="preserve"> </w:t>
      </w:r>
      <w:r w:rsidR="007C6310" w:rsidRPr="009C3B81">
        <w:rPr>
          <w:rFonts w:ascii="Times New Roman" w:hAnsi="Times New Roman" w:cs="Times New Roman"/>
          <w:sz w:val="28"/>
          <w:szCs w:val="28"/>
        </w:rPr>
        <w:t>с</w:t>
      </w:r>
      <w:r w:rsidR="00924461">
        <w:rPr>
          <w:rFonts w:ascii="Times New Roman" w:hAnsi="Times New Roman" w:cs="Times New Roman"/>
          <w:sz w:val="28"/>
          <w:szCs w:val="28"/>
        </w:rPr>
        <w:t xml:space="preserve"> </w:t>
      </w:r>
      <w:r w:rsidR="007C6310" w:rsidRPr="009C3B81">
        <w:rPr>
          <w:rFonts w:ascii="Times New Roman" w:hAnsi="Times New Roman" w:cs="Times New Roman"/>
          <w:sz w:val="28"/>
          <w:szCs w:val="28"/>
        </w:rPr>
        <w:t>отражением вопросов, которые необходимо отработать в течение года</w:t>
      </w:r>
      <w:r w:rsidR="007C6310">
        <w:rPr>
          <w:rFonts w:ascii="Times New Roman" w:hAnsi="Times New Roman" w:cs="Times New Roman"/>
          <w:sz w:val="28"/>
          <w:szCs w:val="28"/>
        </w:rPr>
        <w:t>.</w:t>
      </w:r>
      <w:r w:rsidR="007D3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10307" w14:textId="5726735F" w:rsidR="001865FD" w:rsidRDefault="0090614F" w:rsidP="008C2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F44B8">
        <w:rPr>
          <w:rFonts w:ascii="Times New Roman" w:hAnsi="Times New Roman" w:cs="Times New Roman"/>
          <w:sz w:val="28"/>
          <w:szCs w:val="28"/>
        </w:rPr>
        <w:t xml:space="preserve"> </w:t>
      </w:r>
      <w:r w:rsidR="007D3B96">
        <w:rPr>
          <w:rFonts w:ascii="Times New Roman" w:hAnsi="Times New Roman" w:cs="Times New Roman"/>
          <w:sz w:val="28"/>
          <w:szCs w:val="28"/>
        </w:rPr>
        <w:t>День охраны труда</w:t>
      </w:r>
      <w:r w:rsidR="00D00A42">
        <w:rPr>
          <w:rFonts w:ascii="Times New Roman" w:hAnsi="Times New Roman" w:cs="Times New Roman"/>
          <w:sz w:val="28"/>
          <w:szCs w:val="28"/>
        </w:rPr>
        <w:t xml:space="preserve"> </w:t>
      </w:r>
      <w:r w:rsidR="00545B7A">
        <w:rPr>
          <w:rFonts w:ascii="Times New Roman" w:hAnsi="Times New Roman" w:cs="Times New Roman"/>
          <w:sz w:val="28"/>
          <w:szCs w:val="28"/>
        </w:rPr>
        <w:t>О</w:t>
      </w:r>
      <w:r w:rsidR="00AF44B8">
        <w:rPr>
          <w:rFonts w:ascii="Times New Roman" w:hAnsi="Times New Roman" w:cs="Times New Roman"/>
          <w:sz w:val="28"/>
          <w:szCs w:val="28"/>
        </w:rPr>
        <w:t xml:space="preserve">рганом администрации </w:t>
      </w:r>
      <w:r w:rsidR="00D00A42">
        <w:rPr>
          <w:rFonts w:ascii="Times New Roman" w:hAnsi="Times New Roman" w:cs="Times New Roman"/>
          <w:sz w:val="28"/>
          <w:szCs w:val="28"/>
        </w:rPr>
        <w:t>п</w:t>
      </w:r>
      <w:r w:rsidR="007D3B96" w:rsidRPr="00D00A42">
        <w:rPr>
          <w:rFonts w:ascii="Times New Roman" w:hAnsi="Times New Roman" w:cs="Times New Roman"/>
          <w:sz w:val="28"/>
          <w:szCs w:val="28"/>
        </w:rPr>
        <w:t>роводится</w:t>
      </w:r>
      <w:r w:rsidR="007D3B96">
        <w:rPr>
          <w:rFonts w:ascii="Times New Roman" w:hAnsi="Times New Roman" w:cs="Times New Roman"/>
          <w:sz w:val="28"/>
          <w:szCs w:val="28"/>
        </w:rPr>
        <w:t xml:space="preserve"> </w:t>
      </w:r>
      <w:r w:rsidR="008C2832">
        <w:rPr>
          <w:rFonts w:ascii="Times New Roman" w:hAnsi="Times New Roman" w:cs="Times New Roman"/>
          <w:sz w:val="28"/>
          <w:szCs w:val="28"/>
        </w:rPr>
        <w:t xml:space="preserve">в одной </w:t>
      </w:r>
      <w:proofErr w:type="gramStart"/>
      <w:r w:rsidR="008C2832">
        <w:rPr>
          <w:rFonts w:ascii="Times New Roman" w:hAnsi="Times New Roman" w:cs="Times New Roman"/>
          <w:sz w:val="28"/>
          <w:szCs w:val="28"/>
        </w:rPr>
        <w:t xml:space="preserve">из </w:t>
      </w:r>
      <w:r w:rsidR="00D87BFC">
        <w:rPr>
          <w:rFonts w:ascii="Times New Roman" w:hAnsi="Times New Roman" w:cs="Times New Roman"/>
          <w:sz w:val="28"/>
          <w:szCs w:val="28"/>
        </w:rPr>
        <w:t xml:space="preserve"> </w:t>
      </w:r>
      <w:r w:rsidR="008C2832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="008C2832">
        <w:rPr>
          <w:rFonts w:ascii="Times New Roman" w:hAnsi="Times New Roman" w:cs="Times New Roman"/>
          <w:sz w:val="28"/>
          <w:szCs w:val="28"/>
        </w:rPr>
        <w:t xml:space="preserve"> форм:</w:t>
      </w:r>
    </w:p>
    <w:p w14:paraId="6B425E5C" w14:textId="2EE44BBD" w:rsidR="001865FD" w:rsidRDefault="00AF44B8" w:rsidP="00C31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65FD">
        <w:rPr>
          <w:rFonts w:ascii="Times New Roman" w:hAnsi="Times New Roman" w:cs="Times New Roman"/>
          <w:sz w:val="28"/>
          <w:szCs w:val="28"/>
        </w:rPr>
        <w:t>лекци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65FD">
        <w:rPr>
          <w:rFonts w:ascii="Times New Roman" w:hAnsi="Times New Roman" w:cs="Times New Roman"/>
          <w:sz w:val="28"/>
          <w:szCs w:val="28"/>
        </w:rPr>
        <w:t xml:space="preserve"> по </w:t>
      </w:r>
      <w:r w:rsidR="0047073D">
        <w:rPr>
          <w:rFonts w:ascii="Times New Roman" w:hAnsi="Times New Roman" w:cs="Times New Roman"/>
          <w:sz w:val="28"/>
          <w:szCs w:val="28"/>
        </w:rPr>
        <w:t xml:space="preserve">актуальным </w:t>
      </w:r>
      <w:r w:rsidR="001865FD">
        <w:rPr>
          <w:rFonts w:ascii="Times New Roman" w:hAnsi="Times New Roman" w:cs="Times New Roman"/>
          <w:sz w:val="28"/>
          <w:szCs w:val="28"/>
        </w:rPr>
        <w:t>воп</w:t>
      </w:r>
      <w:r w:rsidR="0047073D">
        <w:rPr>
          <w:rFonts w:ascii="Times New Roman" w:hAnsi="Times New Roman" w:cs="Times New Roman"/>
          <w:sz w:val="28"/>
          <w:szCs w:val="28"/>
        </w:rPr>
        <w:t>росам</w:t>
      </w:r>
      <w:r w:rsidR="001865FD">
        <w:rPr>
          <w:rFonts w:ascii="Times New Roman" w:hAnsi="Times New Roman" w:cs="Times New Roman"/>
          <w:sz w:val="28"/>
          <w:szCs w:val="28"/>
        </w:rPr>
        <w:t xml:space="preserve"> охраны труда и </w:t>
      </w:r>
      <w:r w:rsidR="0047073D">
        <w:rPr>
          <w:rFonts w:ascii="Times New Roman" w:hAnsi="Times New Roman" w:cs="Times New Roman"/>
          <w:sz w:val="28"/>
          <w:szCs w:val="28"/>
        </w:rPr>
        <w:t xml:space="preserve">трудовому законодательству </w:t>
      </w:r>
      <w:r w:rsidR="001865FD">
        <w:rPr>
          <w:rFonts w:ascii="Times New Roman" w:hAnsi="Times New Roman" w:cs="Times New Roman"/>
          <w:sz w:val="28"/>
          <w:szCs w:val="28"/>
        </w:rPr>
        <w:t xml:space="preserve">Российской Федерации; </w:t>
      </w:r>
    </w:p>
    <w:p w14:paraId="63B0B5DD" w14:textId="3ACE6A4A" w:rsidR="006A1630" w:rsidRDefault="00AF44B8" w:rsidP="001865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A1630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инструк</w:t>
      </w:r>
      <w:r w:rsidR="00727866">
        <w:rPr>
          <w:rFonts w:ascii="Times New Roman" w:eastAsia="Times New Roman" w:hAnsi="Times New Roman" w:cs="Times New Roman"/>
          <w:sz w:val="28"/>
          <w:szCs w:val="20"/>
          <w:lang w:eastAsia="ru-RU"/>
        </w:rPr>
        <w:t>таж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A16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охране труда и проверк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6A16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знаний работников по охране труда</w:t>
      </w:r>
      <w:r w:rsidR="0090614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75A6334" w14:textId="34679900" w:rsidR="00185CE4" w:rsidRDefault="00AF44B8" w:rsidP="008C2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1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5CE4" w:rsidRPr="00185CE4">
        <w:rPr>
          <w:rFonts w:ascii="Times New Roman" w:hAnsi="Times New Roman" w:cs="Times New Roman"/>
          <w:sz w:val="28"/>
          <w:szCs w:val="28"/>
        </w:rPr>
        <w:t xml:space="preserve">При подготовке Дня охраны труда </w:t>
      </w:r>
      <w:r w:rsidR="00185CE4">
        <w:rPr>
          <w:rFonts w:ascii="Times New Roman" w:hAnsi="Times New Roman" w:cs="Times New Roman"/>
          <w:sz w:val="28"/>
          <w:szCs w:val="28"/>
        </w:rPr>
        <w:t>Органами администрации</w:t>
      </w:r>
      <w:r w:rsidR="00185CE4" w:rsidRPr="00185CE4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185CE4">
        <w:rPr>
          <w:rFonts w:ascii="Times New Roman" w:hAnsi="Times New Roman" w:cs="Times New Roman"/>
          <w:sz w:val="28"/>
          <w:szCs w:val="28"/>
        </w:rPr>
        <w:t>уются</w:t>
      </w:r>
      <w:r w:rsidR="00185CE4" w:rsidRPr="00185CE4">
        <w:rPr>
          <w:rFonts w:ascii="Times New Roman" w:hAnsi="Times New Roman" w:cs="Times New Roman"/>
          <w:sz w:val="28"/>
          <w:szCs w:val="28"/>
        </w:rPr>
        <w:t xml:space="preserve"> методические, аналитические и информационные материалы по охране труда, информаци</w:t>
      </w:r>
      <w:r w:rsidR="00185CE4">
        <w:rPr>
          <w:rFonts w:ascii="Times New Roman" w:hAnsi="Times New Roman" w:cs="Times New Roman"/>
          <w:sz w:val="28"/>
          <w:szCs w:val="28"/>
        </w:rPr>
        <w:t>я</w:t>
      </w:r>
      <w:r w:rsidR="00185CE4" w:rsidRPr="00185CE4">
        <w:rPr>
          <w:rFonts w:ascii="Times New Roman" w:hAnsi="Times New Roman" w:cs="Times New Roman"/>
          <w:sz w:val="28"/>
          <w:szCs w:val="28"/>
        </w:rPr>
        <w:t xml:space="preserve"> органов контроля (надзора</w:t>
      </w:r>
      <w:r w:rsidR="00185CE4" w:rsidRPr="006C3BC2">
        <w:rPr>
          <w:rFonts w:ascii="Times New Roman" w:hAnsi="Times New Roman" w:cs="Times New Roman"/>
          <w:sz w:val="28"/>
          <w:szCs w:val="28"/>
        </w:rPr>
        <w:t xml:space="preserve">), </w:t>
      </w:r>
      <w:r w:rsidR="009F620E" w:rsidRPr="006C3BC2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Краснодарского края, </w:t>
      </w:r>
      <w:r w:rsidR="00185CE4" w:rsidRPr="006C3BC2">
        <w:rPr>
          <w:rFonts w:ascii="Times New Roman" w:hAnsi="Times New Roman" w:cs="Times New Roman"/>
          <w:sz w:val="28"/>
          <w:szCs w:val="28"/>
        </w:rPr>
        <w:t>материалы проводимых Органами администрации</w:t>
      </w:r>
      <w:r w:rsidR="00185CE4" w:rsidRPr="00185CE4">
        <w:rPr>
          <w:rFonts w:ascii="Times New Roman" w:hAnsi="Times New Roman" w:cs="Times New Roman"/>
          <w:sz w:val="28"/>
          <w:szCs w:val="28"/>
        </w:rPr>
        <w:t xml:space="preserve"> проверок в рамках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</w:t>
      </w:r>
      <w:r w:rsidR="00185CE4">
        <w:rPr>
          <w:rFonts w:ascii="Times New Roman" w:hAnsi="Times New Roman" w:cs="Times New Roman"/>
          <w:sz w:val="28"/>
          <w:szCs w:val="28"/>
        </w:rPr>
        <w:t xml:space="preserve">им муниципальных унитарных предприятиях и </w:t>
      </w:r>
      <w:r w:rsidR="00185CE4" w:rsidRPr="00185CE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85CE4">
        <w:rPr>
          <w:rFonts w:ascii="Times New Roman" w:hAnsi="Times New Roman" w:cs="Times New Roman"/>
          <w:sz w:val="28"/>
          <w:szCs w:val="28"/>
        </w:rPr>
        <w:t>учреждения</w:t>
      </w:r>
      <w:r w:rsidR="00525485">
        <w:rPr>
          <w:rFonts w:ascii="Times New Roman" w:hAnsi="Times New Roman" w:cs="Times New Roman"/>
          <w:sz w:val="28"/>
          <w:szCs w:val="28"/>
        </w:rPr>
        <w:t>х</w:t>
      </w:r>
      <w:r w:rsidR="00185C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185CE4" w:rsidRPr="00185CE4">
        <w:rPr>
          <w:rFonts w:ascii="Times New Roman" w:hAnsi="Times New Roman" w:cs="Times New Roman"/>
          <w:sz w:val="28"/>
          <w:szCs w:val="28"/>
        </w:rPr>
        <w:t>.</w:t>
      </w:r>
    </w:p>
    <w:p w14:paraId="43B9D508" w14:textId="15A15812" w:rsidR="00EF5F70" w:rsidRDefault="00185CE4" w:rsidP="008C2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1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12F6">
        <w:rPr>
          <w:rFonts w:ascii="Times New Roman" w:hAnsi="Times New Roman" w:cs="Times New Roman"/>
          <w:sz w:val="28"/>
          <w:szCs w:val="28"/>
        </w:rPr>
        <w:t xml:space="preserve">Итоги Дня охраны труда доводятся </w:t>
      </w:r>
      <w:r w:rsidR="009C0041">
        <w:rPr>
          <w:rFonts w:ascii="Times New Roman" w:hAnsi="Times New Roman" w:cs="Times New Roman"/>
          <w:sz w:val="28"/>
          <w:szCs w:val="28"/>
        </w:rPr>
        <w:t>Органа</w:t>
      </w:r>
      <w:r w:rsidR="00495B80">
        <w:rPr>
          <w:rFonts w:ascii="Times New Roman" w:hAnsi="Times New Roman" w:cs="Times New Roman"/>
          <w:sz w:val="28"/>
          <w:szCs w:val="28"/>
        </w:rPr>
        <w:t>ми</w:t>
      </w:r>
      <w:r w:rsidR="009C00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12F6">
        <w:rPr>
          <w:rFonts w:ascii="Times New Roman" w:hAnsi="Times New Roman" w:cs="Times New Roman"/>
          <w:sz w:val="28"/>
          <w:szCs w:val="28"/>
        </w:rPr>
        <w:t xml:space="preserve">до </w:t>
      </w:r>
      <w:r w:rsidR="00AF44B8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A31C8F">
        <w:rPr>
          <w:rFonts w:ascii="Times New Roman" w:hAnsi="Times New Roman" w:cs="Times New Roman"/>
          <w:sz w:val="28"/>
          <w:szCs w:val="28"/>
        </w:rPr>
        <w:t>работников</w:t>
      </w:r>
      <w:r w:rsidR="00D212F6">
        <w:rPr>
          <w:rFonts w:ascii="Times New Roman" w:hAnsi="Times New Roman" w:cs="Times New Roman"/>
          <w:sz w:val="28"/>
          <w:szCs w:val="28"/>
        </w:rPr>
        <w:t xml:space="preserve"> </w:t>
      </w:r>
      <w:r w:rsidR="00EF5F70" w:rsidRPr="00EF5F70">
        <w:rPr>
          <w:rFonts w:ascii="Times New Roman" w:hAnsi="Times New Roman" w:cs="Times New Roman"/>
          <w:sz w:val="28"/>
          <w:szCs w:val="28"/>
        </w:rPr>
        <w:t xml:space="preserve">на следующий день после его проведения </w:t>
      </w:r>
      <w:r w:rsidR="00D212F6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9C0041">
        <w:rPr>
          <w:rFonts w:ascii="Times New Roman" w:hAnsi="Times New Roman" w:cs="Times New Roman"/>
          <w:sz w:val="28"/>
          <w:szCs w:val="28"/>
        </w:rPr>
        <w:t xml:space="preserve">ими </w:t>
      </w:r>
      <w:r w:rsidR="00EF5F7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D212F6">
        <w:rPr>
          <w:rFonts w:ascii="Times New Roman" w:hAnsi="Times New Roman" w:cs="Times New Roman"/>
          <w:sz w:val="28"/>
          <w:szCs w:val="28"/>
        </w:rPr>
        <w:t>информации</w:t>
      </w:r>
      <w:r w:rsidR="00EF5F70">
        <w:rPr>
          <w:rFonts w:ascii="Times New Roman" w:hAnsi="Times New Roman" w:cs="Times New Roman"/>
          <w:sz w:val="28"/>
          <w:szCs w:val="28"/>
        </w:rPr>
        <w:t>:</w:t>
      </w:r>
    </w:p>
    <w:p w14:paraId="1F3BAB45" w14:textId="0AE72BFD" w:rsidR="00EF5F70" w:rsidRDefault="00EF5F70" w:rsidP="008C2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212F6">
        <w:rPr>
          <w:rFonts w:ascii="Times New Roman" w:hAnsi="Times New Roman" w:cs="Times New Roman"/>
          <w:sz w:val="28"/>
          <w:szCs w:val="28"/>
        </w:rPr>
        <w:t xml:space="preserve"> </w:t>
      </w:r>
      <w:r w:rsidR="00EC3422">
        <w:rPr>
          <w:rFonts w:ascii="Times New Roman" w:hAnsi="Times New Roman" w:cs="Times New Roman"/>
          <w:sz w:val="28"/>
          <w:szCs w:val="28"/>
        </w:rPr>
        <w:t xml:space="preserve">на стенде </w:t>
      </w:r>
      <w:r w:rsidR="00A31C8F">
        <w:rPr>
          <w:rFonts w:ascii="Times New Roman" w:hAnsi="Times New Roman" w:cs="Times New Roman"/>
          <w:sz w:val="28"/>
          <w:szCs w:val="28"/>
        </w:rPr>
        <w:t>в</w:t>
      </w:r>
      <w:r w:rsidR="00EC3422">
        <w:rPr>
          <w:rFonts w:ascii="Times New Roman" w:hAnsi="Times New Roman" w:cs="Times New Roman"/>
          <w:sz w:val="28"/>
          <w:szCs w:val="28"/>
        </w:rPr>
        <w:t xml:space="preserve"> </w:t>
      </w:r>
      <w:r w:rsidR="00A31C8F">
        <w:rPr>
          <w:rFonts w:ascii="Times New Roman" w:hAnsi="Times New Roman" w:cs="Times New Roman"/>
          <w:sz w:val="28"/>
          <w:szCs w:val="28"/>
        </w:rPr>
        <w:t>кабинет</w:t>
      </w:r>
      <w:r w:rsidR="00EC3422">
        <w:rPr>
          <w:rFonts w:ascii="Times New Roman" w:hAnsi="Times New Roman" w:cs="Times New Roman"/>
          <w:sz w:val="28"/>
          <w:szCs w:val="28"/>
        </w:rPr>
        <w:t>е</w:t>
      </w:r>
      <w:r w:rsidR="00A31C8F">
        <w:rPr>
          <w:rFonts w:ascii="Times New Roman" w:hAnsi="Times New Roman" w:cs="Times New Roman"/>
          <w:sz w:val="28"/>
          <w:szCs w:val="28"/>
        </w:rPr>
        <w:t xml:space="preserve"> по охране труда и</w:t>
      </w:r>
      <w:r w:rsidR="00AF44B8">
        <w:rPr>
          <w:rFonts w:ascii="Times New Roman" w:hAnsi="Times New Roman" w:cs="Times New Roman"/>
          <w:sz w:val="28"/>
          <w:szCs w:val="28"/>
        </w:rPr>
        <w:t xml:space="preserve"> (или)</w:t>
      </w:r>
      <w:r w:rsidR="00A31C8F">
        <w:rPr>
          <w:rFonts w:ascii="Times New Roman" w:hAnsi="Times New Roman" w:cs="Times New Roman"/>
          <w:sz w:val="28"/>
          <w:szCs w:val="28"/>
        </w:rPr>
        <w:t xml:space="preserve"> уголк</w:t>
      </w:r>
      <w:r w:rsidR="00EC3422">
        <w:rPr>
          <w:rFonts w:ascii="Times New Roman" w:hAnsi="Times New Roman" w:cs="Times New Roman"/>
          <w:sz w:val="28"/>
          <w:szCs w:val="28"/>
        </w:rPr>
        <w:t>е</w:t>
      </w:r>
      <w:r w:rsidR="00A31C8F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9C0041">
        <w:rPr>
          <w:rFonts w:ascii="Times New Roman" w:hAnsi="Times New Roman" w:cs="Times New Roman"/>
          <w:sz w:val="28"/>
          <w:szCs w:val="28"/>
        </w:rPr>
        <w:t>,</w:t>
      </w:r>
      <w:r w:rsidR="00AF44B8">
        <w:rPr>
          <w:rFonts w:ascii="Times New Roman" w:hAnsi="Times New Roman" w:cs="Times New Roman"/>
          <w:sz w:val="28"/>
          <w:szCs w:val="28"/>
        </w:rPr>
        <w:t xml:space="preserve"> размещённы</w:t>
      </w:r>
      <w:r w:rsidR="009C0041">
        <w:rPr>
          <w:rFonts w:ascii="Times New Roman" w:hAnsi="Times New Roman" w:cs="Times New Roman"/>
          <w:sz w:val="28"/>
          <w:szCs w:val="28"/>
        </w:rPr>
        <w:t>х</w:t>
      </w:r>
      <w:r w:rsidR="00AF44B8">
        <w:rPr>
          <w:rFonts w:ascii="Times New Roman" w:hAnsi="Times New Roman" w:cs="Times New Roman"/>
          <w:sz w:val="28"/>
          <w:szCs w:val="28"/>
        </w:rPr>
        <w:t xml:space="preserve"> в здании, где находятся соответствующие </w:t>
      </w:r>
      <w:r w:rsidR="00545B7A">
        <w:rPr>
          <w:rFonts w:ascii="Times New Roman" w:hAnsi="Times New Roman" w:cs="Times New Roman"/>
          <w:sz w:val="28"/>
          <w:szCs w:val="28"/>
        </w:rPr>
        <w:t>О</w:t>
      </w:r>
      <w:r w:rsidR="00AF44B8">
        <w:rPr>
          <w:rFonts w:ascii="Times New Roman" w:hAnsi="Times New Roman" w:cs="Times New Roman"/>
          <w:sz w:val="28"/>
          <w:szCs w:val="28"/>
        </w:rPr>
        <w:t>рганы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951F5D" w14:textId="47F86ECA" w:rsidR="00D23311" w:rsidRPr="009C6036" w:rsidRDefault="00EF5F70" w:rsidP="00EF5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C1194" w:rsidRPr="009C1194">
        <w:rPr>
          <w:rFonts w:ascii="Times New Roman" w:hAnsi="Times New Roman" w:cs="Times New Roman"/>
          <w:sz w:val="28"/>
          <w:szCs w:val="28"/>
        </w:rPr>
        <w:t>на официальном Интернет-портале админи</w:t>
      </w:r>
      <w:r w:rsidR="009C1194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город Краснодар и </w:t>
      </w:r>
      <w:r w:rsidR="009C1194" w:rsidRPr="009C1194">
        <w:rPr>
          <w:rFonts w:ascii="Times New Roman" w:hAnsi="Times New Roman" w:cs="Times New Roman"/>
          <w:sz w:val="28"/>
          <w:szCs w:val="28"/>
        </w:rPr>
        <w:t>городской Думы Краснодара (krd.ru).</w:t>
      </w:r>
    </w:p>
    <w:p w14:paraId="4AF3FE3E" w14:textId="77777777" w:rsidR="00D23311" w:rsidRPr="009C6036" w:rsidRDefault="00D23311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1C33A" w14:textId="4B8DB711" w:rsidR="003526A5" w:rsidRDefault="003526A5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4F6E6" w14:textId="77777777" w:rsidR="00491E85" w:rsidRDefault="00491E85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D7288" w14:textId="77777777" w:rsidR="00D23311" w:rsidRPr="009C6036" w:rsidRDefault="00D23311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36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3ACF955C" w14:textId="77777777" w:rsidR="00D23311" w:rsidRPr="009C6036" w:rsidRDefault="00D23311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36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</w:p>
    <w:p w14:paraId="48A1CEFA" w14:textId="77777777" w:rsidR="00D23311" w:rsidRPr="009C6036" w:rsidRDefault="00D23311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3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028E1D86" w14:textId="77777777" w:rsidR="00D23311" w:rsidRPr="009C6036" w:rsidRDefault="00D23311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36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</w:t>
      </w:r>
      <w:proofErr w:type="spellStart"/>
      <w:r w:rsidR="004374B5" w:rsidRPr="009C6036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  <w:r w:rsidR="004374B5" w:rsidRPr="009C60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F42D9" w14:textId="77777777" w:rsidR="00D23311" w:rsidRPr="009C6036" w:rsidRDefault="00D23311" w:rsidP="00D2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435E8" w14:textId="77777777" w:rsidR="003C192C" w:rsidRPr="009C6036" w:rsidRDefault="003C192C" w:rsidP="00D233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3C192C" w:rsidRPr="009C6036" w:rsidSect="0043716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EE9D" w14:textId="77777777" w:rsidR="00200CF5" w:rsidRDefault="00200CF5" w:rsidP="00664938">
      <w:pPr>
        <w:spacing w:after="0" w:line="240" w:lineRule="auto"/>
      </w:pPr>
      <w:r>
        <w:separator/>
      </w:r>
    </w:p>
  </w:endnote>
  <w:endnote w:type="continuationSeparator" w:id="0">
    <w:p w14:paraId="7BFFA7FA" w14:textId="77777777" w:rsidR="00200CF5" w:rsidRDefault="00200CF5" w:rsidP="0066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DA47" w14:textId="77777777" w:rsidR="00200CF5" w:rsidRDefault="00200CF5" w:rsidP="00664938">
      <w:pPr>
        <w:spacing w:after="0" w:line="240" w:lineRule="auto"/>
      </w:pPr>
      <w:r>
        <w:separator/>
      </w:r>
    </w:p>
  </w:footnote>
  <w:footnote w:type="continuationSeparator" w:id="0">
    <w:p w14:paraId="7876F41D" w14:textId="77777777" w:rsidR="00200CF5" w:rsidRDefault="00200CF5" w:rsidP="0066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68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952609" w14:textId="4585F533" w:rsidR="00EB0A8A" w:rsidRPr="00664938" w:rsidRDefault="00EB0A8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49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49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49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593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649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E0EBFC" w14:textId="77777777" w:rsidR="00EB0A8A" w:rsidRDefault="00EB0A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1482"/>
    <w:multiLevelType w:val="hybridMultilevel"/>
    <w:tmpl w:val="5030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5"/>
    <w:multiLevelType w:val="hybridMultilevel"/>
    <w:tmpl w:val="D5721064"/>
    <w:lvl w:ilvl="0" w:tplc="0419000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9" w:hanging="360"/>
      </w:pPr>
      <w:rPr>
        <w:rFonts w:ascii="Wingdings" w:hAnsi="Wingdings" w:hint="default"/>
      </w:rPr>
    </w:lvl>
  </w:abstractNum>
  <w:abstractNum w:abstractNumId="2" w15:restartNumberingAfterBreak="0">
    <w:nsid w:val="3C054A2E"/>
    <w:multiLevelType w:val="hybridMultilevel"/>
    <w:tmpl w:val="DE96BF4E"/>
    <w:lvl w:ilvl="0" w:tplc="083EB3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99777FF"/>
    <w:multiLevelType w:val="hybridMultilevel"/>
    <w:tmpl w:val="B354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51513">
    <w:abstractNumId w:val="3"/>
  </w:num>
  <w:num w:numId="2" w16cid:durableId="1606423488">
    <w:abstractNumId w:val="0"/>
  </w:num>
  <w:num w:numId="3" w16cid:durableId="1768769770">
    <w:abstractNumId w:val="1"/>
  </w:num>
  <w:num w:numId="4" w16cid:durableId="587927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5F5"/>
    <w:rsid w:val="00010407"/>
    <w:rsid w:val="00010561"/>
    <w:rsid w:val="00017ED3"/>
    <w:rsid w:val="0003188A"/>
    <w:rsid w:val="00060CB3"/>
    <w:rsid w:val="000A4D1A"/>
    <w:rsid w:val="000A5E51"/>
    <w:rsid w:val="000B26A1"/>
    <w:rsid w:val="000C1330"/>
    <w:rsid w:val="000C44C7"/>
    <w:rsid w:val="000C44F0"/>
    <w:rsid w:val="000D6844"/>
    <w:rsid w:val="000E4513"/>
    <w:rsid w:val="000E467D"/>
    <w:rsid w:val="00100742"/>
    <w:rsid w:val="00124943"/>
    <w:rsid w:val="00125F16"/>
    <w:rsid w:val="0012751F"/>
    <w:rsid w:val="00131FDF"/>
    <w:rsid w:val="00171BD3"/>
    <w:rsid w:val="00185CE4"/>
    <w:rsid w:val="0018617B"/>
    <w:rsid w:val="001865FD"/>
    <w:rsid w:val="001900B8"/>
    <w:rsid w:val="001C1345"/>
    <w:rsid w:val="001C1C90"/>
    <w:rsid w:val="001D588D"/>
    <w:rsid w:val="001E4D45"/>
    <w:rsid w:val="00200CF5"/>
    <w:rsid w:val="0020204F"/>
    <w:rsid w:val="002059D8"/>
    <w:rsid w:val="00207FD3"/>
    <w:rsid w:val="0021026C"/>
    <w:rsid w:val="00211AE5"/>
    <w:rsid w:val="002273C4"/>
    <w:rsid w:val="0023569D"/>
    <w:rsid w:val="00253D07"/>
    <w:rsid w:val="002636BA"/>
    <w:rsid w:val="00270A8A"/>
    <w:rsid w:val="00270E06"/>
    <w:rsid w:val="00271B32"/>
    <w:rsid w:val="002B2313"/>
    <w:rsid w:val="002B31C0"/>
    <w:rsid w:val="002B6219"/>
    <w:rsid w:val="002C345C"/>
    <w:rsid w:val="002D122E"/>
    <w:rsid w:val="002D2779"/>
    <w:rsid w:val="002E0A43"/>
    <w:rsid w:val="002E24ED"/>
    <w:rsid w:val="0030375E"/>
    <w:rsid w:val="00315D67"/>
    <w:rsid w:val="00324EAC"/>
    <w:rsid w:val="0033027A"/>
    <w:rsid w:val="00341F90"/>
    <w:rsid w:val="00352632"/>
    <w:rsid w:val="003526A5"/>
    <w:rsid w:val="003716F3"/>
    <w:rsid w:val="0038026A"/>
    <w:rsid w:val="00380B4A"/>
    <w:rsid w:val="0038579F"/>
    <w:rsid w:val="003C192C"/>
    <w:rsid w:val="003C4F40"/>
    <w:rsid w:val="003C5759"/>
    <w:rsid w:val="003D573D"/>
    <w:rsid w:val="00424315"/>
    <w:rsid w:val="00432FB6"/>
    <w:rsid w:val="00437163"/>
    <w:rsid w:val="004374B5"/>
    <w:rsid w:val="00443BA3"/>
    <w:rsid w:val="00451C75"/>
    <w:rsid w:val="00453243"/>
    <w:rsid w:val="004633E0"/>
    <w:rsid w:val="00464CDD"/>
    <w:rsid w:val="00464FFA"/>
    <w:rsid w:val="0047073D"/>
    <w:rsid w:val="00471D67"/>
    <w:rsid w:val="00472F45"/>
    <w:rsid w:val="00475EFA"/>
    <w:rsid w:val="0048165F"/>
    <w:rsid w:val="00491E85"/>
    <w:rsid w:val="004934C2"/>
    <w:rsid w:val="00495B80"/>
    <w:rsid w:val="004D22ED"/>
    <w:rsid w:val="004D66B0"/>
    <w:rsid w:val="004D7D10"/>
    <w:rsid w:val="004E7322"/>
    <w:rsid w:val="004F49AA"/>
    <w:rsid w:val="004F7FD9"/>
    <w:rsid w:val="00500744"/>
    <w:rsid w:val="00500B1A"/>
    <w:rsid w:val="00501D46"/>
    <w:rsid w:val="00512142"/>
    <w:rsid w:val="005179FE"/>
    <w:rsid w:val="00525485"/>
    <w:rsid w:val="00536680"/>
    <w:rsid w:val="00545B7A"/>
    <w:rsid w:val="00556F77"/>
    <w:rsid w:val="00574111"/>
    <w:rsid w:val="00583391"/>
    <w:rsid w:val="005838F7"/>
    <w:rsid w:val="005872FB"/>
    <w:rsid w:val="005A14B9"/>
    <w:rsid w:val="005A2AC5"/>
    <w:rsid w:val="005A669B"/>
    <w:rsid w:val="005A770A"/>
    <w:rsid w:val="005B4527"/>
    <w:rsid w:val="005E3D28"/>
    <w:rsid w:val="005F522C"/>
    <w:rsid w:val="00612280"/>
    <w:rsid w:val="006227EA"/>
    <w:rsid w:val="006370A9"/>
    <w:rsid w:val="00640B3E"/>
    <w:rsid w:val="00664938"/>
    <w:rsid w:val="00671A65"/>
    <w:rsid w:val="00695C4A"/>
    <w:rsid w:val="006A1630"/>
    <w:rsid w:val="006B1EC7"/>
    <w:rsid w:val="006C3BC2"/>
    <w:rsid w:val="006D0344"/>
    <w:rsid w:val="006D1C15"/>
    <w:rsid w:val="006E327E"/>
    <w:rsid w:val="006F1E9C"/>
    <w:rsid w:val="006F2E38"/>
    <w:rsid w:val="006F74C2"/>
    <w:rsid w:val="007043DD"/>
    <w:rsid w:val="00727866"/>
    <w:rsid w:val="007306FD"/>
    <w:rsid w:val="0074353C"/>
    <w:rsid w:val="00750CDF"/>
    <w:rsid w:val="00756F7A"/>
    <w:rsid w:val="0076193B"/>
    <w:rsid w:val="007620D3"/>
    <w:rsid w:val="007A1175"/>
    <w:rsid w:val="007B476B"/>
    <w:rsid w:val="007C6310"/>
    <w:rsid w:val="007D3B96"/>
    <w:rsid w:val="007F098D"/>
    <w:rsid w:val="008045BB"/>
    <w:rsid w:val="00805354"/>
    <w:rsid w:val="008071A4"/>
    <w:rsid w:val="00807221"/>
    <w:rsid w:val="00807D9A"/>
    <w:rsid w:val="00841E6E"/>
    <w:rsid w:val="00853270"/>
    <w:rsid w:val="0085419A"/>
    <w:rsid w:val="0088017F"/>
    <w:rsid w:val="00885459"/>
    <w:rsid w:val="00892E98"/>
    <w:rsid w:val="00896C35"/>
    <w:rsid w:val="008B26BB"/>
    <w:rsid w:val="008C2832"/>
    <w:rsid w:val="00905866"/>
    <w:rsid w:val="0090614F"/>
    <w:rsid w:val="00906F7C"/>
    <w:rsid w:val="0091217F"/>
    <w:rsid w:val="00924461"/>
    <w:rsid w:val="0093034B"/>
    <w:rsid w:val="0094360F"/>
    <w:rsid w:val="00944319"/>
    <w:rsid w:val="00951DD2"/>
    <w:rsid w:val="009568BE"/>
    <w:rsid w:val="00966456"/>
    <w:rsid w:val="00980FD3"/>
    <w:rsid w:val="009B1B1D"/>
    <w:rsid w:val="009C0041"/>
    <w:rsid w:val="009C0510"/>
    <w:rsid w:val="009C1194"/>
    <w:rsid w:val="009C3B81"/>
    <w:rsid w:val="009C6036"/>
    <w:rsid w:val="009D3562"/>
    <w:rsid w:val="009D669C"/>
    <w:rsid w:val="009E7D94"/>
    <w:rsid w:val="009F620E"/>
    <w:rsid w:val="00A06D8D"/>
    <w:rsid w:val="00A23234"/>
    <w:rsid w:val="00A31C8F"/>
    <w:rsid w:val="00A34B1B"/>
    <w:rsid w:val="00A471BE"/>
    <w:rsid w:val="00A632A9"/>
    <w:rsid w:val="00A71256"/>
    <w:rsid w:val="00A85067"/>
    <w:rsid w:val="00A90527"/>
    <w:rsid w:val="00A97E1F"/>
    <w:rsid w:val="00AA06D9"/>
    <w:rsid w:val="00AA07A5"/>
    <w:rsid w:val="00AD088C"/>
    <w:rsid w:val="00AD10CB"/>
    <w:rsid w:val="00AE20F3"/>
    <w:rsid w:val="00AE63D4"/>
    <w:rsid w:val="00AF12B3"/>
    <w:rsid w:val="00AF3C92"/>
    <w:rsid w:val="00AF44B8"/>
    <w:rsid w:val="00B0234F"/>
    <w:rsid w:val="00B1730B"/>
    <w:rsid w:val="00B35587"/>
    <w:rsid w:val="00B47F5A"/>
    <w:rsid w:val="00B60F98"/>
    <w:rsid w:val="00B61F99"/>
    <w:rsid w:val="00B62ED8"/>
    <w:rsid w:val="00B66AF9"/>
    <w:rsid w:val="00B67001"/>
    <w:rsid w:val="00B71F53"/>
    <w:rsid w:val="00B73F8F"/>
    <w:rsid w:val="00BA583C"/>
    <w:rsid w:val="00BB0F7A"/>
    <w:rsid w:val="00BB3220"/>
    <w:rsid w:val="00BB3788"/>
    <w:rsid w:val="00BD0B2F"/>
    <w:rsid w:val="00BE2749"/>
    <w:rsid w:val="00BE2B47"/>
    <w:rsid w:val="00C029E9"/>
    <w:rsid w:val="00C04FD8"/>
    <w:rsid w:val="00C12081"/>
    <w:rsid w:val="00C14268"/>
    <w:rsid w:val="00C15AEE"/>
    <w:rsid w:val="00C31A43"/>
    <w:rsid w:val="00C34651"/>
    <w:rsid w:val="00C51C40"/>
    <w:rsid w:val="00C53BDA"/>
    <w:rsid w:val="00C54D57"/>
    <w:rsid w:val="00C665FB"/>
    <w:rsid w:val="00C842B4"/>
    <w:rsid w:val="00C97F01"/>
    <w:rsid w:val="00CA7E56"/>
    <w:rsid w:val="00CE0319"/>
    <w:rsid w:val="00CF670F"/>
    <w:rsid w:val="00D00A42"/>
    <w:rsid w:val="00D12E4C"/>
    <w:rsid w:val="00D20A6B"/>
    <w:rsid w:val="00D212F6"/>
    <w:rsid w:val="00D23311"/>
    <w:rsid w:val="00D24630"/>
    <w:rsid w:val="00D2671F"/>
    <w:rsid w:val="00D34BEA"/>
    <w:rsid w:val="00D36B95"/>
    <w:rsid w:val="00D44D1C"/>
    <w:rsid w:val="00D535F5"/>
    <w:rsid w:val="00D86BD5"/>
    <w:rsid w:val="00D87BFC"/>
    <w:rsid w:val="00D90797"/>
    <w:rsid w:val="00D92C7E"/>
    <w:rsid w:val="00DD3483"/>
    <w:rsid w:val="00DD3820"/>
    <w:rsid w:val="00DD5938"/>
    <w:rsid w:val="00DF6D86"/>
    <w:rsid w:val="00E00B20"/>
    <w:rsid w:val="00E04C8C"/>
    <w:rsid w:val="00E06255"/>
    <w:rsid w:val="00E079DD"/>
    <w:rsid w:val="00E251F8"/>
    <w:rsid w:val="00E346CA"/>
    <w:rsid w:val="00E36209"/>
    <w:rsid w:val="00E4220D"/>
    <w:rsid w:val="00E51F39"/>
    <w:rsid w:val="00E7066D"/>
    <w:rsid w:val="00E719B3"/>
    <w:rsid w:val="00E71AF9"/>
    <w:rsid w:val="00E9295B"/>
    <w:rsid w:val="00EB0238"/>
    <w:rsid w:val="00EB0A8A"/>
    <w:rsid w:val="00EC2985"/>
    <w:rsid w:val="00EC3422"/>
    <w:rsid w:val="00ED7268"/>
    <w:rsid w:val="00EE188D"/>
    <w:rsid w:val="00EE67F3"/>
    <w:rsid w:val="00EF2B64"/>
    <w:rsid w:val="00EF5F70"/>
    <w:rsid w:val="00EF6730"/>
    <w:rsid w:val="00F019D3"/>
    <w:rsid w:val="00F16767"/>
    <w:rsid w:val="00F210DC"/>
    <w:rsid w:val="00F230FD"/>
    <w:rsid w:val="00F3012D"/>
    <w:rsid w:val="00F30C7D"/>
    <w:rsid w:val="00F43A6D"/>
    <w:rsid w:val="00F46014"/>
    <w:rsid w:val="00F47797"/>
    <w:rsid w:val="00F57922"/>
    <w:rsid w:val="00F613DD"/>
    <w:rsid w:val="00F65EB3"/>
    <w:rsid w:val="00FB6412"/>
    <w:rsid w:val="00FC2B5A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3C81"/>
  <w15:docId w15:val="{90B35374-C6E0-47FF-9937-A03F75B2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3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35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35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rsid w:val="00DF6D86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sid w:val="00DF6D86"/>
    <w:rPr>
      <w:b/>
      <w:bCs/>
      <w:color w:val="008000"/>
      <w:sz w:val="20"/>
      <w:szCs w:val="20"/>
      <w:u w:val="single"/>
    </w:rPr>
  </w:style>
  <w:style w:type="paragraph" w:customStyle="1" w:styleId="a5">
    <w:name w:val="Знак Знак Знак Знак Знак Знак Знак Знак Знак Знак Знак Знак Знак Знак Знак Знак Знак Знак"/>
    <w:basedOn w:val="a"/>
    <w:rsid w:val="00DF6D86"/>
    <w:pPr>
      <w:spacing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3D57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66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4938"/>
  </w:style>
  <w:style w:type="paragraph" w:styleId="a9">
    <w:name w:val="footer"/>
    <w:basedOn w:val="a"/>
    <w:link w:val="aa"/>
    <w:uiPriority w:val="99"/>
    <w:unhideWhenUsed/>
    <w:rsid w:val="0066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938"/>
  </w:style>
  <w:style w:type="paragraph" w:styleId="ab">
    <w:name w:val="List Paragraph"/>
    <w:basedOn w:val="a"/>
    <w:uiPriority w:val="99"/>
    <w:qFormat/>
    <w:rsid w:val="008B26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B26B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D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F2E38"/>
    <w:pPr>
      <w:widowControl w:val="0"/>
      <w:autoSpaceDE w:val="0"/>
      <w:autoSpaceDN w:val="0"/>
      <w:adjustRightInd w:val="0"/>
      <w:spacing w:after="0" w:line="324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F2E3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F2E3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F2E3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6F2E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6F2E3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F2E38"/>
    <w:pPr>
      <w:widowControl w:val="0"/>
      <w:autoSpaceDE w:val="0"/>
      <w:autoSpaceDN w:val="0"/>
      <w:adjustRightInd w:val="0"/>
      <w:spacing w:after="0" w:line="324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C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55EE-2A4D-4BCA-8037-2BF4A3B7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Свистюльников Д.С.</dc:creator>
  <cp:keywords/>
  <dc:description/>
  <cp:lastModifiedBy>user</cp:lastModifiedBy>
  <cp:revision>232</cp:revision>
  <cp:lastPrinted>2025-12-12T07:55:00Z</cp:lastPrinted>
  <dcterms:created xsi:type="dcterms:W3CDTF">2019-06-06T07:52:00Z</dcterms:created>
  <dcterms:modified xsi:type="dcterms:W3CDTF">2025-12-12T08:40:00Z</dcterms:modified>
</cp:coreProperties>
</file>